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518" w:rsidRDefault="00A80518"/>
    <w:p w:rsidR="00A80518" w:rsidRDefault="00A80518"/>
    <w:tbl>
      <w:tblPr>
        <w:tblStyle w:val="a7"/>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69"/>
        <w:gridCol w:w="5385"/>
      </w:tblGrid>
      <w:tr w:rsidR="00A80518" w:rsidTr="00A80518">
        <w:tc>
          <w:tcPr>
            <w:tcW w:w="5512" w:type="dxa"/>
          </w:tcPr>
          <w:p w:rsidR="00A80518" w:rsidRDefault="00A80518" w:rsidP="00A80518">
            <w:pPr>
              <w:pStyle w:val="a8"/>
              <w:rPr>
                <w:sz w:val="28"/>
              </w:rPr>
            </w:pPr>
            <w:r>
              <w:rPr>
                <w:sz w:val="28"/>
              </w:rPr>
              <w:t>Келісілді</w:t>
            </w:r>
          </w:p>
          <w:p w:rsidR="00A80518" w:rsidRPr="00195AB9" w:rsidRDefault="00233918" w:rsidP="00A80518">
            <w:pPr>
              <w:pStyle w:val="a8"/>
              <w:rPr>
                <w:sz w:val="28"/>
              </w:rPr>
            </w:pPr>
            <w:r>
              <w:rPr>
                <w:sz w:val="28"/>
              </w:rPr>
              <w:t>«</w:t>
            </w:r>
            <w:r w:rsidRPr="00233918">
              <w:rPr>
                <w:sz w:val="28"/>
                <w:szCs w:val="28"/>
              </w:rPr>
              <w:t>Абай ауданының білім бөлімі</w:t>
            </w:r>
            <w:r>
              <w:rPr>
                <w:b/>
                <w:sz w:val="28"/>
                <w:szCs w:val="28"/>
              </w:rPr>
              <w:t>»</w:t>
            </w:r>
          </w:p>
          <w:p w:rsidR="00A80518" w:rsidRDefault="00A80518" w:rsidP="00A80518">
            <w:pPr>
              <w:pStyle w:val="a8"/>
              <w:rPr>
                <w:sz w:val="28"/>
              </w:rPr>
            </w:pPr>
            <w:r>
              <w:rPr>
                <w:sz w:val="28"/>
              </w:rPr>
              <w:t>білім бөлімі» ММ басшысы</w:t>
            </w:r>
          </w:p>
          <w:p w:rsidR="00A80518" w:rsidRPr="00A80518" w:rsidRDefault="00A80518" w:rsidP="00A80518">
            <w:pPr>
              <w:pStyle w:val="a8"/>
              <w:rPr>
                <w:sz w:val="28"/>
              </w:rPr>
            </w:pPr>
            <w:r w:rsidRPr="00195AB9">
              <w:rPr>
                <w:sz w:val="28"/>
              </w:rPr>
              <w:t>_______________</w:t>
            </w:r>
            <w:r w:rsidR="00233918" w:rsidRPr="00233918">
              <w:rPr>
                <w:sz w:val="28"/>
                <w:szCs w:val="28"/>
              </w:rPr>
              <w:t>Б.Көрпешова</w:t>
            </w:r>
          </w:p>
          <w:p w:rsidR="00A80518" w:rsidRPr="00A80518" w:rsidRDefault="00A80518" w:rsidP="00A80518">
            <w:pPr>
              <w:pStyle w:val="a8"/>
              <w:rPr>
                <w:sz w:val="28"/>
                <w:lang w:val="ru-RU"/>
              </w:rPr>
            </w:pPr>
            <w:r>
              <w:rPr>
                <w:sz w:val="28"/>
                <w:lang w:val="ru-RU"/>
              </w:rPr>
              <w:t>«_____» ___________2022 жыл</w:t>
            </w:r>
          </w:p>
        </w:tc>
        <w:tc>
          <w:tcPr>
            <w:tcW w:w="5511" w:type="dxa"/>
          </w:tcPr>
          <w:p w:rsidR="00A80518" w:rsidRDefault="00A80518" w:rsidP="00A80518">
            <w:pPr>
              <w:pStyle w:val="a8"/>
              <w:rPr>
                <w:sz w:val="28"/>
              </w:rPr>
            </w:pPr>
            <w:r>
              <w:rPr>
                <w:sz w:val="28"/>
              </w:rPr>
              <w:t>Бекітемін</w:t>
            </w:r>
          </w:p>
          <w:p w:rsidR="00A80518" w:rsidRDefault="00A80518" w:rsidP="00A80518">
            <w:pPr>
              <w:pStyle w:val="a8"/>
              <w:rPr>
                <w:sz w:val="28"/>
              </w:rPr>
            </w:pPr>
            <w:r>
              <w:rPr>
                <w:sz w:val="28"/>
              </w:rPr>
              <w:t>«</w:t>
            </w:r>
            <w:r w:rsidR="007F18AF">
              <w:rPr>
                <w:sz w:val="28"/>
                <w:lang w:val="ru-RU"/>
              </w:rPr>
              <w:t>Ба</w:t>
            </w:r>
            <w:r w:rsidR="007F18AF">
              <w:rPr>
                <w:sz w:val="28"/>
              </w:rPr>
              <w:t>лдәурен</w:t>
            </w:r>
            <w:r w:rsidR="00893C28">
              <w:rPr>
                <w:sz w:val="28"/>
              </w:rPr>
              <w:t>» бөбекжай</w:t>
            </w:r>
            <w:r>
              <w:rPr>
                <w:sz w:val="28"/>
              </w:rPr>
              <w:t>»</w:t>
            </w:r>
          </w:p>
          <w:p w:rsidR="00A80518" w:rsidRDefault="00A80518" w:rsidP="00A80518">
            <w:pPr>
              <w:pStyle w:val="a8"/>
              <w:rPr>
                <w:sz w:val="28"/>
              </w:rPr>
            </w:pPr>
            <w:r>
              <w:rPr>
                <w:sz w:val="28"/>
              </w:rPr>
              <w:t>КМҚК директоры</w:t>
            </w:r>
          </w:p>
          <w:p w:rsidR="00A80518" w:rsidRPr="00A80518" w:rsidRDefault="00A80518" w:rsidP="00A80518">
            <w:pPr>
              <w:pStyle w:val="a8"/>
              <w:rPr>
                <w:sz w:val="28"/>
              </w:rPr>
            </w:pPr>
            <w:r>
              <w:rPr>
                <w:sz w:val="28"/>
                <w:lang w:val="ru-RU"/>
              </w:rPr>
              <w:t>_______________</w:t>
            </w:r>
            <w:r w:rsidR="007F18AF">
              <w:rPr>
                <w:sz w:val="28"/>
                <w:lang w:val="ru-RU"/>
              </w:rPr>
              <w:t>Т.И.Султанова</w:t>
            </w:r>
          </w:p>
          <w:p w:rsidR="00A80518" w:rsidRPr="00A80518" w:rsidRDefault="00A80518" w:rsidP="00A80518">
            <w:pPr>
              <w:pStyle w:val="a8"/>
              <w:rPr>
                <w:sz w:val="28"/>
              </w:rPr>
            </w:pPr>
            <w:r>
              <w:rPr>
                <w:sz w:val="28"/>
                <w:lang w:val="ru-RU"/>
              </w:rPr>
              <w:t>«_____» ___________2022 жыл</w:t>
            </w:r>
          </w:p>
        </w:tc>
      </w:tr>
    </w:tbl>
    <w:p w:rsidR="00167C4A" w:rsidRDefault="00167C4A">
      <w:pPr>
        <w:pStyle w:val="a3"/>
        <w:ind w:left="113"/>
        <w:jc w:val="left"/>
        <w:rPr>
          <w:sz w:val="20"/>
        </w:rPr>
      </w:pPr>
    </w:p>
    <w:p w:rsidR="00A80518" w:rsidRDefault="00A80518">
      <w:pPr>
        <w:rPr>
          <w:sz w:val="20"/>
        </w:rPr>
      </w:pPr>
    </w:p>
    <w:p w:rsidR="00A80518" w:rsidRPr="00A80518" w:rsidRDefault="00A80518" w:rsidP="00A80518">
      <w:pPr>
        <w:rPr>
          <w:sz w:val="20"/>
        </w:rPr>
      </w:pPr>
    </w:p>
    <w:p w:rsidR="00A80518" w:rsidRPr="00A80518" w:rsidRDefault="00A80518" w:rsidP="00A80518">
      <w:pPr>
        <w:rPr>
          <w:sz w:val="20"/>
        </w:rPr>
      </w:pPr>
    </w:p>
    <w:p w:rsidR="00A80518" w:rsidRPr="00A80518" w:rsidRDefault="00A80518" w:rsidP="00A80518">
      <w:pPr>
        <w:rPr>
          <w:sz w:val="20"/>
        </w:rPr>
      </w:pPr>
    </w:p>
    <w:p w:rsidR="00A80518" w:rsidRPr="00A80518" w:rsidRDefault="00A80518" w:rsidP="00A80518">
      <w:pPr>
        <w:rPr>
          <w:sz w:val="20"/>
        </w:rPr>
      </w:pPr>
    </w:p>
    <w:p w:rsidR="00A80518" w:rsidRPr="00A80518" w:rsidRDefault="00A80518" w:rsidP="00A80518">
      <w:pPr>
        <w:rPr>
          <w:sz w:val="20"/>
        </w:rPr>
      </w:pPr>
    </w:p>
    <w:p w:rsidR="00A80518" w:rsidRPr="00A80518" w:rsidRDefault="00A80518" w:rsidP="00A80518">
      <w:pPr>
        <w:rPr>
          <w:sz w:val="20"/>
        </w:rPr>
      </w:pPr>
    </w:p>
    <w:p w:rsidR="00A80518" w:rsidRPr="00A80518" w:rsidRDefault="00A80518" w:rsidP="00A80518">
      <w:pPr>
        <w:rPr>
          <w:sz w:val="20"/>
        </w:rPr>
      </w:pPr>
    </w:p>
    <w:p w:rsidR="00A80518" w:rsidRPr="00A80518" w:rsidRDefault="00A80518" w:rsidP="00A80518">
      <w:pPr>
        <w:rPr>
          <w:sz w:val="20"/>
        </w:rPr>
      </w:pPr>
    </w:p>
    <w:p w:rsidR="00A80518" w:rsidRPr="00A80518" w:rsidRDefault="00A80518" w:rsidP="00A80518">
      <w:pPr>
        <w:rPr>
          <w:sz w:val="20"/>
        </w:rPr>
      </w:pPr>
    </w:p>
    <w:p w:rsidR="00A80518" w:rsidRDefault="00A80518" w:rsidP="00A80518">
      <w:pPr>
        <w:rPr>
          <w:sz w:val="20"/>
        </w:rPr>
      </w:pPr>
    </w:p>
    <w:p w:rsidR="00A80518" w:rsidRPr="00A80518" w:rsidRDefault="00A80518" w:rsidP="00A80518">
      <w:pPr>
        <w:rPr>
          <w:sz w:val="20"/>
        </w:rPr>
      </w:pPr>
    </w:p>
    <w:p w:rsidR="00A80518" w:rsidRDefault="00A80518" w:rsidP="00A80518">
      <w:pPr>
        <w:pStyle w:val="a8"/>
        <w:jc w:val="center"/>
        <w:rPr>
          <w:b/>
          <w:sz w:val="28"/>
          <w:lang w:val="ru-RU"/>
        </w:rPr>
      </w:pPr>
      <w:r w:rsidRPr="00A80518">
        <w:rPr>
          <w:b/>
          <w:sz w:val="28"/>
        </w:rPr>
        <w:t>Қара</w:t>
      </w:r>
      <w:r>
        <w:rPr>
          <w:b/>
          <w:sz w:val="28"/>
        </w:rPr>
        <w:t>ғанды облысы білім басқармасының</w:t>
      </w:r>
    </w:p>
    <w:p w:rsidR="00233918" w:rsidRPr="00233918" w:rsidRDefault="00233918" w:rsidP="00A80518">
      <w:pPr>
        <w:pStyle w:val="a8"/>
        <w:jc w:val="center"/>
        <w:rPr>
          <w:b/>
          <w:sz w:val="28"/>
          <w:lang w:val="ru-RU"/>
        </w:rPr>
      </w:pPr>
      <w:r w:rsidRPr="00717E09">
        <w:rPr>
          <w:b/>
          <w:sz w:val="28"/>
          <w:szCs w:val="28"/>
        </w:rPr>
        <w:t>Абай ауданы білім бөлімінің</w:t>
      </w:r>
    </w:p>
    <w:p w:rsidR="00A80518" w:rsidRDefault="00A80518" w:rsidP="00A80518">
      <w:pPr>
        <w:pStyle w:val="a8"/>
        <w:jc w:val="center"/>
        <w:rPr>
          <w:b/>
          <w:sz w:val="28"/>
        </w:rPr>
      </w:pPr>
      <w:r>
        <w:rPr>
          <w:b/>
          <w:sz w:val="28"/>
        </w:rPr>
        <w:t>«</w:t>
      </w:r>
      <w:r w:rsidR="007F18AF">
        <w:rPr>
          <w:b/>
          <w:sz w:val="28"/>
          <w:lang w:val="ru-RU"/>
        </w:rPr>
        <w:t>Балдәурен</w:t>
      </w:r>
      <w:r w:rsidR="00893C28">
        <w:rPr>
          <w:b/>
          <w:sz w:val="28"/>
        </w:rPr>
        <w:t>» бөбекжай</w:t>
      </w:r>
      <w:r>
        <w:rPr>
          <w:b/>
          <w:sz w:val="28"/>
        </w:rPr>
        <w:t>»</w:t>
      </w:r>
    </w:p>
    <w:p w:rsidR="00A80518" w:rsidRDefault="00A80518" w:rsidP="00A80518">
      <w:pPr>
        <w:pStyle w:val="a8"/>
        <w:jc w:val="center"/>
        <w:rPr>
          <w:b/>
          <w:sz w:val="28"/>
        </w:rPr>
      </w:pPr>
      <w:r>
        <w:rPr>
          <w:b/>
          <w:sz w:val="28"/>
        </w:rPr>
        <w:t>Коммуналдық мемлекеттік қазыналық кәсіпорны</w:t>
      </w:r>
    </w:p>
    <w:p w:rsidR="00A80518" w:rsidRDefault="00A80518" w:rsidP="00A80518">
      <w:pPr>
        <w:pStyle w:val="a8"/>
        <w:jc w:val="center"/>
        <w:rPr>
          <w:b/>
          <w:sz w:val="28"/>
        </w:rPr>
      </w:pPr>
      <w:r>
        <w:rPr>
          <w:b/>
          <w:sz w:val="28"/>
        </w:rPr>
        <w:t xml:space="preserve">2022-2023 оқу жылына арналған </w:t>
      </w:r>
    </w:p>
    <w:p w:rsidR="00A80518" w:rsidRPr="00A80518" w:rsidRDefault="00A80518" w:rsidP="00A80518">
      <w:pPr>
        <w:pStyle w:val="a8"/>
        <w:jc w:val="center"/>
        <w:rPr>
          <w:b/>
          <w:sz w:val="28"/>
        </w:rPr>
      </w:pPr>
      <w:r>
        <w:rPr>
          <w:b/>
          <w:sz w:val="28"/>
        </w:rPr>
        <w:t xml:space="preserve">оқу </w:t>
      </w:r>
      <w:r w:rsidR="00B91B31">
        <w:rPr>
          <w:b/>
          <w:sz w:val="28"/>
        </w:rPr>
        <w:t xml:space="preserve">жұмыс </w:t>
      </w:r>
      <w:r>
        <w:rPr>
          <w:b/>
          <w:sz w:val="28"/>
        </w:rPr>
        <w:t>жоспары</w:t>
      </w:r>
    </w:p>
    <w:p w:rsidR="00A80518" w:rsidRPr="00A80518" w:rsidRDefault="00A80518" w:rsidP="00A80518">
      <w:pPr>
        <w:rPr>
          <w:b/>
          <w:sz w:val="20"/>
        </w:rPr>
      </w:pPr>
    </w:p>
    <w:p w:rsidR="00167C4A" w:rsidRDefault="00167C4A" w:rsidP="00A80518">
      <w:pPr>
        <w:rPr>
          <w:sz w:val="20"/>
          <w:lang w:val="ru-RU"/>
        </w:rPr>
      </w:pPr>
    </w:p>
    <w:p w:rsidR="00195AB9" w:rsidRDefault="00195AB9" w:rsidP="00A80518">
      <w:pPr>
        <w:rPr>
          <w:sz w:val="20"/>
          <w:lang w:val="ru-RU"/>
        </w:rPr>
      </w:pPr>
    </w:p>
    <w:p w:rsidR="00195AB9" w:rsidRDefault="00195AB9" w:rsidP="00A80518">
      <w:pPr>
        <w:rPr>
          <w:sz w:val="20"/>
          <w:lang w:val="ru-RU"/>
        </w:rPr>
      </w:pPr>
    </w:p>
    <w:p w:rsidR="00195AB9" w:rsidRDefault="00195AB9" w:rsidP="00A80518">
      <w:pPr>
        <w:rPr>
          <w:sz w:val="20"/>
          <w:lang w:val="ru-RU"/>
        </w:rPr>
      </w:pPr>
    </w:p>
    <w:p w:rsidR="00195AB9" w:rsidRDefault="00195AB9" w:rsidP="00A80518">
      <w:pPr>
        <w:rPr>
          <w:sz w:val="20"/>
          <w:lang w:val="ru-RU"/>
        </w:rPr>
      </w:pPr>
    </w:p>
    <w:p w:rsidR="00195AB9" w:rsidRDefault="00195AB9" w:rsidP="00A80518">
      <w:pPr>
        <w:rPr>
          <w:sz w:val="20"/>
          <w:lang w:val="ru-RU"/>
        </w:rPr>
      </w:pPr>
    </w:p>
    <w:p w:rsidR="00195AB9" w:rsidRDefault="00195AB9" w:rsidP="00A80518">
      <w:pPr>
        <w:rPr>
          <w:sz w:val="20"/>
          <w:lang w:val="ru-RU"/>
        </w:rPr>
      </w:pPr>
    </w:p>
    <w:p w:rsidR="00195AB9" w:rsidRDefault="00195AB9" w:rsidP="00A80518">
      <w:pPr>
        <w:rPr>
          <w:sz w:val="20"/>
          <w:lang w:val="ru-RU"/>
        </w:rPr>
      </w:pPr>
    </w:p>
    <w:p w:rsidR="00195AB9" w:rsidRDefault="00195AB9" w:rsidP="00A80518">
      <w:pPr>
        <w:rPr>
          <w:sz w:val="20"/>
          <w:lang w:val="ru-RU"/>
        </w:rPr>
      </w:pPr>
    </w:p>
    <w:p w:rsidR="00195AB9" w:rsidRDefault="00195AB9" w:rsidP="00A80518">
      <w:pPr>
        <w:rPr>
          <w:sz w:val="20"/>
          <w:lang w:val="ru-RU"/>
        </w:rPr>
      </w:pPr>
    </w:p>
    <w:p w:rsidR="00195AB9" w:rsidRDefault="00195AB9" w:rsidP="00195AB9">
      <w:pPr>
        <w:pStyle w:val="a8"/>
        <w:rPr>
          <w:sz w:val="28"/>
        </w:rPr>
      </w:pPr>
      <w:r>
        <w:rPr>
          <w:sz w:val="28"/>
        </w:rPr>
        <w:t>ТЕКСЕРІЛДІ</w:t>
      </w:r>
    </w:p>
    <w:p w:rsidR="00195AB9" w:rsidRPr="00E0375D" w:rsidRDefault="00195AB9" w:rsidP="00195AB9">
      <w:pPr>
        <w:pStyle w:val="a8"/>
        <w:rPr>
          <w:sz w:val="28"/>
          <w:szCs w:val="28"/>
        </w:rPr>
      </w:pPr>
      <w:r w:rsidRPr="00E0375D">
        <w:rPr>
          <w:sz w:val="28"/>
          <w:szCs w:val="28"/>
        </w:rPr>
        <w:t>Абай ауданының білім бөлімі ММ</w:t>
      </w:r>
    </w:p>
    <w:p w:rsidR="00195AB9" w:rsidRPr="00E0375D" w:rsidRDefault="007870BF" w:rsidP="00195AB9">
      <w:pPr>
        <w:pStyle w:val="a8"/>
        <w:rPr>
          <w:sz w:val="28"/>
          <w:szCs w:val="28"/>
        </w:rPr>
      </w:pPr>
      <w:r w:rsidRPr="00E0375D">
        <w:rPr>
          <w:color w:val="000000"/>
          <w:sz w:val="28"/>
          <w:szCs w:val="28"/>
        </w:rPr>
        <w:t>әдіскер</w:t>
      </w:r>
    </w:p>
    <w:p w:rsidR="00195AB9" w:rsidRPr="00195AB9" w:rsidRDefault="00195AB9" w:rsidP="00195AB9">
      <w:pPr>
        <w:pStyle w:val="a8"/>
        <w:rPr>
          <w:sz w:val="28"/>
          <w:lang w:val="ru-RU"/>
        </w:rPr>
      </w:pPr>
      <w:r>
        <w:rPr>
          <w:sz w:val="28"/>
        </w:rPr>
        <w:t xml:space="preserve">_____________ </w:t>
      </w:r>
      <w:r>
        <w:rPr>
          <w:sz w:val="28"/>
          <w:lang w:val="ru-RU"/>
        </w:rPr>
        <w:t>Р.А. Каныгина</w:t>
      </w:r>
    </w:p>
    <w:p w:rsidR="00195AB9" w:rsidRPr="001160D4" w:rsidRDefault="00195AB9" w:rsidP="00195AB9">
      <w:pPr>
        <w:pStyle w:val="a8"/>
        <w:rPr>
          <w:sz w:val="28"/>
        </w:rPr>
      </w:pPr>
    </w:p>
    <w:p w:rsidR="00195AB9" w:rsidRPr="001160D4" w:rsidRDefault="00195AB9" w:rsidP="00195AB9">
      <w:pPr>
        <w:pStyle w:val="a8"/>
        <w:rPr>
          <w:sz w:val="28"/>
        </w:rPr>
      </w:pPr>
    </w:p>
    <w:p w:rsidR="00195AB9" w:rsidRDefault="00195AB9" w:rsidP="00195AB9">
      <w:pPr>
        <w:pStyle w:val="a8"/>
        <w:rPr>
          <w:sz w:val="28"/>
        </w:rPr>
      </w:pPr>
    </w:p>
    <w:p w:rsidR="00195AB9" w:rsidRDefault="00195AB9" w:rsidP="00195AB9">
      <w:pPr>
        <w:pStyle w:val="a8"/>
        <w:rPr>
          <w:sz w:val="28"/>
        </w:rPr>
      </w:pPr>
    </w:p>
    <w:p w:rsidR="00195AB9" w:rsidRDefault="00195AB9" w:rsidP="00195AB9">
      <w:pPr>
        <w:pStyle w:val="a8"/>
        <w:rPr>
          <w:sz w:val="28"/>
        </w:rPr>
      </w:pPr>
    </w:p>
    <w:p w:rsidR="00195AB9" w:rsidRDefault="00195AB9" w:rsidP="00195AB9">
      <w:pPr>
        <w:pStyle w:val="a8"/>
        <w:rPr>
          <w:sz w:val="28"/>
        </w:rPr>
      </w:pPr>
    </w:p>
    <w:p w:rsidR="00195AB9" w:rsidRDefault="00195AB9" w:rsidP="00195AB9">
      <w:pPr>
        <w:pStyle w:val="a8"/>
        <w:rPr>
          <w:sz w:val="28"/>
        </w:rPr>
      </w:pPr>
    </w:p>
    <w:p w:rsidR="00195AB9" w:rsidRDefault="00195AB9" w:rsidP="00195AB9">
      <w:pPr>
        <w:pStyle w:val="a8"/>
        <w:rPr>
          <w:sz w:val="28"/>
        </w:rPr>
      </w:pPr>
    </w:p>
    <w:p w:rsidR="00195AB9" w:rsidRDefault="00195AB9" w:rsidP="00195AB9">
      <w:pPr>
        <w:pStyle w:val="a8"/>
        <w:rPr>
          <w:sz w:val="28"/>
        </w:rPr>
      </w:pPr>
    </w:p>
    <w:p w:rsidR="00195AB9" w:rsidRDefault="00195AB9" w:rsidP="00195AB9">
      <w:pPr>
        <w:pStyle w:val="a8"/>
        <w:jc w:val="center"/>
        <w:rPr>
          <w:b/>
          <w:sz w:val="28"/>
          <w:szCs w:val="28"/>
        </w:rPr>
      </w:pPr>
    </w:p>
    <w:p w:rsidR="00195AB9" w:rsidRPr="00E01D18" w:rsidRDefault="00195AB9" w:rsidP="00195AB9">
      <w:pPr>
        <w:pStyle w:val="a8"/>
        <w:jc w:val="center"/>
        <w:rPr>
          <w:sz w:val="28"/>
        </w:rPr>
      </w:pPr>
      <w:r w:rsidRPr="00D32C62">
        <w:rPr>
          <w:b/>
          <w:sz w:val="28"/>
          <w:szCs w:val="28"/>
        </w:rPr>
        <w:t>Агрогородок ауылы</w:t>
      </w:r>
    </w:p>
    <w:p w:rsidR="00195AB9" w:rsidRPr="00195AB9" w:rsidRDefault="00195AB9" w:rsidP="00A80518">
      <w:pPr>
        <w:rPr>
          <w:sz w:val="20"/>
        </w:rPr>
        <w:sectPr w:rsidR="00195AB9" w:rsidRPr="00195AB9" w:rsidSect="00F10888">
          <w:type w:val="continuous"/>
          <w:pgSz w:w="11910" w:h="16840"/>
          <w:pgMar w:top="1038" w:right="539" w:bottom="958" w:left="720" w:header="720" w:footer="720" w:gutter="0"/>
          <w:cols w:space="720"/>
        </w:sectPr>
      </w:pPr>
    </w:p>
    <w:p w:rsidR="00167C4A" w:rsidRDefault="00A80518">
      <w:pPr>
        <w:pStyle w:val="1"/>
        <w:spacing w:before="63"/>
        <w:ind w:left="1203"/>
      </w:pPr>
      <w:r>
        <w:lastRenderedPageBreak/>
        <w:t>Түсінік</w:t>
      </w:r>
      <w:r w:rsidR="006811C7">
        <w:rPr>
          <w:lang w:val="ru-RU"/>
        </w:rPr>
        <w:t xml:space="preserve"> </w:t>
      </w:r>
      <w:r>
        <w:t>хат</w:t>
      </w:r>
    </w:p>
    <w:p w:rsidR="00167C4A" w:rsidRDefault="00167C4A">
      <w:pPr>
        <w:pStyle w:val="a3"/>
        <w:spacing w:before="2"/>
        <w:ind w:left="0"/>
        <w:jc w:val="left"/>
        <w:rPr>
          <w:b/>
          <w:sz w:val="24"/>
        </w:rPr>
      </w:pPr>
    </w:p>
    <w:p w:rsidR="00167C4A" w:rsidRDefault="00B91B31" w:rsidP="00A712BC">
      <w:pPr>
        <w:pStyle w:val="a3"/>
        <w:spacing w:before="1"/>
        <w:ind w:right="596"/>
        <w:jc w:val="left"/>
      </w:pPr>
      <w:r>
        <w:t>«Балдәурен</w:t>
      </w:r>
      <w:r w:rsidR="00A80518">
        <w:t>»</w:t>
      </w:r>
      <w:r w:rsidR="00A712BC">
        <w:t xml:space="preserve"> </w:t>
      </w:r>
      <w:r w:rsidR="00A80518">
        <w:t>бөбекжайы</w:t>
      </w:r>
      <w:r>
        <w:t xml:space="preserve">» </w:t>
      </w:r>
      <w:r w:rsidR="00A80518">
        <w:t>КМҚК</w:t>
      </w:r>
      <w:r>
        <w:t xml:space="preserve"> оқу жұмыс </w:t>
      </w:r>
      <w:r w:rsidR="00A712BC">
        <w:t>ж</w:t>
      </w:r>
      <w:r w:rsidR="00A80518">
        <w:t>оспарын</w:t>
      </w:r>
      <w:r w:rsidR="00A712BC">
        <w:t xml:space="preserve"> </w:t>
      </w:r>
      <w:r w:rsidR="00A80518">
        <w:t>әзірлеуде</w:t>
      </w:r>
      <w:r w:rsidR="00A712BC">
        <w:t xml:space="preserve"> </w:t>
      </w:r>
      <w:r w:rsidR="00A80518">
        <w:t>төмендегі</w:t>
      </w:r>
      <w:r w:rsidR="00A712BC">
        <w:t xml:space="preserve"> </w:t>
      </w:r>
      <w:r w:rsidR="00A80518">
        <w:t>нормативтік-құқықтық құжаттарды басшылыққа</w:t>
      </w:r>
      <w:r w:rsidR="00A712BC">
        <w:t xml:space="preserve"> </w:t>
      </w:r>
      <w:r w:rsidR="00A80518">
        <w:t>алады:</w:t>
      </w:r>
    </w:p>
    <w:p w:rsidR="00D17A8C" w:rsidRDefault="00D17A8C">
      <w:pPr>
        <w:pStyle w:val="a4"/>
        <w:numPr>
          <w:ilvl w:val="0"/>
          <w:numId w:val="13"/>
        </w:numPr>
        <w:tabs>
          <w:tab w:val="left" w:pos="1686"/>
        </w:tabs>
        <w:ind w:right="589" w:firstLine="350"/>
        <w:jc w:val="both"/>
        <w:rPr>
          <w:sz w:val="28"/>
        </w:rPr>
      </w:pPr>
      <w:r w:rsidRPr="00D17A8C">
        <w:rPr>
          <w:sz w:val="28"/>
        </w:rPr>
        <w:t xml:space="preserve">«Білім туралы» Қазақстан Республикасының Заңы https://adilet.zan.kz/kaz/docs/Z070000319_ </w:t>
      </w:r>
    </w:p>
    <w:p w:rsidR="00D17A8C" w:rsidRDefault="00D17A8C">
      <w:pPr>
        <w:pStyle w:val="a4"/>
        <w:numPr>
          <w:ilvl w:val="0"/>
          <w:numId w:val="13"/>
        </w:numPr>
        <w:tabs>
          <w:tab w:val="left" w:pos="1686"/>
        </w:tabs>
        <w:ind w:right="589" w:firstLine="350"/>
        <w:jc w:val="both"/>
        <w:rPr>
          <w:sz w:val="28"/>
        </w:rPr>
      </w:pPr>
      <w:r w:rsidRPr="00D17A8C">
        <w:rPr>
          <w:sz w:val="28"/>
        </w:rPr>
        <w:t xml:space="preserve">«Педагог мәртебесі туралы» Қазақстан Республикасының Заңы </w:t>
      </w:r>
      <w:hyperlink r:id="rId7" w:history="1">
        <w:r w:rsidRPr="00415EF4">
          <w:rPr>
            <w:rStyle w:val="aa"/>
            <w:sz w:val="28"/>
          </w:rPr>
          <w:t>https://adilet.zan.kz/kaz/docs/Z1900000293</w:t>
        </w:r>
      </w:hyperlink>
    </w:p>
    <w:p w:rsidR="00D17A8C" w:rsidRDefault="00D17A8C">
      <w:pPr>
        <w:pStyle w:val="a4"/>
        <w:numPr>
          <w:ilvl w:val="0"/>
          <w:numId w:val="13"/>
        </w:numPr>
        <w:tabs>
          <w:tab w:val="left" w:pos="1686"/>
        </w:tabs>
        <w:ind w:right="589" w:firstLine="350"/>
        <w:jc w:val="both"/>
        <w:rPr>
          <w:sz w:val="28"/>
        </w:rPr>
      </w:pPr>
      <w:r w:rsidRPr="00D17A8C">
        <w:rPr>
          <w:sz w:val="28"/>
        </w:rPr>
        <w:t xml:space="preserve">«Қазақстан Республикасындағы баланың құқықтары туралы» Қазақстан Республикасының Заңы </w:t>
      </w:r>
      <w:hyperlink r:id="rId8" w:history="1">
        <w:r w:rsidRPr="00415EF4">
          <w:rPr>
            <w:rStyle w:val="aa"/>
            <w:sz w:val="28"/>
          </w:rPr>
          <w:t>https://adilet.zan.kz/kaz/docs/Z020000345_</w:t>
        </w:r>
      </w:hyperlink>
    </w:p>
    <w:p w:rsidR="00D17A8C" w:rsidRDefault="00D17A8C">
      <w:pPr>
        <w:pStyle w:val="a4"/>
        <w:numPr>
          <w:ilvl w:val="0"/>
          <w:numId w:val="13"/>
        </w:numPr>
        <w:tabs>
          <w:tab w:val="left" w:pos="1686"/>
        </w:tabs>
        <w:ind w:right="589" w:firstLine="350"/>
        <w:jc w:val="both"/>
        <w:rPr>
          <w:sz w:val="28"/>
        </w:rPr>
      </w:pPr>
      <w:r w:rsidRPr="00D17A8C">
        <w:rPr>
          <w:sz w:val="28"/>
        </w:rPr>
        <w:t xml:space="preserve">«Ойыншықтардың қауіпсіздігі туралы» Қазақстан Республикасының Заңы </w:t>
      </w:r>
      <w:hyperlink r:id="rId9" w:history="1">
        <w:r w:rsidRPr="00415EF4">
          <w:rPr>
            <w:rStyle w:val="aa"/>
            <w:sz w:val="28"/>
          </w:rPr>
          <w:t>https://adilet.zan.kz/kaz/docs/Z070000306_</w:t>
        </w:r>
      </w:hyperlink>
    </w:p>
    <w:p w:rsidR="00D17A8C" w:rsidRDefault="00D17A8C">
      <w:pPr>
        <w:pStyle w:val="a4"/>
        <w:numPr>
          <w:ilvl w:val="0"/>
          <w:numId w:val="13"/>
        </w:numPr>
        <w:tabs>
          <w:tab w:val="left" w:pos="1686"/>
        </w:tabs>
        <w:ind w:right="589" w:firstLine="350"/>
        <w:jc w:val="both"/>
        <w:rPr>
          <w:sz w:val="28"/>
        </w:rPr>
      </w:pPr>
      <w:r w:rsidRPr="00D17A8C">
        <w:rPr>
          <w:sz w:val="28"/>
        </w:rPr>
        <w:t xml:space="preserve">«Кемтар балаларды әлеуметтiк және медициналық-педагогикалық түзеу арқылы қолдау туралы» Қазақстан Республикасының Заңы </w:t>
      </w:r>
      <w:hyperlink r:id="rId10" w:history="1">
        <w:r w:rsidRPr="00415EF4">
          <w:rPr>
            <w:rStyle w:val="aa"/>
            <w:sz w:val="28"/>
          </w:rPr>
          <w:t>https://adilet.zan.kz/kaz/docs/Z020000343_</w:t>
        </w:r>
      </w:hyperlink>
    </w:p>
    <w:p w:rsidR="00D17A8C" w:rsidRDefault="00D17A8C">
      <w:pPr>
        <w:pStyle w:val="a4"/>
        <w:numPr>
          <w:ilvl w:val="0"/>
          <w:numId w:val="13"/>
        </w:numPr>
        <w:tabs>
          <w:tab w:val="left" w:pos="1686"/>
        </w:tabs>
        <w:ind w:right="589" w:firstLine="350"/>
        <w:jc w:val="both"/>
        <w:rPr>
          <w:sz w:val="28"/>
        </w:rPr>
      </w:pPr>
      <w:r w:rsidRPr="00D17A8C">
        <w:rPr>
          <w:sz w:val="28"/>
        </w:rPr>
        <w:t xml:space="preserve">Мектепке дейінгі тәрбиелеу мен оқытуды дамыту моделі </w:t>
      </w:r>
      <w:hyperlink r:id="rId11" w:history="1">
        <w:r w:rsidRPr="00415EF4">
          <w:rPr>
            <w:rStyle w:val="aa"/>
            <w:sz w:val="28"/>
          </w:rPr>
          <w:t>https://adilet.zan.kz/kaz/docs/P2100000137</w:t>
        </w:r>
      </w:hyperlink>
    </w:p>
    <w:p w:rsidR="00D17A8C" w:rsidRDefault="00D17A8C">
      <w:pPr>
        <w:pStyle w:val="a4"/>
        <w:numPr>
          <w:ilvl w:val="0"/>
          <w:numId w:val="13"/>
        </w:numPr>
        <w:tabs>
          <w:tab w:val="left" w:pos="1686"/>
        </w:tabs>
        <w:ind w:right="589" w:firstLine="350"/>
        <w:jc w:val="both"/>
        <w:rPr>
          <w:sz w:val="28"/>
        </w:rPr>
      </w:pPr>
      <w:r w:rsidRPr="00D17A8C">
        <w:rPr>
          <w:sz w:val="28"/>
        </w:rPr>
        <w:t xml:space="preserve">«Мектепке дейінгі ұйымдарға және сәбилер үйлеріне қойылатын санитариялық-эпидемиологиялық талаптар» санитариялық қағидалары </w:t>
      </w:r>
      <w:hyperlink r:id="rId12" w:history="1">
        <w:r w:rsidRPr="00415EF4">
          <w:rPr>
            <w:rStyle w:val="aa"/>
            <w:sz w:val="28"/>
          </w:rPr>
          <w:t>https://adilet.zan.kz/kaz/docs/V2100023469</w:t>
        </w:r>
      </w:hyperlink>
    </w:p>
    <w:p w:rsidR="00D17A8C" w:rsidRDefault="00D17A8C">
      <w:pPr>
        <w:pStyle w:val="a4"/>
        <w:numPr>
          <w:ilvl w:val="0"/>
          <w:numId w:val="13"/>
        </w:numPr>
        <w:tabs>
          <w:tab w:val="left" w:pos="1686"/>
        </w:tabs>
        <w:ind w:right="589" w:firstLine="350"/>
        <w:jc w:val="both"/>
        <w:rPr>
          <w:sz w:val="28"/>
        </w:rPr>
      </w:pPr>
      <w:r w:rsidRPr="00D17A8C">
        <w:rPr>
          <w:sz w:val="28"/>
        </w:rPr>
        <w:t xml:space="preserve">«Білім берудің барлық деңгейінің мемлекеттік жалпыға міндетті білім беру стандарттары </w:t>
      </w:r>
      <w:hyperlink r:id="rId13" w:history="1">
        <w:r w:rsidRPr="00415EF4">
          <w:rPr>
            <w:rStyle w:val="aa"/>
            <w:sz w:val="28"/>
          </w:rPr>
          <w:t>https://adilet.zan.kz/kaz/docs/V1800017669</w:t>
        </w:r>
      </w:hyperlink>
    </w:p>
    <w:p w:rsidR="00D17A8C" w:rsidRDefault="00D17A8C">
      <w:pPr>
        <w:pStyle w:val="a4"/>
        <w:numPr>
          <w:ilvl w:val="0"/>
          <w:numId w:val="13"/>
        </w:numPr>
        <w:tabs>
          <w:tab w:val="left" w:pos="1686"/>
        </w:tabs>
        <w:ind w:right="589" w:firstLine="350"/>
        <w:jc w:val="both"/>
        <w:rPr>
          <w:sz w:val="28"/>
        </w:rPr>
      </w:pPr>
      <w:r w:rsidRPr="00D17A8C">
        <w:rPr>
          <w:sz w:val="28"/>
        </w:rPr>
        <w:t xml:space="preserve">Қазақстан Республикасында мектепке дейінгі тәрбие мен оқытудың үлгілік оқу жоспарлары </w:t>
      </w:r>
      <w:hyperlink r:id="rId14" w:history="1">
        <w:r w:rsidRPr="00415EF4">
          <w:rPr>
            <w:rStyle w:val="aa"/>
            <w:sz w:val="28"/>
          </w:rPr>
          <w:t>https://adilet.zan.kz/kaz/docs/V1200008275</w:t>
        </w:r>
      </w:hyperlink>
    </w:p>
    <w:p w:rsidR="00D17A8C" w:rsidRDefault="00D17A8C">
      <w:pPr>
        <w:pStyle w:val="a4"/>
        <w:numPr>
          <w:ilvl w:val="0"/>
          <w:numId w:val="13"/>
        </w:numPr>
        <w:tabs>
          <w:tab w:val="left" w:pos="1686"/>
        </w:tabs>
        <w:ind w:right="589" w:firstLine="350"/>
        <w:jc w:val="both"/>
        <w:rPr>
          <w:sz w:val="28"/>
        </w:rPr>
      </w:pPr>
      <w:r w:rsidRPr="00D17A8C">
        <w:rPr>
          <w:sz w:val="28"/>
        </w:rPr>
        <w:t xml:space="preserve">Мектепке дейінгі тәрбие мен оқытудың үлгілік оқу бағдарламалары </w:t>
      </w:r>
      <w:hyperlink r:id="rId15" w:history="1">
        <w:r w:rsidRPr="00415EF4">
          <w:rPr>
            <w:rStyle w:val="aa"/>
            <w:sz w:val="28"/>
          </w:rPr>
          <w:t>https://adilet.zan.kz/kaz/docs/V1600014235</w:t>
        </w:r>
      </w:hyperlink>
    </w:p>
    <w:p w:rsidR="00D17A8C" w:rsidRDefault="00D17A8C">
      <w:pPr>
        <w:pStyle w:val="a4"/>
        <w:numPr>
          <w:ilvl w:val="0"/>
          <w:numId w:val="13"/>
        </w:numPr>
        <w:tabs>
          <w:tab w:val="left" w:pos="1686"/>
        </w:tabs>
        <w:ind w:right="589" w:firstLine="350"/>
        <w:jc w:val="both"/>
        <w:rPr>
          <w:sz w:val="28"/>
        </w:rPr>
      </w:pPr>
      <w:r w:rsidRPr="00D17A8C">
        <w:rPr>
          <w:sz w:val="28"/>
        </w:rPr>
        <w:t xml:space="preserve">Тиісті үлгідегі білім беру ұйымдары қызметінің үлгілік қағидалары </w:t>
      </w:r>
      <w:hyperlink r:id="rId16" w:history="1">
        <w:r w:rsidRPr="00415EF4">
          <w:rPr>
            <w:rStyle w:val="aa"/>
            <w:sz w:val="28"/>
          </w:rPr>
          <w:t>https://adilet.zan.kz/kaz/docs/V1800017657</w:t>
        </w:r>
      </w:hyperlink>
    </w:p>
    <w:p w:rsidR="00D17A8C" w:rsidRDefault="00D17A8C">
      <w:pPr>
        <w:pStyle w:val="a4"/>
        <w:numPr>
          <w:ilvl w:val="0"/>
          <w:numId w:val="13"/>
        </w:numPr>
        <w:tabs>
          <w:tab w:val="left" w:pos="1686"/>
        </w:tabs>
        <w:ind w:right="589" w:firstLine="350"/>
        <w:jc w:val="both"/>
        <w:rPr>
          <w:sz w:val="28"/>
        </w:rPr>
      </w:pPr>
      <w:r w:rsidRPr="00D17A8C">
        <w:rPr>
          <w:sz w:val="28"/>
        </w:rPr>
        <w:t xml:space="preserve">Білім беру қызметтерін көрсетудің үлгілік шартының нысандары </w:t>
      </w:r>
      <w:hyperlink r:id="rId17" w:history="1">
        <w:r w:rsidRPr="00415EF4">
          <w:rPr>
            <w:rStyle w:val="aa"/>
            <w:sz w:val="28"/>
          </w:rPr>
          <w:t>https://adilet.zan.kz/kaz/docs/V1600013227</w:t>
        </w:r>
      </w:hyperlink>
    </w:p>
    <w:p w:rsidR="00D17A8C" w:rsidRDefault="00D17A8C">
      <w:pPr>
        <w:pStyle w:val="a4"/>
        <w:numPr>
          <w:ilvl w:val="0"/>
          <w:numId w:val="13"/>
        </w:numPr>
        <w:tabs>
          <w:tab w:val="left" w:pos="1686"/>
        </w:tabs>
        <w:ind w:right="589" w:firstLine="350"/>
        <w:jc w:val="both"/>
        <w:rPr>
          <w:sz w:val="28"/>
        </w:rPr>
      </w:pPr>
      <w:r w:rsidRPr="00D17A8C">
        <w:rPr>
          <w:sz w:val="28"/>
        </w:rPr>
        <w:t xml:space="preserve">Мемлекеттік білім беру ұйымдары қызметкерлерінің үлгі штаттары </w:t>
      </w:r>
      <w:hyperlink r:id="rId18" w:history="1">
        <w:r w:rsidRPr="00415EF4">
          <w:rPr>
            <w:rStyle w:val="aa"/>
            <w:sz w:val="28"/>
          </w:rPr>
          <w:t>https://adilet.zan.kz/kaz/docs/P080000077_</w:t>
        </w:r>
      </w:hyperlink>
    </w:p>
    <w:p w:rsidR="00D17A8C" w:rsidRDefault="00D17A8C">
      <w:pPr>
        <w:pStyle w:val="a4"/>
        <w:numPr>
          <w:ilvl w:val="0"/>
          <w:numId w:val="13"/>
        </w:numPr>
        <w:tabs>
          <w:tab w:val="left" w:pos="1686"/>
        </w:tabs>
        <w:ind w:right="589" w:firstLine="350"/>
        <w:jc w:val="both"/>
        <w:rPr>
          <w:sz w:val="28"/>
        </w:rPr>
      </w:pPr>
      <w:r w:rsidRPr="00D17A8C">
        <w:rPr>
          <w:sz w:val="28"/>
        </w:rPr>
        <w:t xml:space="preserve">Педагог қызметкерлер мен оларға теңестірілген тұлғалардың лауазымдарының үлгілік біліктілік сипаттамалары </w:t>
      </w:r>
      <w:hyperlink r:id="rId19" w:history="1">
        <w:r w:rsidRPr="00415EF4">
          <w:rPr>
            <w:rStyle w:val="aa"/>
            <w:sz w:val="28"/>
          </w:rPr>
          <w:t>https://adilet.zan.kz/kaz/docs/V090005750_</w:t>
        </w:r>
      </w:hyperlink>
    </w:p>
    <w:p w:rsidR="00D17A8C" w:rsidRDefault="00D17A8C">
      <w:pPr>
        <w:pStyle w:val="a4"/>
        <w:numPr>
          <w:ilvl w:val="0"/>
          <w:numId w:val="13"/>
        </w:numPr>
        <w:tabs>
          <w:tab w:val="left" w:pos="1686"/>
        </w:tabs>
        <w:ind w:right="589" w:firstLine="350"/>
        <w:jc w:val="both"/>
        <w:rPr>
          <w:sz w:val="28"/>
        </w:rPr>
      </w:pPr>
      <w:r w:rsidRPr="00D17A8C">
        <w:rPr>
          <w:sz w:val="28"/>
        </w:rPr>
        <w:t xml:space="preserve">Жабдықтармен және жиһазбен жарақтандыру нормалары </w:t>
      </w:r>
      <w:hyperlink r:id="rId20" w:history="1">
        <w:r w:rsidRPr="00415EF4">
          <w:rPr>
            <w:rStyle w:val="aa"/>
            <w:sz w:val="28"/>
          </w:rPr>
          <w:t>https://adilet.zan.kz/kaz/docs/V1600013272</w:t>
        </w:r>
      </w:hyperlink>
    </w:p>
    <w:p w:rsidR="00D17A8C" w:rsidRDefault="00D17A8C">
      <w:pPr>
        <w:pStyle w:val="a4"/>
        <w:numPr>
          <w:ilvl w:val="0"/>
          <w:numId w:val="13"/>
        </w:numPr>
        <w:tabs>
          <w:tab w:val="left" w:pos="1686"/>
        </w:tabs>
        <w:ind w:right="589" w:firstLine="350"/>
        <w:jc w:val="both"/>
        <w:rPr>
          <w:sz w:val="28"/>
        </w:rPr>
      </w:pPr>
      <w:r w:rsidRPr="00D17A8C">
        <w:rPr>
          <w:sz w:val="28"/>
        </w:rPr>
        <w:t xml:space="preserve">Білім беру ұйымдарында қамқоршылық кеңестің жұмысын ұйымдастыру және оны сайлау тәртібінің үлгілік қағидалары </w:t>
      </w:r>
      <w:hyperlink r:id="rId21" w:history="1">
        <w:r w:rsidRPr="00415EF4">
          <w:rPr>
            <w:rStyle w:val="aa"/>
            <w:sz w:val="28"/>
          </w:rPr>
          <w:t>https://adilet.zan.kz/kaz/docs/V1700015584</w:t>
        </w:r>
      </w:hyperlink>
    </w:p>
    <w:p w:rsidR="00D17A8C" w:rsidRDefault="00D17A8C">
      <w:pPr>
        <w:pStyle w:val="a4"/>
        <w:numPr>
          <w:ilvl w:val="0"/>
          <w:numId w:val="13"/>
        </w:numPr>
        <w:tabs>
          <w:tab w:val="left" w:pos="1686"/>
        </w:tabs>
        <w:ind w:right="589" w:firstLine="350"/>
        <w:jc w:val="both"/>
        <w:rPr>
          <w:sz w:val="28"/>
        </w:rPr>
      </w:pPr>
      <w:r w:rsidRPr="00D17A8C">
        <w:rPr>
          <w:sz w:val="28"/>
        </w:rPr>
        <w:t xml:space="preserve">Мектепке дейінгі және орта білім беру ұйымдарын бейнебақылау жүйелерімен 9 жарақтау стандарттары және оларға қойылатын талаптар </w:t>
      </w:r>
      <w:hyperlink r:id="rId22" w:history="1">
        <w:r w:rsidRPr="00415EF4">
          <w:rPr>
            <w:rStyle w:val="aa"/>
            <w:sz w:val="28"/>
          </w:rPr>
          <w:t>https://adilet.zan.kz/kaz/docs/V1900018239</w:t>
        </w:r>
      </w:hyperlink>
    </w:p>
    <w:p w:rsidR="00D17A8C" w:rsidRDefault="00D17A8C">
      <w:pPr>
        <w:pStyle w:val="a4"/>
        <w:numPr>
          <w:ilvl w:val="0"/>
          <w:numId w:val="13"/>
        </w:numPr>
        <w:tabs>
          <w:tab w:val="left" w:pos="1686"/>
        </w:tabs>
        <w:ind w:right="589" w:firstLine="350"/>
        <w:jc w:val="both"/>
        <w:rPr>
          <w:sz w:val="28"/>
        </w:rPr>
      </w:pPr>
      <w:r w:rsidRPr="00D17A8C">
        <w:rPr>
          <w:sz w:val="28"/>
        </w:rPr>
        <w:t xml:space="preserve">Мектепке дейінгі білім беру саласында мемлекеттік қызметтер көрсету қағидалары </w:t>
      </w:r>
      <w:hyperlink r:id="rId23" w:history="1">
        <w:r w:rsidRPr="00415EF4">
          <w:rPr>
            <w:rStyle w:val="aa"/>
            <w:sz w:val="28"/>
          </w:rPr>
          <w:t>https://adilet.zan.kz/kaz/docs/V2000020883</w:t>
        </w:r>
      </w:hyperlink>
    </w:p>
    <w:p w:rsidR="00167C4A" w:rsidRPr="006811C7" w:rsidRDefault="00A80518" w:rsidP="006811C7">
      <w:pPr>
        <w:pStyle w:val="a4"/>
        <w:numPr>
          <w:ilvl w:val="0"/>
          <w:numId w:val="13"/>
        </w:numPr>
        <w:tabs>
          <w:tab w:val="left" w:pos="1686"/>
        </w:tabs>
        <w:ind w:right="589" w:firstLine="350"/>
        <w:jc w:val="both"/>
        <w:rPr>
          <w:sz w:val="28"/>
        </w:rPr>
      </w:pPr>
      <w:r>
        <w:rPr>
          <w:sz w:val="28"/>
        </w:rPr>
        <w:lastRenderedPageBreak/>
        <w:t>Қазақстан</w:t>
      </w:r>
      <w:r w:rsidR="00A712BC">
        <w:rPr>
          <w:sz w:val="28"/>
        </w:rPr>
        <w:t xml:space="preserve"> </w:t>
      </w:r>
      <w:r>
        <w:rPr>
          <w:sz w:val="28"/>
        </w:rPr>
        <w:t>Республикасының</w:t>
      </w:r>
      <w:r w:rsidR="00A712BC">
        <w:rPr>
          <w:sz w:val="28"/>
        </w:rPr>
        <w:t xml:space="preserve"> </w:t>
      </w:r>
      <w:r>
        <w:rPr>
          <w:sz w:val="28"/>
        </w:rPr>
        <w:t>мектепке</w:t>
      </w:r>
      <w:r w:rsidR="00551021">
        <w:rPr>
          <w:sz w:val="28"/>
        </w:rPr>
        <w:t xml:space="preserve">  </w:t>
      </w:r>
      <w:r>
        <w:rPr>
          <w:sz w:val="28"/>
        </w:rPr>
        <w:t>дейінгі</w:t>
      </w:r>
      <w:r w:rsidR="00551021">
        <w:rPr>
          <w:sz w:val="28"/>
        </w:rPr>
        <w:t xml:space="preserve"> </w:t>
      </w:r>
      <w:r>
        <w:rPr>
          <w:sz w:val="28"/>
        </w:rPr>
        <w:t>ұйымдарында</w:t>
      </w:r>
      <w:r w:rsidR="00551021">
        <w:rPr>
          <w:sz w:val="28"/>
        </w:rPr>
        <w:t xml:space="preserve"> </w:t>
      </w:r>
      <w:r>
        <w:rPr>
          <w:sz w:val="28"/>
        </w:rPr>
        <w:t>және</w:t>
      </w:r>
      <w:r w:rsidR="00551021">
        <w:rPr>
          <w:sz w:val="28"/>
        </w:rPr>
        <w:t xml:space="preserve"> </w:t>
      </w:r>
      <w:r>
        <w:rPr>
          <w:sz w:val="28"/>
        </w:rPr>
        <w:t xml:space="preserve">мектепалды </w:t>
      </w:r>
      <w:r w:rsidR="00D17A8C">
        <w:rPr>
          <w:sz w:val="28"/>
        </w:rPr>
        <w:t>сыныптарында</w:t>
      </w:r>
      <w:r>
        <w:rPr>
          <w:sz w:val="28"/>
        </w:rPr>
        <w:t xml:space="preserve"> 202-202</w:t>
      </w:r>
      <w:r w:rsidR="00D17A8C">
        <w:rPr>
          <w:sz w:val="28"/>
        </w:rPr>
        <w:t>3</w:t>
      </w:r>
      <w:r>
        <w:rPr>
          <w:sz w:val="28"/>
        </w:rPr>
        <w:t xml:space="preserve"> оқу жылында тәрбиелеу-білім</w:t>
      </w:r>
      <w:r w:rsidR="00A712BC">
        <w:rPr>
          <w:sz w:val="28"/>
        </w:rPr>
        <w:t xml:space="preserve"> </w:t>
      </w:r>
      <w:r>
        <w:rPr>
          <w:sz w:val="28"/>
        </w:rPr>
        <w:t>беру</w:t>
      </w:r>
      <w:r w:rsidR="00A712BC">
        <w:rPr>
          <w:sz w:val="28"/>
        </w:rPr>
        <w:t xml:space="preserve"> </w:t>
      </w:r>
      <w:r>
        <w:rPr>
          <w:sz w:val="28"/>
        </w:rPr>
        <w:t>процесін</w:t>
      </w:r>
      <w:r w:rsidR="00A712BC">
        <w:rPr>
          <w:sz w:val="28"/>
        </w:rPr>
        <w:t xml:space="preserve"> </w:t>
      </w:r>
      <w:r>
        <w:rPr>
          <w:sz w:val="28"/>
        </w:rPr>
        <w:t>ұйымдастыру</w:t>
      </w:r>
      <w:r w:rsidR="00A712BC">
        <w:rPr>
          <w:sz w:val="28"/>
        </w:rPr>
        <w:t xml:space="preserve"> </w:t>
      </w:r>
      <w:r>
        <w:rPr>
          <w:sz w:val="28"/>
        </w:rPr>
        <w:t>туралы</w:t>
      </w:r>
      <w:r w:rsidR="00A712BC">
        <w:rPr>
          <w:sz w:val="28"/>
        </w:rPr>
        <w:t xml:space="preserve"> </w:t>
      </w:r>
      <w:r>
        <w:rPr>
          <w:sz w:val="28"/>
        </w:rPr>
        <w:t>әдістемелік</w:t>
      </w:r>
      <w:r w:rsidR="00A712BC">
        <w:rPr>
          <w:sz w:val="28"/>
        </w:rPr>
        <w:t xml:space="preserve"> </w:t>
      </w:r>
      <w:r>
        <w:rPr>
          <w:sz w:val="28"/>
        </w:rPr>
        <w:t>нұсқаухат.</w:t>
      </w:r>
      <w:r w:rsidR="00A712BC">
        <w:rPr>
          <w:sz w:val="28"/>
        </w:rPr>
        <w:t xml:space="preserve"> </w:t>
      </w:r>
      <w:r w:rsidR="00D17A8C" w:rsidRPr="00D17A8C">
        <w:rPr>
          <w:sz w:val="28"/>
        </w:rPr>
        <w:t>«Балаларды ерте дамыту институтының» Ғылыми-әдістемелік кеңесінің шешімімен ұсынылады (2022 жылғы 26 шілдедегі №7 хаттама)</w:t>
      </w:r>
      <w:hyperlink r:id="rId24">
        <w:r>
          <w:rPr>
            <w:color w:val="006FC0"/>
            <w:sz w:val="28"/>
            <w:u w:val="single" w:color="006FC0"/>
          </w:rPr>
          <w:t>http://rc-dd.kz/sites/rc-</w:t>
        </w:r>
      </w:hyperlink>
      <w:r>
        <w:rPr>
          <w:color w:val="006FC0"/>
          <w:sz w:val="28"/>
          <w:u w:val="single" w:color="006FC0"/>
        </w:rPr>
        <w:t>dd.kz/uploads/docs/metodicheskie_razrabotki/2021/IMP_060821_kaz.pdf</w:t>
      </w:r>
    </w:p>
    <w:p w:rsidR="00167C4A" w:rsidRDefault="00D17A8C" w:rsidP="00D17A8C">
      <w:pPr>
        <w:pStyle w:val="a4"/>
        <w:tabs>
          <w:tab w:val="left" w:pos="993"/>
        </w:tabs>
        <w:ind w:left="993" w:firstLine="553"/>
        <w:rPr>
          <w:sz w:val="28"/>
        </w:rPr>
      </w:pPr>
      <w:r>
        <w:rPr>
          <w:color w:val="000000"/>
          <w:sz w:val="28"/>
        </w:rPr>
        <w:t>Тәрбиеленушілердің құзыреттіліктерін, физикалық және жеке қасиеттерін дамыту олардың жас ерекшеліктеріне сәйкес біліктері мен дағдыларын қалыптастыру арқылы жүзеге асырылады.</w:t>
      </w:r>
    </w:p>
    <w:p w:rsidR="00D17A8C" w:rsidRPr="00D17A8C" w:rsidRDefault="00D17A8C" w:rsidP="00D17A8C">
      <w:pPr>
        <w:ind w:left="993" w:firstLine="567"/>
        <w:jc w:val="both"/>
      </w:pPr>
      <w:r w:rsidRPr="00D17A8C">
        <w:rPr>
          <w:color w:val="000000"/>
          <w:sz w:val="28"/>
        </w:rPr>
        <w:t xml:space="preserve">Тәрбиелеу-білім процесін жоспарлау кезінде вариативтілік және балалар іс-әрекетін ұйымдастырудың әртүрлі формаларын, әдістері мен тәсілдерін қолдану ескеріледі. </w:t>
      </w:r>
    </w:p>
    <w:p w:rsidR="00D17A8C" w:rsidRDefault="00D17A8C" w:rsidP="00D17A8C">
      <w:pPr>
        <w:ind w:left="993" w:firstLine="567"/>
        <w:jc w:val="both"/>
        <w:rPr>
          <w:color w:val="000000"/>
          <w:sz w:val="28"/>
        </w:rPr>
      </w:pPr>
      <w:r w:rsidRPr="00D17A8C">
        <w:rPr>
          <w:color w:val="000000"/>
          <w:sz w:val="28"/>
        </w:rPr>
        <w:t>Тәрбиелеу-білім беру процесін ұйымдастыру және өткізу кезінде тәрбиеленушілердің қызығушылықтары, қажеттіліктері, жас және жеке ерекшеліктеріескеріледі.</w:t>
      </w:r>
    </w:p>
    <w:p w:rsidR="00D17A8C" w:rsidRDefault="00D17A8C" w:rsidP="00D17A8C">
      <w:pPr>
        <w:ind w:left="993" w:firstLine="567"/>
        <w:jc w:val="both"/>
        <w:rPr>
          <w:color w:val="000000"/>
          <w:sz w:val="28"/>
        </w:rPr>
      </w:pPr>
      <w:r w:rsidRPr="00D17A8C">
        <w:rPr>
          <w:color w:val="000000"/>
          <w:sz w:val="28"/>
        </w:rPr>
        <w:t>Тәрбиеленушілердің эмоционалдық жайлылығын, жан-жақты және толыққанды дамуын, балалардың белсенділік түрлерін және бірге әрекет етуге қатысушыларды таңдау мүмкіндігін, ойын аймақтарының қанықтылығын, қолжетімділігін, вариативтілігін және қауіпсіздігін қамтамасыз ету үшін дамытушы орта құрылады.</w:t>
      </w:r>
    </w:p>
    <w:p w:rsidR="003B058E" w:rsidRDefault="003B058E" w:rsidP="003B058E">
      <w:pPr>
        <w:ind w:left="993" w:firstLine="567"/>
        <w:jc w:val="both"/>
        <w:rPr>
          <w:sz w:val="28"/>
        </w:rPr>
      </w:pPr>
      <w:r>
        <w:rPr>
          <w:sz w:val="28"/>
        </w:rPr>
        <w:t>2022-2023 оқу жылын</w:t>
      </w:r>
      <w:r w:rsidRPr="003B058E">
        <w:rPr>
          <w:sz w:val="28"/>
        </w:rPr>
        <w:t xml:space="preserve">ың </w:t>
      </w:r>
      <w:r w:rsidRPr="00A712BC">
        <w:rPr>
          <w:sz w:val="28"/>
        </w:rPr>
        <w:t xml:space="preserve">1 </w:t>
      </w:r>
      <w:r>
        <w:rPr>
          <w:sz w:val="28"/>
        </w:rPr>
        <w:t>қыркүйегіне  арналған жұмыс оқужоспарын әдістемелік кеңестің қарауы туралы"."</w:t>
      </w:r>
      <w:r w:rsidRPr="00BD5136">
        <w:rPr>
          <w:sz w:val="28"/>
        </w:rPr>
        <w:t>Балдәурен</w:t>
      </w:r>
      <w:r>
        <w:rPr>
          <w:sz w:val="28"/>
        </w:rPr>
        <w:t xml:space="preserve">"бөбекжайы" КМҚК педагогикалық кеңесінің 2022 жылдың  </w:t>
      </w:r>
      <w:r w:rsidRPr="00A712BC">
        <w:rPr>
          <w:sz w:val="28"/>
        </w:rPr>
        <w:t xml:space="preserve">1 </w:t>
      </w:r>
      <w:r>
        <w:rPr>
          <w:sz w:val="28"/>
        </w:rPr>
        <w:t>қыркүйегіне  №</w:t>
      </w:r>
      <w:r w:rsidRPr="004711F8">
        <w:rPr>
          <w:sz w:val="28"/>
        </w:rPr>
        <w:t>2</w:t>
      </w:r>
      <w:r>
        <w:rPr>
          <w:sz w:val="28"/>
        </w:rPr>
        <w:t xml:space="preserve"> хаттамасы</w:t>
      </w:r>
    </w:p>
    <w:p w:rsidR="00991010" w:rsidRPr="007870BF" w:rsidRDefault="00991010" w:rsidP="00991010">
      <w:pPr>
        <w:ind w:left="5387"/>
      </w:pPr>
    </w:p>
    <w:p w:rsidR="00991010" w:rsidRPr="007870BF" w:rsidRDefault="00991010" w:rsidP="00991010">
      <w:pPr>
        <w:ind w:left="5387"/>
      </w:pPr>
    </w:p>
    <w:p w:rsidR="00991010" w:rsidRPr="007870BF" w:rsidRDefault="00991010" w:rsidP="00991010">
      <w:pPr>
        <w:ind w:left="5387"/>
      </w:pPr>
    </w:p>
    <w:p w:rsidR="00991010" w:rsidRPr="007870BF" w:rsidRDefault="00991010" w:rsidP="00991010">
      <w:pPr>
        <w:ind w:left="5387"/>
      </w:pPr>
    </w:p>
    <w:p w:rsidR="00991010" w:rsidRPr="007870BF" w:rsidRDefault="00991010" w:rsidP="00991010">
      <w:pPr>
        <w:ind w:left="5387"/>
      </w:pPr>
    </w:p>
    <w:p w:rsidR="00991010" w:rsidRPr="007870BF" w:rsidRDefault="00991010" w:rsidP="00991010">
      <w:pPr>
        <w:ind w:left="5387"/>
      </w:pPr>
    </w:p>
    <w:p w:rsidR="00991010" w:rsidRPr="007870BF" w:rsidRDefault="00991010" w:rsidP="00991010">
      <w:pPr>
        <w:ind w:left="5387"/>
      </w:pPr>
    </w:p>
    <w:p w:rsidR="00991010" w:rsidRPr="007870BF" w:rsidRDefault="00991010" w:rsidP="00991010">
      <w:pPr>
        <w:ind w:left="5387"/>
      </w:pPr>
    </w:p>
    <w:p w:rsidR="00991010" w:rsidRPr="007870BF" w:rsidRDefault="00991010" w:rsidP="00991010">
      <w:pPr>
        <w:ind w:left="5387"/>
      </w:pPr>
    </w:p>
    <w:p w:rsidR="00991010" w:rsidRPr="007870BF" w:rsidRDefault="00991010" w:rsidP="00991010">
      <w:pPr>
        <w:ind w:left="5387"/>
      </w:pPr>
    </w:p>
    <w:p w:rsidR="00991010" w:rsidRPr="007870BF" w:rsidRDefault="00991010" w:rsidP="00991010">
      <w:pPr>
        <w:ind w:left="5387"/>
      </w:pPr>
    </w:p>
    <w:p w:rsidR="00991010" w:rsidRPr="007870BF" w:rsidRDefault="00991010" w:rsidP="00991010">
      <w:pPr>
        <w:ind w:left="5387"/>
      </w:pPr>
    </w:p>
    <w:p w:rsidR="00991010" w:rsidRPr="007870BF" w:rsidRDefault="00991010" w:rsidP="00991010">
      <w:pPr>
        <w:ind w:left="5387"/>
      </w:pPr>
    </w:p>
    <w:p w:rsidR="00991010" w:rsidRPr="007870BF" w:rsidRDefault="00991010" w:rsidP="00991010">
      <w:pPr>
        <w:ind w:left="5387"/>
      </w:pPr>
    </w:p>
    <w:p w:rsidR="00991010" w:rsidRPr="007870BF" w:rsidRDefault="00991010" w:rsidP="00991010">
      <w:pPr>
        <w:ind w:left="5387"/>
      </w:pPr>
    </w:p>
    <w:p w:rsidR="00991010" w:rsidRPr="007870BF" w:rsidRDefault="00991010" w:rsidP="00991010">
      <w:pPr>
        <w:ind w:left="5387"/>
      </w:pPr>
    </w:p>
    <w:p w:rsidR="00991010" w:rsidRPr="007870BF" w:rsidRDefault="00991010" w:rsidP="00991010">
      <w:pPr>
        <w:ind w:left="5387"/>
      </w:pPr>
    </w:p>
    <w:p w:rsidR="00991010" w:rsidRPr="007870BF" w:rsidRDefault="00991010" w:rsidP="00991010">
      <w:pPr>
        <w:ind w:left="5387"/>
      </w:pPr>
    </w:p>
    <w:p w:rsidR="00991010" w:rsidRPr="007870BF" w:rsidRDefault="00991010" w:rsidP="00991010">
      <w:pPr>
        <w:ind w:left="5387"/>
      </w:pPr>
    </w:p>
    <w:p w:rsidR="00991010" w:rsidRPr="007870BF" w:rsidRDefault="00991010" w:rsidP="00991010">
      <w:pPr>
        <w:ind w:left="5387"/>
      </w:pPr>
    </w:p>
    <w:p w:rsidR="00991010" w:rsidRPr="007870BF" w:rsidRDefault="00991010" w:rsidP="00991010">
      <w:pPr>
        <w:ind w:left="5387"/>
      </w:pPr>
    </w:p>
    <w:p w:rsidR="00991010" w:rsidRPr="007870BF" w:rsidRDefault="00991010" w:rsidP="00991010">
      <w:pPr>
        <w:ind w:left="5387"/>
      </w:pPr>
    </w:p>
    <w:p w:rsidR="00991010" w:rsidRPr="007870BF" w:rsidRDefault="00991010" w:rsidP="00991010">
      <w:pPr>
        <w:ind w:left="5387"/>
      </w:pPr>
    </w:p>
    <w:p w:rsidR="00991010" w:rsidRPr="007870BF" w:rsidRDefault="00991010" w:rsidP="00991010">
      <w:pPr>
        <w:ind w:left="5387"/>
      </w:pPr>
    </w:p>
    <w:p w:rsidR="00991010" w:rsidRPr="007870BF" w:rsidRDefault="00991010" w:rsidP="00991010">
      <w:pPr>
        <w:ind w:left="5387"/>
      </w:pPr>
    </w:p>
    <w:p w:rsidR="00991010" w:rsidRPr="006811C7" w:rsidRDefault="00991010" w:rsidP="00991010">
      <w:pPr>
        <w:ind w:left="5387"/>
      </w:pPr>
    </w:p>
    <w:p w:rsidR="006811C7" w:rsidRPr="006811C7" w:rsidRDefault="006811C7" w:rsidP="00991010">
      <w:pPr>
        <w:ind w:left="5387"/>
      </w:pPr>
    </w:p>
    <w:p w:rsidR="00991010" w:rsidRDefault="00991010" w:rsidP="00991010">
      <w:pPr>
        <w:ind w:left="5387"/>
      </w:pPr>
    </w:p>
    <w:p w:rsidR="00551021" w:rsidRPr="007870BF" w:rsidRDefault="00551021" w:rsidP="00991010">
      <w:pPr>
        <w:ind w:left="5387"/>
      </w:pPr>
    </w:p>
    <w:p w:rsidR="00FB520C" w:rsidRDefault="00FB520C" w:rsidP="00CF13BA">
      <w:pPr>
        <w:ind w:left="5387"/>
        <w:jc w:val="right"/>
      </w:pPr>
    </w:p>
    <w:p w:rsidR="00991010" w:rsidRDefault="00991010" w:rsidP="00CF13BA">
      <w:pPr>
        <w:ind w:left="5387"/>
        <w:jc w:val="right"/>
      </w:pPr>
      <w:r w:rsidRPr="00A73B38">
        <w:lastRenderedPageBreak/>
        <w:t>Қазақстан Республикасының</w:t>
      </w:r>
    </w:p>
    <w:p w:rsidR="00991010" w:rsidRPr="00A73B38" w:rsidRDefault="00991010" w:rsidP="00CF13BA">
      <w:pPr>
        <w:ind w:left="5387"/>
        <w:jc w:val="right"/>
      </w:pPr>
      <w:r>
        <w:t>оқу-ағарту  м</w:t>
      </w:r>
      <w:r w:rsidRPr="00A73B38">
        <w:t>инистрінің</w:t>
      </w:r>
    </w:p>
    <w:p w:rsidR="00991010" w:rsidRPr="00A73B38" w:rsidRDefault="00991010" w:rsidP="00CF13BA">
      <w:pPr>
        <w:ind w:left="5387"/>
        <w:jc w:val="right"/>
      </w:pPr>
      <w:r w:rsidRPr="00A73B38">
        <w:t>2022 жыл</w:t>
      </w:r>
      <w:r>
        <w:t>ғы «___»</w:t>
      </w:r>
      <w:r w:rsidRPr="00A73B38">
        <w:t xml:space="preserve"> _______ </w:t>
      </w:r>
    </w:p>
    <w:p w:rsidR="00991010" w:rsidRDefault="00991010" w:rsidP="00CF13BA">
      <w:pPr>
        <w:ind w:left="5387"/>
        <w:jc w:val="right"/>
      </w:pPr>
      <w:r w:rsidRPr="00A73B38">
        <w:t>№ ___</w:t>
      </w:r>
      <w:r>
        <w:t xml:space="preserve"> бұйрығына </w:t>
      </w:r>
    </w:p>
    <w:p w:rsidR="00991010" w:rsidRDefault="00991010" w:rsidP="00CF13BA">
      <w:pPr>
        <w:ind w:left="5387"/>
        <w:jc w:val="right"/>
      </w:pPr>
      <w:r w:rsidRPr="007870BF">
        <w:t>1</w:t>
      </w:r>
      <w:r>
        <w:t xml:space="preserve">-қосымша  </w:t>
      </w:r>
    </w:p>
    <w:p w:rsidR="00991010" w:rsidRDefault="00991010" w:rsidP="00CF13BA">
      <w:pPr>
        <w:ind w:firstLine="5387"/>
        <w:jc w:val="right"/>
      </w:pPr>
    </w:p>
    <w:p w:rsidR="00991010" w:rsidRPr="00A9490C" w:rsidRDefault="00991010" w:rsidP="00CF13BA">
      <w:pPr>
        <w:ind w:firstLine="5387"/>
        <w:jc w:val="right"/>
      </w:pPr>
      <w:r w:rsidRPr="00A9490C">
        <w:t>Қазақстан Республикасы</w:t>
      </w:r>
    </w:p>
    <w:p w:rsidR="00991010" w:rsidRPr="00A9490C" w:rsidRDefault="00991010" w:rsidP="00CF13BA">
      <w:pPr>
        <w:ind w:firstLine="5387"/>
        <w:jc w:val="right"/>
      </w:pPr>
      <w:r w:rsidRPr="00A9490C">
        <w:t>Білім және ғылым министрінің</w:t>
      </w:r>
    </w:p>
    <w:p w:rsidR="00991010" w:rsidRPr="00A9490C" w:rsidRDefault="00991010" w:rsidP="00CF13BA">
      <w:pPr>
        <w:ind w:firstLine="5387"/>
        <w:jc w:val="right"/>
      </w:pPr>
      <w:r w:rsidRPr="00A9490C">
        <w:t>2012 жылғы 20 желтоқсандағы</w:t>
      </w:r>
    </w:p>
    <w:p w:rsidR="00991010" w:rsidRPr="00A9490C" w:rsidRDefault="00991010" w:rsidP="00CF13BA">
      <w:pPr>
        <w:ind w:firstLine="5387"/>
        <w:jc w:val="right"/>
      </w:pPr>
      <w:r w:rsidRPr="00A9490C">
        <w:t>№ 557 бұйрығына</w:t>
      </w:r>
    </w:p>
    <w:p w:rsidR="00991010" w:rsidRPr="00FD51FC" w:rsidRDefault="00991010" w:rsidP="00CF13BA">
      <w:pPr>
        <w:ind w:firstLine="5387"/>
        <w:jc w:val="right"/>
      </w:pPr>
      <w:r w:rsidRPr="00991010">
        <w:t>1</w:t>
      </w:r>
      <w:r w:rsidRPr="00A9490C">
        <w:t xml:space="preserve">-қосымша </w:t>
      </w:r>
    </w:p>
    <w:p w:rsidR="00B91B31" w:rsidRPr="00A712BC" w:rsidRDefault="00B91B31" w:rsidP="00991010">
      <w:pPr>
        <w:ind w:left="993" w:firstLine="567"/>
        <w:jc w:val="center"/>
        <w:rPr>
          <w:b/>
          <w:sz w:val="28"/>
          <w:szCs w:val="28"/>
        </w:rPr>
      </w:pPr>
    </w:p>
    <w:p w:rsidR="00B91B31" w:rsidRPr="00A712BC" w:rsidRDefault="00B91B31" w:rsidP="00991010">
      <w:pPr>
        <w:ind w:left="993" w:firstLine="567"/>
        <w:jc w:val="center"/>
        <w:rPr>
          <w:b/>
          <w:sz w:val="28"/>
          <w:szCs w:val="28"/>
        </w:rPr>
      </w:pPr>
    </w:p>
    <w:p w:rsidR="00B91B31" w:rsidRPr="00A712BC" w:rsidRDefault="00B91B31" w:rsidP="00991010">
      <w:pPr>
        <w:ind w:left="993" w:firstLine="567"/>
        <w:jc w:val="center"/>
        <w:rPr>
          <w:b/>
          <w:sz w:val="28"/>
          <w:szCs w:val="28"/>
        </w:rPr>
      </w:pPr>
    </w:p>
    <w:p w:rsidR="00991010" w:rsidRDefault="00991010" w:rsidP="00991010">
      <w:pPr>
        <w:ind w:left="993" w:firstLine="567"/>
        <w:jc w:val="center"/>
        <w:rPr>
          <w:b/>
          <w:sz w:val="28"/>
          <w:szCs w:val="28"/>
        </w:rPr>
      </w:pPr>
      <w:r w:rsidRPr="00991010">
        <w:rPr>
          <w:b/>
          <w:sz w:val="28"/>
          <w:szCs w:val="28"/>
        </w:rPr>
        <w:t>Бөбек жасы балалар</w:t>
      </w:r>
      <w:r w:rsidR="00CF13BA">
        <w:rPr>
          <w:b/>
          <w:sz w:val="28"/>
          <w:szCs w:val="28"/>
        </w:rPr>
        <w:t>ға</w:t>
      </w:r>
      <w:r w:rsidRPr="00991010">
        <w:rPr>
          <w:b/>
          <w:sz w:val="28"/>
          <w:szCs w:val="28"/>
        </w:rPr>
        <w:t xml:space="preserve"> арналға</w:t>
      </w:r>
      <w:r w:rsidR="00CF13BA">
        <w:rPr>
          <w:b/>
          <w:sz w:val="28"/>
          <w:szCs w:val="28"/>
        </w:rPr>
        <w:t>н</w:t>
      </w:r>
      <w:r w:rsidRPr="00991010">
        <w:rPr>
          <w:b/>
          <w:sz w:val="28"/>
          <w:szCs w:val="28"/>
        </w:rPr>
        <w:t xml:space="preserve"> мектепке дейінгі </w:t>
      </w:r>
    </w:p>
    <w:p w:rsidR="004B3AE8" w:rsidRPr="00991010" w:rsidRDefault="00991010" w:rsidP="00991010">
      <w:pPr>
        <w:ind w:left="993" w:firstLine="567"/>
        <w:jc w:val="center"/>
        <w:rPr>
          <w:b/>
          <w:sz w:val="28"/>
          <w:szCs w:val="28"/>
        </w:rPr>
      </w:pPr>
      <w:r w:rsidRPr="00991010">
        <w:rPr>
          <w:b/>
          <w:sz w:val="28"/>
          <w:szCs w:val="28"/>
        </w:rPr>
        <w:t>тәрбие мен оқытуд</w:t>
      </w:r>
      <w:r w:rsidR="00CF13BA">
        <w:rPr>
          <w:b/>
          <w:sz w:val="28"/>
          <w:szCs w:val="28"/>
        </w:rPr>
        <w:t>ың оқу</w:t>
      </w:r>
      <w:r w:rsidR="00B91B31" w:rsidRPr="00B91B31">
        <w:rPr>
          <w:b/>
          <w:sz w:val="28"/>
          <w:szCs w:val="28"/>
        </w:rPr>
        <w:t xml:space="preserve"> ж</w:t>
      </w:r>
      <w:r w:rsidR="00B91B31">
        <w:rPr>
          <w:b/>
          <w:sz w:val="28"/>
          <w:szCs w:val="28"/>
        </w:rPr>
        <w:t>ұмыс</w:t>
      </w:r>
      <w:r w:rsidR="00CF13BA">
        <w:rPr>
          <w:b/>
          <w:sz w:val="28"/>
          <w:szCs w:val="28"/>
        </w:rPr>
        <w:t xml:space="preserve"> жоспары</w:t>
      </w:r>
    </w:p>
    <w:p w:rsidR="004B3AE8" w:rsidRPr="00991010" w:rsidRDefault="004B3AE8" w:rsidP="00D17A8C">
      <w:pPr>
        <w:ind w:left="993" w:firstLine="567"/>
        <w:jc w:val="both"/>
        <w:rPr>
          <w:sz w:val="28"/>
          <w:szCs w:val="28"/>
        </w:rPr>
      </w:pPr>
    </w:p>
    <w:tbl>
      <w:tblPr>
        <w:tblW w:w="10930" w:type="dxa"/>
        <w:tblCellMar>
          <w:left w:w="0" w:type="dxa"/>
          <w:right w:w="0" w:type="dxa"/>
        </w:tblCellMar>
        <w:tblLook w:val="04A0"/>
      </w:tblPr>
      <w:tblGrid>
        <w:gridCol w:w="1320"/>
        <w:gridCol w:w="4649"/>
        <w:gridCol w:w="2126"/>
        <w:gridCol w:w="2835"/>
      </w:tblGrid>
      <w:tr w:rsidR="00126CAA" w:rsidRPr="004E5862" w:rsidTr="00991010">
        <w:trPr>
          <w:trHeight w:val="598"/>
        </w:trPr>
        <w:tc>
          <w:tcPr>
            <w:tcW w:w="13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126CAA" w:rsidRPr="004E5862" w:rsidRDefault="00126CAA" w:rsidP="00991010">
            <w:pPr>
              <w:pStyle w:val="a8"/>
              <w:rPr>
                <w:sz w:val="24"/>
                <w:szCs w:val="24"/>
                <w:lang w:eastAsia="ru-RU"/>
              </w:rPr>
            </w:pPr>
          </w:p>
        </w:tc>
        <w:tc>
          <w:tcPr>
            <w:tcW w:w="464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hideMark/>
          </w:tcPr>
          <w:p w:rsidR="00126CAA" w:rsidRPr="004E5862" w:rsidRDefault="00126CAA" w:rsidP="00CF13BA">
            <w:pPr>
              <w:pStyle w:val="a8"/>
              <w:rPr>
                <w:sz w:val="24"/>
                <w:szCs w:val="24"/>
                <w:lang w:val="ru-RU" w:eastAsia="ru-RU"/>
              </w:rPr>
            </w:pPr>
            <w:r w:rsidRPr="004E5862">
              <w:rPr>
                <w:rFonts w:eastAsia="Calibri"/>
                <w:color w:val="000000"/>
                <w:spacing w:val="2"/>
                <w:kern w:val="24"/>
                <w:sz w:val="24"/>
                <w:szCs w:val="24"/>
                <w:lang w:eastAsia="ru-RU"/>
              </w:rPr>
              <w:t>Ұйымдастырылғаніс-әрекет</w:t>
            </w:r>
            <w:r w:rsidR="00CF13BA">
              <w:rPr>
                <w:color w:val="000000"/>
                <w:kern w:val="24"/>
                <w:sz w:val="24"/>
                <w:szCs w:val="24"/>
                <w:lang w:val="ru-RU" w:eastAsia="ru-RU"/>
              </w:rPr>
              <w:t>*</w:t>
            </w:r>
          </w:p>
        </w:tc>
        <w:tc>
          <w:tcPr>
            <w:tcW w:w="4961" w:type="dxa"/>
            <w:gridSpan w:val="2"/>
            <w:tcBorders>
              <w:top w:val="single" w:sz="8" w:space="0" w:color="000000"/>
              <w:left w:val="single" w:sz="8" w:space="0" w:color="000000"/>
              <w:bottom w:val="single" w:sz="8" w:space="0" w:color="000000"/>
              <w:right w:val="single" w:sz="8" w:space="0" w:color="000000"/>
            </w:tcBorders>
            <w:shd w:val="clear" w:color="auto" w:fill="auto"/>
            <w:tcMar>
              <w:top w:w="20" w:type="dxa"/>
              <w:left w:w="108" w:type="dxa"/>
              <w:bottom w:w="0" w:type="dxa"/>
              <w:right w:w="108" w:type="dxa"/>
            </w:tcMar>
            <w:vAlign w:val="center"/>
            <w:hideMark/>
          </w:tcPr>
          <w:p w:rsidR="00126CAA" w:rsidRPr="004E5862" w:rsidRDefault="00991010" w:rsidP="00991010">
            <w:pPr>
              <w:pStyle w:val="a8"/>
              <w:jc w:val="center"/>
              <w:rPr>
                <w:sz w:val="24"/>
                <w:szCs w:val="24"/>
                <w:lang w:eastAsia="ru-RU"/>
              </w:rPr>
            </w:pPr>
            <w:r w:rsidRPr="004E5862">
              <w:rPr>
                <w:color w:val="000000"/>
                <w:kern w:val="24"/>
                <w:sz w:val="24"/>
                <w:szCs w:val="24"/>
                <w:lang w:eastAsia="ru-RU"/>
              </w:rPr>
              <w:t xml:space="preserve">Әр түрлі жастағы </w:t>
            </w:r>
            <w:r w:rsidRPr="004E5862">
              <w:rPr>
                <w:color w:val="000000"/>
                <w:kern w:val="24"/>
                <w:sz w:val="24"/>
                <w:szCs w:val="24"/>
                <w:lang w:val="ru-RU" w:eastAsia="ru-RU"/>
              </w:rPr>
              <w:t>«Еркетай» тобының</w:t>
            </w:r>
            <w:r w:rsidR="00551021">
              <w:rPr>
                <w:color w:val="000000"/>
                <w:kern w:val="24"/>
                <w:sz w:val="24"/>
                <w:szCs w:val="24"/>
                <w:lang w:val="ru-RU" w:eastAsia="ru-RU"/>
              </w:rPr>
              <w:t xml:space="preserve"> </w:t>
            </w:r>
            <w:r w:rsidRPr="004E5862">
              <w:rPr>
                <w:color w:val="000000"/>
                <w:kern w:val="24"/>
                <w:sz w:val="24"/>
                <w:szCs w:val="24"/>
                <w:lang w:val="ru-RU" w:eastAsia="ru-RU"/>
              </w:rPr>
              <w:t>балалары</w:t>
            </w:r>
          </w:p>
        </w:tc>
      </w:tr>
      <w:tr w:rsidR="00126CAA" w:rsidRPr="004E5862" w:rsidTr="00991010">
        <w:trPr>
          <w:trHeight w:val="6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26CAA" w:rsidRPr="004E5862" w:rsidRDefault="00126CAA" w:rsidP="00991010">
            <w:pPr>
              <w:pStyle w:val="a8"/>
              <w:rPr>
                <w:sz w:val="24"/>
                <w:szCs w:val="24"/>
                <w:lang w:val="ru-RU" w:eastAsia="ru-RU"/>
              </w:rPr>
            </w:pPr>
          </w:p>
        </w:tc>
        <w:tc>
          <w:tcPr>
            <w:tcW w:w="4649" w:type="dxa"/>
            <w:vMerge/>
            <w:tcBorders>
              <w:top w:val="single" w:sz="8" w:space="0" w:color="000000"/>
              <w:left w:val="single" w:sz="8" w:space="0" w:color="000000"/>
              <w:bottom w:val="single" w:sz="8" w:space="0" w:color="000000"/>
              <w:right w:val="single" w:sz="8" w:space="0" w:color="000000"/>
            </w:tcBorders>
            <w:vAlign w:val="center"/>
            <w:hideMark/>
          </w:tcPr>
          <w:p w:rsidR="00126CAA" w:rsidRPr="004E5862" w:rsidRDefault="00126CAA" w:rsidP="00991010">
            <w:pPr>
              <w:pStyle w:val="a8"/>
              <w:rPr>
                <w:sz w:val="24"/>
                <w:szCs w:val="24"/>
                <w:lang w:val="ru-RU" w:eastAsia="ru-RU"/>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20" w:type="dxa"/>
              <w:left w:w="108" w:type="dxa"/>
              <w:bottom w:w="0" w:type="dxa"/>
              <w:right w:w="108" w:type="dxa"/>
            </w:tcMar>
            <w:vAlign w:val="center"/>
            <w:hideMark/>
          </w:tcPr>
          <w:p w:rsidR="00126CAA" w:rsidRPr="004E5862" w:rsidRDefault="00551021" w:rsidP="00991010">
            <w:pPr>
              <w:pStyle w:val="a8"/>
              <w:rPr>
                <w:sz w:val="24"/>
                <w:szCs w:val="24"/>
                <w:lang w:val="ru-RU" w:eastAsia="ru-RU"/>
              </w:rPr>
            </w:pPr>
            <w:r>
              <w:rPr>
                <w:rFonts w:eastAsia="Calibri"/>
                <w:color w:val="000000"/>
                <w:kern w:val="24"/>
                <w:sz w:val="24"/>
                <w:szCs w:val="24"/>
                <w:lang w:val="ru-RU" w:eastAsia="ru-RU"/>
              </w:rPr>
              <w:t>е</w:t>
            </w:r>
            <w:r w:rsidR="00126CAA" w:rsidRPr="004E5862">
              <w:rPr>
                <w:rFonts w:eastAsia="Calibri"/>
                <w:color w:val="000000"/>
                <w:kern w:val="24"/>
                <w:sz w:val="24"/>
                <w:szCs w:val="24"/>
                <w:lang w:val="ru-RU" w:eastAsia="ru-RU"/>
              </w:rPr>
              <w:t>ртежас</w:t>
            </w:r>
            <w:r>
              <w:rPr>
                <w:rFonts w:eastAsia="Calibri"/>
                <w:color w:val="000000"/>
                <w:kern w:val="24"/>
                <w:sz w:val="24"/>
                <w:szCs w:val="24"/>
                <w:lang w:val="ru-RU" w:eastAsia="ru-RU"/>
              </w:rPr>
              <w:t xml:space="preserve"> </w:t>
            </w:r>
            <w:r w:rsidR="00126CAA" w:rsidRPr="004E5862">
              <w:rPr>
                <w:rFonts w:eastAsia="Calibri"/>
                <w:color w:val="000000"/>
                <w:kern w:val="24"/>
                <w:sz w:val="24"/>
                <w:szCs w:val="24"/>
                <w:lang w:val="ru-RU" w:eastAsia="ru-RU"/>
              </w:rPr>
              <w:t>тобы (1 жастағы</w:t>
            </w:r>
            <w:r>
              <w:rPr>
                <w:rFonts w:eastAsia="Calibri"/>
                <w:color w:val="000000"/>
                <w:kern w:val="24"/>
                <w:sz w:val="24"/>
                <w:szCs w:val="24"/>
                <w:lang w:val="ru-RU" w:eastAsia="ru-RU"/>
              </w:rPr>
              <w:t xml:space="preserve"> </w:t>
            </w:r>
            <w:r w:rsidR="00126CAA" w:rsidRPr="004E5862">
              <w:rPr>
                <w:rFonts w:eastAsia="Calibri"/>
                <w:color w:val="000000"/>
                <w:kern w:val="24"/>
                <w:sz w:val="24"/>
                <w:szCs w:val="24"/>
                <w:lang w:val="ru-RU" w:eastAsia="ru-RU"/>
              </w:rPr>
              <w:t>балалар)</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20" w:type="dxa"/>
              <w:left w:w="108" w:type="dxa"/>
              <w:bottom w:w="0" w:type="dxa"/>
              <w:right w:w="108" w:type="dxa"/>
            </w:tcMar>
            <w:vAlign w:val="center"/>
            <w:hideMark/>
          </w:tcPr>
          <w:p w:rsidR="00126CAA" w:rsidRPr="004E5862" w:rsidRDefault="00126CAA" w:rsidP="00991010">
            <w:pPr>
              <w:pStyle w:val="a8"/>
              <w:rPr>
                <w:sz w:val="24"/>
                <w:szCs w:val="24"/>
                <w:lang w:val="ru-RU" w:eastAsia="ru-RU"/>
              </w:rPr>
            </w:pPr>
            <w:r w:rsidRPr="004E5862">
              <w:rPr>
                <w:rFonts w:eastAsia="Calibri"/>
                <w:color w:val="000000"/>
                <w:kern w:val="24"/>
                <w:sz w:val="24"/>
                <w:szCs w:val="24"/>
                <w:lang w:eastAsia="ru-RU"/>
              </w:rPr>
              <w:t>Кіші топ</w:t>
            </w:r>
          </w:p>
          <w:p w:rsidR="00126CAA" w:rsidRPr="004E5862" w:rsidRDefault="00126CAA" w:rsidP="00991010">
            <w:pPr>
              <w:pStyle w:val="a8"/>
              <w:rPr>
                <w:sz w:val="24"/>
                <w:szCs w:val="24"/>
                <w:lang w:val="ru-RU" w:eastAsia="ru-RU"/>
              </w:rPr>
            </w:pPr>
            <w:r w:rsidRPr="004E5862">
              <w:rPr>
                <w:rFonts w:eastAsia="Calibri"/>
                <w:color w:val="000000"/>
                <w:kern w:val="24"/>
                <w:sz w:val="24"/>
                <w:szCs w:val="24"/>
                <w:lang w:eastAsia="ru-RU"/>
              </w:rPr>
              <w:t>( 2жастағы балалар)</w:t>
            </w:r>
          </w:p>
        </w:tc>
      </w:tr>
      <w:tr w:rsidR="00126CAA" w:rsidRPr="004E5862" w:rsidTr="00991010">
        <w:trPr>
          <w:trHeight w:val="320"/>
        </w:trPr>
        <w:tc>
          <w:tcPr>
            <w:tcW w:w="13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126CAA" w:rsidRPr="004E5862" w:rsidRDefault="00126CAA" w:rsidP="00991010">
            <w:pPr>
              <w:pStyle w:val="a8"/>
              <w:rPr>
                <w:sz w:val="24"/>
                <w:szCs w:val="24"/>
                <w:lang w:val="ru-RU" w:eastAsia="ru-RU"/>
              </w:rPr>
            </w:pPr>
            <w:r w:rsidRPr="004E5862">
              <w:rPr>
                <w:color w:val="000000"/>
                <w:kern w:val="24"/>
                <w:sz w:val="24"/>
                <w:szCs w:val="24"/>
                <w:lang w:val="en-US" w:eastAsia="ru-RU"/>
              </w:rPr>
              <w:t>1</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126CAA" w:rsidRPr="004E5862" w:rsidRDefault="00126CAA" w:rsidP="00991010">
            <w:pPr>
              <w:pStyle w:val="a8"/>
              <w:rPr>
                <w:sz w:val="24"/>
                <w:szCs w:val="24"/>
                <w:lang w:val="ru-RU" w:eastAsia="ru-RU"/>
              </w:rPr>
            </w:pPr>
            <w:r w:rsidRPr="004E5862">
              <w:rPr>
                <w:rFonts w:eastAsia="Calibri"/>
                <w:color w:val="000000"/>
                <w:kern w:val="24"/>
                <w:sz w:val="24"/>
                <w:szCs w:val="24"/>
                <w:lang w:val="ru-RU" w:eastAsia="ru-RU"/>
              </w:rPr>
              <w:t>Денешынықтыру</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126CAA" w:rsidRPr="004E5862" w:rsidRDefault="00126CAA" w:rsidP="00991010">
            <w:pPr>
              <w:pStyle w:val="a8"/>
              <w:rPr>
                <w:sz w:val="24"/>
                <w:szCs w:val="24"/>
                <w:lang w:val="ru-RU" w:eastAsia="ru-RU"/>
              </w:rPr>
            </w:pPr>
            <w:r w:rsidRPr="004E5862">
              <w:rPr>
                <w:color w:val="000000"/>
                <w:kern w:val="24"/>
                <w:sz w:val="24"/>
                <w:szCs w:val="24"/>
                <w:lang w:eastAsia="ru-RU"/>
              </w:rPr>
              <w:t>аптасына үш рет</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20" w:type="dxa"/>
              <w:left w:w="108" w:type="dxa"/>
              <w:bottom w:w="0" w:type="dxa"/>
              <w:right w:w="108" w:type="dxa"/>
            </w:tcMar>
            <w:hideMark/>
          </w:tcPr>
          <w:p w:rsidR="00126CAA" w:rsidRPr="004E5862" w:rsidRDefault="00126CAA" w:rsidP="00991010">
            <w:pPr>
              <w:pStyle w:val="a8"/>
              <w:rPr>
                <w:sz w:val="24"/>
                <w:szCs w:val="24"/>
                <w:lang w:val="ru-RU" w:eastAsia="ru-RU"/>
              </w:rPr>
            </w:pPr>
            <w:r w:rsidRPr="004E5862">
              <w:rPr>
                <w:color w:val="000000"/>
                <w:kern w:val="24"/>
                <w:sz w:val="24"/>
                <w:szCs w:val="24"/>
                <w:lang w:eastAsia="ru-RU"/>
              </w:rPr>
              <w:t>аптасына үш рет</w:t>
            </w:r>
          </w:p>
        </w:tc>
      </w:tr>
      <w:tr w:rsidR="00126CAA" w:rsidRPr="004E5862" w:rsidTr="00CF13BA">
        <w:trPr>
          <w:trHeight w:val="26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26CAA" w:rsidRPr="004E5862" w:rsidRDefault="00126CAA" w:rsidP="00991010">
            <w:pPr>
              <w:pStyle w:val="a8"/>
              <w:rPr>
                <w:sz w:val="24"/>
                <w:szCs w:val="24"/>
                <w:lang w:val="ru-RU" w:eastAsia="ru-RU"/>
              </w:rPr>
            </w:pP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126CAA" w:rsidRPr="004E5862" w:rsidRDefault="00CF13BA" w:rsidP="00991010">
            <w:pPr>
              <w:pStyle w:val="a8"/>
              <w:rPr>
                <w:sz w:val="24"/>
                <w:szCs w:val="24"/>
                <w:lang w:val="ru-RU" w:eastAsia="ru-RU"/>
              </w:rPr>
            </w:pPr>
            <w:r w:rsidRPr="004E5862">
              <w:rPr>
                <w:rFonts w:eastAsia="Calibri"/>
                <w:color w:val="000000"/>
                <w:kern w:val="24"/>
                <w:sz w:val="24"/>
                <w:szCs w:val="24"/>
                <w:lang w:val="ru-RU" w:eastAsia="ru-RU"/>
              </w:rPr>
              <w:t>Денешынықтыру</w:t>
            </w:r>
            <w:r w:rsidR="00126CAA" w:rsidRPr="004E5862">
              <w:rPr>
                <w:rFonts w:eastAsia="Calibri"/>
                <w:color w:val="000000"/>
                <w:kern w:val="24"/>
                <w:sz w:val="24"/>
                <w:szCs w:val="24"/>
                <w:lang w:eastAsia="ru-RU"/>
              </w:rPr>
              <w:t>**</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126CAA" w:rsidRPr="004E5862" w:rsidRDefault="00126CAA" w:rsidP="00991010">
            <w:pPr>
              <w:pStyle w:val="a8"/>
              <w:rPr>
                <w:sz w:val="24"/>
                <w:szCs w:val="24"/>
                <w:lang w:val="ru-RU" w:eastAsia="ru-RU"/>
              </w:rPr>
            </w:pPr>
            <w:r w:rsidRPr="004E5862">
              <w:rPr>
                <w:color w:val="000000"/>
                <w:kern w:val="24"/>
                <w:sz w:val="24"/>
                <w:szCs w:val="24"/>
                <w:lang w:eastAsia="ru-RU"/>
              </w:rPr>
              <w:t>күн сайын</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20" w:type="dxa"/>
              <w:left w:w="108" w:type="dxa"/>
              <w:bottom w:w="0" w:type="dxa"/>
              <w:right w:w="108" w:type="dxa"/>
            </w:tcMar>
            <w:hideMark/>
          </w:tcPr>
          <w:p w:rsidR="00126CAA" w:rsidRPr="004E5862" w:rsidRDefault="00126CAA" w:rsidP="00991010">
            <w:pPr>
              <w:pStyle w:val="a8"/>
              <w:rPr>
                <w:sz w:val="24"/>
                <w:szCs w:val="24"/>
                <w:lang w:val="ru-RU" w:eastAsia="ru-RU"/>
              </w:rPr>
            </w:pPr>
            <w:r w:rsidRPr="004E5862">
              <w:rPr>
                <w:color w:val="000000"/>
                <w:kern w:val="24"/>
                <w:sz w:val="24"/>
                <w:szCs w:val="24"/>
                <w:lang w:eastAsia="ru-RU"/>
              </w:rPr>
              <w:t>күн сайын</w:t>
            </w:r>
          </w:p>
        </w:tc>
      </w:tr>
      <w:tr w:rsidR="00126CAA" w:rsidRPr="004E5862" w:rsidTr="00CF13BA">
        <w:trPr>
          <w:trHeight w:val="283"/>
        </w:trPr>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126CAA" w:rsidRPr="004E5862" w:rsidRDefault="00126CAA" w:rsidP="00991010">
            <w:pPr>
              <w:pStyle w:val="a8"/>
              <w:rPr>
                <w:sz w:val="24"/>
                <w:szCs w:val="24"/>
                <w:lang w:val="ru-RU" w:eastAsia="ru-RU"/>
              </w:rPr>
            </w:pPr>
            <w:r w:rsidRPr="004E5862">
              <w:rPr>
                <w:color w:val="000000"/>
                <w:kern w:val="24"/>
                <w:sz w:val="24"/>
                <w:szCs w:val="24"/>
                <w:lang w:val="en-US" w:eastAsia="ru-RU"/>
              </w:rPr>
              <w:t>2</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126CAA" w:rsidRPr="004E5862" w:rsidRDefault="00126CAA" w:rsidP="00991010">
            <w:pPr>
              <w:pStyle w:val="a8"/>
              <w:rPr>
                <w:sz w:val="24"/>
                <w:szCs w:val="24"/>
                <w:lang w:val="ru-RU" w:eastAsia="ru-RU"/>
              </w:rPr>
            </w:pPr>
            <w:r w:rsidRPr="004E5862">
              <w:rPr>
                <w:rFonts w:eastAsia="Calibri"/>
                <w:color w:val="000000"/>
                <w:kern w:val="24"/>
                <w:sz w:val="24"/>
                <w:szCs w:val="24"/>
                <w:lang w:val="ru-RU" w:eastAsia="ru-RU"/>
              </w:rPr>
              <w:t>Сөйлеуді</w:t>
            </w:r>
            <w:r w:rsidR="00551021">
              <w:rPr>
                <w:rFonts w:eastAsia="Calibri"/>
                <w:color w:val="000000"/>
                <w:kern w:val="24"/>
                <w:sz w:val="24"/>
                <w:szCs w:val="24"/>
                <w:lang w:val="ru-RU" w:eastAsia="ru-RU"/>
              </w:rPr>
              <w:t xml:space="preserve"> </w:t>
            </w:r>
            <w:r w:rsidRPr="004E5862">
              <w:rPr>
                <w:rFonts w:eastAsia="Calibri"/>
                <w:color w:val="000000"/>
                <w:kern w:val="24"/>
                <w:sz w:val="24"/>
                <w:szCs w:val="24"/>
                <w:lang w:val="ru-RU" w:eastAsia="ru-RU"/>
              </w:rPr>
              <w:t>дамыту</w:t>
            </w:r>
            <w:r w:rsidR="00551021">
              <w:rPr>
                <w:rFonts w:eastAsia="Calibri"/>
                <w:color w:val="000000"/>
                <w:kern w:val="24"/>
                <w:sz w:val="24"/>
                <w:szCs w:val="24"/>
                <w:lang w:val="ru-RU" w:eastAsia="ru-RU"/>
              </w:rPr>
              <w:t xml:space="preserve"> </w:t>
            </w:r>
            <w:r w:rsidRPr="004E5862">
              <w:rPr>
                <w:rFonts w:eastAsia="Calibri"/>
                <w:color w:val="000000"/>
                <w:kern w:val="24"/>
                <w:sz w:val="24"/>
                <w:szCs w:val="24"/>
                <w:lang w:val="ru-RU" w:eastAsia="ru-RU"/>
              </w:rPr>
              <w:t>және</w:t>
            </w:r>
            <w:r w:rsidR="00551021">
              <w:rPr>
                <w:rFonts w:eastAsia="Calibri"/>
                <w:color w:val="000000"/>
                <w:kern w:val="24"/>
                <w:sz w:val="24"/>
                <w:szCs w:val="24"/>
                <w:lang w:val="ru-RU" w:eastAsia="ru-RU"/>
              </w:rPr>
              <w:t xml:space="preserve"> </w:t>
            </w:r>
            <w:r w:rsidRPr="004E5862">
              <w:rPr>
                <w:rFonts w:eastAsia="Calibri"/>
                <w:color w:val="000000"/>
                <w:kern w:val="24"/>
                <w:sz w:val="24"/>
                <w:szCs w:val="24"/>
                <w:lang w:val="ru-RU" w:eastAsia="ru-RU"/>
              </w:rPr>
              <w:t>көркем</w:t>
            </w:r>
            <w:r w:rsidR="00551021">
              <w:rPr>
                <w:rFonts w:eastAsia="Calibri"/>
                <w:color w:val="000000"/>
                <w:kern w:val="24"/>
                <w:sz w:val="24"/>
                <w:szCs w:val="24"/>
                <w:lang w:val="ru-RU" w:eastAsia="ru-RU"/>
              </w:rPr>
              <w:t xml:space="preserve"> </w:t>
            </w:r>
            <w:r w:rsidRPr="004E5862">
              <w:rPr>
                <w:rFonts w:eastAsia="Calibri"/>
                <w:color w:val="000000"/>
                <w:kern w:val="24"/>
                <w:sz w:val="24"/>
                <w:szCs w:val="24"/>
                <w:lang w:val="ru-RU" w:eastAsia="ru-RU"/>
              </w:rPr>
              <w:t>әдебиет</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126CAA" w:rsidRPr="004E5862" w:rsidRDefault="00126CAA" w:rsidP="00991010">
            <w:pPr>
              <w:pStyle w:val="a8"/>
              <w:rPr>
                <w:sz w:val="24"/>
                <w:szCs w:val="24"/>
                <w:lang w:val="ru-RU" w:eastAsia="ru-RU"/>
              </w:rPr>
            </w:pPr>
            <w:r w:rsidRPr="004E5862">
              <w:rPr>
                <w:color w:val="000000"/>
                <w:kern w:val="24"/>
                <w:sz w:val="24"/>
                <w:szCs w:val="24"/>
                <w:lang w:eastAsia="ru-RU"/>
              </w:rPr>
              <w:t>күн сайын</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20" w:type="dxa"/>
              <w:left w:w="108" w:type="dxa"/>
              <w:bottom w:w="0" w:type="dxa"/>
              <w:right w:w="108" w:type="dxa"/>
            </w:tcMar>
            <w:hideMark/>
          </w:tcPr>
          <w:p w:rsidR="00126CAA" w:rsidRPr="004E5862" w:rsidRDefault="00126CAA" w:rsidP="00991010">
            <w:pPr>
              <w:pStyle w:val="a8"/>
              <w:rPr>
                <w:sz w:val="24"/>
                <w:szCs w:val="24"/>
                <w:lang w:val="ru-RU" w:eastAsia="ru-RU"/>
              </w:rPr>
            </w:pPr>
            <w:r w:rsidRPr="004E5862">
              <w:rPr>
                <w:color w:val="000000"/>
                <w:kern w:val="24"/>
                <w:sz w:val="24"/>
                <w:szCs w:val="24"/>
                <w:lang w:eastAsia="ru-RU"/>
              </w:rPr>
              <w:t>күн сайын</w:t>
            </w:r>
          </w:p>
        </w:tc>
      </w:tr>
      <w:tr w:rsidR="00126CAA" w:rsidRPr="004E5862" w:rsidTr="00CF13BA">
        <w:trPr>
          <w:trHeight w:val="308"/>
        </w:trPr>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126CAA" w:rsidRPr="004E5862" w:rsidRDefault="00126CAA" w:rsidP="00991010">
            <w:pPr>
              <w:pStyle w:val="a8"/>
              <w:rPr>
                <w:sz w:val="24"/>
                <w:szCs w:val="24"/>
                <w:lang w:val="ru-RU" w:eastAsia="ru-RU"/>
              </w:rPr>
            </w:pPr>
            <w:r w:rsidRPr="004E5862">
              <w:rPr>
                <w:color w:val="000000"/>
                <w:kern w:val="24"/>
                <w:sz w:val="24"/>
                <w:szCs w:val="24"/>
                <w:lang w:eastAsia="ru-RU"/>
              </w:rPr>
              <w:t>3</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126CAA" w:rsidRPr="004E5862" w:rsidRDefault="00126CAA" w:rsidP="00991010">
            <w:pPr>
              <w:pStyle w:val="a8"/>
              <w:rPr>
                <w:sz w:val="24"/>
                <w:szCs w:val="24"/>
                <w:lang w:val="ru-RU" w:eastAsia="ru-RU"/>
              </w:rPr>
            </w:pPr>
            <w:r w:rsidRPr="004E5862">
              <w:rPr>
                <w:rFonts w:eastAsia="Calibri"/>
                <w:color w:val="000000"/>
                <w:kern w:val="24"/>
                <w:sz w:val="24"/>
                <w:szCs w:val="24"/>
                <w:lang w:val="ru-RU" w:eastAsia="ru-RU"/>
              </w:rPr>
              <w:t>Сенсорика</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126CAA" w:rsidRPr="004E5862" w:rsidRDefault="00126CAA" w:rsidP="00991010">
            <w:pPr>
              <w:pStyle w:val="a8"/>
              <w:rPr>
                <w:sz w:val="24"/>
                <w:szCs w:val="24"/>
                <w:lang w:val="ru-RU" w:eastAsia="ru-RU"/>
              </w:rPr>
            </w:pPr>
            <w:r w:rsidRPr="004E5862">
              <w:rPr>
                <w:color w:val="000000"/>
                <w:kern w:val="24"/>
                <w:sz w:val="24"/>
                <w:szCs w:val="24"/>
                <w:lang w:eastAsia="ru-RU"/>
              </w:rPr>
              <w:t>күн сайын</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20" w:type="dxa"/>
              <w:left w:w="108" w:type="dxa"/>
              <w:bottom w:w="0" w:type="dxa"/>
              <w:right w:w="108" w:type="dxa"/>
            </w:tcMar>
            <w:hideMark/>
          </w:tcPr>
          <w:p w:rsidR="00126CAA" w:rsidRPr="004E5862" w:rsidRDefault="00126CAA" w:rsidP="00991010">
            <w:pPr>
              <w:pStyle w:val="a8"/>
              <w:rPr>
                <w:sz w:val="24"/>
                <w:szCs w:val="24"/>
                <w:lang w:val="ru-RU" w:eastAsia="ru-RU"/>
              </w:rPr>
            </w:pPr>
            <w:r w:rsidRPr="004E5862">
              <w:rPr>
                <w:color w:val="000000"/>
                <w:kern w:val="24"/>
                <w:sz w:val="24"/>
                <w:szCs w:val="24"/>
                <w:lang w:eastAsia="ru-RU"/>
              </w:rPr>
              <w:t>күн сайын</w:t>
            </w:r>
          </w:p>
        </w:tc>
      </w:tr>
      <w:tr w:rsidR="00126CAA" w:rsidRPr="004E5862" w:rsidTr="00991010">
        <w:trPr>
          <w:trHeight w:val="447"/>
        </w:trPr>
        <w:tc>
          <w:tcPr>
            <w:tcW w:w="1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126CAA" w:rsidRPr="004E5862" w:rsidRDefault="00126CAA" w:rsidP="00991010">
            <w:pPr>
              <w:pStyle w:val="a8"/>
              <w:rPr>
                <w:sz w:val="24"/>
                <w:szCs w:val="24"/>
                <w:lang w:val="ru-RU" w:eastAsia="ru-RU"/>
              </w:rPr>
            </w:pPr>
            <w:r w:rsidRPr="004E5862">
              <w:rPr>
                <w:color w:val="000000"/>
                <w:kern w:val="24"/>
                <w:sz w:val="24"/>
                <w:szCs w:val="24"/>
                <w:lang w:eastAsia="ru-RU"/>
              </w:rPr>
              <w:t>4</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126CAA" w:rsidRPr="004E5862" w:rsidRDefault="00126CAA" w:rsidP="00991010">
            <w:pPr>
              <w:pStyle w:val="a8"/>
              <w:rPr>
                <w:sz w:val="24"/>
                <w:szCs w:val="24"/>
                <w:lang w:val="ru-RU" w:eastAsia="ru-RU"/>
              </w:rPr>
            </w:pPr>
            <w:r w:rsidRPr="004E5862">
              <w:rPr>
                <w:rFonts w:eastAsia="Calibri"/>
                <w:color w:val="000000"/>
                <w:spacing w:val="2"/>
                <w:kern w:val="24"/>
                <w:sz w:val="24"/>
                <w:szCs w:val="24"/>
                <w:lang w:eastAsia="ru-RU"/>
              </w:rPr>
              <w:t xml:space="preserve">Қоршаған ортамен таныстыру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126CAA" w:rsidRPr="004E5862" w:rsidRDefault="00126CAA" w:rsidP="00991010">
            <w:pPr>
              <w:pStyle w:val="a8"/>
              <w:rPr>
                <w:sz w:val="24"/>
                <w:szCs w:val="24"/>
                <w:lang w:val="ru-RU" w:eastAsia="ru-RU"/>
              </w:rPr>
            </w:pPr>
            <w:r w:rsidRPr="004E5862">
              <w:rPr>
                <w:color w:val="000000"/>
                <w:kern w:val="24"/>
                <w:sz w:val="24"/>
                <w:szCs w:val="24"/>
                <w:lang w:eastAsia="ru-RU"/>
              </w:rPr>
              <w:t>күн сайын</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20" w:type="dxa"/>
              <w:left w:w="108" w:type="dxa"/>
              <w:bottom w:w="0" w:type="dxa"/>
              <w:right w:w="108" w:type="dxa"/>
            </w:tcMar>
            <w:hideMark/>
          </w:tcPr>
          <w:p w:rsidR="00126CAA" w:rsidRPr="004E5862" w:rsidRDefault="00126CAA" w:rsidP="00991010">
            <w:pPr>
              <w:pStyle w:val="a8"/>
              <w:rPr>
                <w:sz w:val="24"/>
                <w:szCs w:val="24"/>
                <w:lang w:val="ru-RU" w:eastAsia="ru-RU"/>
              </w:rPr>
            </w:pPr>
            <w:r w:rsidRPr="004E5862">
              <w:rPr>
                <w:color w:val="000000"/>
                <w:kern w:val="24"/>
                <w:sz w:val="24"/>
                <w:szCs w:val="24"/>
                <w:lang w:eastAsia="ru-RU"/>
              </w:rPr>
              <w:t>күн сайын</w:t>
            </w:r>
          </w:p>
        </w:tc>
      </w:tr>
      <w:tr w:rsidR="00126CAA" w:rsidRPr="004E5862" w:rsidTr="00CF13BA">
        <w:trPr>
          <w:trHeight w:val="268"/>
        </w:trPr>
        <w:tc>
          <w:tcPr>
            <w:tcW w:w="13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126CAA" w:rsidRPr="004E5862" w:rsidRDefault="00126CAA" w:rsidP="00991010">
            <w:pPr>
              <w:pStyle w:val="a8"/>
              <w:rPr>
                <w:sz w:val="24"/>
                <w:szCs w:val="24"/>
                <w:lang w:val="ru-RU" w:eastAsia="ru-RU"/>
              </w:rPr>
            </w:pPr>
            <w:r w:rsidRPr="004E5862">
              <w:rPr>
                <w:color w:val="000000"/>
                <w:kern w:val="24"/>
                <w:sz w:val="24"/>
                <w:szCs w:val="24"/>
                <w:lang w:eastAsia="ru-RU"/>
              </w:rPr>
              <w:t>5</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126CAA" w:rsidRPr="004E5862" w:rsidRDefault="00126CAA" w:rsidP="00991010">
            <w:pPr>
              <w:pStyle w:val="a8"/>
              <w:rPr>
                <w:sz w:val="24"/>
                <w:szCs w:val="24"/>
                <w:lang w:val="ru-RU" w:eastAsia="ru-RU"/>
              </w:rPr>
            </w:pPr>
            <w:r w:rsidRPr="004E5862">
              <w:rPr>
                <w:rFonts w:eastAsia="Calibri"/>
                <w:color w:val="000000"/>
                <w:kern w:val="24"/>
                <w:sz w:val="24"/>
                <w:szCs w:val="24"/>
                <w:lang w:eastAsia="ru-RU"/>
              </w:rPr>
              <w:t>Сурет салу</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126CAA" w:rsidRPr="004E5862" w:rsidRDefault="00CF13BA" w:rsidP="00991010">
            <w:pPr>
              <w:pStyle w:val="a8"/>
              <w:rPr>
                <w:sz w:val="24"/>
                <w:szCs w:val="24"/>
                <w:lang w:val="ru-RU" w:eastAsia="ru-RU"/>
              </w:rPr>
            </w:pPr>
            <w:r>
              <w:rPr>
                <w:sz w:val="24"/>
                <w:szCs w:val="24"/>
                <w:lang w:val="ru-RU" w:eastAsia="ru-RU"/>
              </w:rPr>
              <w:t>-</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20" w:type="dxa"/>
              <w:left w:w="108" w:type="dxa"/>
              <w:bottom w:w="0" w:type="dxa"/>
              <w:right w:w="108" w:type="dxa"/>
            </w:tcMar>
            <w:hideMark/>
          </w:tcPr>
          <w:p w:rsidR="00126CAA" w:rsidRPr="004E5862" w:rsidRDefault="00126CAA" w:rsidP="00991010">
            <w:pPr>
              <w:pStyle w:val="a8"/>
              <w:rPr>
                <w:sz w:val="24"/>
                <w:szCs w:val="24"/>
                <w:lang w:val="ru-RU" w:eastAsia="ru-RU"/>
              </w:rPr>
            </w:pPr>
            <w:r w:rsidRPr="004E5862">
              <w:rPr>
                <w:color w:val="000000"/>
                <w:kern w:val="24"/>
                <w:sz w:val="24"/>
                <w:szCs w:val="24"/>
                <w:lang w:eastAsia="ru-RU"/>
              </w:rPr>
              <w:t>күн сайын</w:t>
            </w:r>
          </w:p>
        </w:tc>
      </w:tr>
      <w:tr w:rsidR="00126CAA" w:rsidRPr="004E5862" w:rsidTr="00CF13BA">
        <w:trPr>
          <w:trHeight w:val="27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26CAA" w:rsidRPr="004E5862" w:rsidRDefault="00126CAA" w:rsidP="00991010">
            <w:pPr>
              <w:pStyle w:val="a8"/>
              <w:rPr>
                <w:sz w:val="24"/>
                <w:szCs w:val="24"/>
                <w:lang w:val="ru-RU" w:eastAsia="ru-RU"/>
              </w:rPr>
            </w:pP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126CAA" w:rsidRPr="004E5862" w:rsidRDefault="00126CAA" w:rsidP="00991010">
            <w:pPr>
              <w:pStyle w:val="a8"/>
              <w:rPr>
                <w:sz w:val="24"/>
                <w:szCs w:val="24"/>
                <w:lang w:val="ru-RU" w:eastAsia="ru-RU"/>
              </w:rPr>
            </w:pPr>
            <w:r w:rsidRPr="004E5862">
              <w:rPr>
                <w:rFonts w:eastAsia="Calibri"/>
                <w:color w:val="000000"/>
                <w:kern w:val="24"/>
                <w:sz w:val="24"/>
                <w:szCs w:val="24"/>
                <w:lang w:eastAsia="ru-RU"/>
              </w:rPr>
              <w:t>Мүсіндеу</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126CAA" w:rsidRPr="004E5862" w:rsidRDefault="00126CAA" w:rsidP="00991010">
            <w:pPr>
              <w:pStyle w:val="a8"/>
              <w:rPr>
                <w:sz w:val="24"/>
                <w:szCs w:val="24"/>
                <w:lang w:val="ru-RU" w:eastAsia="ru-RU"/>
              </w:rPr>
            </w:pPr>
            <w:r w:rsidRPr="004E5862">
              <w:rPr>
                <w:color w:val="000000"/>
                <w:kern w:val="24"/>
                <w:sz w:val="24"/>
                <w:szCs w:val="24"/>
                <w:lang w:eastAsia="ru-RU"/>
              </w:rPr>
              <w:t>күн сайын</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20" w:type="dxa"/>
              <w:left w:w="108" w:type="dxa"/>
              <w:bottom w:w="0" w:type="dxa"/>
              <w:right w:w="108" w:type="dxa"/>
            </w:tcMar>
            <w:hideMark/>
          </w:tcPr>
          <w:p w:rsidR="00126CAA" w:rsidRPr="004E5862" w:rsidRDefault="00126CAA" w:rsidP="00991010">
            <w:pPr>
              <w:pStyle w:val="a8"/>
              <w:rPr>
                <w:sz w:val="24"/>
                <w:szCs w:val="24"/>
                <w:lang w:val="ru-RU" w:eastAsia="ru-RU"/>
              </w:rPr>
            </w:pPr>
            <w:r w:rsidRPr="004E5862">
              <w:rPr>
                <w:color w:val="000000"/>
                <w:kern w:val="24"/>
                <w:sz w:val="24"/>
                <w:szCs w:val="24"/>
                <w:lang w:eastAsia="ru-RU"/>
              </w:rPr>
              <w:t>күн сайын</w:t>
            </w:r>
          </w:p>
        </w:tc>
      </w:tr>
      <w:tr w:rsidR="00126CAA" w:rsidRPr="004E5862" w:rsidTr="00CF13BA">
        <w:trPr>
          <w:trHeight w:val="1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26CAA" w:rsidRPr="004E5862" w:rsidRDefault="00126CAA" w:rsidP="00991010">
            <w:pPr>
              <w:pStyle w:val="a8"/>
              <w:rPr>
                <w:sz w:val="24"/>
                <w:szCs w:val="24"/>
                <w:lang w:val="ru-RU" w:eastAsia="ru-RU"/>
              </w:rPr>
            </w:pP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126CAA" w:rsidRPr="004E5862" w:rsidRDefault="00126CAA" w:rsidP="00991010">
            <w:pPr>
              <w:pStyle w:val="a8"/>
              <w:rPr>
                <w:sz w:val="24"/>
                <w:szCs w:val="24"/>
                <w:lang w:val="ru-RU" w:eastAsia="ru-RU"/>
              </w:rPr>
            </w:pPr>
            <w:r w:rsidRPr="004E5862">
              <w:rPr>
                <w:rFonts w:eastAsia="Calibri"/>
                <w:color w:val="000000"/>
                <w:kern w:val="24"/>
                <w:sz w:val="24"/>
                <w:szCs w:val="24"/>
                <w:lang w:eastAsia="ru-RU"/>
              </w:rPr>
              <w:t>Жапсыру</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126CAA" w:rsidRPr="004E5862" w:rsidRDefault="00126CAA" w:rsidP="00991010">
            <w:pPr>
              <w:pStyle w:val="a8"/>
              <w:rPr>
                <w:sz w:val="24"/>
                <w:szCs w:val="24"/>
                <w:lang w:val="ru-RU" w:eastAsia="ru-RU"/>
              </w:rPr>
            </w:pPr>
            <w:r w:rsidRPr="004E5862">
              <w:rPr>
                <w:color w:val="000000"/>
                <w:kern w:val="24"/>
                <w:sz w:val="24"/>
                <w:szCs w:val="24"/>
                <w:lang w:eastAsia="ru-RU"/>
              </w:rPr>
              <w:t>-</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20" w:type="dxa"/>
              <w:left w:w="108" w:type="dxa"/>
              <w:bottom w:w="0" w:type="dxa"/>
              <w:right w:w="108" w:type="dxa"/>
            </w:tcMar>
            <w:hideMark/>
          </w:tcPr>
          <w:p w:rsidR="00126CAA" w:rsidRPr="004E5862" w:rsidRDefault="00126CAA" w:rsidP="00991010">
            <w:pPr>
              <w:pStyle w:val="a8"/>
              <w:rPr>
                <w:sz w:val="24"/>
                <w:szCs w:val="24"/>
                <w:lang w:val="ru-RU" w:eastAsia="ru-RU"/>
              </w:rPr>
            </w:pPr>
            <w:r w:rsidRPr="004E5862">
              <w:rPr>
                <w:color w:val="000000"/>
                <w:kern w:val="24"/>
                <w:sz w:val="24"/>
                <w:szCs w:val="24"/>
                <w:lang w:eastAsia="ru-RU"/>
              </w:rPr>
              <w:t>күн сайын</w:t>
            </w:r>
          </w:p>
        </w:tc>
      </w:tr>
      <w:tr w:rsidR="00126CAA" w:rsidRPr="004E5862" w:rsidTr="00CF13BA">
        <w:trPr>
          <w:trHeight w:val="18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26CAA" w:rsidRPr="004E5862" w:rsidRDefault="00126CAA" w:rsidP="00991010">
            <w:pPr>
              <w:pStyle w:val="a8"/>
              <w:rPr>
                <w:sz w:val="24"/>
                <w:szCs w:val="24"/>
                <w:lang w:val="ru-RU" w:eastAsia="ru-RU"/>
              </w:rPr>
            </w:pP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126CAA" w:rsidRPr="004E5862" w:rsidRDefault="00126CAA" w:rsidP="00991010">
            <w:pPr>
              <w:pStyle w:val="a8"/>
              <w:rPr>
                <w:sz w:val="24"/>
                <w:szCs w:val="24"/>
                <w:lang w:val="ru-RU" w:eastAsia="ru-RU"/>
              </w:rPr>
            </w:pPr>
            <w:r w:rsidRPr="004E5862">
              <w:rPr>
                <w:rFonts w:eastAsia="Calibri"/>
                <w:color w:val="000000"/>
                <w:kern w:val="24"/>
                <w:sz w:val="24"/>
                <w:szCs w:val="24"/>
                <w:lang w:eastAsia="ru-RU"/>
              </w:rPr>
              <w:t>Құрастыру</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126CAA" w:rsidRPr="004E5862" w:rsidRDefault="00126CAA" w:rsidP="00991010">
            <w:pPr>
              <w:pStyle w:val="a8"/>
              <w:rPr>
                <w:sz w:val="24"/>
                <w:szCs w:val="24"/>
                <w:lang w:val="ru-RU" w:eastAsia="ru-RU"/>
              </w:rPr>
            </w:pPr>
            <w:r w:rsidRPr="004E5862">
              <w:rPr>
                <w:color w:val="000000"/>
                <w:kern w:val="24"/>
                <w:sz w:val="24"/>
                <w:szCs w:val="24"/>
                <w:lang w:eastAsia="ru-RU"/>
              </w:rPr>
              <w:t>-</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20" w:type="dxa"/>
              <w:left w:w="108" w:type="dxa"/>
              <w:bottom w:w="0" w:type="dxa"/>
              <w:right w:w="108" w:type="dxa"/>
            </w:tcMar>
            <w:hideMark/>
          </w:tcPr>
          <w:p w:rsidR="00126CAA" w:rsidRPr="004E5862" w:rsidRDefault="00126CAA" w:rsidP="00991010">
            <w:pPr>
              <w:pStyle w:val="a8"/>
              <w:rPr>
                <w:sz w:val="24"/>
                <w:szCs w:val="24"/>
                <w:lang w:val="ru-RU" w:eastAsia="ru-RU"/>
              </w:rPr>
            </w:pPr>
            <w:r w:rsidRPr="004E5862">
              <w:rPr>
                <w:color w:val="000000"/>
                <w:kern w:val="24"/>
                <w:sz w:val="24"/>
                <w:szCs w:val="24"/>
                <w:lang w:eastAsia="ru-RU"/>
              </w:rPr>
              <w:t>күн сайын</w:t>
            </w:r>
          </w:p>
        </w:tc>
      </w:tr>
      <w:tr w:rsidR="00126CAA" w:rsidRPr="004E5862" w:rsidTr="00991010">
        <w:trPr>
          <w:trHeight w:val="320"/>
        </w:trPr>
        <w:tc>
          <w:tcPr>
            <w:tcW w:w="13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126CAA" w:rsidRPr="004E5862" w:rsidRDefault="00126CAA" w:rsidP="00991010">
            <w:pPr>
              <w:pStyle w:val="a8"/>
              <w:rPr>
                <w:sz w:val="24"/>
                <w:szCs w:val="24"/>
                <w:lang w:val="ru-RU" w:eastAsia="ru-RU"/>
              </w:rPr>
            </w:pPr>
            <w:r w:rsidRPr="004E5862">
              <w:rPr>
                <w:color w:val="000000"/>
                <w:kern w:val="24"/>
                <w:sz w:val="24"/>
                <w:szCs w:val="24"/>
                <w:lang w:eastAsia="ru-RU"/>
              </w:rPr>
              <w:t>6</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126CAA" w:rsidRPr="004E5862" w:rsidRDefault="00126CAA" w:rsidP="00991010">
            <w:pPr>
              <w:pStyle w:val="a8"/>
              <w:rPr>
                <w:sz w:val="24"/>
                <w:szCs w:val="24"/>
                <w:lang w:val="ru-RU" w:eastAsia="ru-RU"/>
              </w:rPr>
            </w:pPr>
            <w:r w:rsidRPr="004E5862">
              <w:rPr>
                <w:rFonts w:eastAsia="Calibri"/>
                <w:color w:val="000000"/>
                <w:kern w:val="24"/>
                <w:sz w:val="24"/>
                <w:szCs w:val="24"/>
                <w:lang w:val="ru-RU" w:eastAsia="ru-RU"/>
              </w:rPr>
              <w:t>Музыка</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126CAA" w:rsidRPr="004E5862" w:rsidRDefault="00126CAA" w:rsidP="00991010">
            <w:pPr>
              <w:pStyle w:val="a8"/>
              <w:rPr>
                <w:sz w:val="24"/>
                <w:szCs w:val="24"/>
                <w:lang w:val="ru-RU" w:eastAsia="ru-RU"/>
              </w:rPr>
            </w:pPr>
            <w:r w:rsidRPr="004E5862">
              <w:rPr>
                <w:color w:val="000000"/>
                <w:kern w:val="24"/>
                <w:sz w:val="24"/>
                <w:szCs w:val="24"/>
                <w:lang w:eastAsia="ru-RU"/>
              </w:rPr>
              <w:t>аптасына бір рет</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20" w:type="dxa"/>
              <w:left w:w="108" w:type="dxa"/>
              <w:bottom w:w="0" w:type="dxa"/>
              <w:right w:w="108" w:type="dxa"/>
            </w:tcMar>
            <w:hideMark/>
          </w:tcPr>
          <w:p w:rsidR="00126CAA" w:rsidRPr="004E5862" w:rsidRDefault="00551021" w:rsidP="00991010">
            <w:pPr>
              <w:pStyle w:val="a8"/>
              <w:rPr>
                <w:sz w:val="24"/>
                <w:szCs w:val="24"/>
                <w:lang w:val="ru-RU" w:eastAsia="ru-RU"/>
              </w:rPr>
            </w:pPr>
            <w:r w:rsidRPr="004E5862">
              <w:rPr>
                <w:color w:val="000000"/>
                <w:kern w:val="24"/>
                <w:sz w:val="24"/>
                <w:szCs w:val="24"/>
                <w:lang w:val="ru-RU" w:eastAsia="ru-RU"/>
              </w:rPr>
              <w:t>А</w:t>
            </w:r>
            <w:r w:rsidR="00126CAA" w:rsidRPr="004E5862">
              <w:rPr>
                <w:color w:val="000000"/>
                <w:kern w:val="24"/>
                <w:sz w:val="24"/>
                <w:szCs w:val="24"/>
                <w:lang w:val="ru-RU" w:eastAsia="ru-RU"/>
              </w:rPr>
              <w:t>птасына</w:t>
            </w:r>
            <w:r>
              <w:rPr>
                <w:color w:val="000000"/>
                <w:kern w:val="24"/>
                <w:sz w:val="24"/>
                <w:szCs w:val="24"/>
                <w:lang w:val="ru-RU" w:eastAsia="ru-RU"/>
              </w:rPr>
              <w:t xml:space="preserve"> </w:t>
            </w:r>
            <w:r w:rsidR="00126CAA" w:rsidRPr="004E5862">
              <w:rPr>
                <w:color w:val="000000"/>
                <w:kern w:val="24"/>
                <w:sz w:val="24"/>
                <w:szCs w:val="24"/>
                <w:lang w:val="ru-RU" w:eastAsia="ru-RU"/>
              </w:rPr>
              <w:t>бір</w:t>
            </w:r>
            <w:r>
              <w:rPr>
                <w:color w:val="000000"/>
                <w:kern w:val="24"/>
                <w:sz w:val="24"/>
                <w:szCs w:val="24"/>
                <w:lang w:val="ru-RU" w:eastAsia="ru-RU"/>
              </w:rPr>
              <w:t xml:space="preserve"> </w:t>
            </w:r>
            <w:r w:rsidR="00126CAA" w:rsidRPr="004E5862">
              <w:rPr>
                <w:color w:val="000000"/>
                <w:kern w:val="24"/>
                <w:sz w:val="24"/>
                <w:szCs w:val="24"/>
                <w:lang w:val="ru-RU" w:eastAsia="ru-RU"/>
              </w:rPr>
              <w:t>рет</w:t>
            </w:r>
          </w:p>
        </w:tc>
      </w:tr>
      <w:tr w:rsidR="00CF13BA" w:rsidRPr="004E5862" w:rsidTr="00CF13BA">
        <w:trPr>
          <w:trHeight w:val="320"/>
        </w:trPr>
        <w:tc>
          <w:tcPr>
            <w:tcW w:w="1320" w:type="dxa"/>
            <w:vMerge/>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15" w:type="dxa"/>
              <w:right w:w="15" w:type="dxa"/>
            </w:tcMar>
            <w:hideMark/>
          </w:tcPr>
          <w:p w:rsidR="00CF13BA" w:rsidRPr="004E5862" w:rsidRDefault="00CF13BA" w:rsidP="00991010">
            <w:pPr>
              <w:pStyle w:val="a8"/>
              <w:rPr>
                <w:color w:val="000000"/>
                <w:kern w:val="24"/>
                <w:sz w:val="24"/>
                <w:szCs w:val="24"/>
                <w:lang w:eastAsia="ru-RU"/>
              </w:rPr>
            </w:pP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CF13BA" w:rsidRPr="004E5862" w:rsidRDefault="00CF13BA" w:rsidP="00115652">
            <w:pPr>
              <w:pStyle w:val="a8"/>
              <w:rPr>
                <w:sz w:val="24"/>
                <w:szCs w:val="24"/>
                <w:lang w:val="ru-RU" w:eastAsia="ru-RU"/>
              </w:rPr>
            </w:pPr>
            <w:r w:rsidRPr="004E5862">
              <w:rPr>
                <w:rFonts w:eastAsia="Calibri"/>
                <w:color w:val="000000"/>
                <w:kern w:val="24"/>
                <w:sz w:val="24"/>
                <w:szCs w:val="24"/>
                <w:lang w:val="ru-RU" w:eastAsia="ru-RU"/>
              </w:rPr>
              <w:t>Музыка***</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hideMark/>
          </w:tcPr>
          <w:p w:rsidR="00CF13BA" w:rsidRPr="004E5862" w:rsidRDefault="00CF13BA" w:rsidP="00115652">
            <w:pPr>
              <w:pStyle w:val="a8"/>
              <w:rPr>
                <w:sz w:val="24"/>
                <w:szCs w:val="24"/>
                <w:lang w:val="ru-RU" w:eastAsia="ru-RU"/>
              </w:rPr>
            </w:pPr>
            <w:r w:rsidRPr="004E5862">
              <w:rPr>
                <w:color w:val="000000"/>
                <w:kern w:val="24"/>
                <w:sz w:val="24"/>
                <w:szCs w:val="24"/>
                <w:lang w:eastAsia="ru-RU"/>
              </w:rPr>
              <w:t xml:space="preserve"> күн сайын</w:t>
            </w:r>
            <w:r w:rsidRPr="004E5862">
              <w:rPr>
                <w:color w:val="000000"/>
                <w:kern w:val="24"/>
                <w:sz w:val="24"/>
                <w:szCs w:val="24"/>
                <w:lang w:eastAsia="ru-RU"/>
              </w:rPr>
              <w:tab/>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20" w:type="dxa"/>
              <w:left w:w="108" w:type="dxa"/>
              <w:bottom w:w="0" w:type="dxa"/>
              <w:right w:w="108" w:type="dxa"/>
            </w:tcMar>
            <w:hideMark/>
          </w:tcPr>
          <w:p w:rsidR="00CF13BA" w:rsidRPr="004E5862" w:rsidRDefault="00CF13BA" w:rsidP="00115652">
            <w:pPr>
              <w:pStyle w:val="a8"/>
              <w:rPr>
                <w:sz w:val="24"/>
                <w:szCs w:val="24"/>
                <w:lang w:val="ru-RU" w:eastAsia="ru-RU"/>
              </w:rPr>
            </w:pPr>
            <w:r w:rsidRPr="004E5862">
              <w:rPr>
                <w:color w:val="000000"/>
                <w:kern w:val="24"/>
                <w:sz w:val="24"/>
                <w:szCs w:val="24"/>
                <w:lang w:eastAsia="ru-RU"/>
              </w:rPr>
              <w:t>күн сайын</w:t>
            </w:r>
          </w:p>
        </w:tc>
      </w:tr>
    </w:tbl>
    <w:p w:rsidR="00CF13BA" w:rsidRDefault="00CF13BA" w:rsidP="00D17A8C">
      <w:pPr>
        <w:ind w:left="993" w:firstLine="567"/>
        <w:jc w:val="both"/>
      </w:pPr>
      <w:r>
        <w:t xml:space="preserve">Ескерту: </w:t>
      </w:r>
    </w:p>
    <w:p w:rsidR="00CF13BA" w:rsidRDefault="00CF13BA" w:rsidP="00D17A8C">
      <w:pPr>
        <w:ind w:left="993" w:firstLine="567"/>
        <w:jc w:val="both"/>
      </w:pPr>
      <w:r>
        <w:t xml:space="preserve">*Ұйымдастырылған іс-әрекет -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бағдарламаларын бекіту туралы» (Нормативтік құқықтық актілерді мемлекеттік тіркеу тізілімінде № 14235 болып тіркелген) мектепке дейінгі тәрбие мен оқытудың Үлгілік оқу бағдарламасының мазмұнын, 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 Қазақстан Республикасы Оқу-ағарту министрінің 2022 жылғы 9 қыркүйектегі № 394 бұйрығына 1-қосымша Қазақстан Республикасы Білім және ғылым министрінің 2012 жылғы 20 желтоқсандағы № 557 бұйрығына 1-қосымша 4 ** Бөбек жасындағы балалардың жас ерекшеліктерін ескере отырып, күні бойы балалардың физикалық белсенділігіне уақыт бөлінеді. </w:t>
      </w:r>
    </w:p>
    <w:p w:rsidR="00CF13BA" w:rsidRDefault="00CF13BA" w:rsidP="00D17A8C">
      <w:pPr>
        <w:ind w:left="993" w:firstLine="567"/>
        <w:jc w:val="both"/>
      </w:pPr>
      <w:r>
        <w:t>*** Балалардың жас ерекшеліктерін ескере отырып, күні бойы ән айтуға, музыка тыңдауға, әндерді жаттатуға, импровизацияға, музыкамен ырғақты қозғалыстарға, шулы балалар аспаптарында ойнауға және музыкалық іс-әрекеттің басқа түрлеріне уақыт бөлінеді.</w:t>
      </w:r>
    </w:p>
    <w:p w:rsidR="00551021" w:rsidRDefault="00551021" w:rsidP="00CF13BA">
      <w:pPr>
        <w:ind w:left="5387"/>
        <w:jc w:val="right"/>
      </w:pPr>
      <w:bookmarkStart w:id="0" w:name="_GoBack"/>
      <w:bookmarkEnd w:id="0"/>
    </w:p>
    <w:p w:rsidR="004B3AE8" w:rsidRDefault="004B3AE8" w:rsidP="00CF13BA">
      <w:pPr>
        <w:ind w:left="5387"/>
        <w:jc w:val="right"/>
      </w:pPr>
      <w:r w:rsidRPr="00A73B38">
        <w:lastRenderedPageBreak/>
        <w:t>Қазақстан Республикасының</w:t>
      </w:r>
    </w:p>
    <w:p w:rsidR="004B3AE8" w:rsidRPr="00A73B38" w:rsidRDefault="004B3AE8" w:rsidP="00CF13BA">
      <w:pPr>
        <w:ind w:left="5387"/>
        <w:jc w:val="right"/>
      </w:pPr>
      <w:r>
        <w:t>оқу-ағарту  м</w:t>
      </w:r>
      <w:r w:rsidRPr="00A73B38">
        <w:t>инистрінің</w:t>
      </w:r>
    </w:p>
    <w:p w:rsidR="004B3AE8" w:rsidRPr="00A73B38" w:rsidRDefault="004B3AE8" w:rsidP="00CF13BA">
      <w:pPr>
        <w:ind w:left="5387"/>
        <w:jc w:val="right"/>
      </w:pPr>
      <w:r w:rsidRPr="00A73B38">
        <w:t>2022 жыл</w:t>
      </w:r>
      <w:r>
        <w:t>ғы «___»</w:t>
      </w:r>
      <w:r w:rsidRPr="00A73B38">
        <w:t xml:space="preserve"> _______ </w:t>
      </w:r>
    </w:p>
    <w:p w:rsidR="004B3AE8" w:rsidRDefault="004B3AE8" w:rsidP="00CF13BA">
      <w:pPr>
        <w:ind w:left="5387"/>
        <w:jc w:val="right"/>
      </w:pPr>
      <w:r w:rsidRPr="00A73B38">
        <w:t>№ ___</w:t>
      </w:r>
      <w:r>
        <w:t xml:space="preserve"> бұйрығына </w:t>
      </w:r>
    </w:p>
    <w:p w:rsidR="004B3AE8" w:rsidRDefault="004B3AE8" w:rsidP="00CF13BA">
      <w:pPr>
        <w:ind w:left="5387"/>
        <w:jc w:val="right"/>
      </w:pPr>
      <w:r>
        <w:t xml:space="preserve">2-қосымша  </w:t>
      </w:r>
    </w:p>
    <w:p w:rsidR="004B3AE8" w:rsidRDefault="004B3AE8" w:rsidP="00CF13BA">
      <w:pPr>
        <w:ind w:firstLine="5387"/>
        <w:jc w:val="right"/>
      </w:pPr>
    </w:p>
    <w:p w:rsidR="004B3AE8" w:rsidRPr="00A9490C" w:rsidRDefault="004B3AE8" w:rsidP="00CF13BA">
      <w:pPr>
        <w:ind w:firstLine="5387"/>
        <w:jc w:val="right"/>
      </w:pPr>
      <w:r w:rsidRPr="00A9490C">
        <w:t>Қазақстан Республикасы</w:t>
      </w:r>
    </w:p>
    <w:p w:rsidR="004B3AE8" w:rsidRPr="00A9490C" w:rsidRDefault="004B3AE8" w:rsidP="00CF13BA">
      <w:pPr>
        <w:ind w:firstLine="5387"/>
        <w:jc w:val="right"/>
      </w:pPr>
      <w:r w:rsidRPr="00A9490C">
        <w:t>Білім және ғылым министрінің</w:t>
      </w:r>
    </w:p>
    <w:p w:rsidR="004B3AE8" w:rsidRPr="00A9490C" w:rsidRDefault="004B3AE8" w:rsidP="00CF13BA">
      <w:pPr>
        <w:ind w:firstLine="5387"/>
        <w:jc w:val="right"/>
      </w:pPr>
      <w:r w:rsidRPr="00A9490C">
        <w:t>2012 жылғы 20 желтоқсандағы</w:t>
      </w:r>
    </w:p>
    <w:p w:rsidR="004B3AE8" w:rsidRPr="00A9490C" w:rsidRDefault="004B3AE8" w:rsidP="00CF13BA">
      <w:pPr>
        <w:ind w:firstLine="5387"/>
        <w:jc w:val="right"/>
      </w:pPr>
      <w:r w:rsidRPr="00A9490C">
        <w:t>№ 557 бұйрығына</w:t>
      </w:r>
    </w:p>
    <w:p w:rsidR="004B3AE8" w:rsidRPr="00FD51FC" w:rsidRDefault="004B3AE8" w:rsidP="00CF13BA">
      <w:pPr>
        <w:ind w:firstLine="5387"/>
        <w:jc w:val="right"/>
      </w:pPr>
      <w:r>
        <w:t>2</w:t>
      </w:r>
      <w:r w:rsidRPr="00A9490C">
        <w:t xml:space="preserve">-қосымша </w:t>
      </w:r>
    </w:p>
    <w:p w:rsidR="00CF13BA" w:rsidRDefault="00CF13BA" w:rsidP="004B3AE8">
      <w:pPr>
        <w:shd w:val="clear" w:color="auto" w:fill="FFFFFF"/>
        <w:ind w:right="-1"/>
        <w:jc w:val="center"/>
        <w:textAlignment w:val="baseline"/>
        <w:outlineLvl w:val="2"/>
        <w:rPr>
          <w:b/>
        </w:rPr>
      </w:pPr>
      <w:r w:rsidRPr="00CF13BA">
        <w:rPr>
          <w:b/>
        </w:rPr>
        <w:t xml:space="preserve">Мектеп жасына дейінгі балаларға арналған мектепке дейінгі </w:t>
      </w:r>
    </w:p>
    <w:p w:rsidR="004B3AE8" w:rsidRPr="00CF13BA" w:rsidRDefault="00CF13BA" w:rsidP="004B3AE8">
      <w:pPr>
        <w:shd w:val="clear" w:color="auto" w:fill="FFFFFF"/>
        <w:ind w:right="-1"/>
        <w:jc w:val="center"/>
        <w:textAlignment w:val="baseline"/>
        <w:outlineLvl w:val="2"/>
        <w:rPr>
          <w:b/>
          <w:sz w:val="24"/>
          <w:szCs w:val="24"/>
        </w:rPr>
      </w:pPr>
      <w:r w:rsidRPr="00CF13BA">
        <w:rPr>
          <w:b/>
        </w:rPr>
        <w:t xml:space="preserve">тәрбие мен оқытудың оқу </w:t>
      </w:r>
      <w:r w:rsidR="00B91B31">
        <w:rPr>
          <w:b/>
        </w:rPr>
        <w:t xml:space="preserve">жұмыс </w:t>
      </w:r>
      <w:r w:rsidRPr="00CF13BA">
        <w:rPr>
          <w:b/>
        </w:rPr>
        <w:t>жоспары</w:t>
      </w:r>
    </w:p>
    <w:tbl>
      <w:tblPr>
        <w:tblW w:w="1024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3876"/>
        <w:gridCol w:w="5722"/>
      </w:tblGrid>
      <w:tr w:rsidR="00CF13BA" w:rsidRPr="004E5862" w:rsidTr="00115652">
        <w:trPr>
          <w:trHeight w:val="230"/>
        </w:trPr>
        <w:tc>
          <w:tcPr>
            <w:tcW w:w="646" w:type="dxa"/>
            <w:vMerge w:val="restart"/>
            <w:tcMar>
              <w:top w:w="15" w:type="dxa"/>
              <w:left w:w="15" w:type="dxa"/>
              <w:bottom w:w="15" w:type="dxa"/>
              <w:right w:w="15" w:type="dxa"/>
            </w:tcMar>
            <w:vAlign w:val="center"/>
          </w:tcPr>
          <w:p w:rsidR="00CF13BA" w:rsidRPr="004E5862" w:rsidRDefault="00CF13BA" w:rsidP="00402845">
            <w:pPr>
              <w:spacing w:after="20" w:line="276" w:lineRule="auto"/>
              <w:ind w:left="20"/>
              <w:jc w:val="center"/>
              <w:rPr>
                <w:rFonts w:eastAsia="Calibri"/>
                <w:color w:val="000000"/>
                <w:kern w:val="24"/>
                <w:sz w:val="24"/>
                <w:szCs w:val="24"/>
              </w:rPr>
            </w:pPr>
            <w:r w:rsidRPr="004E5862">
              <w:rPr>
                <w:color w:val="000000"/>
                <w:sz w:val="24"/>
                <w:szCs w:val="24"/>
                <w:lang w:val="en-US"/>
              </w:rPr>
              <w:t xml:space="preserve">№ </w:t>
            </w:r>
            <w:r w:rsidRPr="004E5862">
              <w:rPr>
                <w:color w:val="000000"/>
                <w:sz w:val="24"/>
                <w:szCs w:val="24"/>
              </w:rPr>
              <w:t>р/с</w:t>
            </w:r>
          </w:p>
        </w:tc>
        <w:tc>
          <w:tcPr>
            <w:tcW w:w="3876" w:type="dxa"/>
            <w:vMerge w:val="restart"/>
            <w:vAlign w:val="center"/>
          </w:tcPr>
          <w:p w:rsidR="00CF13BA" w:rsidRPr="004E5862" w:rsidRDefault="00CF13BA" w:rsidP="00402845">
            <w:pPr>
              <w:spacing w:beforeAutospacing="1" w:afterAutospacing="1" w:line="254" w:lineRule="auto"/>
              <w:ind w:firstLine="58"/>
              <w:jc w:val="center"/>
              <w:rPr>
                <w:rFonts w:eastAsia="Calibri"/>
                <w:color w:val="000000"/>
                <w:kern w:val="24"/>
                <w:sz w:val="24"/>
                <w:szCs w:val="24"/>
                <w:lang w:eastAsia="zh-CN"/>
              </w:rPr>
            </w:pPr>
            <w:r w:rsidRPr="004E5862">
              <w:rPr>
                <w:rFonts w:eastAsia="Calibri"/>
                <w:color w:val="000000"/>
                <w:spacing w:val="2"/>
                <w:kern w:val="24"/>
                <w:sz w:val="24"/>
                <w:szCs w:val="24"/>
                <w:lang w:eastAsia="zh-CN"/>
              </w:rPr>
              <w:t>Ұйымдастырылған іс-әрекет</w:t>
            </w:r>
            <w:r>
              <w:rPr>
                <w:rFonts w:eastAsia="Calibri"/>
                <w:color w:val="000000"/>
                <w:spacing w:val="2"/>
                <w:kern w:val="24"/>
                <w:sz w:val="24"/>
                <w:szCs w:val="24"/>
                <w:lang w:eastAsia="zh-CN"/>
              </w:rPr>
              <w:t>*</w:t>
            </w:r>
          </w:p>
        </w:tc>
        <w:tc>
          <w:tcPr>
            <w:tcW w:w="5722" w:type="dxa"/>
          </w:tcPr>
          <w:p w:rsidR="00CF13BA" w:rsidRPr="004E5862" w:rsidRDefault="00CF13BA" w:rsidP="00402845">
            <w:pPr>
              <w:spacing w:line="254" w:lineRule="auto"/>
              <w:ind w:firstLine="58"/>
              <w:jc w:val="center"/>
              <w:rPr>
                <w:rFonts w:eastAsia="Calibri"/>
                <w:color w:val="000000"/>
                <w:kern w:val="24"/>
                <w:sz w:val="24"/>
                <w:szCs w:val="24"/>
                <w:lang w:eastAsia="zh-CN"/>
              </w:rPr>
            </w:pPr>
            <w:r w:rsidRPr="004E5862">
              <w:rPr>
                <w:rFonts w:eastAsia="Calibri"/>
                <w:color w:val="000000"/>
                <w:kern w:val="24"/>
                <w:sz w:val="24"/>
                <w:szCs w:val="24"/>
                <w:lang w:eastAsia="zh-CN"/>
              </w:rPr>
              <w:t>Жас топтары</w:t>
            </w:r>
          </w:p>
        </w:tc>
      </w:tr>
      <w:tr w:rsidR="00CF13BA" w:rsidRPr="004E5862" w:rsidTr="00115652">
        <w:trPr>
          <w:trHeight w:val="179"/>
        </w:trPr>
        <w:tc>
          <w:tcPr>
            <w:tcW w:w="646" w:type="dxa"/>
            <w:vMerge/>
            <w:tcMar>
              <w:top w:w="15" w:type="dxa"/>
              <w:left w:w="15" w:type="dxa"/>
              <w:bottom w:w="15" w:type="dxa"/>
              <w:right w:w="15" w:type="dxa"/>
            </w:tcMar>
            <w:vAlign w:val="center"/>
          </w:tcPr>
          <w:p w:rsidR="00CF13BA" w:rsidRPr="004E5862" w:rsidRDefault="00CF13BA" w:rsidP="00402845">
            <w:pPr>
              <w:spacing w:after="20" w:line="276" w:lineRule="auto"/>
              <w:ind w:left="20"/>
              <w:jc w:val="center"/>
              <w:rPr>
                <w:sz w:val="24"/>
                <w:szCs w:val="24"/>
                <w:lang w:val="en-US"/>
              </w:rPr>
            </w:pPr>
          </w:p>
        </w:tc>
        <w:tc>
          <w:tcPr>
            <w:tcW w:w="3876" w:type="dxa"/>
            <w:vMerge/>
            <w:shd w:val="clear" w:color="auto" w:fill="auto"/>
            <w:tcMar>
              <w:top w:w="15" w:type="dxa"/>
              <w:left w:w="15" w:type="dxa"/>
              <w:bottom w:w="15" w:type="dxa"/>
              <w:right w:w="15" w:type="dxa"/>
            </w:tcMar>
            <w:vAlign w:val="center"/>
          </w:tcPr>
          <w:p w:rsidR="00CF13BA" w:rsidRPr="004E5862" w:rsidRDefault="00CF13BA" w:rsidP="00402845">
            <w:pPr>
              <w:spacing w:line="254" w:lineRule="auto"/>
              <w:ind w:firstLine="58"/>
              <w:jc w:val="center"/>
              <w:rPr>
                <w:sz w:val="24"/>
                <w:szCs w:val="24"/>
                <w:lang w:eastAsia="zh-CN"/>
              </w:rPr>
            </w:pPr>
          </w:p>
        </w:tc>
        <w:tc>
          <w:tcPr>
            <w:tcW w:w="5722" w:type="dxa"/>
          </w:tcPr>
          <w:p w:rsidR="00CF13BA" w:rsidRPr="004E5862" w:rsidRDefault="00CF13BA" w:rsidP="00991010">
            <w:pPr>
              <w:spacing w:line="254" w:lineRule="auto"/>
              <w:ind w:firstLine="58"/>
              <w:jc w:val="center"/>
              <w:rPr>
                <w:rFonts w:eastAsia="Calibri"/>
                <w:color w:val="000000"/>
                <w:kern w:val="24"/>
                <w:sz w:val="24"/>
                <w:szCs w:val="24"/>
                <w:lang w:val="ru-RU"/>
              </w:rPr>
            </w:pPr>
            <w:r w:rsidRPr="004E5862">
              <w:rPr>
                <w:rFonts w:eastAsia="Calibri"/>
                <w:color w:val="000000"/>
                <w:kern w:val="24"/>
                <w:sz w:val="24"/>
                <w:szCs w:val="24"/>
                <w:lang w:val="ru-RU"/>
              </w:rPr>
              <w:t>«</w:t>
            </w:r>
            <w:r w:rsidRPr="004E5862">
              <w:rPr>
                <w:rFonts w:eastAsia="Calibri"/>
                <w:color w:val="000000"/>
                <w:kern w:val="24"/>
                <w:sz w:val="24"/>
                <w:szCs w:val="24"/>
              </w:rPr>
              <w:t>Күншуақ</w:t>
            </w:r>
            <w:r w:rsidRPr="004E5862">
              <w:rPr>
                <w:rFonts w:eastAsia="Calibri"/>
                <w:color w:val="000000"/>
                <w:kern w:val="24"/>
                <w:sz w:val="24"/>
                <w:szCs w:val="24"/>
                <w:lang w:val="ru-RU"/>
              </w:rPr>
              <w:t>» тобы</w:t>
            </w:r>
          </w:p>
        </w:tc>
      </w:tr>
      <w:tr w:rsidR="00CF13BA" w:rsidRPr="004E5862" w:rsidTr="00115652">
        <w:trPr>
          <w:trHeight w:val="235"/>
        </w:trPr>
        <w:tc>
          <w:tcPr>
            <w:tcW w:w="646" w:type="dxa"/>
            <w:vMerge/>
            <w:tcMar>
              <w:top w:w="15" w:type="dxa"/>
              <w:left w:w="15" w:type="dxa"/>
              <w:bottom w:w="15" w:type="dxa"/>
              <w:right w:w="15" w:type="dxa"/>
            </w:tcMar>
            <w:vAlign w:val="center"/>
          </w:tcPr>
          <w:p w:rsidR="00CF13BA" w:rsidRPr="004E5862" w:rsidRDefault="00CF13BA" w:rsidP="00402845">
            <w:pPr>
              <w:spacing w:after="20" w:line="276" w:lineRule="auto"/>
              <w:ind w:left="20"/>
              <w:jc w:val="center"/>
              <w:rPr>
                <w:sz w:val="24"/>
                <w:szCs w:val="24"/>
                <w:lang w:val="en-US"/>
              </w:rPr>
            </w:pPr>
          </w:p>
        </w:tc>
        <w:tc>
          <w:tcPr>
            <w:tcW w:w="3876" w:type="dxa"/>
            <w:vMerge/>
            <w:shd w:val="clear" w:color="auto" w:fill="auto"/>
            <w:tcMar>
              <w:top w:w="15" w:type="dxa"/>
              <w:left w:w="15" w:type="dxa"/>
              <w:bottom w:w="15" w:type="dxa"/>
              <w:right w:w="15" w:type="dxa"/>
            </w:tcMar>
            <w:vAlign w:val="center"/>
          </w:tcPr>
          <w:p w:rsidR="00CF13BA" w:rsidRPr="004E5862" w:rsidRDefault="00CF13BA" w:rsidP="00402845">
            <w:pPr>
              <w:spacing w:line="254" w:lineRule="auto"/>
              <w:ind w:firstLine="58"/>
              <w:jc w:val="center"/>
              <w:rPr>
                <w:sz w:val="24"/>
                <w:szCs w:val="24"/>
                <w:lang w:eastAsia="zh-CN"/>
              </w:rPr>
            </w:pPr>
          </w:p>
        </w:tc>
        <w:tc>
          <w:tcPr>
            <w:tcW w:w="5722" w:type="dxa"/>
          </w:tcPr>
          <w:p w:rsidR="00CF13BA" w:rsidRPr="004E5862" w:rsidRDefault="00CF13BA" w:rsidP="00402845">
            <w:pPr>
              <w:spacing w:line="254" w:lineRule="auto"/>
              <w:ind w:firstLine="58"/>
              <w:jc w:val="center"/>
              <w:rPr>
                <w:rFonts w:eastAsia="Calibri"/>
                <w:color w:val="000000"/>
                <w:kern w:val="24"/>
                <w:sz w:val="24"/>
                <w:szCs w:val="24"/>
                <w:lang w:eastAsia="zh-CN"/>
              </w:rPr>
            </w:pPr>
            <w:r w:rsidRPr="004E5862">
              <w:rPr>
                <w:rFonts w:eastAsia="Calibri"/>
                <w:color w:val="000000"/>
                <w:kern w:val="24"/>
                <w:sz w:val="24"/>
                <w:szCs w:val="24"/>
              </w:rPr>
              <w:t>ересек жас  тобы(4жастан бастап</w:t>
            </w:r>
            <w:r w:rsidRPr="004E5862">
              <w:rPr>
                <w:rFonts w:eastAsia="Calibri"/>
                <w:color w:val="000000"/>
                <w:kern w:val="24"/>
                <w:sz w:val="24"/>
                <w:szCs w:val="24"/>
                <w:lang w:eastAsia="zh-CN"/>
              </w:rPr>
              <w:t>)</w:t>
            </w:r>
          </w:p>
        </w:tc>
      </w:tr>
      <w:tr w:rsidR="00CF13BA" w:rsidRPr="004E5862" w:rsidTr="00CF13BA">
        <w:trPr>
          <w:trHeight w:val="29"/>
        </w:trPr>
        <w:tc>
          <w:tcPr>
            <w:tcW w:w="646" w:type="dxa"/>
            <w:vMerge w:val="restart"/>
            <w:tcMar>
              <w:top w:w="15" w:type="dxa"/>
              <w:left w:w="15" w:type="dxa"/>
              <w:bottom w:w="15" w:type="dxa"/>
              <w:right w:w="15" w:type="dxa"/>
            </w:tcMar>
          </w:tcPr>
          <w:p w:rsidR="00CF13BA" w:rsidRPr="004E5862" w:rsidRDefault="00CF13BA" w:rsidP="00402845">
            <w:pPr>
              <w:spacing w:after="20" w:line="276" w:lineRule="auto"/>
              <w:ind w:left="20"/>
              <w:jc w:val="center"/>
              <w:rPr>
                <w:sz w:val="24"/>
                <w:szCs w:val="24"/>
                <w:lang w:val="en-US"/>
              </w:rPr>
            </w:pPr>
            <w:r w:rsidRPr="004E5862">
              <w:rPr>
                <w:color w:val="000000"/>
                <w:sz w:val="24"/>
                <w:szCs w:val="24"/>
                <w:lang w:val="en-US"/>
              </w:rPr>
              <w:t>1</w:t>
            </w:r>
          </w:p>
        </w:tc>
        <w:tc>
          <w:tcPr>
            <w:tcW w:w="3876" w:type="dxa"/>
            <w:shd w:val="clear" w:color="auto" w:fill="auto"/>
            <w:tcMar>
              <w:top w:w="15" w:type="dxa"/>
              <w:left w:w="15" w:type="dxa"/>
              <w:bottom w:w="15" w:type="dxa"/>
              <w:right w:w="15" w:type="dxa"/>
            </w:tcMar>
          </w:tcPr>
          <w:p w:rsidR="00CF13BA" w:rsidRPr="004E5862" w:rsidRDefault="00CF13BA" w:rsidP="00402845">
            <w:pPr>
              <w:spacing w:line="254" w:lineRule="auto"/>
              <w:ind w:left="101" w:right="173"/>
              <w:jc w:val="both"/>
              <w:rPr>
                <w:sz w:val="24"/>
                <w:szCs w:val="24"/>
                <w:lang w:eastAsia="zh-CN"/>
              </w:rPr>
            </w:pPr>
            <w:r w:rsidRPr="004E5862">
              <w:rPr>
                <w:rFonts w:eastAsia="Calibri"/>
                <w:color w:val="000000"/>
                <w:kern w:val="24"/>
                <w:sz w:val="24"/>
                <w:szCs w:val="24"/>
                <w:lang w:eastAsia="zh-CN"/>
              </w:rPr>
              <w:t>Дене шынықтыру</w:t>
            </w:r>
          </w:p>
        </w:tc>
        <w:tc>
          <w:tcPr>
            <w:tcW w:w="5722" w:type="dxa"/>
          </w:tcPr>
          <w:p w:rsidR="00CF13BA" w:rsidRPr="004E5862" w:rsidRDefault="00CF13BA" w:rsidP="00402845">
            <w:pPr>
              <w:spacing w:line="254" w:lineRule="auto"/>
              <w:ind w:left="173" w:right="184"/>
              <w:jc w:val="center"/>
              <w:rPr>
                <w:rFonts w:eastAsia="PMingLiU"/>
                <w:color w:val="000000"/>
                <w:kern w:val="24"/>
                <w:sz w:val="24"/>
                <w:szCs w:val="24"/>
                <w:lang w:eastAsia="zh-CN"/>
              </w:rPr>
            </w:pPr>
            <w:r w:rsidRPr="004E5862">
              <w:rPr>
                <w:sz w:val="24"/>
                <w:szCs w:val="24"/>
              </w:rPr>
              <w:t xml:space="preserve">аптасына үш рет </w:t>
            </w:r>
          </w:p>
        </w:tc>
      </w:tr>
      <w:tr w:rsidR="00CF13BA" w:rsidRPr="004E5862" w:rsidTr="00CF13BA">
        <w:trPr>
          <w:trHeight w:val="29"/>
        </w:trPr>
        <w:tc>
          <w:tcPr>
            <w:tcW w:w="646" w:type="dxa"/>
            <w:vMerge/>
            <w:tcMar>
              <w:top w:w="15" w:type="dxa"/>
              <w:left w:w="15" w:type="dxa"/>
              <w:bottom w:w="15" w:type="dxa"/>
              <w:right w:w="15" w:type="dxa"/>
            </w:tcMar>
          </w:tcPr>
          <w:p w:rsidR="00CF13BA" w:rsidRPr="004E5862" w:rsidRDefault="00CF13BA" w:rsidP="00402845">
            <w:pPr>
              <w:spacing w:after="20" w:line="276" w:lineRule="auto"/>
              <w:ind w:left="20"/>
              <w:jc w:val="center"/>
              <w:rPr>
                <w:color w:val="000000"/>
                <w:sz w:val="24"/>
                <w:szCs w:val="24"/>
              </w:rPr>
            </w:pPr>
          </w:p>
        </w:tc>
        <w:tc>
          <w:tcPr>
            <w:tcW w:w="3876" w:type="dxa"/>
            <w:shd w:val="clear" w:color="auto" w:fill="auto"/>
            <w:tcMar>
              <w:top w:w="15" w:type="dxa"/>
              <w:left w:w="15" w:type="dxa"/>
              <w:bottom w:w="15" w:type="dxa"/>
              <w:right w:w="15" w:type="dxa"/>
            </w:tcMar>
          </w:tcPr>
          <w:p w:rsidR="00CF13BA" w:rsidRPr="004E5862" w:rsidRDefault="00CF13BA" w:rsidP="00402845">
            <w:pPr>
              <w:spacing w:line="254" w:lineRule="auto"/>
              <w:ind w:left="101" w:right="173"/>
              <w:jc w:val="both"/>
              <w:rPr>
                <w:rFonts w:eastAsia="Calibri"/>
                <w:color w:val="000000"/>
                <w:kern w:val="24"/>
                <w:sz w:val="24"/>
                <w:szCs w:val="24"/>
                <w:lang w:eastAsia="zh-CN"/>
              </w:rPr>
            </w:pPr>
            <w:r w:rsidRPr="004E5862">
              <w:rPr>
                <w:rFonts w:eastAsia="Calibri"/>
                <w:color w:val="000000"/>
                <w:kern w:val="24"/>
                <w:sz w:val="24"/>
                <w:szCs w:val="24"/>
                <w:lang w:eastAsia="zh-CN"/>
              </w:rPr>
              <w:t>Дене шынықтыру **</w:t>
            </w:r>
          </w:p>
        </w:tc>
        <w:tc>
          <w:tcPr>
            <w:tcW w:w="5722" w:type="dxa"/>
          </w:tcPr>
          <w:p w:rsidR="00CF13BA" w:rsidRPr="004E5862" w:rsidRDefault="00CF13BA" w:rsidP="00402845">
            <w:pPr>
              <w:spacing w:line="254" w:lineRule="auto"/>
              <w:ind w:left="173" w:right="184"/>
              <w:jc w:val="center"/>
              <w:rPr>
                <w:rFonts w:eastAsia="PMingLiU"/>
                <w:color w:val="000000"/>
                <w:kern w:val="24"/>
                <w:sz w:val="24"/>
                <w:szCs w:val="24"/>
                <w:lang w:eastAsia="zh-CN"/>
              </w:rPr>
            </w:pPr>
            <w:r w:rsidRPr="004E5862">
              <w:rPr>
                <w:sz w:val="24"/>
                <w:szCs w:val="24"/>
              </w:rPr>
              <w:t>күн сайын</w:t>
            </w:r>
          </w:p>
        </w:tc>
      </w:tr>
      <w:tr w:rsidR="00CF13BA" w:rsidRPr="004E5862" w:rsidTr="00CF13BA">
        <w:trPr>
          <w:trHeight w:val="29"/>
        </w:trPr>
        <w:tc>
          <w:tcPr>
            <w:tcW w:w="646" w:type="dxa"/>
            <w:vMerge w:val="restart"/>
            <w:tcMar>
              <w:top w:w="15" w:type="dxa"/>
              <w:left w:w="15" w:type="dxa"/>
              <w:bottom w:w="15" w:type="dxa"/>
              <w:right w:w="15" w:type="dxa"/>
            </w:tcMar>
          </w:tcPr>
          <w:p w:rsidR="00CF13BA" w:rsidRPr="004E5862" w:rsidRDefault="00CF13BA" w:rsidP="00402845">
            <w:pPr>
              <w:spacing w:after="20" w:line="276" w:lineRule="auto"/>
              <w:ind w:left="20"/>
              <w:jc w:val="center"/>
              <w:rPr>
                <w:sz w:val="24"/>
                <w:szCs w:val="24"/>
                <w:lang w:val="en-US"/>
              </w:rPr>
            </w:pPr>
            <w:r w:rsidRPr="004E5862">
              <w:rPr>
                <w:color w:val="000000"/>
                <w:sz w:val="24"/>
                <w:szCs w:val="24"/>
                <w:lang w:val="en-US"/>
              </w:rPr>
              <w:t>2</w:t>
            </w:r>
          </w:p>
        </w:tc>
        <w:tc>
          <w:tcPr>
            <w:tcW w:w="3876" w:type="dxa"/>
            <w:shd w:val="clear" w:color="auto" w:fill="auto"/>
            <w:tcMar>
              <w:top w:w="15" w:type="dxa"/>
              <w:left w:w="15" w:type="dxa"/>
              <w:bottom w:w="15" w:type="dxa"/>
              <w:right w:w="15" w:type="dxa"/>
            </w:tcMar>
          </w:tcPr>
          <w:p w:rsidR="00CF13BA" w:rsidRPr="004E5862" w:rsidRDefault="00CF13BA" w:rsidP="00402845">
            <w:pPr>
              <w:spacing w:line="254" w:lineRule="auto"/>
              <w:ind w:left="101" w:right="173"/>
              <w:jc w:val="both"/>
              <w:rPr>
                <w:sz w:val="24"/>
                <w:szCs w:val="24"/>
                <w:lang w:val="en-US" w:eastAsia="zh-CN"/>
              </w:rPr>
            </w:pPr>
            <w:r w:rsidRPr="004E5862">
              <w:rPr>
                <w:rFonts w:eastAsia="Calibri"/>
                <w:color w:val="000000"/>
                <w:kern w:val="24"/>
                <w:sz w:val="24"/>
                <w:szCs w:val="24"/>
              </w:rPr>
              <w:t>Сөйлеуді</w:t>
            </w:r>
            <w:r w:rsidR="00551021">
              <w:rPr>
                <w:rFonts w:eastAsia="Calibri"/>
                <w:color w:val="000000"/>
                <w:kern w:val="24"/>
                <w:sz w:val="24"/>
                <w:szCs w:val="24"/>
              </w:rPr>
              <w:t xml:space="preserve"> </w:t>
            </w:r>
            <w:r w:rsidRPr="004E5862">
              <w:rPr>
                <w:rFonts w:eastAsia="Calibri"/>
                <w:color w:val="000000"/>
                <w:kern w:val="24"/>
                <w:sz w:val="24"/>
                <w:szCs w:val="24"/>
              </w:rPr>
              <w:t>дамыту</w:t>
            </w:r>
            <w:r w:rsidR="00551021">
              <w:rPr>
                <w:rFonts w:eastAsia="Calibri"/>
                <w:color w:val="000000"/>
                <w:kern w:val="24"/>
                <w:sz w:val="24"/>
                <w:szCs w:val="24"/>
              </w:rPr>
              <w:t xml:space="preserve"> </w:t>
            </w:r>
            <w:r w:rsidRPr="004E5862">
              <w:rPr>
                <w:rFonts w:eastAsia="Calibri"/>
                <w:color w:val="000000"/>
                <w:kern w:val="24"/>
                <w:sz w:val="24"/>
                <w:szCs w:val="24"/>
              </w:rPr>
              <w:t>және</w:t>
            </w:r>
            <w:r w:rsidR="00551021">
              <w:rPr>
                <w:rFonts w:eastAsia="Calibri"/>
                <w:color w:val="000000"/>
                <w:kern w:val="24"/>
                <w:sz w:val="24"/>
                <w:szCs w:val="24"/>
              </w:rPr>
              <w:t xml:space="preserve"> </w:t>
            </w:r>
            <w:r w:rsidRPr="004E5862">
              <w:rPr>
                <w:rFonts w:eastAsia="Calibri"/>
                <w:color w:val="000000"/>
                <w:kern w:val="24"/>
                <w:sz w:val="24"/>
                <w:szCs w:val="24"/>
              </w:rPr>
              <w:t>көркем</w:t>
            </w:r>
            <w:r w:rsidR="00551021">
              <w:rPr>
                <w:rFonts w:eastAsia="Calibri"/>
                <w:color w:val="000000"/>
                <w:kern w:val="24"/>
                <w:sz w:val="24"/>
                <w:szCs w:val="24"/>
              </w:rPr>
              <w:t xml:space="preserve"> </w:t>
            </w:r>
            <w:r w:rsidRPr="004E5862">
              <w:rPr>
                <w:rFonts w:eastAsia="Calibri"/>
                <w:color w:val="000000"/>
                <w:kern w:val="24"/>
                <w:sz w:val="24"/>
                <w:szCs w:val="24"/>
              </w:rPr>
              <w:t>әдебиет</w:t>
            </w:r>
          </w:p>
        </w:tc>
        <w:tc>
          <w:tcPr>
            <w:tcW w:w="5722" w:type="dxa"/>
          </w:tcPr>
          <w:p w:rsidR="00CF13BA" w:rsidRPr="004E5862" w:rsidRDefault="00CF13BA" w:rsidP="00402845">
            <w:pPr>
              <w:spacing w:line="254" w:lineRule="auto"/>
              <w:ind w:left="173" w:right="184"/>
              <w:jc w:val="center"/>
              <w:rPr>
                <w:color w:val="000000"/>
                <w:kern w:val="24"/>
                <w:sz w:val="24"/>
                <w:szCs w:val="24"/>
                <w:lang w:eastAsia="zh-CN"/>
              </w:rPr>
            </w:pPr>
            <w:r w:rsidRPr="004E5862">
              <w:rPr>
                <w:sz w:val="24"/>
                <w:szCs w:val="24"/>
              </w:rPr>
              <w:t>күн сайын</w:t>
            </w:r>
          </w:p>
        </w:tc>
      </w:tr>
      <w:tr w:rsidR="00CF13BA" w:rsidRPr="004E5862" w:rsidTr="00CF13BA">
        <w:trPr>
          <w:trHeight w:val="29"/>
        </w:trPr>
        <w:tc>
          <w:tcPr>
            <w:tcW w:w="646" w:type="dxa"/>
            <w:vMerge/>
            <w:tcMar>
              <w:top w:w="15" w:type="dxa"/>
              <w:left w:w="15" w:type="dxa"/>
              <w:bottom w:w="15" w:type="dxa"/>
              <w:right w:w="15" w:type="dxa"/>
            </w:tcMar>
          </w:tcPr>
          <w:p w:rsidR="00CF13BA" w:rsidRPr="004E5862" w:rsidRDefault="00CF13BA" w:rsidP="00402845">
            <w:pPr>
              <w:spacing w:after="20" w:line="276" w:lineRule="auto"/>
              <w:ind w:left="20"/>
              <w:jc w:val="center"/>
              <w:rPr>
                <w:color w:val="000000"/>
                <w:sz w:val="24"/>
                <w:szCs w:val="24"/>
              </w:rPr>
            </w:pPr>
          </w:p>
        </w:tc>
        <w:tc>
          <w:tcPr>
            <w:tcW w:w="3876" w:type="dxa"/>
            <w:shd w:val="clear" w:color="auto" w:fill="auto"/>
            <w:tcMar>
              <w:top w:w="15" w:type="dxa"/>
              <w:left w:w="15" w:type="dxa"/>
              <w:bottom w:w="15" w:type="dxa"/>
              <w:right w:w="15" w:type="dxa"/>
            </w:tcMar>
          </w:tcPr>
          <w:p w:rsidR="00CF13BA" w:rsidRPr="004E5862" w:rsidRDefault="00CF13BA" w:rsidP="00402845">
            <w:pPr>
              <w:spacing w:line="254" w:lineRule="auto"/>
              <w:ind w:left="101" w:right="173"/>
              <w:jc w:val="both"/>
              <w:rPr>
                <w:rFonts w:eastAsia="Calibri"/>
                <w:color w:val="000000"/>
                <w:kern w:val="24"/>
                <w:sz w:val="24"/>
                <w:szCs w:val="24"/>
                <w:lang w:eastAsia="zh-CN"/>
              </w:rPr>
            </w:pPr>
            <w:r w:rsidRPr="004E5862">
              <w:rPr>
                <w:rFonts w:eastAsia="Calibri"/>
                <w:color w:val="000000"/>
                <w:kern w:val="24"/>
                <w:sz w:val="24"/>
                <w:szCs w:val="24"/>
                <w:lang w:eastAsia="zh-CN"/>
              </w:rPr>
              <w:t xml:space="preserve">Қазақ тілі  </w:t>
            </w:r>
          </w:p>
        </w:tc>
        <w:tc>
          <w:tcPr>
            <w:tcW w:w="5722" w:type="dxa"/>
          </w:tcPr>
          <w:p w:rsidR="00CF13BA" w:rsidRPr="004E5862" w:rsidRDefault="00CF13BA" w:rsidP="00402845">
            <w:pPr>
              <w:spacing w:line="254" w:lineRule="auto"/>
              <w:ind w:left="173" w:right="184"/>
              <w:jc w:val="center"/>
              <w:rPr>
                <w:color w:val="000000"/>
                <w:kern w:val="24"/>
                <w:sz w:val="24"/>
                <w:szCs w:val="24"/>
                <w:lang w:eastAsia="zh-CN"/>
              </w:rPr>
            </w:pPr>
          </w:p>
        </w:tc>
      </w:tr>
      <w:tr w:rsidR="00CF13BA" w:rsidRPr="004E5862" w:rsidTr="00CF13BA">
        <w:trPr>
          <w:trHeight w:val="29"/>
        </w:trPr>
        <w:tc>
          <w:tcPr>
            <w:tcW w:w="646" w:type="dxa"/>
            <w:vMerge/>
            <w:tcMar>
              <w:top w:w="15" w:type="dxa"/>
              <w:left w:w="15" w:type="dxa"/>
              <w:bottom w:w="15" w:type="dxa"/>
              <w:right w:w="15" w:type="dxa"/>
            </w:tcMar>
          </w:tcPr>
          <w:p w:rsidR="00CF13BA" w:rsidRPr="004E5862" w:rsidRDefault="00CF13BA" w:rsidP="00402845">
            <w:pPr>
              <w:spacing w:after="20" w:line="276" w:lineRule="auto"/>
              <w:ind w:left="20"/>
              <w:jc w:val="center"/>
              <w:rPr>
                <w:color w:val="000000"/>
                <w:sz w:val="24"/>
                <w:szCs w:val="24"/>
              </w:rPr>
            </w:pPr>
          </w:p>
        </w:tc>
        <w:tc>
          <w:tcPr>
            <w:tcW w:w="3876" w:type="dxa"/>
            <w:shd w:val="clear" w:color="auto" w:fill="auto"/>
            <w:tcMar>
              <w:top w:w="15" w:type="dxa"/>
              <w:left w:w="15" w:type="dxa"/>
              <w:bottom w:w="15" w:type="dxa"/>
              <w:right w:w="15" w:type="dxa"/>
            </w:tcMar>
          </w:tcPr>
          <w:p w:rsidR="00CF13BA" w:rsidRPr="004E5862" w:rsidRDefault="00CF13BA" w:rsidP="00402845">
            <w:pPr>
              <w:spacing w:line="254" w:lineRule="auto"/>
              <w:ind w:left="101" w:right="173"/>
              <w:jc w:val="both"/>
              <w:rPr>
                <w:rFonts w:eastAsia="Calibri"/>
                <w:color w:val="000000"/>
                <w:kern w:val="24"/>
                <w:sz w:val="24"/>
                <w:szCs w:val="24"/>
                <w:lang w:eastAsia="zh-CN"/>
              </w:rPr>
            </w:pPr>
            <w:r w:rsidRPr="004E5862">
              <w:rPr>
                <w:rFonts w:eastAsia="Calibri"/>
                <w:color w:val="000000"/>
                <w:kern w:val="24"/>
                <w:sz w:val="24"/>
                <w:szCs w:val="24"/>
                <w:lang w:eastAsia="zh-CN"/>
              </w:rPr>
              <w:t>Қазақ тілі ***</w:t>
            </w:r>
          </w:p>
        </w:tc>
        <w:tc>
          <w:tcPr>
            <w:tcW w:w="5722" w:type="dxa"/>
          </w:tcPr>
          <w:p w:rsidR="00CF13BA" w:rsidRPr="004E5862" w:rsidRDefault="00CF13BA" w:rsidP="00402845">
            <w:pPr>
              <w:spacing w:line="254" w:lineRule="auto"/>
              <w:ind w:left="173" w:right="184"/>
              <w:jc w:val="center"/>
              <w:rPr>
                <w:sz w:val="24"/>
                <w:szCs w:val="24"/>
              </w:rPr>
            </w:pPr>
            <w:r w:rsidRPr="004E5862">
              <w:rPr>
                <w:sz w:val="24"/>
                <w:szCs w:val="24"/>
              </w:rPr>
              <w:t>күн сайын</w:t>
            </w:r>
          </w:p>
        </w:tc>
      </w:tr>
      <w:tr w:rsidR="00CF13BA" w:rsidRPr="004E5862" w:rsidTr="00115652">
        <w:trPr>
          <w:trHeight w:val="259"/>
        </w:trPr>
        <w:tc>
          <w:tcPr>
            <w:tcW w:w="646" w:type="dxa"/>
            <w:tcMar>
              <w:top w:w="15" w:type="dxa"/>
              <w:left w:w="15" w:type="dxa"/>
              <w:bottom w:w="15" w:type="dxa"/>
              <w:right w:w="15" w:type="dxa"/>
            </w:tcMar>
          </w:tcPr>
          <w:p w:rsidR="00CF13BA" w:rsidRPr="004E5862" w:rsidRDefault="00CF13BA" w:rsidP="00402845">
            <w:pPr>
              <w:spacing w:after="20" w:line="276" w:lineRule="auto"/>
              <w:ind w:left="20"/>
              <w:jc w:val="center"/>
              <w:rPr>
                <w:color w:val="000000"/>
                <w:sz w:val="24"/>
                <w:szCs w:val="24"/>
              </w:rPr>
            </w:pPr>
            <w:r w:rsidRPr="004E5862">
              <w:rPr>
                <w:color w:val="000000"/>
                <w:sz w:val="24"/>
                <w:szCs w:val="24"/>
              </w:rPr>
              <w:t>3</w:t>
            </w:r>
          </w:p>
        </w:tc>
        <w:tc>
          <w:tcPr>
            <w:tcW w:w="3876" w:type="dxa"/>
            <w:shd w:val="clear" w:color="auto" w:fill="auto"/>
            <w:tcMar>
              <w:top w:w="15" w:type="dxa"/>
              <w:left w:w="15" w:type="dxa"/>
              <w:bottom w:w="15" w:type="dxa"/>
              <w:right w:w="15" w:type="dxa"/>
            </w:tcMar>
          </w:tcPr>
          <w:p w:rsidR="00CF13BA" w:rsidRPr="004E5862" w:rsidRDefault="00CF13BA" w:rsidP="00402845">
            <w:pPr>
              <w:spacing w:line="254" w:lineRule="auto"/>
              <w:ind w:left="101" w:right="173"/>
              <w:jc w:val="both"/>
              <w:rPr>
                <w:rFonts w:eastAsia="Calibri"/>
                <w:color w:val="000000"/>
                <w:kern w:val="24"/>
                <w:sz w:val="24"/>
                <w:szCs w:val="24"/>
                <w:lang w:eastAsia="zh-CN"/>
              </w:rPr>
            </w:pPr>
            <w:r w:rsidRPr="004E5862">
              <w:rPr>
                <w:rFonts w:eastAsia="Calibri"/>
                <w:color w:val="000000"/>
                <w:kern w:val="24"/>
                <w:sz w:val="24"/>
                <w:szCs w:val="24"/>
              </w:rPr>
              <w:t>Сауат ашу негіздері</w:t>
            </w:r>
          </w:p>
        </w:tc>
        <w:tc>
          <w:tcPr>
            <w:tcW w:w="5722" w:type="dxa"/>
          </w:tcPr>
          <w:p w:rsidR="00CF13BA" w:rsidRPr="004E5862" w:rsidRDefault="00CF13BA" w:rsidP="00402845">
            <w:pPr>
              <w:spacing w:line="254" w:lineRule="auto"/>
              <w:ind w:left="173" w:right="184"/>
              <w:jc w:val="center"/>
              <w:rPr>
                <w:sz w:val="24"/>
                <w:szCs w:val="24"/>
              </w:rPr>
            </w:pPr>
            <w:r w:rsidRPr="004E5862">
              <w:rPr>
                <w:sz w:val="24"/>
                <w:szCs w:val="24"/>
              </w:rPr>
              <w:t>-</w:t>
            </w:r>
          </w:p>
        </w:tc>
      </w:tr>
      <w:tr w:rsidR="00CF13BA" w:rsidRPr="004E5862" w:rsidTr="00CF13BA">
        <w:trPr>
          <w:trHeight w:val="29"/>
        </w:trPr>
        <w:tc>
          <w:tcPr>
            <w:tcW w:w="646" w:type="dxa"/>
            <w:tcMar>
              <w:top w:w="15" w:type="dxa"/>
              <w:left w:w="15" w:type="dxa"/>
              <w:bottom w:w="15" w:type="dxa"/>
              <w:right w:w="15" w:type="dxa"/>
            </w:tcMar>
          </w:tcPr>
          <w:p w:rsidR="00CF13BA" w:rsidRPr="004E5862" w:rsidRDefault="00CF13BA" w:rsidP="00402845">
            <w:pPr>
              <w:spacing w:after="20" w:line="276" w:lineRule="auto"/>
              <w:ind w:left="20"/>
              <w:jc w:val="center"/>
              <w:rPr>
                <w:color w:val="000000"/>
                <w:sz w:val="24"/>
                <w:szCs w:val="24"/>
              </w:rPr>
            </w:pPr>
            <w:r w:rsidRPr="004E5862">
              <w:rPr>
                <w:color w:val="000000"/>
                <w:sz w:val="24"/>
                <w:szCs w:val="24"/>
              </w:rPr>
              <w:t>4</w:t>
            </w:r>
          </w:p>
        </w:tc>
        <w:tc>
          <w:tcPr>
            <w:tcW w:w="3876" w:type="dxa"/>
            <w:shd w:val="clear" w:color="auto" w:fill="auto"/>
            <w:tcMar>
              <w:top w:w="15" w:type="dxa"/>
              <w:left w:w="15" w:type="dxa"/>
              <w:bottom w:w="15" w:type="dxa"/>
              <w:right w:w="15" w:type="dxa"/>
            </w:tcMar>
          </w:tcPr>
          <w:p w:rsidR="00CF13BA" w:rsidRPr="004E5862" w:rsidRDefault="00CF13BA" w:rsidP="00402845">
            <w:pPr>
              <w:rPr>
                <w:sz w:val="24"/>
                <w:szCs w:val="24"/>
              </w:rPr>
            </w:pPr>
            <w:r w:rsidRPr="004E5862">
              <w:rPr>
                <w:rFonts w:eastAsia="Calibri"/>
                <w:color w:val="000000"/>
                <w:kern w:val="24"/>
                <w:sz w:val="24"/>
                <w:szCs w:val="24"/>
              </w:rPr>
              <w:t>Математика негіздері</w:t>
            </w:r>
          </w:p>
        </w:tc>
        <w:tc>
          <w:tcPr>
            <w:tcW w:w="5722" w:type="dxa"/>
          </w:tcPr>
          <w:p w:rsidR="00CF13BA" w:rsidRPr="004E5862" w:rsidRDefault="00CF13BA" w:rsidP="00402845">
            <w:pPr>
              <w:spacing w:line="256" w:lineRule="auto"/>
              <w:ind w:left="173" w:right="184"/>
              <w:jc w:val="center"/>
              <w:rPr>
                <w:kern w:val="24"/>
                <w:sz w:val="24"/>
                <w:szCs w:val="24"/>
                <w:lang w:eastAsia="zh-CN"/>
              </w:rPr>
            </w:pPr>
            <w:r w:rsidRPr="004E5862">
              <w:rPr>
                <w:sz w:val="24"/>
                <w:szCs w:val="24"/>
              </w:rPr>
              <w:t>күн сайын</w:t>
            </w:r>
          </w:p>
        </w:tc>
      </w:tr>
      <w:tr w:rsidR="00CF13BA" w:rsidRPr="004E5862" w:rsidTr="00CF13BA">
        <w:trPr>
          <w:trHeight w:val="29"/>
        </w:trPr>
        <w:tc>
          <w:tcPr>
            <w:tcW w:w="646" w:type="dxa"/>
            <w:tcMar>
              <w:top w:w="15" w:type="dxa"/>
              <w:left w:w="15" w:type="dxa"/>
              <w:bottom w:w="15" w:type="dxa"/>
              <w:right w:w="15" w:type="dxa"/>
            </w:tcMar>
          </w:tcPr>
          <w:p w:rsidR="00CF13BA" w:rsidRPr="004E5862" w:rsidRDefault="00CF13BA" w:rsidP="00402845">
            <w:pPr>
              <w:spacing w:after="20" w:line="276" w:lineRule="auto"/>
              <w:ind w:left="20"/>
              <w:jc w:val="center"/>
              <w:rPr>
                <w:color w:val="000000"/>
                <w:sz w:val="24"/>
                <w:szCs w:val="24"/>
              </w:rPr>
            </w:pPr>
            <w:r w:rsidRPr="004E5862">
              <w:rPr>
                <w:color w:val="000000"/>
                <w:sz w:val="24"/>
                <w:szCs w:val="24"/>
              </w:rPr>
              <w:t>5</w:t>
            </w:r>
          </w:p>
        </w:tc>
        <w:tc>
          <w:tcPr>
            <w:tcW w:w="3876" w:type="dxa"/>
            <w:shd w:val="clear" w:color="auto" w:fill="auto"/>
            <w:tcMar>
              <w:top w:w="15" w:type="dxa"/>
              <w:left w:w="15" w:type="dxa"/>
              <w:bottom w:w="15" w:type="dxa"/>
              <w:right w:w="15" w:type="dxa"/>
            </w:tcMar>
          </w:tcPr>
          <w:p w:rsidR="00CF13BA" w:rsidRPr="004E5862" w:rsidRDefault="00CF13BA" w:rsidP="00402845">
            <w:pPr>
              <w:spacing w:line="254" w:lineRule="auto"/>
              <w:ind w:left="101" w:right="173"/>
              <w:jc w:val="both"/>
              <w:rPr>
                <w:sz w:val="24"/>
                <w:szCs w:val="24"/>
                <w:lang w:eastAsia="zh-CN"/>
              </w:rPr>
            </w:pPr>
            <w:r w:rsidRPr="004E5862">
              <w:rPr>
                <w:rFonts w:eastAsia="PMingLiU"/>
                <w:color w:val="000000"/>
                <w:kern w:val="24"/>
                <w:sz w:val="24"/>
                <w:szCs w:val="24"/>
              </w:rPr>
              <w:t>Қоршаған ортамен танысу</w:t>
            </w:r>
          </w:p>
        </w:tc>
        <w:tc>
          <w:tcPr>
            <w:tcW w:w="5722" w:type="dxa"/>
          </w:tcPr>
          <w:p w:rsidR="00CF13BA" w:rsidRPr="004E5862" w:rsidRDefault="00CF13BA" w:rsidP="00402845">
            <w:pPr>
              <w:spacing w:line="256" w:lineRule="auto"/>
              <w:ind w:left="173" w:right="184"/>
              <w:jc w:val="center"/>
              <w:rPr>
                <w:kern w:val="24"/>
                <w:sz w:val="24"/>
                <w:szCs w:val="24"/>
                <w:lang w:eastAsia="zh-CN"/>
              </w:rPr>
            </w:pPr>
            <w:r w:rsidRPr="004E5862">
              <w:rPr>
                <w:sz w:val="24"/>
                <w:szCs w:val="24"/>
              </w:rPr>
              <w:t>күн сайын</w:t>
            </w:r>
          </w:p>
        </w:tc>
      </w:tr>
      <w:tr w:rsidR="00CF13BA" w:rsidRPr="004E5862" w:rsidTr="00CF13BA">
        <w:trPr>
          <w:trHeight w:val="29"/>
        </w:trPr>
        <w:tc>
          <w:tcPr>
            <w:tcW w:w="646" w:type="dxa"/>
            <w:vMerge w:val="restart"/>
            <w:tcMar>
              <w:top w:w="15" w:type="dxa"/>
              <w:left w:w="15" w:type="dxa"/>
              <w:bottom w:w="15" w:type="dxa"/>
              <w:right w:w="15" w:type="dxa"/>
            </w:tcMar>
          </w:tcPr>
          <w:p w:rsidR="00CF13BA" w:rsidRPr="004E5862" w:rsidRDefault="00CF13BA" w:rsidP="00402845">
            <w:pPr>
              <w:spacing w:after="20" w:line="276" w:lineRule="auto"/>
              <w:ind w:left="20"/>
              <w:jc w:val="center"/>
              <w:rPr>
                <w:sz w:val="24"/>
                <w:szCs w:val="24"/>
              </w:rPr>
            </w:pPr>
            <w:r w:rsidRPr="004E5862">
              <w:rPr>
                <w:color w:val="000000"/>
                <w:sz w:val="24"/>
                <w:szCs w:val="24"/>
              </w:rPr>
              <w:t>6</w:t>
            </w:r>
          </w:p>
        </w:tc>
        <w:tc>
          <w:tcPr>
            <w:tcW w:w="3876" w:type="dxa"/>
            <w:shd w:val="clear" w:color="auto" w:fill="auto"/>
            <w:tcMar>
              <w:top w:w="15" w:type="dxa"/>
              <w:left w:w="15" w:type="dxa"/>
              <w:bottom w:w="15" w:type="dxa"/>
              <w:right w:w="15" w:type="dxa"/>
            </w:tcMar>
          </w:tcPr>
          <w:p w:rsidR="00CF13BA" w:rsidRPr="004E5862" w:rsidRDefault="00CF13BA" w:rsidP="00402845">
            <w:pPr>
              <w:pStyle w:val="ab"/>
              <w:spacing w:after="0" w:line="254" w:lineRule="auto"/>
              <w:jc w:val="both"/>
              <w:rPr>
                <w:rFonts w:eastAsia="Calibri"/>
                <w:color w:val="000000"/>
                <w:kern w:val="24"/>
                <w:lang w:val="kk-KZ"/>
              </w:rPr>
            </w:pPr>
            <w:r w:rsidRPr="004E5862">
              <w:rPr>
                <w:rFonts w:eastAsia="Calibri"/>
                <w:color w:val="000000"/>
                <w:kern w:val="24"/>
                <w:lang w:val="kk-KZ"/>
              </w:rPr>
              <w:t>Сурет салу</w:t>
            </w:r>
          </w:p>
        </w:tc>
        <w:tc>
          <w:tcPr>
            <w:tcW w:w="5722" w:type="dxa"/>
            <w:vMerge w:val="restart"/>
          </w:tcPr>
          <w:p w:rsidR="00CF13BA" w:rsidRPr="004E5862" w:rsidRDefault="00CF13BA" w:rsidP="00402845">
            <w:pPr>
              <w:spacing w:line="254" w:lineRule="auto"/>
              <w:ind w:left="173" w:right="184"/>
              <w:jc w:val="center"/>
              <w:rPr>
                <w:rFonts w:eastAsia="Calibri"/>
                <w:color w:val="000000"/>
                <w:kern w:val="24"/>
                <w:sz w:val="24"/>
                <w:szCs w:val="24"/>
                <w:lang w:eastAsia="zh-CN"/>
              </w:rPr>
            </w:pPr>
          </w:p>
          <w:p w:rsidR="00CF13BA" w:rsidRPr="004E5862" w:rsidRDefault="00CF13BA" w:rsidP="00402845">
            <w:pPr>
              <w:jc w:val="center"/>
              <w:rPr>
                <w:sz w:val="24"/>
                <w:szCs w:val="24"/>
              </w:rPr>
            </w:pPr>
            <w:r w:rsidRPr="004E5862">
              <w:rPr>
                <w:sz w:val="24"/>
                <w:szCs w:val="24"/>
              </w:rPr>
              <w:t>күн сайын</w:t>
            </w:r>
          </w:p>
          <w:p w:rsidR="00CF13BA" w:rsidRPr="004E5862" w:rsidRDefault="00CF13BA" w:rsidP="00402845">
            <w:pPr>
              <w:spacing w:line="254" w:lineRule="auto"/>
              <w:ind w:left="173" w:right="184"/>
              <w:jc w:val="center"/>
              <w:rPr>
                <w:rFonts w:eastAsia="Calibri"/>
                <w:color w:val="000000"/>
                <w:kern w:val="24"/>
                <w:sz w:val="24"/>
                <w:szCs w:val="24"/>
                <w:lang w:eastAsia="zh-CN"/>
              </w:rPr>
            </w:pPr>
          </w:p>
        </w:tc>
      </w:tr>
      <w:tr w:rsidR="00CF13BA" w:rsidRPr="004E5862" w:rsidTr="00CF13BA">
        <w:trPr>
          <w:trHeight w:val="29"/>
        </w:trPr>
        <w:tc>
          <w:tcPr>
            <w:tcW w:w="646" w:type="dxa"/>
            <w:vMerge/>
            <w:tcMar>
              <w:top w:w="15" w:type="dxa"/>
              <w:left w:w="15" w:type="dxa"/>
              <w:bottom w:w="15" w:type="dxa"/>
              <w:right w:w="15" w:type="dxa"/>
            </w:tcMar>
          </w:tcPr>
          <w:p w:rsidR="00CF13BA" w:rsidRPr="004E5862" w:rsidRDefault="00CF13BA" w:rsidP="00402845">
            <w:pPr>
              <w:spacing w:after="20" w:line="276" w:lineRule="auto"/>
              <w:ind w:left="20"/>
              <w:jc w:val="center"/>
              <w:rPr>
                <w:color w:val="000000"/>
                <w:sz w:val="24"/>
                <w:szCs w:val="24"/>
                <w:lang w:val="en-US"/>
              </w:rPr>
            </w:pPr>
          </w:p>
        </w:tc>
        <w:tc>
          <w:tcPr>
            <w:tcW w:w="3876" w:type="dxa"/>
            <w:shd w:val="clear" w:color="auto" w:fill="auto"/>
            <w:tcMar>
              <w:top w:w="15" w:type="dxa"/>
              <w:left w:w="15" w:type="dxa"/>
              <w:bottom w:w="15" w:type="dxa"/>
              <w:right w:w="15" w:type="dxa"/>
            </w:tcMar>
          </w:tcPr>
          <w:p w:rsidR="00CF13BA" w:rsidRPr="004E5862" w:rsidRDefault="00CF13BA" w:rsidP="00402845">
            <w:pPr>
              <w:pStyle w:val="ab"/>
              <w:spacing w:after="0" w:line="254" w:lineRule="auto"/>
              <w:jc w:val="both"/>
              <w:rPr>
                <w:rFonts w:eastAsia="Calibri"/>
                <w:color w:val="000000"/>
                <w:kern w:val="24"/>
                <w:lang w:val="kk-KZ"/>
              </w:rPr>
            </w:pPr>
            <w:r w:rsidRPr="004E5862">
              <w:rPr>
                <w:rFonts w:eastAsia="Calibri"/>
                <w:color w:val="000000"/>
                <w:kern w:val="24"/>
                <w:lang w:val="kk-KZ"/>
              </w:rPr>
              <w:t xml:space="preserve"> Мүсіндеу</w:t>
            </w:r>
          </w:p>
        </w:tc>
        <w:tc>
          <w:tcPr>
            <w:tcW w:w="5722" w:type="dxa"/>
            <w:vMerge/>
          </w:tcPr>
          <w:p w:rsidR="00CF13BA" w:rsidRPr="004E5862" w:rsidRDefault="00CF13BA" w:rsidP="00402845">
            <w:pPr>
              <w:spacing w:line="254" w:lineRule="auto"/>
              <w:ind w:left="173" w:right="184"/>
              <w:jc w:val="center"/>
              <w:rPr>
                <w:rFonts w:eastAsia="Calibri"/>
                <w:color w:val="000000"/>
                <w:kern w:val="24"/>
                <w:sz w:val="24"/>
                <w:szCs w:val="24"/>
                <w:lang w:eastAsia="zh-CN"/>
              </w:rPr>
            </w:pPr>
          </w:p>
        </w:tc>
      </w:tr>
      <w:tr w:rsidR="00CF13BA" w:rsidRPr="004E5862" w:rsidTr="00CF13BA">
        <w:trPr>
          <w:trHeight w:val="29"/>
        </w:trPr>
        <w:tc>
          <w:tcPr>
            <w:tcW w:w="646" w:type="dxa"/>
            <w:vMerge/>
            <w:tcMar>
              <w:top w:w="15" w:type="dxa"/>
              <w:left w:w="15" w:type="dxa"/>
              <w:bottom w:w="15" w:type="dxa"/>
              <w:right w:w="15" w:type="dxa"/>
            </w:tcMar>
          </w:tcPr>
          <w:p w:rsidR="00CF13BA" w:rsidRPr="004E5862" w:rsidRDefault="00CF13BA" w:rsidP="00402845">
            <w:pPr>
              <w:spacing w:after="20" w:line="276" w:lineRule="auto"/>
              <w:ind w:left="20"/>
              <w:jc w:val="center"/>
              <w:rPr>
                <w:color w:val="000000"/>
                <w:sz w:val="24"/>
                <w:szCs w:val="24"/>
                <w:lang w:val="en-US"/>
              </w:rPr>
            </w:pPr>
          </w:p>
        </w:tc>
        <w:tc>
          <w:tcPr>
            <w:tcW w:w="3876" w:type="dxa"/>
            <w:shd w:val="clear" w:color="auto" w:fill="auto"/>
            <w:tcMar>
              <w:top w:w="15" w:type="dxa"/>
              <w:left w:w="15" w:type="dxa"/>
              <w:bottom w:w="15" w:type="dxa"/>
              <w:right w:w="15" w:type="dxa"/>
            </w:tcMar>
          </w:tcPr>
          <w:p w:rsidR="00CF13BA" w:rsidRPr="004E5862" w:rsidRDefault="00CF13BA" w:rsidP="00402845">
            <w:pPr>
              <w:pStyle w:val="ab"/>
              <w:spacing w:after="0" w:line="254" w:lineRule="auto"/>
              <w:jc w:val="both"/>
              <w:rPr>
                <w:rFonts w:eastAsia="Calibri"/>
                <w:color w:val="000000"/>
                <w:kern w:val="24"/>
                <w:lang w:val="kk-KZ"/>
              </w:rPr>
            </w:pPr>
            <w:r w:rsidRPr="004E5862">
              <w:rPr>
                <w:rFonts w:eastAsia="Calibri"/>
                <w:color w:val="000000"/>
                <w:kern w:val="24"/>
                <w:lang w:val="kk-KZ"/>
              </w:rPr>
              <w:t>Жапсыру</w:t>
            </w:r>
          </w:p>
        </w:tc>
        <w:tc>
          <w:tcPr>
            <w:tcW w:w="5722" w:type="dxa"/>
            <w:vMerge/>
          </w:tcPr>
          <w:p w:rsidR="00CF13BA" w:rsidRPr="004E5862" w:rsidRDefault="00CF13BA" w:rsidP="00402845">
            <w:pPr>
              <w:spacing w:line="254" w:lineRule="auto"/>
              <w:ind w:left="173" w:right="184"/>
              <w:jc w:val="center"/>
              <w:rPr>
                <w:rFonts w:eastAsia="Calibri"/>
                <w:color w:val="000000"/>
                <w:kern w:val="24"/>
                <w:sz w:val="24"/>
                <w:szCs w:val="24"/>
                <w:lang w:eastAsia="zh-CN"/>
              </w:rPr>
            </w:pPr>
          </w:p>
        </w:tc>
      </w:tr>
      <w:tr w:rsidR="00CF13BA" w:rsidRPr="004E5862" w:rsidTr="00CF13BA">
        <w:trPr>
          <w:trHeight w:val="29"/>
        </w:trPr>
        <w:tc>
          <w:tcPr>
            <w:tcW w:w="646" w:type="dxa"/>
            <w:vMerge/>
            <w:tcMar>
              <w:top w:w="15" w:type="dxa"/>
              <w:left w:w="15" w:type="dxa"/>
              <w:bottom w:w="15" w:type="dxa"/>
              <w:right w:w="15" w:type="dxa"/>
            </w:tcMar>
          </w:tcPr>
          <w:p w:rsidR="00CF13BA" w:rsidRPr="004E5862" w:rsidRDefault="00CF13BA" w:rsidP="00402845">
            <w:pPr>
              <w:spacing w:after="20" w:line="276" w:lineRule="auto"/>
              <w:ind w:left="20"/>
              <w:jc w:val="center"/>
              <w:rPr>
                <w:color w:val="000000"/>
                <w:sz w:val="24"/>
                <w:szCs w:val="24"/>
                <w:lang w:val="en-US"/>
              </w:rPr>
            </w:pPr>
          </w:p>
        </w:tc>
        <w:tc>
          <w:tcPr>
            <w:tcW w:w="3876" w:type="dxa"/>
            <w:shd w:val="clear" w:color="auto" w:fill="auto"/>
            <w:tcMar>
              <w:top w:w="15" w:type="dxa"/>
              <w:left w:w="15" w:type="dxa"/>
              <w:bottom w:w="15" w:type="dxa"/>
              <w:right w:w="15" w:type="dxa"/>
            </w:tcMar>
          </w:tcPr>
          <w:p w:rsidR="00CF13BA" w:rsidRPr="004E5862" w:rsidRDefault="00CF13BA" w:rsidP="00402845">
            <w:pPr>
              <w:rPr>
                <w:sz w:val="24"/>
                <w:szCs w:val="24"/>
              </w:rPr>
            </w:pPr>
            <w:r w:rsidRPr="004E5862">
              <w:rPr>
                <w:rFonts w:eastAsia="Calibri"/>
                <w:color w:val="000000"/>
                <w:kern w:val="24"/>
                <w:sz w:val="24"/>
                <w:szCs w:val="24"/>
              </w:rPr>
              <w:t xml:space="preserve"> Құрастыру </w:t>
            </w:r>
          </w:p>
        </w:tc>
        <w:tc>
          <w:tcPr>
            <w:tcW w:w="5722" w:type="dxa"/>
            <w:vMerge/>
          </w:tcPr>
          <w:p w:rsidR="00CF13BA" w:rsidRPr="004E5862" w:rsidRDefault="00CF13BA" w:rsidP="00402845">
            <w:pPr>
              <w:spacing w:line="254" w:lineRule="auto"/>
              <w:ind w:left="173" w:right="184"/>
              <w:jc w:val="center"/>
              <w:rPr>
                <w:rFonts w:eastAsia="Calibri"/>
                <w:color w:val="000000"/>
                <w:kern w:val="24"/>
                <w:sz w:val="24"/>
                <w:szCs w:val="24"/>
                <w:lang w:eastAsia="zh-CN"/>
              </w:rPr>
            </w:pPr>
          </w:p>
        </w:tc>
      </w:tr>
      <w:tr w:rsidR="00CF13BA" w:rsidRPr="004E5862" w:rsidTr="00CF13BA">
        <w:trPr>
          <w:trHeight w:val="29"/>
        </w:trPr>
        <w:tc>
          <w:tcPr>
            <w:tcW w:w="646" w:type="dxa"/>
            <w:vMerge w:val="restart"/>
            <w:tcMar>
              <w:top w:w="15" w:type="dxa"/>
              <w:left w:w="15" w:type="dxa"/>
              <w:bottom w:w="15" w:type="dxa"/>
              <w:right w:w="15" w:type="dxa"/>
            </w:tcMar>
          </w:tcPr>
          <w:p w:rsidR="00CF13BA" w:rsidRPr="004E5862" w:rsidRDefault="00CF13BA" w:rsidP="00402845">
            <w:pPr>
              <w:spacing w:after="20" w:line="276" w:lineRule="auto"/>
              <w:ind w:left="20"/>
              <w:jc w:val="center"/>
              <w:rPr>
                <w:sz w:val="24"/>
                <w:szCs w:val="24"/>
              </w:rPr>
            </w:pPr>
            <w:r w:rsidRPr="004E5862">
              <w:rPr>
                <w:color w:val="000000"/>
                <w:sz w:val="24"/>
                <w:szCs w:val="24"/>
              </w:rPr>
              <w:t>7</w:t>
            </w:r>
          </w:p>
        </w:tc>
        <w:tc>
          <w:tcPr>
            <w:tcW w:w="3876" w:type="dxa"/>
            <w:shd w:val="clear" w:color="auto" w:fill="auto"/>
            <w:tcMar>
              <w:top w:w="15" w:type="dxa"/>
              <w:left w:w="15" w:type="dxa"/>
              <w:bottom w:w="15" w:type="dxa"/>
              <w:right w:w="15" w:type="dxa"/>
            </w:tcMar>
          </w:tcPr>
          <w:p w:rsidR="00CF13BA" w:rsidRPr="004E5862" w:rsidRDefault="00CF13BA" w:rsidP="00402845">
            <w:pPr>
              <w:spacing w:line="254" w:lineRule="auto"/>
              <w:ind w:left="101" w:right="173"/>
              <w:jc w:val="both"/>
              <w:rPr>
                <w:sz w:val="24"/>
                <w:szCs w:val="24"/>
                <w:lang w:eastAsia="zh-CN"/>
              </w:rPr>
            </w:pPr>
            <w:r w:rsidRPr="004E5862">
              <w:rPr>
                <w:rFonts w:eastAsia="Calibri"/>
                <w:color w:val="000000"/>
                <w:kern w:val="24"/>
                <w:sz w:val="24"/>
                <w:szCs w:val="24"/>
                <w:lang w:eastAsia="zh-CN"/>
              </w:rPr>
              <w:t>Музыка</w:t>
            </w:r>
          </w:p>
        </w:tc>
        <w:tc>
          <w:tcPr>
            <w:tcW w:w="5722" w:type="dxa"/>
            <w:tcBorders>
              <w:top w:val="single" w:sz="8" w:space="0" w:color="000000"/>
              <w:left w:val="single" w:sz="8" w:space="0" w:color="000000"/>
              <w:bottom w:val="single" w:sz="8" w:space="0" w:color="000000"/>
              <w:right w:val="single" w:sz="8" w:space="0" w:color="000000"/>
            </w:tcBorders>
          </w:tcPr>
          <w:p w:rsidR="00CF13BA" w:rsidRPr="004E5862" w:rsidRDefault="00CF13BA" w:rsidP="00402845">
            <w:pPr>
              <w:spacing w:line="254" w:lineRule="auto"/>
              <w:ind w:left="126" w:right="184"/>
              <w:jc w:val="center"/>
              <w:rPr>
                <w:color w:val="000000"/>
                <w:kern w:val="24"/>
                <w:sz w:val="24"/>
                <w:szCs w:val="24"/>
                <w:lang w:eastAsia="zh-CN"/>
              </w:rPr>
            </w:pPr>
            <w:r w:rsidRPr="004E5862">
              <w:rPr>
                <w:sz w:val="24"/>
                <w:szCs w:val="24"/>
              </w:rPr>
              <w:t xml:space="preserve">аптасына екі рет </w:t>
            </w:r>
          </w:p>
        </w:tc>
      </w:tr>
      <w:tr w:rsidR="00CF13BA" w:rsidRPr="004E5862" w:rsidTr="00CF13BA">
        <w:trPr>
          <w:trHeight w:val="29"/>
        </w:trPr>
        <w:tc>
          <w:tcPr>
            <w:tcW w:w="646" w:type="dxa"/>
            <w:vMerge/>
            <w:tcMar>
              <w:top w:w="15" w:type="dxa"/>
              <w:left w:w="15" w:type="dxa"/>
              <w:bottom w:w="15" w:type="dxa"/>
              <w:right w:w="15" w:type="dxa"/>
            </w:tcMar>
          </w:tcPr>
          <w:p w:rsidR="00CF13BA" w:rsidRPr="004E5862" w:rsidRDefault="00CF13BA" w:rsidP="00402845">
            <w:pPr>
              <w:spacing w:after="20" w:line="276" w:lineRule="auto"/>
              <w:ind w:left="20"/>
              <w:jc w:val="center"/>
              <w:rPr>
                <w:color w:val="000000"/>
                <w:sz w:val="24"/>
                <w:szCs w:val="24"/>
              </w:rPr>
            </w:pPr>
          </w:p>
        </w:tc>
        <w:tc>
          <w:tcPr>
            <w:tcW w:w="3876" w:type="dxa"/>
            <w:shd w:val="clear" w:color="auto" w:fill="auto"/>
            <w:tcMar>
              <w:top w:w="15" w:type="dxa"/>
              <w:left w:w="15" w:type="dxa"/>
              <w:bottom w:w="15" w:type="dxa"/>
              <w:right w:w="15" w:type="dxa"/>
            </w:tcMar>
          </w:tcPr>
          <w:p w:rsidR="00CF13BA" w:rsidRPr="004E5862" w:rsidRDefault="00CF13BA" w:rsidP="00402845">
            <w:pPr>
              <w:spacing w:line="254" w:lineRule="auto"/>
              <w:ind w:left="101" w:right="173"/>
              <w:jc w:val="both"/>
              <w:rPr>
                <w:rFonts w:eastAsia="Calibri"/>
                <w:color w:val="000000"/>
                <w:kern w:val="24"/>
                <w:sz w:val="24"/>
                <w:szCs w:val="24"/>
                <w:lang w:eastAsia="zh-CN"/>
              </w:rPr>
            </w:pPr>
            <w:r w:rsidRPr="004E5862">
              <w:rPr>
                <w:rFonts w:eastAsia="Calibri"/>
                <w:color w:val="000000"/>
                <w:kern w:val="24"/>
                <w:sz w:val="24"/>
                <w:szCs w:val="24"/>
              </w:rPr>
              <w:t>Музыка ****</w:t>
            </w:r>
          </w:p>
        </w:tc>
        <w:tc>
          <w:tcPr>
            <w:tcW w:w="5722" w:type="dxa"/>
            <w:tcBorders>
              <w:top w:val="single" w:sz="8" w:space="0" w:color="000000"/>
              <w:left w:val="single" w:sz="8" w:space="0" w:color="000000"/>
              <w:bottom w:val="single" w:sz="8" w:space="0" w:color="000000"/>
              <w:right w:val="single" w:sz="8" w:space="0" w:color="000000"/>
            </w:tcBorders>
          </w:tcPr>
          <w:p w:rsidR="00CF13BA" w:rsidRPr="004E5862" w:rsidRDefault="00CF13BA" w:rsidP="00402845">
            <w:pPr>
              <w:spacing w:line="254" w:lineRule="auto"/>
              <w:ind w:left="126" w:right="184"/>
              <w:jc w:val="center"/>
              <w:rPr>
                <w:color w:val="000000"/>
                <w:kern w:val="24"/>
                <w:sz w:val="24"/>
                <w:szCs w:val="24"/>
                <w:lang w:eastAsia="zh-CN"/>
              </w:rPr>
            </w:pPr>
            <w:r w:rsidRPr="004E5862">
              <w:rPr>
                <w:sz w:val="24"/>
                <w:szCs w:val="24"/>
              </w:rPr>
              <w:t>күн сайын</w:t>
            </w:r>
          </w:p>
        </w:tc>
      </w:tr>
    </w:tbl>
    <w:p w:rsidR="00CF13BA" w:rsidRDefault="00CF13BA" w:rsidP="004B3AE8">
      <w:pPr>
        <w:jc w:val="both"/>
      </w:pPr>
      <w:r>
        <w:t>Ескерту:</w:t>
      </w:r>
    </w:p>
    <w:p w:rsidR="00CF13BA" w:rsidRDefault="00CF13BA" w:rsidP="004B3AE8">
      <w:pPr>
        <w:jc w:val="both"/>
      </w:pPr>
      <w:r>
        <w:t xml:space="preserve"> * Ұйымдастырылған іс-әрекет -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бағдарламаларын бекіту туралы» (Нормативтік құқықтық актілерді мемлекеттік тіркеу тізілімінде № 14235 болып тіркелген) мектепке дейінгі тәрбие мен оқытудың Үлгілік оқу бағдарламасының мазмұнын, соның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 9 қимыл, танымдық, шығармашылық, зерттеу, еңбек, дербес) арқылы ұйымдастыратын кіріктірілген сабағы. </w:t>
      </w:r>
    </w:p>
    <w:p w:rsidR="00CF13BA" w:rsidRDefault="00CF13BA" w:rsidP="004B3AE8">
      <w:pPr>
        <w:jc w:val="both"/>
      </w:pPr>
      <w:r>
        <w:t xml:space="preserve">** Мектеп жасына дейінгі балалардың жас ерекшеліктерін ескере отырып, күні бойы балалардың физикалық белсенділігіне уақыт бөлінеді. </w:t>
      </w:r>
    </w:p>
    <w:p w:rsidR="00115652" w:rsidRDefault="00CF13BA" w:rsidP="004B3AE8">
      <w:pPr>
        <w:jc w:val="both"/>
      </w:pPr>
      <w:r>
        <w:t xml:space="preserve">***Мемлекеттік тілді меңгерту мақсатында күні бойы режимдік сәттерде Үлгілік оқу бағдарламасында айқындалған сөздік минимумды үйрету, түрлі балалар әрекетінде тәрбиеленушілердің ауызекі байланыстырып сөйлеуін дамыту, сондай-ақ қазақ халқының мәдениетімен, салттары мен дәстүрлерімен таныстыру, белсенді сөздікті байыту, сөздік нормаларды, мәдениетті қарым-қатынасты игерту ұсынылады. </w:t>
      </w:r>
    </w:p>
    <w:p w:rsidR="004B3AE8" w:rsidRDefault="00CF13BA" w:rsidP="004B3AE8">
      <w:pPr>
        <w:jc w:val="both"/>
      </w:pPr>
      <w:r>
        <w:t xml:space="preserve">****Балалардың жас ерекшеліктерін ескере отырып, күні бойы музыканы тыңдау, ән айту, әндерді жаттату, импровизация, ырғақты-музыкалық қимылдар, шулы балалар аспаптарында ойнау және басқа да музыкалық әрекеттерге уақыт бөлінеді. </w:t>
      </w:r>
    </w:p>
    <w:p w:rsidR="00C55CF7" w:rsidRDefault="00C55CF7" w:rsidP="004B3AE8">
      <w:pPr>
        <w:jc w:val="both"/>
      </w:pPr>
    </w:p>
    <w:p w:rsidR="00C55CF7" w:rsidRPr="00867EA3" w:rsidRDefault="00C55CF7" w:rsidP="004B3AE8">
      <w:pPr>
        <w:jc w:val="both"/>
        <w:rPr>
          <w:sz w:val="24"/>
        </w:rPr>
      </w:pPr>
    </w:p>
    <w:p w:rsidR="00FB520C" w:rsidRDefault="00FB520C" w:rsidP="00115652">
      <w:pPr>
        <w:shd w:val="clear" w:color="auto" w:fill="FFFFFF"/>
        <w:ind w:right="-1"/>
        <w:jc w:val="center"/>
        <w:textAlignment w:val="baseline"/>
        <w:outlineLvl w:val="2"/>
        <w:rPr>
          <w:b/>
        </w:rPr>
      </w:pPr>
    </w:p>
    <w:p w:rsidR="00115652" w:rsidRDefault="00115652" w:rsidP="00115652">
      <w:pPr>
        <w:shd w:val="clear" w:color="auto" w:fill="FFFFFF"/>
        <w:ind w:right="-1"/>
        <w:jc w:val="center"/>
        <w:textAlignment w:val="baseline"/>
        <w:outlineLvl w:val="2"/>
        <w:rPr>
          <w:b/>
        </w:rPr>
      </w:pPr>
      <w:r w:rsidRPr="00CF13BA">
        <w:rPr>
          <w:b/>
        </w:rPr>
        <w:lastRenderedPageBreak/>
        <w:t xml:space="preserve">Мектеп жасына дейінгі балаларға арналған мектепке дейінгі </w:t>
      </w:r>
    </w:p>
    <w:p w:rsidR="00115652" w:rsidRPr="00CF13BA" w:rsidRDefault="00115652" w:rsidP="00115652">
      <w:pPr>
        <w:shd w:val="clear" w:color="auto" w:fill="FFFFFF"/>
        <w:ind w:right="-1"/>
        <w:jc w:val="center"/>
        <w:textAlignment w:val="baseline"/>
        <w:outlineLvl w:val="2"/>
        <w:rPr>
          <w:b/>
          <w:sz w:val="24"/>
          <w:szCs w:val="24"/>
        </w:rPr>
      </w:pPr>
      <w:r w:rsidRPr="00CF13BA">
        <w:rPr>
          <w:b/>
        </w:rPr>
        <w:t xml:space="preserve">тәрбие мен оқытудыңоқу </w:t>
      </w:r>
      <w:r w:rsidR="00B91B31">
        <w:rPr>
          <w:b/>
        </w:rPr>
        <w:t xml:space="preserve">жұмыс </w:t>
      </w:r>
      <w:r w:rsidRPr="00CF13BA">
        <w:rPr>
          <w:b/>
        </w:rPr>
        <w:t>жоспары</w:t>
      </w:r>
    </w:p>
    <w:tbl>
      <w:tblPr>
        <w:tblW w:w="10528"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8"/>
        <w:gridCol w:w="4798"/>
        <w:gridCol w:w="4932"/>
      </w:tblGrid>
      <w:tr w:rsidR="00115652" w:rsidRPr="004E5862" w:rsidTr="00115652">
        <w:trPr>
          <w:trHeight w:val="227"/>
        </w:trPr>
        <w:tc>
          <w:tcPr>
            <w:tcW w:w="798" w:type="dxa"/>
            <w:vMerge w:val="restart"/>
            <w:tcMar>
              <w:top w:w="15" w:type="dxa"/>
              <w:left w:w="15" w:type="dxa"/>
              <w:bottom w:w="15" w:type="dxa"/>
              <w:right w:w="15" w:type="dxa"/>
            </w:tcMar>
            <w:vAlign w:val="center"/>
          </w:tcPr>
          <w:p w:rsidR="00115652" w:rsidRPr="004E5862" w:rsidRDefault="00115652" w:rsidP="00115652">
            <w:pPr>
              <w:spacing w:after="20" w:line="276" w:lineRule="auto"/>
              <w:ind w:left="20"/>
              <w:jc w:val="center"/>
              <w:rPr>
                <w:rFonts w:eastAsia="Calibri"/>
                <w:color w:val="000000"/>
                <w:kern w:val="24"/>
                <w:sz w:val="24"/>
                <w:szCs w:val="24"/>
              </w:rPr>
            </w:pPr>
            <w:r w:rsidRPr="004E5862">
              <w:rPr>
                <w:color w:val="000000"/>
                <w:sz w:val="24"/>
                <w:szCs w:val="24"/>
                <w:lang w:val="en-US"/>
              </w:rPr>
              <w:t xml:space="preserve">№ </w:t>
            </w:r>
            <w:r w:rsidRPr="004E5862">
              <w:rPr>
                <w:color w:val="000000"/>
                <w:sz w:val="24"/>
                <w:szCs w:val="24"/>
              </w:rPr>
              <w:t>р/с</w:t>
            </w:r>
          </w:p>
        </w:tc>
        <w:tc>
          <w:tcPr>
            <w:tcW w:w="4798" w:type="dxa"/>
            <w:vMerge w:val="restart"/>
            <w:vAlign w:val="center"/>
          </w:tcPr>
          <w:p w:rsidR="00115652" w:rsidRPr="004E5862" w:rsidRDefault="00115652" w:rsidP="00115652">
            <w:pPr>
              <w:spacing w:beforeAutospacing="1" w:afterAutospacing="1" w:line="254" w:lineRule="auto"/>
              <w:ind w:firstLine="58"/>
              <w:jc w:val="center"/>
              <w:rPr>
                <w:rFonts w:eastAsia="Calibri"/>
                <w:color w:val="000000"/>
                <w:kern w:val="24"/>
                <w:sz w:val="24"/>
                <w:szCs w:val="24"/>
                <w:lang w:eastAsia="zh-CN"/>
              </w:rPr>
            </w:pPr>
            <w:r w:rsidRPr="004E5862">
              <w:rPr>
                <w:rFonts w:eastAsia="Calibri"/>
                <w:color w:val="000000"/>
                <w:spacing w:val="2"/>
                <w:kern w:val="24"/>
                <w:sz w:val="24"/>
                <w:szCs w:val="24"/>
                <w:lang w:eastAsia="zh-CN"/>
              </w:rPr>
              <w:t>Ұйымдастырылған іс-әрекет</w:t>
            </w:r>
            <w:r>
              <w:rPr>
                <w:rFonts w:eastAsia="Calibri"/>
                <w:color w:val="000000"/>
                <w:spacing w:val="2"/>
                <w:kern w:val="24"/>
                <w:sz w:val="24"/>
                <w:szCs w:val="24"/>
                <w:lang w:eastAsia="zh-CN"/>
              </w:rPr>
              <w:t>*</w:t>
            </w:r>
          </w:p>
        </w:tc>
        <w:tc>
          <w:tcPr>
            <w:tcW w:w="4932" w:type="dxa"/>
          </w:tcPr>
          <w:p w:rsidR="00115652" w:rsidRPr="004E5862" w:rsidRDefault="00115652" w:rsidP="00115652">
            <w:pPr>
              <w:spacing w:line="254" w:lineRule="auto"/>
              <w:ind w:firstLine="58"/>
              <w:jc w:val="center"/>
              <w:rPr>
                <w:rFonts w:eastAsia="Calibri"/>
                <w:color w:val="000000"/>
                <w:kern w:val="24"/>
                <w:sz w:val="24"/>
                <w:szCs w:val="24"/>
                <w:lang w:eastAsia="zh-CN"/>
              </w:rPr>
            </w:pPr>
            <w:r w:rsidRPr="004E5862">
              <w:rPr>
                <w:rFonts w:eastAsia="Calibri"/>
                <w:color w:val="000000"/>
                <w:kern w:val="24"/>
                <w:sz w:val="24"/>
                <w:szCs w:val="24"/>
                <w:lang w:eastAsia="zh-CN"/>
              </w:rPr>
              <w:t>Жас топтары</w:t>
            </w:r>
          </w:p>
        </w:tc>
      </w:tr>
      <w:tr w:rsidR="00115652" w:rsidRPr="004E5862" w:rsidTr="00115652">
        <w:trPr>
          <w:trHeight w:val="177"/>
        </w:trPr>
        <w:tc>
          <w:tcPr>
            <w:tcW w:w="798" w:type="dxa"/>
            <w:vMerge/>
            <w:tcMar>
              <w:top w:w="15" w:type="dxa"/>
              <w:left w:w="15" w:type="dxa"/>
              <w:bottom w:w="15" w:type="dxa"/>
              <w:right w:w="15" w:type="dxa"/>
            </w:tcMar>
            <w:vAlign w:val="center"/>
          </w:tcPr>
          <w:p w:rsidR="00115652" w:rsidRPr="004E5862" w:rsidRDefault="00115652" w:rsidP="00115652">
            <w:pPr>
              <w:spacing w:after="20" w:line="276" w:lineRule="auto"/>
              <w:ind w:left="20"/>
              <w:jc w:val="center"/>
              <w:rPr>
                <w:sz w:val="24"/>
                <w:szCs w:val="24"/>
                <w:lang w:val="en-US"/>
              </w:rPr>
            </w:pPr>
          </w:p>
        </w:tc>
        <w:tc>
          <w:tcPr>
            <w:tcW w:w="4798" w:type="dxa"/>
            <w:vMerge/>
            <w:shd w:val="clear" w:color="auto" w:fill="auto"/>
            <w:tcMar>
              <w:top w:w="15" w:type="dxa"/>
              <w:left w:w="15" w:type="dxa"/>
              <w:bottom w:w="15" w:type="dxa"/>
              <w:right w:w="15" w:type="dxa"/>
            </w:tcMar>
            <w:vAlign w:val="center"/>
          </w:tcPr>
          <w:p w:rsidR="00115652" w:rsidRPr="004E5862" w:rsidRDefault="00115652" w:rsidP="00115652">
            <w:pPr>
              <w:spacing w:line="254" w:lineRule="auto"/>
              <w:ind w:firstLine="58"/>
              <w:jc w:val="center"/>
              <w:rPr>
                <w:sz w:val="24"/>
                <w:szCs w:val="24"/>
                <w:lang w:eastAsia="zh-CN"/>
              </w:rPr>
            </w:pPr>
          </w:p>
        </w:tc>
        <w:tc>
          <w:tcPr>
            <w:tcW w:w="4932" w:type="dxa"/>
          </w:tcPr>
          <w:p w:rsidR="00115652" w:rsidRPr="004E5862" w:rsidRDefault="00115652" w:rsidP="00115652">
            <w:pPr>
              <w:spacing w:line="254" w:lineRule="auto"/>
              <w:ind w:firstLine="58"/>
              <w:jc w:val="center"/>
              <w:rPr>
                <w:rFonts w:eastAsia="Calibri"/>
                <w:color w:val="000000"/>
                <w:kern w:val="24"/>
                <w:sz w:val="24"/>
                <w:szCs w:val="24"/>
                <w:lang w:val="ru-RU"/>
              </w:rPr>
            </w:pPr>
            <w:r w:rsidRPr="004E5862">
              <w:rPr>
                <w:rFonts w:eastAsia="Calibri"/>
                <w:color w:val="000000"/>
                <w:kern w:val="24"/>
                <w:sz w:val="24"/>
                <w:szCs w:val="24"/>
                <w:lang w:val="ru-RU"/>
              </w:rPr>
              <w:t>«</w:t>
            </w:r>
            <w:r>
              <w:rPr>
                <w:rFonts w:eastAsia="Calibri"/>
                <w:color w:val="000000"/>
                <w:kern w:val="24"/>
                <w:sz w:val="24"/>
                <w:szCs w:val="24"/>
              </w:rPr>
              <w:t>Мерей</w:t>
            </w:r>
            <w:r w:rsidRPr="004E5862">
              <w:rPr>
                <w:rFonts w:eastAsia="Calibri"/>
                <w:color w:val="000000"/>
                <w:kern w:val="24"/>
                <w:sz w:val="24"/>
                <w:szCs w:val="24"/>
                <w:lang w:val="ru-RU"/>
              </w:rPr>
              <w:t>» тобы</w:t>
            </w:r>
          </w:p>
        </w:tc>
      </w:tr>
      <w:tr w:rsidR="00115652" w:rsidRPr="004E5862" w:rsidTr="00115652">
        <w:trPr>
          <w:trHeight w:val="232"/>
        </w:trPr>
        <w:tc>
          <w:tcPr>
            <w:tcW w:w="798" w:type="dxa"/>
            <w:vMerge/>
            <w:tcMar>
              <w:top w:w="15" w:type="dxa"/>
              <w:left w:w="15" w:type="dxa"/>
              <w:bottom w:w="15" w:type="dxa"/>
              <w:right w:w="15" w:type="dxa"/>
            </w:tcMar>
            <w:vAlign w:val="center"/>
          </w:tcPr>
          <w:p w:rsidR="00115652" w:rsidRPr="004E5862" w:rsidRDefault="00115652" w:rsidP="00115652">
            <w:pPr>
              <w:spacing w:after="20" w:line="276" w:lineRule="auto"/>
              <w:ind w:left="20"/>
              <w:jc w:val="center"/>
              <w:rPr>
                <w:sz w:val="24"/>
                <w:szCs w:val="24"/>
                <w:lang w:val="en-US"/>
              </w:rPr>
            </w:pPr>
          </w:p>
        </w:tc>
        <w:tc>
          <w:tcPr>
            <w:tcW w:w="4798" w:type="dxa"/>
            <w:vMerge/>
            <w:shd w:val="clear" w:color="auto" w:fill="auto"/>
            <w:tcMar>
              <w:top w:w="15" w:type="dxa"/>
              <w:left w:w="15" w:type="dxa"/>
              <w:bottom w:w="15" w:type="dxa"/>
              <w:right w:w="15" w:type="dxa"/>
            </w:tcMar>
            <w:vAlign w:val="center"/>
          </w:tcPr>
          <w:p w:rsidR="00115652" w:rsidRPr="004E5862" w:rsidRDefault="00115652" w:rsidP="00115652">
            <w:pPr>
              <w:spacing w:line="254" w:lineRule="auto"/>
              <w:ind w:firstLine="58"/>
              <w:jc w:val="center"/>
              <w:rPr>
                <w:sz w:val="24"/>
                <w:szCs w:val="24"/>
                <w:lang w:eastAsia="zh-CN"/>
              </w:rPr>
            </w:pPr>
          </w:p>
        </w:tc>
        <w:tc>
          <w:tcPr>
            <w:tcW w:w="4932" w:type="dxa"/>
          </w:tcPr>
          <w:p w:rsidR="00115652" w:rsidRPr="004E5862" w:rsidRDefault="00115652" w:rsidP="00115652">
            <w:pPr>
              <w:spacing w:line="254" w:lineRule="auto"/>
              <w:ind w:firstLine="58"/>
              <w:jc w:val="center"/>
              <w:rPr>
                <w:rFonts w:eastAsia="Calibri"/>
                <w:color w:val="000000"/>
                <w:kern w:val="24"/>
                <w:sz w:val="24"/>
                <w:szCs w:val="24"/>
                <w:lang w:eastAsia="zh-CN"/>
              </w:rPr>
            </w:pPr>
            <w:r>
              <w:t>ортаңғы топ (3 жастағы балалар)</w:t>
            </w:r>
          </w:p>
        </w:tc>
      </w:tr>
      <w:tr w:rsidR="00115652" w:rsidRPr="004E5862" w:rsidTr="00115652">
        <w:trPr>
          <w:trHeight w:val="29"/>
        </w:trPr>
        <w:tc>
          <w:tcPr>
            <w:tcW w:w="798" w:type="dxa"/>
            <w:vMerge w:val="restart"/>
            <w:tcMar>
              <w:top w:w="15" w:type="dxa"/>
              <w:left w:w="15" w:type="dxa"/>
              <w:bottom w:w="15" w:type="dxa"/>
              <w:right w:w="15" w:type="dxa"/>
            </w:tcMar>
          </w:tcPr>
          <w:p w:rsidR="00115652" w:rsidRPr="004E5862" w:rsidRDefault="00115652" w:rsidP="00115652">
            <w:pPr>
              <w:spacing w:after="20" w:line="276" w:lineRule="auto"/>
              <w:ind w:left="20"/>
              <w:jc w:val="center"/>
              <w:rPr>
                <w:sz w:val="24"/>
                <w:szCs w:val="24"/>
                <w:lang w:val="en-US"/>
              </w:rPr>
            </w:pPr>
            <w:r w:rsidRPr="004E5862">
              <w:rPr>
                <w:color w:val="000000"/>
                <w:sz w:val="24"/>
                <w:szCs w:val="24"/>
                <w:lang w:val="en-US"/>
              </w:rPr>
              <w:t>1</w:t>
            </w:r>
          </w:p>
        </w:tc>
        <w:tc>
          <w:tcPr>
            <w:tcW w:w="4798" w:type="dxa"/>
            <w:shd w:val="clear" w:color="auto" w:fill="auto"/>
            <w:tcMar>
              <w:top w:w="15" w:type="dxa"/>
              <w:left w:w="15" w:type="dxa"/>
              <w:bottom w:w="15" w:type="dxa"/>
              <w:right w:w="15" w:type="dxa"/>
            </w:tcMar>
          </w:tcPr>
          <w:p w:rsidR="00115652" w:rsidRPr="004E5862" w:rsidRDefault="00115652" w:rsidP="00115652">
            <w:pPr>
              <w:spacing w:line="254" w:lineRule="auto"/>
              <w:ind w:left="101" w:right="173"/>
              <w:jc w:val="both"/>
              <w:rPr>
                <w:sz w:val="24"/>
                <w:szCs w:val="24"/>
                <w:lang w:eastAsia="zh-CN"/>
              </w:rPr>
            </w:pPr>
            <w:r w:rsidRPr="004E5862">
              <w:rPr>
                <w:rFonts w:eastAsia="Calibri"/>
                <w:color w:val="000000"/>
                <w:kern w:val="24"/>
                <w:sz w:val="24"/>
                <w:szCs w:val="24"/>
                <w:lang w:eastAsia="zh-CN"/>
              </w:rPr>
              <w:t>Дене шынықтыру</w:t>
            </w:r>
          </w:p>
        </w:tc>
        <w:tc>
          <w:tcPr>
            <w:tcW w:w="4932" w:type="dxa"/>
          </w:tcPr>
          <w:p w:rsidR="00115652" w:rsidRPr="004E5862" w:rsidRDefault="00115652" w:rsidP="00115652">
            <w:pPr>
              <w:spacing w:line="254" w:lineRule="auto"/>
              <w:ind w:left="173" w:right="184"/>
              <w:jc w:val="center"/>
              <w:rPr>
                <w:rFonts w:eastAsia="PMingLiU"/>
                <w:color w:val="000000"/>
                <w:kern w:val="24"/>
                <w:sz w:val="24"/>
                <w:szCs w:val="24"/>
                <w:lang w:eastAsia="zh-CN"/>
              </w:rPr>
            </w:pPr>
            <w:r w:rsidRPr="004E5862">
              <w:rPr>
                <w:sz w:val="24"/>
                <w:szCs w:val="24"/>
              </w:rPr>
              <w:t xml:space="preserve">аптасына үш рет </w:t>
            </w:r>
          </w:p>
        </w:tc>
      </w:tr>
      <w:tr w:rsidR="00115652" w:rsidRPr="004E5862" w:rsidTr="00115652">
        <w:trPr>
          <w:trHeight w:val="29"/>
        </w:trPr>
        <w:tc>
          <w:tcPr>
            <w:tcW w:w="798" w:type="dxa"/>
            <w:vMerge/>
            <w:tcMar>
              <w:top w:w="15" w:type="dxa"/>
              <w:left w:w="15" w:type="dxa"/>
              <w:bottom w:w="15" w:type="dxa"/>
              <w:right w:w="15" w:type="dxa"/>
            </w:tcMar>
          </w:tcPr>
          <w:p w:rsidR="00115652" w:rsidRPr="004E5862" w:rsidRDefault="00115652" w:rsidP="00115652">
            <w:pPr>
              <w:spacing w:after="20" w:line="276" w:lineRule="auto"/>
              <w:ind w:left="20"/>
              <w:jc w:val="center"/>
              <w:rPr>
                <w:color w:val="000000"/>
                <w:sz w:val="24"/>
                <w:szCs w:val="24"/>
              </w:rPr>
            </w:pPr>
          </w:p>
        </w:tc>
        <w:tc>
          <w:tcPr>
            <w:tcW w:w="4798" w:type="dxa"/>
            <w:shd w:val="clear" w:color="auto" w:fill="auto"/>
            <w:tcMar>
              <w:top w:w="15" w:type="dxa"/>
              <w:left w:w="15" w:type="dxa"/>
              <w:bottom w:w="15" w:type="dxa"/>
              <w:right w:w="15" w:type="dxa"/>
            </w:tcMar>
          </w:tcPr>
          <w:p w:rsidR="00115652" w:rsidRPr="004E5862" w:rsidRDefault="00115652" w:rsidP="00115652">
            <w:pPr>
              <w:spacing w:line="254" w:lineRule="auto"/>
              <w:ind w:left="101" w:right="173"/>
              <w:jc w:val="both"/>
              <w:rPr>
                <w:rFonts w:eastAsia="Calibri"/>
                <w:color w:val="000000"/>
                <w:kern w:val="24"/>
                <w:sz w:val="24"/>
                <w:szCs w:val="24"/>
                <w:lang w:eastAsia="zh-CN"/>
              </w:rPr>
            </w:pPr>
            <w:r w:rsidRPr="004E5862">
              <w:rPr>
                <w:rFonts w:eastAsia="Calibri"/>
                <w:color w:val="000000"/>
                <w:kern w:val="24"/>
                <w:sz w:val="24"/>
                <w:szCs w:val="24"/>
                <w:lang w:eastAsia="zh-CN"/>
              </w:rPr>
              <w:t>Дене шынықтыру **</w:t>
            </w:r>
          </w:p>
        </w:tc>
        <w:tc>
          <w:tcPr>
            <w:tcW w:w="4932" w:type="dxa"/>
          </w:tcPr>
          <w:p w:rsidR="00115652" w:rsidRPr="004E5862" w:rsidRDefault="00115652" w:rsidP="00115652">
            <w:pPr>
              <w:spacing w:line="254" w:lineRule="auto"/>
              <w:ind w:left="173" w:right="184"/>
              <w:jc w:val="center"/>
              <w:rPr>
                <w:rFonts w:eastAsia="PMingLiU"/>
                <w:color w:val="000000"/>
                <w:kern w:val="24"/>
                <w:sz w:val="24"/>
                <w:szCs w:val="24"/>
                <w:lang w:eastAsia="zh-CN"/>
              </w:rPr>
            </w:pPr>
            <w:r w:rsidRPr="004E5862">
              <w:rPr>
                <w:sz w:val="24"/>
                <w:szCs w:val="24"/>
              </w:rPr>
              <w:t>күн сайын</w:t>
            </w:r>
          </w:p>
        </w:tc>
      </w:tr>
      <w:tr w:rsidR="00115652" w:rsidRPr="004E5862" w:rsidTr="00115652">
        <w:trPr>
          <w:trHeight w:val="29"/>
        </w:trPr>
        <w:tc>
          <w:tcPr>
            <w:tcW w:w="798" w:type="dxa"/>
            <w:vMerge w:val="restart"/>
            <w:tcMar>
              <w:top w:w="15" w:type="dxa"/>
              <w:left w:w="15" w:type="dxa"/>
              <w:bottom w:w="15" w:type="dxa"/>
              <w:right w:w="15" w:type="dxa"/>
            </w:tcMar>
          </w:tcPr>
          <w:p w:rsidR="00115652" w:rsidRPr="004E5862" w:rsidRDefault="00115652" w:rsidP="00115652">
            <w:pPr>
              <w:spacing w:after="20" w:line="276" w:lineRule="auto"/>
              <w:ind w:left="20"/>
              <w:jc w:val="center"/>
              <w:rPr>
                <w:sz w:val="24"/>
                <w:szCs w:val="24"/>
                <w:lang w:val="en-US"/>
              </w:rPr>
            </w:pPr>
            <w:r w:rsidRPr="004E5862">
              <w:rPr>
                <w:color w:val="000000"/>
                <w:sz w:val="24"/>
                <w:szCs w:val="24"/>
                <w:lang w:val="en-US"/>
              </w:rPr>
              <w:t>2</w:t>
            </w:r>
          </w:p>
        </w:tc>
        <w:tc>
          <w:tcPr>
            <w:tcW w:w="4798" w:type="dxa"/>
            <w:shd w:val="clear" w:color="auto" w:fill="auto"/>
            <w:tcMar>
              <w:top w:w="15" w:type="dxa"/>
              <w:left w:w="15" w:type="dxa"/>
              <w:bottom w:w="15" w:type="dxa"/>
              <w:right w:w="15" w:type="dxa"/>
            </w:tcMar>
          </w:tcPr>
          <w:p w:rsidR="00115652" w:rsidRPr="004E5862" w:rsidRDefault="00115652" w:rsidP="00115652">
            <w:pPr>
              <w:spacing w:line="254" w:lineRule="auto"/>
              <w:ind w:left="101" w:right="173"/>
              <w:jc w:val="both"/>
              <w:rPr>
                <w:sz w:val="24"/>
                <w:szCs w:val="24"/>
                <w:lang w:val="en-US" w:eastAsia="zh-CN"/>
              </w:rPr>
            </w:pPr>
            <w:r w:rsidRPr="004E5862">
              <w:rPr>
                <w:rFonts w:eastAsia="Calibri"/>
                <w:color w:val="000000"/>
                <w:kern w:val="24"/>
                <w:sz w:val="24"/>
                <w:szCs w:val="24"/>
              </w:rPr>
              <w:t>Сөйлеуді</w:t>
            </w:r>
            <w:r w:rsidR="00551021">
              <w:rPr>
                <w:rFonts w:eastAsia="Calibri"/>
                <w:color w:val="000000"/>
                <w:kern w:val="24"/>
                <w:sz w:val="24"/>
                <w:szCs w:val="24"/>
              </w:rPr>
              <w:t xml:space="preserve"> </w:t>
            </w:r>
            <w:r w:rsidRPr="004E5862">
              <w:rPr>
                <w:rFonts w:eastAsia="Calibri"/>
                <w:color w:val="000000"/>
                <w:kern w:val="24"/>
                <w:sz w:val="24"/>
                <w:szCs w:val="24"/>
              </w:rPr>
              <w:t>дамыту</w:t>
            </w:r>
            <w:r w:rsidR="00551021">
              <w:rPr>
                <w:rFonts w:eastAsia="Calibri"/>
                <w:color w:val="000000"/>
                <w:kern w:val="24"/>
                <w:sz w:val="24"/>
                <w:szCs w:val="24"/>
              </w:rPr>
              <w:t xml:space="preserve"> </w:t>
            </w:r>
            <w:r w:rsidRPr="004E5862">
              <w:rPr>
                <w:rFonts w:eastAsia="Calibri"/>
                <w:color w:val="000000"/>
                <w:kern w:val="24"/>
                <w:sz w:val="24"/>
                <w:szCs w:val="24"/>
              </w:rPr>
              <w:t>және</w:t>
            </w:r>
            <w:r w:rsidR="00551021">
              <w:rPr>
                <w:rFonts w:eastAsia="Calibri"/>
                <w:color w:val="000000"/>
                <w:kern w:val="24"/>
                <w:sz w:val="24"/>
                <w:szCs w:val="24"/>
              </w:rPr>
              <w:t xml:space="preserve"> </w:t>
            </w:r>
            <w:r w:rsidRPr="004E5862">
              <w:rPr>
                <w:rFonts w:eastAsia="Calibri"/>
                <w:color w:val="000000"/>
                <w:kern w:val="24"/>
                <w:sz w:val="24"/>
                <w:szCs w:val="24"/>
              </w:rPr>
              <w:t>көркем</w:t>
            </w:r>
            <w:r w:rsidR="00551021">
              <w:rPr>
                <w:rFonts w:eastAsia="Calibri"/>
                <w:color w:val="000000"/>
                <w:kern w:val="24"/>
                <w:sz w:val="24"/>
                <w:szCs w:val="24"/>
              </w:rPr>
              <w:t xml:space="preserve"> </w:t>
            </w:r>
            <w:r w:rsidRPr="004E5862">
              <w:rPr>
                <w:rFonts w:eastAsia="Calibri"/>
                <w:color w:val="000000"/>
                <w:kern w:val="24"/>
                <w:sz w:val="24"/>
                <w:szCs w:val="24"/>
              </w:rPr>
              <w:t>әдебиет</w:t>
            </w:r>
          </w:p>
        </w:tc>
        <w:tc>
          <w:tcPr>
            <w:tcW w:w="4932" w:type="dxa"/>
          </w:tcPr>
          <w:p w:rsidR="00115652" w:rsidRPr="004E5862" w:rsidRDefault="00115652" w:rsidP="00115652">
            <w:pPr>
              <w:spacing w:line="254" w:lineRule="auto"/>
              <w:ind w:left="173" w:right="184"/>
              <w:jc w:val="center"/>
              <w:rPr>
                <w:color w:val="000000"/>
                <w:kern w:val="24"/>
                <w:sz w:val="24"/>
                <w:szCs w:val="24"/>
                <w:lang w:eastAsia="zh-CN"/>
              </w:rPr>
            </w:pPr>
            <w:r w:rsidRPr="004E5862">
              <w:rPr>
                <w:sz w:val="24"/>
                <w:szCs w:val="24"/>
              </w:rPr>
              <w:t>күн сайын</w:t>
            </w:r>
          </w:p>
        </w:tc>
      </w:tr>
      <w:tr w:rsidR="00115652" w:rsidRPr="004E5862" w:rsidTr="00115652">
        <w:trPr>
          <w:trHeight w:val="29"/>
        </w:trPr>
        <w:tc>
          <w:tcPr>
            <w:tcW w:w="798" w:type="dxa"/>
            <w:vMerge/>
            <w:tcMar>
              <w:top w:w="15" w:type="dxa"/>
              <w:left w:w="15" w:type="dxa"/>
              <w:bottom w:w="15" w:type="dxa"/>
              <w:right w:w="15" w:type="dxa"/>
            </w:tcMar>
          </w:tcPr>
          <w:p w:rsidR="00115652" w:rsidRPr="004E5862" w:rsidRDefault="00115652" w:rsidP="00115652">
            <w:pPr>
              <w:spacing w:after="20" w:line="276" w:lineRule="auto"/>
              <w:ind w:left="20"/>
              <w:jc w:val="center"/>
              <w:rPr>
                <w:color w:val="000000"/>
                <w:sz w:val="24"/>
                <w:szCs w:val="24"/>
              </w:rPr>
            </w:pPr>
          </w:p>
        </w:tc>
        <w:tc>
          <w:tcPr>
            <w:tcW w:w="4798" w:type="dxa"/>
            <w:shd w:val="clear" w:color="auto" w:fill="auto"/>
            <w:tcMar>
              <w:top w:w="15" w:type="dxa"/>
              <w:left w:w="15" w:type="dxa"/>
              <w:bottom w:w="15" w:type="dxa"/>
              <w:right w:w="15" w:type="dxa"/>
            </w:tcMar>
          </w:tcPr>
          <w:p w:rsidR="00115652" w:rsidRPr="004E5862" w:rsidRDefault="00115652" w:rsidP="00115652">
            <w:pPr>
              <w:spacing w:line="254" w:lineRule="auto"/>
              <w:ind w:left="101" w:right="173"/>
              <w:jc w:val="both"/>
              <w:rPr>
                <w:rFonts w:eastAsia="Calibri"/>
                <w:color w:val="000000"/>
                <w:kern w:val="24"/>
                <w:sz w:val="24"/>
                <w:szCs w:val="24"/>
                <w:lang w:eastAsia="zh-CN"/>
              </w:rPr>
            </w:pPr>
            <w:r w:rsidRPr="004E5862">
              <w:rPr>
                <w:rFonts w:eastAsia="Calibri"/>
                <w:color w:val="000000"/>
                <w:kern w:val="24"/>
                <w:sz w:val="24"/>
                <w:szCs w:val="24"/>
                <w:lang w:eastAsia="zh-CN"/>
              </w:rPr>
              <w:t xml:space="preserve">Қазақ тілі  </w:t>
            </w:r>
          </w:p>
        </w:tc>
        <w:tc>
          <w:tcPr>
            <w:tcW w:w="4932" w:type="dxa"/>
          </w:tcPr>
          <w:p w:rsidR="00115652" w:rsidRPr="004E5862" w:rsidRDefault="00115652" w:rsidP="00115652">
            <w:pPr>
              <w:spacing w:line="254" w:lineRule="auto"/>
              <w:ind w:left="173" w:right="184"/>
              <w:jc w:val="center"/>
              <w:rPr>
                <w:color w:val="000000"/>
                <w:kern w:val="24"/>
                <w:sz w:val="24"/>
                <w:szCs w:val="24"/>
                <w:lang w:eastAsia="zh-CN"/>
              </w:rPr>
            </w:pPr>
          </w:p>
        </w:tc>
      </w:tr>
      <w:tr w:rsidR="00115652" w:rsidRPr="004E5862" w:rsidTr="00115652">
        <w:trPr>
          <w:trHeight w:val="29"/>
        </w:trPr>
        <w:tc>
          <w:tcPr>
            <w:tcW w:w="798" w:type="dxa"/>
            <w:vMerge/>
            <w:tcMar>
              <w:top w:w="15" w:type="dxa"/>
              <w:left w:w="15" w:type="dxa"/>
              <w:bottom w:w="15" w:type="dxa"/>
              <w:right w:w="15" w:type="dxa"/>
            </w:tcMar>
          </w:tcPr>
          <w:p w:rsidR="00115652" w:rsidRPr="004E5862" w:rsidRDefault="00115652" w:rsidP="00115652">
            <w:pPr>
              <w:spacing w:after="20" w:line="276" w:lineRule="auto"/>
              <w:ind w:left="20"/>
              <w:jc w:val="center"/>
              <w:rPr>
                <w:color w:val="000000"/>
                <w:sz w:val="24"/>
                <w:szCs w:val="24"/>
              </w:rPr>
            </w:pPr>
          </w:p>
        </w:tc>
        <w:tc>
          <w:tcPr>
            <w:tcW w:w="4798" w:type="dxa"/>
            <w:shd w:val="clear" w:color="auto" w:fill="auto"/>
            <w:tcMar>
              <w:top w:w="15" w:type="dxa"/>
              <w:left w:w="15" w:type="dxa"/>
              <w:bottom w:w="15" w:type="dxa"/>
              <w:right w:w="15" w:type="dxa"/>
            </w:tcMar>
          </w:tcPr>
          <w:p w:rsidR="00115652" w:rsidRPr="004E5862" w:rsidRDefault="00115652" w:rsidP="00115652">
            <w:pPr>
              <w:spacing w:line="254" w:lineRule="auto"/>
              <w:ind w:left="101" w:right="173"/>
              <w:jc w:val="both"/>
              <w:rPr>
                <w:rFonts w:eastAsia="Calibri"/>
                <w:color w:val="000000"/>
                <w:kern w:val="24"/>
                <w:sz w:val="24"/>
                <w:szCs w:val="24"/>
                <w:lang w:eastAsia="zh-CN"/>
              </w:rPr>
            </w:pPr>
            <w:r w:rsidRPr="004E5862">
              <w:rPr>
                <w:rFonts w:eastAsia="Calibri"/>
                <w:color w:val="000000"/>
                <w:kern w:val="24"/>
                <w:sz w:val="24"/>
                <w:szCs w:val="24"/>
                <w:lang w:eastAsia="zh-CN"/>
              </w:rPr>
              <w:t>Қазақ тілі ***</w:t>
            </w:r>
          </w:p>
        </w:tc>
        <w:tc>
          <w:tcPr>
            <w:tcW w:w="4932" w:type="dxa"/>
          </w:tcPr>
          <w:p w:rsidR="00115652" w:rsidRPr="004E5862" w:rsidRDefault="00115652" w:rsidP="00115652">
            <w:pPr>
              <w:spacing w:line="254" w:lineRule="auto"/>
              <w:ind w:left="173" w:right="184"/>
              <w:jc w:val="center"/>
              <w:rPr>
                <w:sz w:val="24"/>
                <w:szCs w:val="24"/>
              </w:rPr>
            </w:pPr>
            <w:r w:rsidRPr="004E5862">
              <w:rPr>
                <w:sz w:val="24"/>
                <w:szCs w:val="24"/>
              </w:rPr>
              <w:t>күн сайын</w:t>
            </w:r>
          </w:p>
        </w:tc>
      </w:tr>
      <w:tr w:rsidR="00115652" w:rsidRPr="004E5862" w:rsidTr="00115652">
        <w:trPr>
          <w:trHeight w:val="256"/>
        </w:trPr>
        <w:tc>
          <w:tcPr>
            <w:tcW w:w="798" w:type="dxa"/>
            <w:tcMar>
              <w:top w:w="15" w:type="dxa"/>
              <w:left w:w="15" w:type="dxa"/>
              <w:bottom w:w="15" w:type="dxa"/>
              <w:right w:w="15" w:type="dxa"/>
            </w:tcMar>
          </w:tcPr>
          <w:p w:rsidR="00115652" w:rsidRPr="004E5862" w:rsidRDefault="00115652" w:rsidP="00115652">
            <w:pPr>
              <w:spacing w:after="20" w:line="276" w:lineRule="auto"/>
              <w:ind w:left="20"/>
              <w:jc w:val="center"/>
              <w:rPr>
                <w:color w:val="000000"/>
                <w:sz w:val="24"/>
                <w:szCs w:val="24"/>
              </w:rPr>
            </w:pPr>
            <w:r w:rsidRPr="004E5862">
              <w:rPr>
                <w:color w:val="000000"/>
                <w:sz w:val="24"/>
                <w:szCs w:val="24"/>
              </w:rPr>
              <w:t>3</w:t>
            </w:r>
          </w:p>
        </w:tc>
        <w:tc>
          <w:tcPr>
            <w:tcW w:w="4798" w:type="dxa"/>
            <w:shd w:val="clear" w:color="auto" w:fill="auto"/>
            <w:tcMar>
              <w:top w:w="15" w:type="dxa"/>
              <w:left w:w="15" w:type="dxa"/>
              <w:bottom w:w="15" w:type="dxa"/>
              <w:right w:w="15" w:type="dxa"/>
            </w:tcMar>
          </w:tcPr>
          <w:p w:rsidR="00115652" w:rsidRPr="004E5862" w:rsidRDefault="00115652" w:rsidP="00115652">
            <w:pPr>
              <w:spacing w:line="254" w:lineRule="auto"/>
              <w:ind w:left="101" w:right="173"/>
              <w:jc w:val="both"/>
              <w:rPr>
                <w:rFonts w:eastAsia="Calibri"/>
                <w:color w:val="000000"/>
                <w:kern w:val="24"/>
                <w:sz w:val="24"/>
                <w:szCs w:val="24"/>
                <w:lang w:eastAsia="zh-CN"/>
              </w:rPr>
            </w:pPr>
            <w:r w:rsidRPr="004E5862">
              <w:rPr>
                <w:rFonts w:eastAsia="Calibri"/>
                <w:color w:val="000000"/>
                <w:kern w:val="24"/>
                <w:sz w:val="24"/>
                <w:szCs w:val="24"/>
              </w:rPr>
              <w:t>Сауат ашу негіздері</w:t>
            </w:r>
          </w:p>
        </w:tc>
        <w:tc>
          <w:tcPr>
            <w:tcW w:w="4932" w:type="dxa"/>
          </w:tcPr>
          <w:p w:rsidR="00115652" w:rsidRPr="004E5862" w:rsidRDefault="00115652" w:rsidP="00115652">
            <w:pPr>
              <w:spacing w:line="254" w:lineRule="auto"/>
              <w:ind w:left="173" w:right="184"/>
              <w:jc w:val="center"/>
              <w:rPr>
                <w:sz w:val="24"/>
                <w:szCs w:val="24"/>
              </w:rPr>
            </w:pPr>
            <w:r w:rsidRPr="004E5862">
              <w:rPr>
                <w:sz w:val="24"/>
                <w:szCs w:val="24"/>
              </w:rPr>
              <w:t>-</w:t>
            </w:r>
          </w:p>
        </w:tc>
      </w:tr>
      <w:tr w:rsidR="00115652" w:rsidRPr="004E5862" w:rsidTr="00115652">
        <w:trPr>
          <w:trHeight w:val="29"/>
        </w:trPr>
        <w:tc>
          <w:tcPr>
            <w:tcW w:w="798" w:type="dxa"/>
            <w:tcMar>
              <w:top w:w="15" w:type="dxa"/>
              <w:left w:w="15" w:type="dxa"/>
              <w:bottom w:w="15" w:type="dxa"/>
              <w:right w:w="15" w:type="dxa"/>
            </w:tcMar>
          </w:tcPr>
          <w:p w:rsidR="00115652" w:rsidRPr="004E5862" w:rsidRDefault="00115652" w:rsidP="00115652">
            <w:pPr>
              <w:spacing w:after="20" w:line="276" w:lineRule="auto"/>
              <w:ind w:left="20"/>
              <w:jc w:val="center"/>
              <w:rPr>
                <w:color w:val="000000"/>
                <w:sz w:val="24"/>
                <w:szCs w:val="24"/>
              </w:rPr>
            </w:pPr>
            <w:r w:rsidRPr="004E5862">
              <w:rPr>
                <w:color w:val="000000"/>
                <w:sz w:val="24"/>
                <w:szCs w:val="24"/>
              </w:rPr>
              <w:t>4</w:t>
            </w:r>
          </w:p>
        </w:tc>
        <w:tc>
          <w:tcPr>
            <w:tcW w:w="4798" w:type="dxa"/>
            <w:shd w:val="clear" w:color="auto" w:fill="auto"/>
            <w:tcMar>
              <w:top w:w="15" w:type="dxa"/>
              <w:left w:w="15" w:type="dxa"/>
              <w:bottom w:w="15" w:type="dxa"/>
              <w:right w:w="15" w:type="dxa"/>
            </w:tcMar>
          </w:tcPr>
          <w:p w:rsidR="00115652" w:rsidRPr="004E5862" w:rsidRDefault="00115652" w:rsidP="00115652">
            <w:pPr>
              <w:rPr>
                <w:sz w:val="24"/>
                <w:szCs w:val="24"/>
              </w:rPr>
            </w:pPr>
            <w:r w:rsidRPr="004E5862">
              <w:rPr>
                <w:rFonts w:eastAsia="Calibri"/>
                <w:color w:val="000000"/>
                <w:kern w:val="24"/>
                <w:sz w:val="24"/>
                <w:szCs w:val="24"/>
              </w:rPr>
              <w:t>Математика негіздері</w:t>
            </w:r>
          </w:p>
        </w:tc>
        <w:tc>
          <w:tcPr>
            <w:tcW w:w="4932" w:type="dxa"/>
          </w:tcPr>
          <w:p w:rsidR="00115652" w:rsidRPr="004E5862" w:rsidRDefault="00115652" w:rsidP="00115652">
            <w:pPr>
              <w:spacing w:line="256" w:lineRule="auto"/>
              <w:ind w:left="173" w:right="184"/>
              <w:jc w:val="center"/>
              <w:rPr>
                <w:kern w:val="24"/>
                <w:sz w:val="24"/>
                <w:szCs w:val="24"/>
                <w:lang w:eastAsia="zh-CN"/>
              </w:rPr>
            </w:pPr>
            <w:r w:rsidRPr="004E5862">
              <w:rPr>
                <w:sz w:val="24"/>
                <w:szCs w:val="24"/>
              </w:rPr>
              <w:t>күн сайын</w:t>
            </w:r>
          </w:p>
        </w:tc>
      </w:tr>
      <w:tr w:rsidR="00115652" w:rsidRPr="004E5862" w:rsidTr="00115652">
        <w:trPr>
          <w:trHeight w:val="29"/>
        </w:trPr>
        <w:tc>
          <w:tcPr>
            <w:tcW w:w="798" w:type="dxa"/>
            <w:tcMar>
              <w:top w:w="15" w:type="dxa"/>
              <w:left w:w="15" w:type="dxa"/>
              <w:bottom w:w="15" w:type="dxa"/>
              <w:right w:w="15" w:type="dxa"/>
            </w:tcMar>
          </w:tcPr>
          <w:p w:rsidR="00115652" w:rsidRPr="004E5862" w:rsidRDefault="00115652" w:rsidP="00115652">
            <w:pPr>
              <w:spacing w:after="20" w:line="276" w:lineRule="auto"/>
              <w:ind w:left="20"/>
              <w:jc w:val="center"/>
              <w:rPr>
                <w:color w:val="000000"/>
                <w:sz w:val="24"/>
                <w:szCs w:val="24"/>
              </w:rPr>
            </w:pPr>
            <w:r w:rsidRPr="004E5862">
              <w:rPr>
                <w:color w:val="000000"/>
                <w:sz w:val="24"/>
                <w:szCs w:val="24"/>
              </w:rPr>
              <w:t>5</w:t>
            </w:r>
          </w:p>
        </w:tc>
        <w:tc>
          <w:tcPr>
            <w:tcW w:w="4798" w:type="dxa"/>
            <w:shd w:val="clear" w:color="auto" w:fill="auto"/>
            <w:tcMar>
              <w:top w:w="15" w:type="dxa"/>
              <w:left w:w="15" w:type="dxa"/>
              <w:bottom w:w="15" w:type="dxa"/>
              <w:right w:w="15" w:type="dxa"/>
            </w:tcMar>
          </w:tcPr>
          <w:p w:rsidR="00115652" w:rsidRPr="004E5862" w:rsidRDefault="00115652" w:rsidP="00115652">
            <w:pPr>
              <w:spacing w:line="254" w:lineRule="auto"/>
              <w:ind w:left="101" w:right="173"/>
              <w:jc w:val="both"/>
              <w:rPr>
                <w:sz w:val="24"/>
                <w:szCs w:val="24"/>
                <w:lang w:eastAsia="zh-CN"/>
              </w:rPr>
            </w:pPr>
            <w:r w:rsidRPr="004E5862">
              <w:rPr>
                <w:rFonts w:eastAsia="PMingLiU"/>
                <w:color w:val="000000"/>
                <w:kern w:val="24"/>
                <w:sz w:val="24"/>
                <w:szCs w:val="24"/>
              </w:rPr>
              <w:t>Қоршаған ортамен танысу</w:t>
            </w:r>
          </w:p>
        </w:tc>
        <w:tc>
          <w:tcPr>
            <w:tcW w:w="4932" w:type="dxa"/>
          </w:tcPr>
          <w:p w:rsidR="00115652" w:rsidRPr="004E5862" w:rsidRDefault="00115652" w:rsidP="00115652">
            <w:pPr>
              <w:spacing w:line="256" w:lineRule="auto"/>
              <w:ind w:left="173" w:right="184"/>
              <w:jc w:val="center"/>
              <w:rPr>
                <w:kern w:val="24"/>
                <w:sz w:val="24"/>
                <w:szCs w:val="24"/>
                <w:lang w:eastAsia="zh-CN"/>
              </w:rPr>
            </w:pPr>
            <w:r w:rsidRPr="004E5862">
              <w:rPr>
                <w:sz w:val="24"/>
                <w:szCs w:val="24"/>
              </w:rPr>
              <w:t>күн сайын</w:t>
            </w:r>
          </w:p>
        </w:tc>
      </w:tr>
      <w:tr w:rsidR="00115652" w:rsidRPr="004E5862" w:rsidTr="00115652">
        <w:trPr>
          <w:trHeight w:val="29"/>
        </w:trPr>
        <w:tc>
          <w:tcPr>
            <w:tcW w:w="798" w:type="dxa"/>
            <w:vMerge w:val="restart"/>
            <w:tcMar>
              <w:top w:w="15" w:type="dxa"/>
              <w:left w:w="15" w:type="dxa"/>
              <w:bottom w:w="15" w:type="dxa"/>
              <w:right w:w="15" w:type="dxa"/>
            </w:tcMar>
          </w:tcPr>
          <w:p w:rsidR="00115652" w:rsidRPr="004E5862" w:rsidRDefault="00115652" w:rsidP="00115652">
            <w:pPr>
              <w:spacing w:after="20" w:line="276" w:lineRule="auto"/>
              <w:ind w:left="20"/>
              <w:jc w:val="center"/>
              <w:rPr>
                <w:sz w:val="24"/>
                <w:szCs w:val="24"/>
              </w:rPr>
            </w:pPr>
            <w:r w:rsidRPr="004E5862">
              <w:rPr>
                <w:color w:val="000000"/>
                <w:sz w:val="24"/>
                <w:szCs w:val="24"/>
              </w:rPr>
              <w:t>6</w:t>
            </w:r>
          </w:p>
        </w:tc>
        <w:tc>
          <w:tcPr>
            <w:tcW w:w="4798" w:type="dxa"/>
            <w:shd w:val="clear" w:color="auto" w:fill="auto"/>
            <w:tcMar>
              <w:top w:w="15" w:type="dxa"/>
              <w:left w:w="15" w:type="dxa"/>
              <w:bottom w:w="15" w:type="dxa"/>
              <w:right w:w="15" w:type="dxa"/>
            </w:tcMar>
          </w:tcPr>
          <w:p w:rsidR="00115652" w:rsidRPr="004E5862" w:rsidRDefault="00115652" w:rsidP="00115652">
            <w:pPr>
              <w:pStyle w:val="ab"/>
              <w:spacing w:after="0" w:line="254" w:lineRule="auto"/>
              <w:jc w:val="both"/>
              <w:rPr>
                <w:rFonts w:eastAsia="Calibri"/>
                <w:color w:val="000000"/>
                <w:kern w:val="24"/>
                <w:lang w:val="kk-KZ"/>
              </w:rPr>
            </w:pPr>
            <w:r w:rsidRPr="004E5862">
              <w:rPr>
                <w:rFonts w:eastAsia="Calibri"/>
                <w:color w:val="000000"/>
                <w:kern w:val="24"/>
                <w:lang w:val="kk-KZ"/>
              </w:rPr>
              <w:t>Сурет салу</w:t>
            </w:r>
          </w:p>
        </w:tc>
        <w:tc>
          <w:tcPr>
            <w:tcW w:w="4932" w:type="dxa"/>
            <w:vMerge w:val="restart"/>
          </w:tcPr>
          <w:p w:rsidR="00115652" w:rsidRPr="004E5862" w:rsidRDefault="00115652" w:rsidP="00115652">
            <w:pPr>
              <w:spacing w:line="254" w:lineRule="auto"/>
              <w:ind w:left="173" w:right="184"/>
              <w:jc w:val="center"/>
              <w:rPr>
                <w:rFonts w:eastAsia="Calibri"/>
                <w:color w:val="000000"/>
                <w:kern w:val="24"/>
                <w:sz w:val="24"/>
                <w:szCs w:val="24"/>
                <w:lang w:eastAsia="zh-CN"/>
              </w:rPr>
            </w:pPr>
          </w:p>
          <w:p w:rsidR="00115652" w:rsidRPr="004E5862" w:rsidRDefault="00115652" w:rsidP="00115652">
            <w:pPr>
              <w:jc w:val="center"/>
              <w:rPr>
                <w:sz w:val="24"/>
                <w:szCs w:val="24"/>
              </w:rPr>
            </w:pPr>
            <w:r w:rsidRPr="004E5862">
              <w:rPr>
                <w:sz w:val="24"/>
                <w:szCs w:val="24"/>
              </w:rPr>
              <w:t>күн сайын</w:t>
            </w:r>
          </w:p>
          <w:p w:rsidR="00115652" w:rsidRPr="004E5862" w:rsidRDefault="00115652" w:rsidP="00115652">
            <w:pPr>
              <w:spacing w:line="254" w:lineRule="auto"/>
              <w:ind w:left="173" w:right="184"/>
              <w:jc w:val="center"/>
              <w:rPr>
                <w:rFonts w:eastAsia="Calibri"/>
                <w:color w:val="000000"/>
                <w:kern w:val="24"/>
                <w:sz w:val="24"/>
                <w:szCs w:val="24"/>
                <w:lang w:eastAsia="zh-CN"/>
              </w:rPr>
            </w:pPr>
          </w:p>
        </w:tc>
      </w:tr>
      <w:tr w:rsidR="00115652" w:rsidRPr="004E5862" w:rsidTr="00115652">
        <w:trPr>
          <w:trHeight w:val="29"/>
        </w:trPr>
        <w:tc>
          <w:tcPr>
            <w:tcW w:w="798" w:type="dxa"/>
            <w:vMerge/>
            <w:tcMar>
              <w:top w:w="15" w:type="dxa"/>
              <w:left w:w="15" w:type="dxa"/>
              <w:bottom w:w="15" w:type="dxa"/>
              <w:right w:w="15" w:type="dxa"/>
            </w:tcMar>
          </w:tcPr>
          <w:p w:rsidR="00115652" w:rsidRPr="004E5862" w:rsidRDefault="00115652" w:rsidP="00115652">
            <w:pPr>
              <w:spacing w:after="20" w:line="276" w:lineRule="auto"/>
              <w:ind w:left="20"/>
              <w:jc w:val="center"/>
              <w:rPr>
                <w:color w:val="000000"/>
                <w:sz w:val="24"/>
                <w:szCs w:val="24"/>
                <w:lang w:val="en-US"/>
              </w:rPr>
            </w:pPr>
          </w:p>
        </w:tc>
        <w:tc>
          <w:tcPr>
            <w:tcW w:w="4798" w:type="dxa"/>
            <w:shd w:val="clear" w:color="auto" w:fill="auto"/>
            <w:tcMar>
              <w:top w:w="15" w:type="dxa"/>
              <w:left w:w="15" w:type="dxa"/>
              <w:bottom w:w="15" w:type="dxa"/>
              <w:right w:w="15" w:type="dxa"/>
            </w:tcMar>
          </w:tcPr>
          <w:p w:rsidR="00115652" w:rsidRPr="004E5862" w:rsidRDefault="00115652" w:rsidP="00115652">
            <w:pPr>
              <w:pStyle w:val="ab"/>
              <w:spacing w:after="0" w:line="254" w:lineRule="auto"/>
              <w:jc w:val="both"/>
              <w:rPr>
                <w:rFonts w:eastAsia="Calibri"/>
                <w:color w:val="000000"/>
                <w:kern w:val="24"/>
                <w:lang w:val="kk-KZ"/>
              </w:rPr>
            </w:pPr>
            <w:r w:rsidRPr="004E5862">
              <w:rPr>
                <w:rFonts w:eastAsia="Calibri"/>
                <w:color w:val="000000"/>
                <w:kern w:val="24"/>
                <w:lang w:val="kk-KZ"/>
              </w:rPr>
              <w:t xml:space="preserve"> Мүсіндеу</w:t>
            </w:r>
          </w:p>
        </w:tc>
        <w:tc>
          <w:tcPr>
            <w:tcW w:w="4932" w:type="dxa"/>
            <w:vMerge/>
          </w:tcPr>
          <w:p w:rsidR="00115652" w:rsidRPr="004E5862" w:rsidRDefault="00115652" w:rsidP="00115652">
            <w:pPr>
              <w:spacing w:line="254" w:lineRule="auto"/>
              <w:ind w:left="173" w:right="184"/>
              <w:jc w:val="center"/>
              <w:rPr>
                <w:rFonts w:eastAsia="Calibri"/>
                <w:color w:val="000000"/>
                <w:kern w:val="24"/>
                <w:sz w:val="24"/>
                <w:szCs w:val="24"/>
                <w:lang w:eastAsia="zh-CN"/>
              </w:rPr>
            </w:pPr>
          </w:p>
        </w:tc>
      </w:tr>
      <w:tr w:rsidR="00115652" w:rsidRPr="004E5862" w:rsidTr="00115652">
        <w:trPr>
          <w:trHeight w:val="29"/>
        </w:trPr>
        <w:tc>
          <w:tcPr>
            <w:tcW w:w="798" w:type="dxa"/>
            <w:vMerge/>
            <w:tcMar>
              <w:top w:w="15" w:type="dxa"/>
              <w:left w:w="15" w:type="dxa"/>
              <w:bottom w:w="15" w:type="dxa"/>
              <w:right w:w="15" w:type="dxa"/>
            </w:tcMar>
          </w:tcPr>
          <w:p w:rsidR="00115652" w:rsidRPr="004E5862" w:rsidRDefault="00115652" w:rsidP="00115652">
            <w:pPr>
              <w:spacing w:after="20" w:line="276" w:lineRule="auto"/>
              <w:ind w:left="20"/>
              <w:jc w:val="center"/>
              <w:rPr>
                <w:color w:val="000000"/>
                <w:sz w:val="24"/>
                <w:szCs w:val="24"/>
                <w:lang w:val="en-US"/>
              </w:rPr>
            </w:pPr>
          </w:p>
        </w:tc>
        <w:tc>
          <w:tcPr>
            <w:tcW w:w="4798" w:type="dxa"/>
            <w:shd w:val="clear" w:color="auto" w:fill="auto"/>
            <w:tcMar>
              <w:top w:w="15" w:type="dxa"/>
              <w:left w:w="15" w:type="dxa"/>
              <w:bottom w:w="15" w:type="dxa"/>
              <w:right w:w="15" w:type="dxa"/>
            </w:tcMar>
          </w:tcPr>
          <w:p w:rsidR="00115652" w:rsidRPr="004E5862" w:rsidRDefault="00115652" w:rsidP="00115652">
            <w:pPr>
              <w:pStyle w:val="ab"/>
              <w:spacing w:after="0" w:line="254" w:lineRule="auto"/>
              <w:jc w:val="both"/>
              <w:rPr>
                <w:rFonts w:eastAsia="Calibri"/>
                <w:color w:val="000000"/>
                <w:kern w:val="24"/>
                <w:lang w:val="kk-KZ"/>
              </w:rPr>
            </w:pPr>
            <w:r w:rsidRPr="004E5862">
              <w:rPr>
                <w:rFonts w:eastAsia="Calibri"/>
                <w:color w:val="000000"/>
                <w:kern w:val="24"/>
                <w:lang w:val="kk-KZ"/>
              </w:rPr>
              <w:t>Жапсыру</w:t>
            </w:r>
          </w:p>
        </w:tc>
        <w:tc>
          <w:tcPr>
            <w:tcW w:w="4932" w:type="dxa"/>
            <w:vMerge/>
          </w:tcPr>
          <w:p w:rsidR="00115652" w:rsidRPr="004E5862" w:rsidRDefault="00115652" w:rsidP="00115652">
            <w:pPr>
              <w:spacing w:line="254" w:lineRule="auto"/>
              <w:ind w:left="173" w:right="184"/>
              <w:jc w:val="center"/>
              <w:rPr>
                <w:rFonts w:eastAsia="Calibri"/>
                <w:color w:val="000000"/>
                <w:kern w:val="24"/>
                <w:sz w:val="24"/>
                <w:szCs w:val="24"/>
                <w:lang w:eastAsia="zh-CN"/>
              </w:rPr>
            </w:pPr>
          </w:p>
        </w:tc>
      </w:tr>
      <w:tr w:rsidR="00115652" w:rsidRPr="004E5862" w:rsidTr="00115652">
        <w:trPr>
          <w:trHeight w:val="29"/>
        </w:trPr>
        <w:tc>
          <w:tcPr>
            <w:tcW w:w="798" w:type="dxa"/>
            <w:vMerge/>
            <w:tcMar>
              <w:top w:w="15" w:type="dxa"/>
              <w:left w:w="15" w:type="dxa"/>
              <w:bottom w:w="15" w:type="dxa"/>
              <w:right w:w="15" w:type="dxa"/>
            </w:tcMar>
          </w:tcPr>
          <w:p w:rsidR="00115652" w:rsidRPr="004E5862" w:rsidRDefault="00115652" w:rsidP="00115652">
            <w:pPr>
              <w:spacing w:after="20" w:line="276" w:lineRule="auto"/>
              <w:ind w:left="20"/>
              <w:jc w:val="center"/>
              <w:rPr>
                <w:color w:val="000000"/>
                <w:sz w:val="24"/>
                <w:szCs w:val="24"/>
                <w:lang w:val="en-US"/>
              </w:rPr>
            </w:pPr>
          </w:p>
        </w:tc>
        <w:tc>
          <w:tcPr>
            <w:tcW w:w="4798" w:type="dxa"/>
            <w:shd w:val="clear" w:color="auto" w:fill="auto"/>
            <w:tcMar>
              <w:top w:w="15" w:type="dxa"/>
              <w:left w:w="15" w:type="dxa"/>
              <w:bottom w:w="15" w:type="dxa"/>
              <w:right w:w="15" w:type="dxa"/>
            </w:tcMar>
          </w:tcPr>
          <w:p w:rsidR="00115652" w:rsidRPr="004E5862" w:rsidRDefault="00115652" w:rsidP="00115652">
            <w:pPr>
              <w:rPr>
                <w:sz w:val="24"/>
                <w:szCs w:val="24"/>
              </w:rPr>
            </w:pPr>
            <w:r w:rsidRPr="004E5862">
              <w:rPr>
                <w:rFonts w:eastAsia="Calibri"/>
                <w:color w:val="000000"/>
                <w:kern w:val="24"/>
                <w:sz w:val="24"/>
                <w:szCs w:val="24"/>
              </w:rPr>
              <w:t xml:space="preserve"> Құрастыру </w:t>
            </w:r>
          </w:p>
        </w:tc>
        <w:tc>
          <w:tcPr>
            <w:tcW w:w="4932" w:type="dxa"/>
            <w:vMerge/>
          </w:tcPr>
          <w:p w:rsidR="00115652" w:rsidRPr="004E5862" w:rsidRDefault="00115652" w:rsidP="00115652">
            <w:pPr>
              <w:spacing w:line="254" w:lineRule="auto"/>
              <w:ind w:left="173" w:right="184"/>
              <w:jc w:val="center"/>
              <w:rPr>
                <w:rFonts w:eastAsia="Calibri"/>
                <w:color w:val="000000"/>
                <w:kern w:val="24"/>
                <w:sz w:val="24"/>
                <w:szCs w:val="24"/>
                <w:lang w:eastAsia="zh-CN"/>
              </w:rPr>
            </w:pPr>
          </w:p>
        </w:tc>
      </w:tr>
      <w:tr w:rsidR="00115652" w:rsidRPr="004E5862" w:rsidTr="00115652">
        <w:trPr>
          <w:trHeight w:val="29"/>
        </w:trPr>
        <w:tc>
          <w:tcPr>
            <w:tcW w:w="798" w:type="dxa"/>
            <w:vMerge w:val="restart"/>
            <w:tcMar>
              <w:top w:w="15" w:type="dxa"/>
              <w:left w:w="15" w:type="dxa"/>
              <w:bottom w:w="15" w:type="dxa"/>
              <w:right w:w="15" w:type="dxa"/>
            </w:tcMar>
          </w:tcPr>
          <w:p w:rsidR="00115652" w:rsidRPr="004E5862" w:rsidRDefault="00115652" w:rsidP="00115652">
            <w:pPr>
              <w:spacing w:after="20" w:line="276" w:lineRule="auto"/>
              <w:ind w:left="20"/>
              <w:jc w:val="center"/>
              <w:rPr>
                <w:sz w:val="24"/>
                <w:szCs w:val="24"/>
              </w:rPr>
            </w:pPr>
            <w:r w:rsidRPr="004E5862">
              <w:rPr>
                <w:color w:val="000000"/>
                <w:sz w:val="24"/>
                <w:szCs w:val="24"/>
              </w:rPr>
              <w:t>7</w:t>
            </w:r>
          </w:p>
        </w:tc>
        <w:tc>
          <w:tcPr>
            <w:tcW w:w="4798" w:type="dxa"/>
            <w:shd w:val="clear" w:color="auto" w:fill="auto"/>
            <w:tcMar>
              <w:top w:w="15" w:type="dxa"/>
              <w:left w:w="15" w:type="dxa"/>
              <w:bottom w:w="15" w:type="dxa"/>
              <w:right w:w="15" w:type="dxa"/>
            </w:tcMar>
          </w:tcPr>
          <w:p w:rsidR="00115652" w:rsidRPr="004E5862" w:rsidRDefault="00115652" w:rsidP="00115652">
            <w:pPr>
              <w:spacing w:line="254" w:lineRule="auto"/>
              <w:ind w:left="101" w:right="173"/>
              <w:jc w:val="both"/>
              <w:rPr>
                <w:sz w:val="24"/>
                <w:szCs w:val="24"/>
                <w:lang w:eastAsia="zh-CN"/>
              </w:rPr>
            </w:pPr>
            <w:r w:rsidRPr="004E5862">
              <w:rPr>
                <w:rFonts w:eastAsia="Calibri"/>
                <w:color w:val="000000"/>
                <w:kern w:val="24"/>
                <w:sz w:val="24"/>
                <w:szCs w:val="24"/>
                <w:lang w:eastAsia="zh-CN"/>
              </w:rPr>
              <w:t>Музыка</w:t>
            </w:r>
          </w:p>
        </w:tc>
        <w:tc>
          <w:tcPr>
            <w:tcW w:w="4932" w:type="dxa"/>
            <w:tcBorders>
              <w:top w:val="single" w:sz="8" w:space="0" w:color="000000"/>
              <w:left w:val="single" w:sz="8" w:space="0" w:color="000000"/>
              <w:bottom w:val="single" w:sz="8" w:space="0" w:color="000000"/>
              <w:right w:val="single" w:sz="8" w:space="0" w:color="000000"/>
            </w:tcBorders>
          </w:tcPr>
          <w:p w:rsidR="00115652" w:rsidRPr="004E5862" w:rsidRDefault="00115652" w:rsidP="00115652">
            <w:pPr>
              <w:spacing w:line="254" w:lineRule="auto"/>
              <w:ind w:left="126" w:right="184"/>
              <w:jc w:val="center"/>
              <w:rPr>
                <w:color w:val="000000"/>
                <w:kern w:val="24"/>
                <w:sz w:val="24"/>
                <w:szCs w:val="24"/>
                <w:lang w:eastAsia="zh-CN"/>
              </w:rPr>
            </w:pPr>
            <w:r w:rsidRPr="004E5862">
              <w:rPr>
                <w:sz w:val="24"/>
                <w:szCs w:val="24"/>
              </w:rPr>
              <w:t xml:space="preserve">аптасына екі рет </w:t>
            </w:r>
          </w:p>
        </w:tc>
      </w:tr>
      <w:tr w:rsidR="00115652" w:rsidRPr="004E5862" w:rsidTr="00115652">
        <w:trPr>
          <w:trHeight w:val="29"/>
        </w:trPr>
        <w:tc>
          <w:tcPr>
            <w:tcW w:w="798" w:type="dxa"/>
            <w:vMerge/>
            <w:tcMar>
              <w:top w:w="15" w:type="dxa"/>
              <w:left w:w="15" w:type="dxa"/>
              <w:bottom w:w="15" w:type="dxa"/>
              <w:right w:w="15" w:type="dxa"/>
            </w:tcMar>
          </w:tcPr>
          <w:p w:rsidR="00115652" w:rsidRPr="004E5862" w:rsidRDefault="00115652" w:rsidP="00115652">
            <w:pPr>
              <w:spacing w:after="20" w:line="276" w:lineRule="auto"/>
              <w:ind w:left="20"/>
              <w:jc w:val="center"/>
              <w:rPr>
                <w:color w:val="000000"/>
                <w:sz w:val="24"/>
                <w:szCs w:val="24"/>
              </w:rPr>
            </w:pPr>
          </w:p>
        </w:tc>
        <w:tc>
          <w:tcPr>
            <w:tcW w:w="4798" w:type="dxa"/>
            <w:shd w:val="clear" w:color="auto" w:fill="auto"/>
            <w:tcMar>
              <w:top w:w="15" w:type="dxa"/>
              <w:left w:w="15" w:type="dxa"/>
              <w:bottom w:w="15" w:type="dxa"/>
              <w:right w:w="15" w:type="dxa"/>
            </w:tcMar>
          </w:tcPr>
          <w:p w:rsidR="00115652" w:rsidRPr="004E5862" w:rsidRDefault="00115652" w:rsidP="00115652">
            <w:pPr>
              <w:spacing w:line="254" w:lineRule="auto"/>
              <w:ind w:left="101" w:right="173"/>
              <w:jc w:val="both"/>
              <w:rPr>
                <w:rFonts w:eastAsia="Calibri"/>
                <w:color w:val="000000"/>
                <w:kern w:val="24"/>
                <w:sz w:val="24"/>
                <w:szCs w:val="24"/>
                <w:lang w:eastAsia="zh-CN"/>
              </w:rPr>
            </w:pPr>
            <w:r w:rsidRPr="004E5862">
              <w:rPr>
                <w:rFonts w:eastAsia="Calibri"/>
                <w:color w:val="000000"/>
                <w:kern w:val="24"/>
                <w:sz w:val="24"/>
                <w:szCs w:val="24"/>
              </w:rPr>
              <w:t>Музыка ****</w:t>
            </w:r>
          </w:p>
        </w:tc>
        <w:tc>
          <w:tcPr>
            <w:tcW w:w="4932" w:type="dxa"/>
            <w:tcBorders>
              <w:top w:val="single" w:sz="8" w:space="0" w:color="000000"/>
              <w:left w:val="single" w:sz="8" w:space="0" w:color="000000"/>
              <w:bottom w:val="single" w:sz="8" w:space="0" w:color="000000"/>
              <w:right w:val="single" w:sz="8" w:space="0" w:color="000000"/>
            </w:tcBorders>
          </w:tcPr>
          <w:p w:rsidR="00115652" w:rsidRPr="004E5862" w:rsidRDefault="00115652" w:rsidP="00115652">
            <w:pPr>
              <w:spacing w:line="254" w:lineRule="auto"/>
              <w:ind w:left="126" w:right="184"/>
              <w:jc w:val="center"/>
              <w:rPr>
                <w:color w:val="000000"/>
                <w:kern w:val="24"/>
                <w:sz w:val="24"/>
                <w:szCs w:val="24"/>
                <w:lang w:eastAsia="zh-CN"/>
              </w:rPr>
            </w:pPr>
            <w:r w:rsidRPr="004E5862">
              <w:rPr>
                <w:sz w:val="24"/>
                <w:szCs w:val="24"/>
              </w:rPr>
              <w:t>күн сайын</w:t>
            </w:r>
          </w:p>
        </w:tc>
      </w:tr>
    </w:tbl>
    <w:p w:rsidR="00115652" w:rsidRDefault="00115652" w:rsidP="00115652">
      <w:pPr>
        <w:jc w:val="both"/>
      </w:pPr>
    </w:p>
    <w:p w:rsidR="00115652" w:rsidRDefault="00115652" w:rsidP="00115652">
      <w:pPr>
        <w:jc w:val="both"/>
      </w:pPr>
      <w:r>
        <w:t>Ескерту:</w:t>
      </w:r>
    </w:p>
    <w:p w:rsidR="00115652" w:rsidRDefault="00115652" w:rsidP="00115652">
      <w:pPr>
        <w:jc w:val="both"/>
      </w:pPr>
      <w:r>
        <w:t xml:space="preserve"> * Ұйымдастырылған іс-әрекет -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бағдарламаларын бекіту туралы» (Нормативтік құқықтық актілерді мемлекеттік тіркеу тізілімінде № 14235 болып тіркелген) мектепке дейінгі тәрбие мен оқытудың Үлгілік оқу бағдарламасының мазмұнын, соның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 9 қимыл, танымдық, шығармашылық, зерттеу, еңбек, дербес) арқылы ұйымдастыратын кіріктірілген сабағы. </w:t>
      </w:r>
    </w:p>
    <w:p w:rsidR="00115652" w:rsidRDefault="00115652" w:rsidP="00115652">
      <w:pPr>
        <w:jc w:val="both"/>
      </w:pPr>
      <w:r>
        <w:t xml:space="preserve">** Мектеп жасына дейінгі балалардың жас ерекшеліктерін ескере отырып, күні бойы балалардың физикалық белсенділігіне уақыт бөлінеді. </w:t>
      </w:r>
    </w:p>
    <w:p w:rsidR="00115652" w:rsidRDefault="00115652" w:rsidP="00115652">
      <w:pPr>
        <w:jc w:val="both"/>
      </w:pPr>
      <w:r>
        <w:t xml:space="preserve">***Мемлекеттік тілді меңгерту мақсатында күні бойы режимдік сәттерде Үлгілік оқу бағдарламасында айқындалған сөздік минимумды үйрету, түрлі балалар әрекетінде тәрбиеленушілердің ауызекі байланыстырып сөйлеуін дамыту, сондай-ақ қазақ халқының мәдениетімен, салттары мен дәстүрлерімен таныстыру, белсенді сөздікті байыту, сөздік нормаларды, мәдениетті қарым-қатынасты игерту ұсынылады. </w:t>
      </w:r>
    </w:p>
    <w:p w:rsidR="00115652" w:rsidRPr="00867EA3" w:rsidRDefault="00115652" w:rsidP="00115652">
      <w:pPr>
        <w:jc w:val="both"/>
        <w:rPr>
          <w:sz w:val="24"/>
        </w:rPr>
      </w:pPr>
      <w:r>
        <w:t xml:space="preserve">****Балалардың жас ерекшеліктерін ескере отырып, күні бойы музыканы тыңдау, ән айту, әндерді жаттату, импровизация, ырғақты-музыкалық қимылдар, шулы балалар аспаптарында ойнау және басқа да музыкалық әрекеттерге уақыт бөлінеді. </w:t>
      </w:r>
    </w:p>
    <w:p w:rsidR="004B3AE8" w:rsidRDefault="004B3AE8">
      <w:pPr>
        <w:pStyle w:val="1"/>
        <w:spacing w:before="72"/>
      </w:pPr>
    </w:p>
    <w:p w:rsidR="00115652" w:rsidRDefault="00115652" w:rsidP="00115652">
      <w:pPr>
        <w:ind w:left="5387"/>
        <w:jc w:val="right"/>
      </w:pPr>
    </w:p>
    <w:p w:rsidR="00115652" w:rsidRDefault="00115652" w:rsidP="00115652">
      <w:pPr>
        <w:ind w:left="5387"/>
        <w:jc w:val="right"/>
      </w:pPr>
    </w:p>
    <w:p w:rsidR="00115652" w:rsidRDefault="00115652" w:rsidP="00115652">
      <w:pPr>
        <w:ind w:left="5387"/>
        <w:jc w:val="right"/>
      </w:pPr>
    </w:p>
    <w:p w:rsidR="00115652" w:rsidRDefault="00115652" w:rsidP="00115652">
      <w:pPr>
        <w:ind w:left="5387"/>
        <w:jc w:val="right"/>
      </w:pPr>
    </w:p>
    <w:p w:rsidR="0007350C" w:rsidRDefault="0007350C" w:rsidP="00115652">
      <w:pPr>
        <w:ind w:left="5387"/>
        <w:jc w:val="right"/>
      </w:pPr>
    </w:p>
    <w:p w:rsidR="00115652" w:rsidRDefault="00115652" w:rsidP="00115652">
      <w:pPr>
        <w:ind w:left="5387"/>
        <w:jc w:val="right"/>
      </w:pPr>
    </w:p>
    <w:p w:rsidR="00115652" w:rsidRDefault="00115652" w:rsidP="00115652">
      <w:pPr>
        <w:ind w:left="5387"/>
        <w:jc w:val="right"/>
      </w:pPr>
    </w:p>
    <w:p w:rsidR="00C55CF7" w:rsidRDefault="00C55CF7" w:rsidP="00115652">
      <w:pPr>
        <w:ind w:left="5387"/>
        <w:jc w:val="right"/>
      </w:pPr>
    </w:p>
    <w:p w:rsidR="00C55CF7" w:rsidRDefault="00C55CF7" w:rsidP="00115652">
      <w:pPr>
        <w:ind w:left="5387"/>
        <w:jc w:val="right"/>
      </w:pPr>
    </w:p>
    <w:p w:rsidR="00115652" w:rsidRDefault="00115652" w:rsidP="00115652">
      <w:pPr>
        <w:ind w:left="5387"/>
        <w:jc w:val="right"/>
      </w:pPr>
    </w:p>
    <w:p w:rsidR="00115652" w:rsidRDefault="00115652" w:rsidP="00115652">
      <w:pPr>
        <w:ind w:left="5387"/>
        <w:jc w:val="right"/>
      </w:pPr>
    </w:p>
    <w:p w:rsidR="00115652" w:rsidRDefault="00115652" w:rsidP="00115652">
      <w:pPr>
        <w:ind w:left="5387"/>
        <w:jc w:val="right"/>
      </w:pPr>
    </w:p>
    <w:p w:rsidR="0007350C" w:rsidRDefault="0007350C" w:rsidP="00115652">
      <w:pPr>
        <w:ind w:left="5387"/>
        <w:jc w:val="right"/>
        <w:rPr>
          <w:sz w:val="20"/>
          <w:szCs w:val="20"/>
        </w:rPr>
      </w:pPr>
    </w:p>
    <w:p w:rsidR="00115652" w:rsidRPr="00FB520C" w:rsidRDefault="00115652" w:rsidP="00115652">
      <w:pPr>
        <w:ind w:left="5387"/>
        <w:jc w:val="right"/>
        <w:rPr>
          <w:sz w:val="20"/>
          <w:szCs w:val="20"/>
        </w:rPr>
      </w:pPr>
      <w:r w:rsidRPr="00FB520C">
        <w:rPr>
          <w:sz w:val="20"/>
          <w:szCs w:val="20"/>
        </w:rPr>
        <w:lastRenderedPageBreak/>
        <w:t>Қазақстан Республикасының</w:t>
      </w:r>
    </w:p>
    <w:p w:rsidR="00115652" w:rsidRPr="00FB520C" w:rsidRDefault="00115652" w:rsidP="00115652">
      <w:pPr>
        <w:ind w:left="5387"/>
        <w:jc w:val="right"/>
        <w:rPr>
          <w:sz w:val="20"/>
          <w:szCs w:val="20"/>
        </w:rPr>
      </w:pPr>
      <w:r w:rsidRPr="00FB520C">
        <w:rPr>
          <w:sz w:val="20"/>
          <w:szCs w:val="20"/>
        </w:rPr>
        <w:t>оқу-ағарту  министрінің</w:t>
      </w:r>
    </w:p>
    <w:p w:rsidR="00115652" w:rsidRPr="00FB520C" w:rsidRDefault="00115652" w:rsidP="00115652">
      <w:pPr>
        <w:ind w:left="5387"/>
        <w:jc w:val="right"/>
        <w:rPr>
          <w:sz w:val="20"/>
          <w:szCs w:val="20"/>
        </w:rPr>
      </w:pPr>
      <w:r w:rsidRPr="00FB520C">
        <w:rPr>
          <w:sz w:val="20"/>
          <w:szCs w:val="20"/>
        </w:rPr>
        <w:t xml:space="preserve">2022 жылғы «___» _______ </w:t>
      </w:r>
    </w:p>
    <w:p w:rsidR="00115652" w:rsidRPr="00FB520C" w:rsidRDefault="00115652" w:rsidP="00115652">
      <w:pPr>
        <w:ind w:left="5387"/>
        <w:jc w:val="right"/>
        <w:rPr>
          <w:sz w:val="20"/>
          <w:szCs w:val="20"/>
        </w:rPr>
      </w:pPr>
      <w:r w:rsidRPr="00FB520C">
        <w:rPr>
          <w:sz w:val="20"/>
          <w:szCs w:val="20"/>
        </w:rPr>
        <w:t xml:space="preserve">№ ___ бұйрығына </w:t>
      </w:r>
    </w:p>
    <w:p w:rsidR="00115652" w:rsidRPr="00FB520C" w:rsidRDefault="00115652" w:rsidP="00115652">
      <w:pPr>
        <w:ind w:left="5387"/>
        <w:jc w:val="right"/>
        <w:rPr>
          <w:sz w:val="20"/>
          <w:szCs w:val="20"/>
        </w:rPr>
      </w:pPr>
      <w:r w:rsidRPr="00FB520C">
        <w:rPr>
          <w:sz w:val="20"/>
          <w:szCs w:val="20"/>
        </w:rPr>
        <w:t xml:space="preserve">3-қосымша  </w:t>
      </w:r>
    </w:p>
    <w:p w:rsidR="00115652" w:rsidRPr="00FB520C" w:rsidRDefault="00115652" w:rsidP="00115652">
      <w:pPr>
        <w:ind w:firstLine="5387"/>
        <w:jc w:val="right"/>
        <w:rPr>
          <w:sz w:val="20"/>
          <w:szCs w:val="20"/>
        </w:rPr>
      </w:pPr>
    </w:p>
    <w:p w:rsidR="00115652" w:rsidRPr="00FB520C" w:rsidRDefault="00115652" w:rsidP="00115652">
      <w:pPr>
        <w:ind w:firstLine="5387"/>
        <w:jc w:val="right"/>
        <w:rPr>
          <w:sz w:val="20"/>
          <w:szCs w:val="20"/>
        </w:rPr>
      </w:pPr>
      <w:r w:rsidRPr="00FB520C">
        <w:rPr>
          <w:sz w:val="20"/>
          <w:szCs w:val="20"/>
        </w:rPr>
        <w:t>Қазақстан Республикасы</w:t>
      </w:r>
    </w:p>
    <w:p w:rsidR="00115652" w:rsidRPr="00FB520C" w:rsidRDefault="00115652" w:rsidP="00115652">
      <w:pPr>
        <w:ind w:firstLine="5387"/>
        <w:jc w:val="right"/>
        <w:rPr>
          <w:sz w:val="20"/>
          <w:szCs w:val="20"/>
        </w:rPr>
      </w:pPr>
      <w:r w:rsidRPr="00FB520C">
        <w:rPr>
          <w:sz w:val="20"/>
          <w:szCs w:val="20"/>
        </w:rPr>
        <w:t>Білім және ғылым министрінің</w:t>
      </w:r>
    </w:p>
    <w:p w:rsidR="00115652" w:rsidRPr="00FB520C" w:rsidRDefault="00115652" w:rsidP="00115652">
      <w:pPr>
        <w:ind w:firstLine="5387"/>
        <w:jc w:val="right"/>
        <w:rPr>
          <w:sz w:val="20"/>
          <w:szCs w:val="20"/>
        </w:rPr>
      </w:pPr>
      <w:r w:rsidRPr="00FB520C">
        <w:rPr>
          <w:sz w:val="20"/>
          <w:szCs w:val="20"/>
        </w:rPr>
        <w:t>2012 жылғы 20 желтоқсандағы</w:t>
      </w:r>
    </w:p>
    <w:p w:rsidR="00115652" w:rsidRPr="00FB520C" w:rsidRDefault="00115652" w:rsidP="00115652">
      <w:pPr>
        <w:ind w:firstLine="5387"/>
        <w:jc w:val="right"/>
        <w:rPr>
          <w:sz w:val="20"/>
          <w:szCs w:val="20"/>
        </w:rPr>
      </w:pPr>
      <w:r w:rsidRPr="00FB520C">
        <w:rPr>
          <w:sz w:val="20"/>
          <w:szCs w:val="20"/>
        </w:rPr>
        <w:t>№ 557 бұйрығына</w:t>
      </w:r>
    </w:p>
    <w:p w:rsidR="00115652" w:rsidRPr="00FB520C" w:rsidRDefault="00115652" w:rsidP="00115652">
      <w:pPr>
        <w:ind w:firstLine="5387"/>
        <w:jc w:val="right"/>
        <w:rPr>
          <w:sz w:val="20"/>
          <w:szCs w:val="20"/>
        </w:rPr>
      </w:pPr>
      <w:r w:rsidRPr="00FB520C">
        <w:rPr>
          <w:sz w:val="20"/>
          <w:szCs w:val="20"/>
        </w:rPr>
        <w:t xml:space="preserve">3-қосымша </w:t>
      </w:r>
    </w:p>
    <w:p w:rsidR="00115652" w:rsidRPr="00FB520C" w:rsidRDefault="00115652">
      <w:pPr>
        <w:pStyle w:val="1"/>
        <w:spacing w:before="72"/>
        <w:rPr>
          <w:sz w:val="20"/>
          <w:szCs w:val="20"/>
        </w:rPr>
      </w:pPr>
      <w:r w:rsidRPr="00FB520C">
        <w:rPr>
          <w:sz w:val="20"/>
          <w:szCs w:val="20"/>
        </w:rPr>
        <w:t xml:space="preserve">Мектепке дейінгі ұйымдағы мектепалды топқа мектепалды сыныпқа арналған мектепке дейінгі тәрбие мен оқытудың оқу </w:t>
      </w:r>
      <w:r w:rsidR="00B91B31">
        <w:rPr>
          <w:sz w:val="20"/>
          <w:szCs w:val="20"/>
        </w:rPr>
        <w:t xml:space="preserve">жұмыс </w:t>
      </w:r>
      <w:r w:rsidRPr="00FB520C">
        <w:rPr>
          <w:sz w:val="20"/>
          <w:szCs w:val="20"/>
        </w:rPr>
        <w:t>жоспары (5 жастағы балалар)</w:t>
      </w:r>
      <w:r w:rsidRPr="00FB520C">
        <w:rPr>
          <w:rFonts w:eastAsia="Calibri"/>
          <w:color w:val="000000"/>
          <w:kern w:val="24"/>
          <w:sz w:val="20"/>
          <w:szCs w:val="20"/>
        </w:rPr>
        <w:t xml:space="preserve"> «Мерей» тобы</w:t>
      </w:r>
    </w:p>
    <w:tbl>
      <w:tblPr>
        <w:tblW w:w="1077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8"/>
        <w:gridCol w:w="4798"/>
        <w:gridCol w:w="2484"/>
        <w:gridCol w:w="2694"/>
      </w:tblGrid>
      <w:tr w:rsidR="00115652" w:rsidRPr="00FB520C" w:rsidTr="00115652">
        <w:trPr>
          <w:trHeight w:val="956"/>
        </w:trPr>
        <w:tc>
          <w:tcPr>
            <w:tcW w:w="798" w:type="dxa"/>
            <w:tcMar>
              <w:top w:w="15" w:type="dxa"/>
              <w:left w:w="15" w:type="dxa"/>
              <w:bottom w:w="15" w:type="dxa"/>
              <w:right w:w="15" w:type="dxa"/>
            </w:tcMar>
            <w:vAlign w:val="center"/>
          </w:tcPr>
          <w:p w:rsidR="00115652" w:rsidRPr="00FB520C" w:rsidRDefault="00115652" w:rsidP="00115652">
            <w:pPr>
              <w:spacing w:after="20" w:line="276" w:lineRule="auto"/>
              <w:ind w:left="20"/>
              <w:jc w:val="center"/>
              <w:rPr>
                <w:rFonts w:eastAsia="Calibri"/>
                <w:color w:val="000000"/>
                <w:kern w:val="24"/>
                <w:sz w:val="20"/>
                <w:szCs w:val="20"/>
              </w:rPr>
            </w:pPr>
            <w:r w:rsidRPr="00FB520C">
              <w:rPr>
                <w:color w:val="000000"/>
                <w:sz w:val="20"/>
                <w:szCs w:val="20"/>
                <w:lang w:val="en-US"/>
              </w:rPr>
              <w:t xml:space="preserve">№ </w:t>
            </w:r>
            <w:r w:rsidRPr="00FB520C">
              <w:rPr>
                <w:color w:val="000000"/>
                <w:sz w:val="20"/>
                <w:szCs w:val="20"/>
              </w:rPr>
              <w:t>р/с</w:t>
            </w:r>
          </w:p>
        </w:tc>
        <w:tc>
          <w:tcPr>
            <w:tcW w:w="4798" w:type="dxa"/>
            <w:vAlign w:val="center"/>
          </w:tcPr>
          <w:p w:rsidR="006229B9" w:rsidRPr="00FB520C" w:rsidRDefault="006229B9" w:rsidP="00115652">
            <w:pPr>
              <w:spacing w:beforeAutospacing="1" w:afterAutospacing="1" w:line="254" w:lineRule="auto"/>
              <w:ind w:firstLine="58"/>
              <w:jc w:val="center"/>
              <w:rPr>
                <w:sz w:val="20"/>
                <w:szCs w:val="20"/>
              </w:rPr>
            </w:pPr>
            <w:r w:rsidRPr="00FB520C">
              <w:rPr>
                <w:sz w:val="20"/>
                <w:szCs w:val="20"/>
              </w:rPr>
              <w:t>Ұйымдастырылған іс-әрекет*/</w:t>
            </w:r>
          </w:p>
          <w:p w:rsidR="00115652" w:rsidRPr="00FB520C" w:rsidRDefault="006229B9" w:rsidP="00115652">
            <w:pPr>
              <w:spacing w:beforeAutospacing="1" w:afterAutospacing="1" w:line="254" w:lineRule="auto"/>
              <w:ind w:firstLine="58"/>
              <w:jc w:val="center"/>
              <w:rPr>
                <w:rFonts w:eastAsia="Calibri"/>
                <w:color w:val="000000"/>
                <w:kern w:val="24"/>
                <w:sz w:val="20"/>
                <w:szCs w:val="20"/>
                <w:lang w:eastAsia="zh-CN"/>
              </w:rPr>
            </w:pPr>
            <w:r w:rsidRPr="00FB520C">
              <w:rPr>
                <w:sz w:val="20"/>
                <w:szCs w:val="20"/>
              </w:rPr>
              <w:t xml:space="preserve"> Балалардың іс-әрекеті</w:t>
            </w:r>
          </w:p>
        </w:tc>
        <w:tc>
          <w:tcPr>
            <w:tcW w:w="2484" w:type="dxa"/>
          </w:tcPr>
          <w:p w:rsidR="00115652" w:rsidRPr="00FB520C" w:rsidRDefault="006229B9" w:rsidP="00115652">
            <w:pPr>
              <w:spacing w:line="254" w:lineRule="auto"/>
              <w:ind w:firstLine="58"/>
              <w:jc w:val="center"/>
              <w:rPr>
                <w:rFonts w:eastAsia="Calibri"/>
                <w:color w:val="000000"/>
                <w:kern w:val="24"/>
                <w:sz w:val="20"/>
                <w:szCs w:val="20"/>
                <w:lang w:eastAsia="zh-CN"/>
              </w:rPr>
            </w:pPr>
            <w:r w:rsidRPr="00FB520C">
              <w:rPr>
                <w:sz w:val="20"/>
                <w:szCs w:val="20"/>
              </w:rPr>
              <w:t>Аптадағы өткізу жиілігі</w:t>
            </w:r>
          </w:p>
        </w:tc>
        <w:tc>
          <w:tcPr>
            <w:tcW w:w="2694" w:type="dxa"/>
          </w:tcPr>
          <w:p w:rsidR="00115652" w:rsidRPr="00FB520C" w:rsidRDefault="006229B9" w:rsidP="00115652">
            <w:pPr>
              <w:spacing w:line="254" w:lineRule="auto"/>
              <w:ind w:firstLine="58"/>
              <w:jc w:val="center"/>
              <w:rPr>
                <w:rFonts w:eastAsia="Calibri"/>
                <w:color w:val="000000"/>
                <w:kern w:val="24"/>
                <w:sz w:val="20"/>
                <w:szCs w:val="20"/>
                <w:lang w:eastAsia="zh-CN"/>
              </w:rPr>
            </w:pPr>
            <w:r w:rsidRPr="00FB520C">
              <w:rPr>
                <w:sz w:val="20"/>
                <w:szCs w:val="20"/>
              </w:rPr>
              <w:t>Аптадағы нормативтік жүктеме</w:t>
            </w:r>
          </w:p>
        </w:tc>
      </w:tr>
      <w:tr w:rsidR="00115652" w:rsidRPr="00FB520C" w:rsidTr="00115652">
        <w:trPr>
          <w:trHeight w:val="29"/>
        </w:trPr>
        <w:tc>
          <w:tcPr>
            <w:tcW w:w="798" w:type="dxa"/>
            <w:vMerge w:val="restart"/>
            <w:tcMar>
              <w:top w:w="15" w:type="dxa"/>
              <w:left w:w="15" w:type="dxa"/>
              <w:bottom w:w="15" w:type="dxa"/>
              <w:right w:w="15" w:type="dxa"/>
            </w:tcMar>
          </w:tcPr>
          <w:p w:rsidR="00115652" w:rsidRPr="00FB520C" w:rsidRDefault="00115652" w:rsidP="00115652">
            <w:pPr>
              <w:spacing w:after="20" w:line="276" w:lineRule="auto"/>
              <w:ind w:left="20"/>
              <w:jc w:val="center"/>
              <w:rPr>
                <w:sz w:val="20"/>
                <w:szCs w:val="20"/>
                <w:lang w:val="en-US"/>
              </w:rPr>
            </w:pPr>
            <w:r w:rsidRPr="00FB520C">
              <w:rPr>
                <w:color w:val="000000"/>
                <w:sz w:val="20"/>
                <w:szCs w:val="20"/>
                <w:lang w:val="en-US"/>
              </w:rPr>
              <w:t>1</w:t>
            </w:r>
          </w:p>
        </w:tc>
        <w:tc>
          <w:tcPr>
            <w:tcW w:w="4798" w:type="dxa"/>
            <w:shd w:val="clear" w:color="auto" w:fill="auto"/>
            <w:tcMar>
              <w:top w:w="15" w:type="dxa"/>
              <w:left w:w="15" w:type="dxa"/>
              <w:bottom w:w="15" w:type="dxa"/>
              <w:right w:w="15" w:type="dxa"/>
            </w:tcMar>
          </w:tcPr>
          <w:p w:rsidR="00115652" w:rsidRPr="00FB520C" w:rsidRDefault="00115652" w:rsidP="00115652">
            <w:pPr>
              <w:spacing w:line="254" w:lineRule="auto"/>
              <w:ind w:left="101" w:right="173"/>
              <w:jc w:val="both"/>
              <w:rPr>
                <w:sz w:val="20"/>
                <w:szCs w:val="20"/>
                <w:lang w:eastAsia="zh-CN"/>
              </w:rPr>
            </w:pPr>
            <w:r w:rsidRPr="00FB520C">
              <w:rPr>
                <w:rFonts w:eastAsia="Calibri"/>
                <w:color w:val="000000"/>
                <w:kern w:val="24"/>
                <w:sz w:val="20"/>
                <w:szCs w:val="20"/>
                <w:lang w:eastAsia="zh-CN"/>
              </w:rPr>
              <w:t>Дене шынықтыру</w:t>
            </w:r>
          </w:p>
        </w:tc>
        <w:tc>
          <w:tcPr>
            <w:tcW w:w="2484" w:type="dxa"/>
          </w:tcPr>
          <w:p w:rsidR="00115652" w:rsidRPr="00FB520C" w:rsidRDefault="00115652" w:rsidP="00115652">
            <w:pPr>
              <w:spacing w:line="254" w:lineRule="auto"/>
              <w:ind w:left="173" w:right="184"/>
              <w:jc w:val="center"/>
              <w:rPr>
                <w:sz w:val="20"/>
                <w:szCs w:val="20"/>
              </w:rPr>
            </w:pPr>
          </w:p>
        </w:tc>
        <w:tc>
          <w:tcPr>
            <w:tcW w:w="2694" w:type="dxa"/>
          </w:tcPr>
          <w:p w:rsidR="00115652" w:rsidRPr="00FB520C" w:rsidRDefault="006229B9" w:rsidP="00115652">
            <w:pPr>
              <w:spacing w:line="254" w:lineRule="auto"/>
              <w:ind w:left="173" w:right="184"/>
              <w:jc w:val="center"/>
              <w:rPr>
                <w:rFonts w:eastAsia="PMingLiU"/>
                <w:color w:val="000000"/>
                <w:kern w:val="24"/>
                <w:sz w:val="20"/>
                <w:szCs w:val="20"/>
                <w:lang w:eastAsia="zh-CN"/>
              </w:rPr>
            </w:pPr>
            <w:r w:rsidRPr="00FB520C">
              <w:rPr>
                <w:sz w:val="20"/>
                <w:szCs w:val="20"/>
              </w:rPr>
              <w:t>3 сағат</w:t>
            </w:r>
          </w:p>
        </w:tc>
      </w:tr>
      <w:tr w:rsidR="00115652" w:rsidRPr="00FB520C" w:rsidTr="00115652">
        <w:trPr>
          <w:trHeight w:val="29"/>
        </w:trPr>
        <w:tc>
          <w:tcPr>
            <w:tcW w:w="798" w:type="dxa"/>
            <w:vMerge/>
            <w:tcMar>
              <w:top w:w="15" w:type="dxa"/>
              <w:left w:w="15" w:type="dxa"/>
              <w:bottom w:w="15" w:type="dxa"/>
              <w:right w:w="15" w:type="dxa"/>
            </w:tcMar>
          </w:tcPr>
          <w:p w:rsidR="00115652" w:rsidRPr="00FB520C" w:rsidRDefault="00115652" w:rsidP="00115652">
            <w:pPr>
              <w:spacing w:after="20" w:line="276" w:lineRule="auto"/>
              <w:ind w:left="20"/>
              <w:jc w:val="center"/>
              <w:rPr>
                <w:color w:val="000000"/>
                <w:sz w:val="20"/>
                <w:szCs w:val="20"/>
              </w:rPr>
            </w:pPr>
          </w:p>
        </w:tc>
        <w:tc>
          <w:tcPr>
            <w:tcW w:w="4798" w:type="dxa"/>
            <w:shd w:val="clear" w:color="auto" w:fill="auto"/>
            <w:tcMar>
              <w:top w:w="15" w:type="dxa"/>
              <w:left w:w="15" w:type="dxa"/>
              <w:bottom w:w="15" w:type="dxa"/>
              <w:right w:w="15" w:type="dxa"/>
            </w:tcMar>
          </w:tcPr>
          <w:p w:rsidR="00115652" w:rsidRPr="00FB520C" w:rsidRDefault="00115652" w:rsidP="00115652">
            <w:pPr>
              <w:spacing w:line="254" w:lineRule="auto"/>
              <w:ind w:left="101" w:right="173"/>
              <w:jc w:val="both"/>
              <w:rPr>
                <w:rFonts w:eastAsia="Calibri"/>
                <w:color w:val="000000"/>
                <w:kern w:val="24"/>
                <w:sz w:val="20"/>
                <w:szCs w:val="20"/>
                <w:lang w:eastAsia="zh-CN"/>
              </w:rPr>
            </w:pPr>
            <w:r w:rsidRPr="00FB520C">
              <w:rPr>
                <w:rFonts w:eastAsia="Calibri"/>
                <w:color w:val="000000"/>
                <w:kern w:val="24"/>
                <w:sz w:val="20"/>
                <w:szCs w:val="20"/>
                <w:lang w:eastAsia="zh-CN"/>
              </w:rPr>
              <w:t>Дене шынықтыру **</w:t>
            </w:r>
          </w:p>
        </w:tc>
        <w:tc>
          <w:tcPr>
            <w:tcW w:w="2484" w:type="dxa"/>
          </w:tcPr>
          <w:p w:rsidR="00115652" w:rsidRPr="00FB520C" w:rsidRDefault="006229B9" w:rsidP="00115652">
            <w:pPr>
              <w:spacing w:line="254" w:lineRule="auto"/>
              <w:ind w:left="173" w:right="184"/>
              <w:jc w:val="center"/>
              <w:rPr>
                <w:sz w:val="20"/>
                <w:szCs w:val="20"/>
              </w:rPr>
            </w:pPr>
            <w:r w:rsidRPr="00FB520C">
              <w:rPr>
                <w:sz w:val="20"/>
                <w:szCs w:val="20"/>
              </w:rPr>
              <w:t>күн сайын</w:t>
            </w:r>
          </w:p>
        </w:tc>
        <w:tc>
          <w:tcPr>
            <w:tcW w:w="2694" w:type="dxa"/>
          </w:tcPr>
          <w:p w:rsidR="00115652" w:rsidRPr="00FB520C" w:rsidRDefault="00115652" w:rsidP="00115652">
            <w:pPr>
              <w:spacing w:line="254" w:lineRule="auto"/>
              <w:ind w:left="173" w:right="184"/>
              <w:jc w:val="center"/>
              <w:rPr>
                <w:rFonts w:eastAsia="PMingLiU"/>
                <w:color w:val="000000"/>
                <w:kern w:val="24"/>
                <w:sz w:val="20"/>
                <w:szCs w:val="20"/>
                <w:lang w:eastAsia="zh-CN"/>
              </w:rPr>
            </w:pPr>
          </w:p>
        </w:tc>
      </w:tr>
      <w:tr w:rsidR="006229B9" w:rsidRPr="00FB520C" w:rsidTr="00115652">
        <w:trPr>
          <w:trHeight w:val="29"/>
        </w:trPr>
        <w:tc>
          <w:tcPr>
            <w:tcW w:w="798" w:type="dxa"/>
            <w:vMerge w:val="restart"/>
            <w:tcMar>
              <w:top w:w="15" w:type="dxa"/>
              <w:left w:w="15" w:type="dxa"/>
              <w:bottom w:w="15" w:type="dxa"/>
              <w:right w:w="15" w:type="dxa"/>
            </w:tcMar>
          </w:tcPr>
          <w:p w:rsidR="006229B9" w:rsidRPr="00FB520C" w:rsidRDefault="006229B9" w:rsidP="00115652">
            <w:pPr>
              <w:spacing w:after="20" w:line="276" w:lineRule="auto"/>
              <w:ind w:left="20"/>
              <w:jc w:val="center"/>
              <w:rPr>
                <w:sz w:val="20"/>
                <w:szCs w:val="20"/>
                <w:lang w:val="en-US"/>
              </w:rPr>
            </w:pPr>
            <w:r w:rsidRPr="00FB520C">
              <w:rPr>
                <w:color w:val="000000"/>
                <w:sz w:val="20"/>
                <w:szCs w:val="20"/>
                <w:lang w:val="en-US"/>
              </w:rPr>
              <w:t>2</w:t>
            </w:r>
          </w:p>
        </w:tc>
        <w:tc>
          <w:tcPr>
            <w:tcW w:w="4798" w:type="dxa"/>
            <w:shd w:val="clear" w:color="auto" w:fill="auto"/>
            <w:tcMar>
              <w:top w:w="15" w:type="dxa"/>
              <w:left w:w="15" w:type="dxa"/>
              <w:bottom w:w="15" w:type="dxa"/>
              <w:right w:w="15" w:type="dxa"/>
            </w:tcMar>
          </w:tcPr>
          <w:p w:rsidR="006229B9" w:rsidRPr="00FB520C" w:rsidRDefault="006229B9" w:rsidP="00115652">
            <w:pPr>
              <w:spacing w:line="254" w:lineRule="auto"/>
              <w:ind w:left="101" w:right="173"/>
              <w:jc w:val="both"/>
              <w:rPr>
                <w:sz w:val="20"/>
                <w:szCs w:val="20"/>
                <w:lang w:val="en-US" w:eastAsia="zh-CN"/>
              </w:rPr>
            </w:pPr>
            <w:r w:rsidRPr="00FB520C">
              <w:rPr>
                <w:rFonts w:eastAsia="Calibri"/>
                <w:color w:val="000000"/>
                <w:kern w:val="24"/>
                <w:sz w:val="20"/>
                <w:szCs w:val="20"/>
              </w:rPr>
              <w:t>Сөйлеуді дамыту және көркем әдебиет</w:t>
            </w:r>
          </w:p>
        </w:tc>
        <w:tc>
          <w:tcPr>
            <w:tcW w:w="2484" w:type="dxa"/>
          </w:tcPr>
          <w:p w:rsidR="006229B9" w:rsidRPr="00FB520C" w:rsidRDefault="006229B9" w:rsidP="00115652">
            <w:pPr>
              <w:spacing w:line="254" w:lineRule="auto"/>
              <w:ind w:left="173" w:right="184"/>
              <w:jc w:val="center"/>
              <w:rPr>
                <w:sz w:val="20"/>
                <w:szCs w:val="20"/>
              </w:rPr>
            </w:pPr>
          </w:p>
        </w:tc>
        <w:tc>
          <w:tcPr>
            <w:tcW w:w="2694" w:type="dxa"/>
          </w:tcPr>
          <w:p w:rsidR="006229B9" w:rsidRPr="00FB520C" w:rsidRDefault="006229B9" w:rsidP="00115652">
            <w:pPr>
              <w:spacing w:line="254" w:lineRule="auto"/>
              <w:ind w:left="173" w:right="184"/>
              <w:jc w:val="center"/>
              <w:rPr>
                <w:color w:val="000000"/>
                <w:kern w:val="24"/>
                <w:sz w:val="20"/>
                <w:szCs w:val="20"/>
                <w:lang w:eastAsia="zh-CN"/>
              </w:rPr>
            </w:pPr>
            <w:r w:rsidRPr="00FB520C">
              <w:rPr>
                <w:sz w:val="20"/>
                <w:szCs w:val="20"/>
              </w:rPr>
              <w:t>2 сағат</w:t>
            </w:r>
          </w:p>
        </w:tc>
      </w:tr>
      <w:tr w:rsidR="006229B9" w:rsidRPr="00FB520C" w:rsidTr="00115652">
        <w:trPr>
          <w:trHeight w:val="29"/>
        </w:trPr>
        <w:tc>
          <w:tcPr>
            <w:tcW w:w="798" w:type="dxa"/>
            <w:vMerge/>
            <w:tcMar>
              <w:top w:w="15" w:type="dxa"/>
              <w:left w:w="15" w:type="dxa"/>
              <w:bottom w:w="15" w:type="dxa"/>
              <w:right w:w="15" w:type="dxa"/>
            </w:tcMar>
          </w:tcPr>
          <w:p w:rsidR="006229B9" w:rsidRPr="00FB520C" w:rsidRDefault="006229B9" w:rsidP="00115652">
            <w:pPr>
              <w:spacing w:after="20" w:line="276" w:lineRule="auto"/>
              <w:ind w:left="20"/>
              <w:jc w:val="center"/>
              <w:rPr>
                <w:color w:val="000000"/>
                <w:sz w:val="20"/>
                <w:szCs w:val="20"/>
              </w:rPr>
            </w:pPr>
          </w:p>
        </w:tc>
        <w:tc>
          <w:tcPr>
            <w:tcW w:w="4798" w:type="dxa"/>
            <w:shd w:val="clear" w:color="auto" w:fill="auto"/>
            <w:tcMar>
              <w:top w:w="15" w:type="dxa"/>
              <w:left w:w="15" w:type="dxa"/>
              <w:bottom w:w="15" w:type="dxa"/>
              <w:right w:w="15" w:type="dxa"/>
            </w:tcMar>
          </w:tcPr>
          <w:p w:rsidR="006229B9" w:rsidRPr="00FB520C" w:rsidRDefault="006229B9" w:rsidP="00115652">
            <w:pPr>
              <w:spacing w:line="254" w:lineRule="auto"/>
              <w:ind w:left="101" w:right="173"/>
              <w:jc w:val="both"/>
              <w:rPr>
                <w:rFonts w:eastAsia="Calibri"/>
                <w:color w:val="000000"/>
                <w:kern w:val="24"/>
                <w:sz w:val="20"/>
                <w:szCs w:val="20"/>
                <w:lang w:eastAsia="zh-CN"/>
              </w:rPr>
            </w:pPr>
            <w:r w:rsidRPr="00FB520C">
              <w:rPr>
                <w:sz w:val="20"/>
                <w:szCs w:val="20"/>
              </w:rPr>
              <w:t>Көркем әдебиет</w:t>
            </w:r>
          </w:p>
        </w:tc>
        <w:tc>
          <w:tcPr>
            <w:tcW w:w="2484" w:type="dxa"/>
          </w:tcPr>
          <w:p w:rsidR="006229B9" w:rsidRPr="00FB520C" w:rsidRDefault="006229B9" w:rsidP="00115652">
            <w:pPr>
              <w:spacing w:line="254" w:lineRule="auto"/>
              <w:ind w:left="173" w:right="184"/>
              <w:jc w:val="center"/>
              <w:rPr>
                <w:color w:val="000000"/>
                <w:kern w:val="24"/>
                <w:sz w:val="20"/>
                <w:szCs w:val="20"/>
                <w:lang w:eastAsia="zh-CN"/>
              </w:rPr>
            </w:pPr>
          </w:p>
        </w:tc>
        <w:tc>
          <w:tcPr>
            <w:tcW w:w="2694" w:type="dxa"/>
          </w:tcPr>
          <w:p w:rsidR="006229B9" w:rsidRPr="00FB520C" w:rsidRDefault="006229B9" w:rsidP="00115652">
            <w:pPr>
              <w:spacing w:line="254" w:lineRule="auto"/>
              <w:ind w:left="173" w:right="184"/>
              <w:jc w:val="center"/>
              <w:rPr>
                <w:color w:val="000000"/>
                <w:kern w:val="24"/>
                <w:sz w:val="20"/>
                <w:szCs w:val="20"/>
                <w:lang w:eastAsia="zh-CN"/>
              </w:rPr>
            </w:pPr>
            <w:r w:rsidRPr="00FB520C">
              <w:rPr>
                <w:sz w:val="20"/>
                <w:szCs w:val="20"/>
              </w:rPr>
              <w:t>2 сағат</w:t>
            </w:r>
          </w:p>
        </w:tc>
      </w:tr>
      <w:tr w:rsidR="006229B9" w:rsidRPr="00FB520C" w:rsidTr="00115652">
        <w:trPr>
          <w:trHeight w:val="29"/>
        </w:trPr>
        <w:tc>
          <w:tcPr>
            <w:tcW w:w="798" w:type="dxa"/>
            <w:vMerge/>
            <w:tcMar>
              <w:top w:w="15" w:type="dxa"/>
              <w:left w:w="15" w:type="dxa"/>
              <w:bottom w:w="15" w:type="dxa"/>
              <w:right w:w="15" w:type="dxa"/>
            </w:tcMar>
          </w:tcPr>
          <w:p w:rsidR="006229B9" w:rsidRPr="00FB520C" w:rsidRDefault="006229B9" w:rsidP="00115652">
            <w:pPr>
              <w:spacing w:after="20" w:line="276" w:lineRule="auto"/>
              <w:ind w:left="20"/>
              <w:jc w:val="center"/>
              <w:rPr>
                <w:color w:val="000000"/>
                <w:sz w:val="20"/>
                <w:szCs w:val="20"/>
              </w:rPr>
            </w:pPr>
          </w:p>
        </w:tc>
        <w:tc>
          <w:tcPr>
            <w:tcW w:w="4798" w:type="dxa"/>
            <w:shd w:val="clear" w:color="auto" w:fill="auto"/>
            <w:tcMar>
              <w:top w:w="15" w:type="dxa"/>
              <w:left w:w="15" w:type="dxa"/>
              <w:bottom w:w="15" w:type="dxa"/>
              <w:right w:w="15" w:type="dxa"/>
            </w:tcMar>
          </w:tcPr>
          <w:p w:rsidR="006229B9" w:rsidRPr="00FB520C" w:rsidRDefault="006229B9" w:rsidP="00115652">
            <w:pPr>
              <w:spacing w:line="254" w:lineRule="auto"/>
              <w:ind w:left="101" w:right="173"/>
              <w:jc w:val="both"/>
              <w:rPr>
                <w:rFonts w:eastAsia="Calibri"/>
                <w:color w:val="000000"/>
                <w:kern w:val="24"/>
                <w:sz w:val="20"/>
                <w:szCs w:val="20"/>
                <w:lang w:eastAsia="zh-CN"/>
              </w:rPr>
            </w:pPr>
            <w:r w:rsidRPr="00FB520C">
              <w:rPr>
                <w:sz w:val="20"/>
                <w:szCs w:val="20"/>
              </w:rPr>
              <w:t>Қарым-қатынас іс-әрекеті</w:t>
            </w:r>
          </w:p>
        </w:tc>
        <w:tc>
          <w:tcPr>
            <w:tcW w:w="2484" w:type="dxa"/>
          </w:tcPr>
          <w:p w:rsidR="006229B9" w:rsidRPr="00FB520C" w:rsidRDefault="006229B9" w:rsidP="00115652">
            <w:pPr>
              <w:spacing w:line="254" w:lineRule="auto"/>
              <w:ind w:left="173" w:right="184"/>
              <w:jc w:val="center"/>
              <w:rPr>
                <w:sz w:val="20"/>
                <w:szCs w:val="20"/>
              </w:rPr>
            </w:pPr>
            <w:r w:rsidRPr="00FB520C">
              <w:rPr>
                <w:sz w:val="20"/>
                <w:szCs w:val="20"/>
              </w:rPr>
              <w:t>күн сайын</w:t>
            </w:r>
          </w:p>
        </w:tc>
        <w:tc>
          <w:tcPr>
            <w:tcW w:w="2694" w:type="dxa"/>
          </w:tcPr>
          <w:p w:rsidR="006229B9" w:rsidRPr="00FB520C" w:rsidRDefault="006229B9" w:rsidP="00115652">
            <w:pPr>
              <w:spacing w:line="254" w:lineRule="auto"/>
              <w:ind w:left="173" w:right="184"/>
              <w:jc w:val="center"/>
              <w:rPr>
                <w:sz w:val="20"/>
                <w:szCs w:val="20"/>
              </w:rPr>
            </w:pPr>
          </w:p>
        </w:tc>
      </w:tr>
      <w:tr w:rsidR="006229B9" w:rsidRPr="00FB520C" w:rsidTr="00115652">
        <w:trPr>
          <w:trHeight w:val="29"/>
        </w:trPr>
        <w:tc>
          <w:tcPr>
            <w:tcW w:w="798" w:type="dxa"/>
            <w:vMerge/>
            <w:tcMar>
              <w:top w:w="15" w:type="dxa"/>
              <w:left w:w="15" w:type="dxa"/>
              <w:bottom w:w="15" w:type="dxa"/>
              <w:right w:w="15" w:type="dxa"/>
            </w:tcMar>
          </w:tcPr>
          <w:p w:rsidR="006229B9" w:rsidRPr="00FB520C" w:rsidRDefault="006229B9" w:rsidP="00115652">
            <w:pPr>
              <w:spacing w:after="20" w:line="276" w:lineRule="auto"/>
              <w:ind w:left="20"/>
              <w:jc w:val="center"/>
              <w:rPr>
                <w:color w:val="000000"/>
                <w:sz w:val="20"/>
                <w:szCs w:val="20"/>
              </w:rPr>
            </w:pPr>
          </w:p>
        </w:tc>
        <w:tc>
          <w:tcPr>
            <w:tcW w:w="4798" w:type="dxa"/>
            <w:shd w:val="clear" w:color="auto" w:fill="auto"/>
            <w:tcMar>
              <w:top w:w="15" w:type="dxa"/>
              <w:left w:w="15" w:type="dxa"/>
              <w:bottom w:w="15" w:type="dxa"/>
              <w:right w:w="15" w:type="dxa"/>
            </w:tcMar>
          </w:tcPr>
          <w:p w:rsidR="006229B9" w:rsidRPr="00FB520C" w:rsidRDefault="006229B9" w:rsidP="00A712BC">
            <w:pPr>
              <w:spacing w:line="254" w:lineRule="auto"/>
              <w:ind w:left="101" w:right="173"/>
              <w:jc w:val="both"/>
              <w:rPr>
                <w:rFonts w:eastAsia="Calibri"/>
                <w:color w:val="000000"/>
                <w:kern w:val="24"/>
                <w:sz w:val="20"/>
                <w:szCs w:val="20"/>
                <w:lang w:eastAsia="zh-CN"/>
              </w:rPr>
            </w:pPr>
            <w:r w:rsidRPr="00FB520C">
              <w:rPr>
                <w:rFonts w:eastAsia="Calibri"/>
                <w:color w:val="000000"/>
                <w:kern w:val="24"/>
                <w:sz w:val="20"/>
                <w:szCs w:val="20"/>
                <w:lang w:eastAsia="zh-CN"/>
              </w:rPr>
              <w:t xml:space="preserve">Қазақ тілі  </w:t>
            </w:r>
          </w:p>
        </w:tc>
        <w:tc>
          <w:tcPr>
            <w:tcW w:w="2484" w:type="dxa"/>
          </w:tcPr>
          <w:p w:rsidR="006229B9" w:rsidRPr="00FB520C" w:rsidRDefault="006229B9" w:rsidP="00115652">
            <w:pPr>
              <w:spacing w:line="254" w:lineRule="auto"/>
              <w:ind w:left="173" w:right="184"/>
              <w:jc w:val="center"/>
              <w:rPr>
                <w:sz w:val="20"/>
                <w:szCs w:val="20"/>
              </w:rPr>
            </w:pPr>
          </w:p>
        </w:tc>
        <w:tc>
          <w:tcPr>
            <w:tcW w:w="2694" w:type="dxa"/>
          </w:tcPr>
          <w:p w:rsidR="006229B9" w:rsidRPr="00FB520C" w:rsidRDefault="006229B9" w:rsidP="00115652">
            <w:pPr>
              <w:spacing w:line="254" w:lineRule="auto"/>
              <w:ind w:left="173" w:right="184"/>
              <w:jc w:val="center"/>
              <w:rPr>
                <w:sz w:val="20"/>
                <w:szCs w:val="20"/>
              </w:rPr>
            </w:pPr>
            <w:r w:rsidRPr="00FB520C">
              <w:rPr>
                <w:sz w:val="20"/>
                <w:szCs w:val="20"/>
              </w:rPr>
              <w:t>2 сағат</w:t>
            </w:r>
          </w:p>
        </w:tc>
      </w:tr>
      <w:tr w:rsidR="006229B9" w:rsidRPr="00FB520C" w:rsidTr="00115652">
        <w:trPr>
          <w:trHeight w:val="29"/>
        </w:trPr>
        <w:tc>
          <w:tcPr>
            <w:tcW w:w="798" w:type="dxa"/>
            <w:vMerge/>
            <w:tcMar>
              <w:top w:w="15" w:type="dxa"/>
              <w:left w:w="15" w:type="dxa"/>
              <w:bottom w:w="15" w:type="dxa"/>
              <w:right w:w="15" w:type="dxa"/>
            </w:tcMar>
          </w:tcPr>
          <w:p w:rsidR="006229B9" w:rsidRPr="00FB520C" w:rsidRDefault="006229B9" w:rsidP="00115652">
            <w:pPr>
              <w:spacing w:after="20" w:line="276" w:lineRule="auto"/>
              <w:ind w:left="20"/>
              <w:jc w:val="center"/>
              <w:rPr>
                <w:color w:val="000000"/>
                <w:sz w:val="20"/>
                <w:szCs w:val="20"/>
              </w:rPr>
            </w:pPr>
          </w:p>
        </w:tc>
        <w:tc>
          <w:tcPr>
            <w:tcW w:w="4798" w:type="dxa"/>
            <w:shd w:val="clear" w:color="auto" w:fill="auto"/>
            <w:tcMar>
              <w:top w:w="15" w:type="dxa"/>
              <w:left w:w="15" w:type="dxa"/>
              <w:bottom w:w="15" w:type="dxa"/>
              <w:right w:w="15" w:type="dxa"/>
            </w:tcMar>
          </w:tcPr>
          <w:p w:rsidR="006229B9" w:rsidRPr="00FB520C" w:rsidRDefault="006229B9" w:rsidP="00A712BC">
            <w:pPr>
              <w:spacing w:line="254" w:lineRule="auto"/>
              <w:ind w:left="101" w:right="173"/>
              <w:jc w:val="both"/>
              <w:rPr>
                <w:rFonts w:eastAsia="Calibri"/>
                <w:color w:val="000000"/>
                <w:kern w:val="24"/>
                <w:sz w:val="20"/>
                <w:szCs w:val="20"/>
                <w:lang w:eastAsia="zh-CN"/>
              </w:rPr>
            </w:pPr>
            <w:r w:rsidRPr="00FB520C">
              <w:rPr>
                <w:rFonts w:eastAsia="Calibri"/>
                <w:color w:val="000000"/>
                <w:kern w:val="24"/>
                <w:sz w:val="20"/>
                <w:szCs w:val="20"/>
                <w:lang w:eastAsia="zh-CN"/>
              </w:rPr>
              <w:t>Қазақ тілі ***</w:t>
            </w:r>
          </w:p>
        </w:tc>
        <w:tc>
          <w:tcPr>
            <w:tcW w:w="2484" w:type="dxa"/>
          </w:tcPr>
          <w:p w:rsidR="006229B9" w:rsidRPr="00FB520C" w:rsidRDefault="006229B9" w:rsidP="00115652">
            <w:pPr>
              <w:spacing w:line="254" w:lineRule="auto"/>
              <w:ind w:left="173" w:right="184"/>
              <w:jc w:val="center"/>
              <w:rPr>
                <w:sz w:val="20"/>
                <w:szCs w:val="20"/>
              </w:rPr>
            </w:pPr>
            <w:r w:rsidRPr="00FB520C">
              <w:rPr>
                <w:sz w:val="20"/>
                <w:szCs w:val="20"/>
              </w:rPr>
              <w:t>күн сайын</w:t>
            </w:r>
          </w:p>
        </w:tc>
        <w:tc>
          <w:tcPr>
            <w:tcW w:w="2694" w:type="dxa"/>
          </w:tcPr>
          <w:p w:rsidR="006229B9" w:rsidRPr="00FB520C" w:rsidRDefault="006229B9" w:rsidP="00115652">
            <w:pPr>
              <w:spacing w:line="254" w:lineRule="auto"/>
              <w:ind w:left="173" w:right="184"/>
              <w:jc w:val="center"/>
              <w:rPr>
                <w:sz w:val="20"/>
                <w:szCs w:val="20"/>
              </w:rPr>
            </w:pPr>
          </w:p>
        </w:tc>
      </w:tr>
      <w:tr w:rsidR="006229B9" w:rsidRPr="00FB520C" w:rsidTr="00115652">
        <w:trPr>
          <w:trHeight w:val="256"/>
        </w:trPr>
        <w:tc>
          <w:tcPr>
            <w:tcW w:w="798" w:type="dxa"/>
            <w:vMerge w:val="restart"/>
            <w:tcMar>
              <w:top w:w="15" w:type="dxa"/>
              <w:left w:w="15" w:type="dxa"/>
              <w:bottom w:w="15" w:type="dxa"/>
              <w:right w:w="15" w:type="dxa"/>
            </w:tcMar>
          </w:tcPr>
          <w:p w:rsidR="006229B9" w:rsidRPr="00FB520C" w:rsidRDefault="006229B9" w:rsidP="00115652">
            <w:pPr>
              <w:spacing w:after="20" w:line="276" w:lineRule="auto"/>
              <w:ind w:left="20"/>
              <w:jc w:val="center"/>
              <w:rPr>
                <w:color w:val="000000"/>
                <w:sz w:val="20"/>
                <w:szCs w:val="20"/>
              </w:rPr>
            </w:pPr>
            <w:r w:rsidRPr="00FB520C">
              <w:rPr>
                <w:color w:val="000000"/>
                <w:sz w:val="20"/>
                <w:szCs w:val="20"/>
              </w:rPr>
              <w:t>3</w:t>
            </w:r>
          </w:p>
        </w:tc>
        <w:tc>
          <w:tcPr>
            <w:tcW w:w="4798" w:type="dxa"/>
            <w:shd w:val="clear" w:color="auto" w:fill="auto"/>
            <w:tcMar>
              <w:top w:w="15" w:type="dxa"/>
              <w:left w:w="15" w:type="dxa"/>
              <w:bottom w:w="15" w:type="dxa"/>
              <w:right w:w="15" w:type="dxa"/>
            </w:tcMar>
          </w:tcPr>
          <w:p w:rsidR="006229B9" w:rsidRPr="00FB520C" w:rsidRDefault="006229B9" w:rsidP="00115652">
            <w:pPr>
              <w:spacing w:line="254" w:lineRule="auto"/>
              <w:ind w:left="101" w:right="173"/>
              <w:jc w:val="both"/>
              <w:rPr>
                <w:rFonts w:eastAsia="Calibri"/>
                <w:color w:val="000000"/>
                <w:kern w:val="24"/>
                <w:sz w:val="20"/>
                <w:szCs w:val="20"/>
                <w:lang w:eastAsia="zh-CN"/>
              </w:rPr>
            </w:pPr>
            <w:r w:rsidRPr="00FB520C">
              <w:rPr>
                <w:rFonts w:eastAsia="Calibri"/>
                <w:color w:val="000000"/>
                <w:kern w:val="24"/>
                <w:sz w:val="20"/>
                <w:szCs w:val="20"/>
              </w:rPr>
              <w:t>Сауат ашу негіздері</w:t>
            </w:r>
          </w:p>
        </w:tc>
        <w:tc>
          <w:tcPr>
            <w:tcW w:w="2484" w:type="dxa"/>
          </w:tcPr>
          <w:p w:rsidR="006229B9" w:rsidRPr="00FB520C" w:rsidRDefault="006229B9" w:rsidP="00115652">
            <w:pPr>
              <w:spacing w:line="254" w:lineRule="auto"/>
              <w:ind w:left="173" w:right="184"/>
              <w:jc w:val="center"/>
              <w:rPr>
                <w:sz w:val="20"/>
                <w:szCs w:val="20"/>
              </w:rPr>
            </w:pPr>
          </w:p>
        </w:tc>
        <w:tc>
          <w:tcPr>
            <w:tcW w:w="2694" w:type="dxa"/>
          </w:tcPr>
          <w:p w:rsidR="006229B9" w:rsidRPr="00FB520C" w:rsidRDefault="006229B9" w:rsidP="00115652">
            <w:pPr>
              <w:spacing w:line="254" w:lineRule="auto"/>
              <w:ind w:left="173" w:right="184"/>
              <w:jc w:val="center"/>
              <w:rPr>
                <w:sz w:val="20"/>
                <w:szCs w:val="20"/>
              </w:rPr>
            </w:pPr>
            <w:r w:rsidRPr="00FB520C">
              <w:rPr>
                <w:sz w:val="20"/>
                <w:szCs w:val="20"/>
              </w:rPr>
              <w:t>1 сағат</w:t>
            </w:r>
          </w:p>
        </w:tc>
      </w:tr>
      <w:tr w:rsidR="006229B9" w:rsidRPr="00FB520C" w:rsidTr="00115652">
        <w:trPr>
          <w:trHeight w:val="256"/>
        </w:trPr>
        <w:tc>
          <w:tcPr>
            <w:tcW w:w="798" w:type="dxa"/>
            <w:vMerge/>
            <w:tcMar>
              <w:top w:w="15" w:type="dxa"/>
              <w:left w:w="15" w:type="dxa"/>
              <w:bottom w:w="15" w:type="dxa"/>
              <w:right w:w="15" w:type="dxa"/>
            </w:tcMar>
          </w:tcPr>
          <w:p w:rsidR="006229B9" w:rsidRPr="00FB520C" w:rsidRDefault="006229B9" w:rsidP="00115652">
            <w:pPr>
              <w:spacing w:after="20" w:line="276" w:lineRule="auto"/>
              <w:ind w:left="20"/>
              <w:jc w:val="center"/>
              <w:rPr>
                <w:color w:val="000000"/>
                <w:sz w:val="20"/>
                <w:szCs w:val="20"/>
              </w:rPr>
            </w:pPr>
          </w:p>
        </w:tc>
        <w:tc>
          <w:tcPr>
            <w:tcW w:w="4798" w:type="dxa"/>
            <w:shd w:val="clear" w:color="auto" w:fill="auto"/>
            <w:tcMar>
              <w:top w:w="15" w:type="dxa"/>
              <w:left w:w="15" w:type="dxa"/>
              <w:bottom w:w="15" w:type="dxa"/>
              <w:right w:w="15" w:type="dxa"/>
            </w:tcMar>
          </w:tcPr>
          <w:p w:rsidR="006229B9" w:rsidRPr="00FB520C" w:rsidRDefault="006229B9" w:rsidP="00115652">
            <w:pPr>
              <w:spacing w:line="254" w:lineRule="auto"/>
              <w:ind w:left="101" w:right="173"/>
              <w:jc w:val="both"/>
              <w:rPr>
                <w:rFonts w:eastAsia="Calibri"/>
                <w:color w:val="000000"/>
                <w:kern w:val="24"/>
                <w:sz w:val="20"/>
                <w:szCs w:val="20"/>
              </w:rPr>
            </w:pPr>
            <w:r w:rsidRPr="00FB520C">
              <w:rPr>
                <w:sz w:val="20"/>
                <w:szCs w:val="20"/>
              </w:rPr>
              <w:t>Қарым-қатынас іс-әрекеті, танымдық іс-әрекет</w:t>
            </w:r>
          </w:p>
        </w:tc>
        <w:tc>
          <w:tcPr>
            <w:tcW w:w="2484" w:type="dxa"/>
          </w:tcPr>
          <w:p w:rsidR="006229B9" w:rsidRPr="00FB520C" w:rsidRDefault="006229B9" w:rsidP="00115652">
            <w:pPr>
              <w:spacing w:line="254" w:lineRule="auto"/>
              <w:ind w:left="173" w:right="184"/>
              <w:jc w:val="center"/>
              <w:rPr>
                <w:sz w:val="20"/>
                <w:szCs w:val="20"/>
              </w:rPr>
            </w:pPr>
            <w:r w:rsidRPr="00FB520C">
              <w:rPr>
                <w:sz w:val="20"/>
                <w:szCs w:val="20"/>
              </w:rPr>
              <w:t>күн сайын</w:t>
            </w:r>
          </w:p>
        </w:tc>
        <w:tc>
          <w:tcPr>
            <w:tcW w:w="2694" w:type="dxa"/>
          </w:tcPr>
          <w:p w:rsidR="006229B9" w:rsidRPr="00FB520C" w:rsidRDefault="006229B9" w:rsidP="00115652">
            <w:pPr>
              <w:spacing w:line="254" w:lineRule="auto"/>
              <w:ind w:left="173" w:right="184"/>
              <w:jc w:val="center"/>
              <w:rPr>
                <w:sz w:val="20"/>
                <w:szCs w:val="20"/>
              </w:rPr>
            </w:pPr>
          </w:p>
        </w:tc>
      </w:tr>
      <w:tr w:rsidR="006229B9" w:rsidRPr="00FB520C" w:rsidTr="00115652">
        <w:trPr>
          <w:trHeight w:val="29"/>
        </w:trPr>
        <w:tc>
          <w:tcPr>
            <w:tcW w:w="798" w:type="dxa"/>
            <w:vMerge w:val="restart"/>
            <w:tcMar>
              <w:top w:w="15" w:type="dxa"/>
              <w:left w:w="15" w:type="dxa"/>
              <w:bottom w:w="15" w:type="dxa"/>
              <w:right w:w="15" w:type="dxa"/>
            </w:tcMar>
          </w:tcPr>
          <w:p w:rsidR="006229B9" w:rsidRPr="00FB520C" w:rsidRDefault="006229B9" w:rsidP="00115652">
            <w:pPr>
              <w:spacing w:after="20" w:line="276" w:lineRule="auto"/>
              <w:ind w:left="20"/>
              <w:jc w:val="center"/>
              <w:rPr>
                <w:color w:val="000000"/>
                <w:sz w:val="20"/>
                <w:szCs w:val="20"/>
              </w:rPr>
            </w:pPr>
            <w:r w:rsidRPr="00FB520C">
              <w:rPr>
                <w:color w:val="000000"/>
                <w:sz w:val="20"/>
                <w:szCs w:val="20"/>
              </w:rPr>
              <w:t>4</w:t>
            </w:r>
          </w:p>
        </w:tc>
        <w:tc>
          <w:tcPr>
            <w:tcW w:w="4798" w:type="dxa"/>
            <w:shd w:val="clear" w:color="auto" w:fill="auto"/>
            <w:tcMar>
              <w:top w:w="15" w:type="dxa"/>
              <w:left w:w="15" w:type="dxa"/>
              <w:bottom w:w="15" w:type="dxa"/>
              <w:right w:w="15" w:type="dxa"/>
            </w:tcMar>
          </w:tcPr>
          <w:p w:rsidR="006229B9" w:rsidRPr="00FB520C" w:rsidRDefault="006229B9" w:rsidP="00115652">
            <w:pPr>
              <w:rPr>
                <w:sz w:val="20"/>
                <w:szCs w:val="20"/>
              </w:rPr>
            </w:pPr>
            <w:r w:rsidRPr="00FB520C">
              <w:rPr>
                <w:rFonts w:eastAsia="Calibri"/>
                <w:color w:val="000000"/>
                <w:kern w:val="24"/>
                <w:sz w:val="20"/>
                <w:szCs w:val="20"/>
              </w:rPr>
              <w:t>Математика негіздері</w:t>
            </w:r>
          </w:p>
        </w:tc>
        <w:tc>
          <w:tcPr>
            <w:tcW w:w="2484" w:type="dxa"/>
          </w:tcPr>
          <w:p w:rsidR="006229B9" w:rsidRPr="00FB520C" w:rsidRDefault="006229B9" w:rsidP="00115652">
            <w:pPr>
              <w:spacing w:line="256" w:lineRule="auto"/>
              <w:ind w:left="173" w:right="184"/>
              <w:jc w:val="center"/>
              <w:rPr>
                <w:sz w:val="20"/>
                <w:szCs w:val="20"/>
              </w:rPr>
            </w:pPr>
          </w:p>
        </w:tc>
        <w:tc>
          <w:tcPr>
            <w:tcW w:w="2694" w:type="dxa"/>
          </w:tcPr>
          <w:p w:rsidR="006229B9" w:rsidRPr="00FB520C" w:rsidRDefault="006229B9" w:rsidP="00115652">
            <w:pPr>
              <w:spacing w:line="256" w:lineRule="auto"/>
              <w:ind w:left="173" w:right="184"/>
              <w:jc w:val="center"/>
              <w:rPr>
                <w:kern w:val="24"/>
                <w:sz w:val="20"/>
                <w:szCs w:val="20"/>
                <w:lang w:eastAsia="zh-CN"/>
              </w:rPr>
            </w:pPr>
          </w:p>
        </w:tc>
      </w:tr>
      <w:tr w:rsidR="006229B9" w:rsidRPr="00FB520C" w:rsidTr="00115652">
        <w:trPr>
          <w:trHeight w:val="29"/>
        </w:trPr>
        <w:tc>
          <w:tcPr>
            <w:tcW w:w="798" w:type="dxa"/>
            <w:vMerge/>
            <w:tcMar>
              <w:top w:w="15" w:type="dxa"/>
              <w:left w:w="15" w:type="dxa"/>
              <w:bottom w:w="15" w:type="dxa"/>
              <w:right w:w="15" w:type="dxa"/>
            </w:tcMar>
          </w:tcPr>
          <w:p w:rsidR="006229B9" w:rsidRPr="00FB520C" w:rsidRDefault="006229B9" w:rsidP="00115652">
            <w:pPr>
              <w:spacing w:after="20" w:line="276" w:lineRule="auto"/>
              <w:ind w:left="20"/>
              <w:jc w:val="center"/>
              <w:rPr>
                <w:color w:val="000000"/>
                <w:sz w:val="20"/>
                <w:szCs w:val="20"/>
              </w:rPr>
            </w:pPr>
          </w:p>
        </w:tc>
        <w:tc>
          <w:tcPr>
            <w:tcW w:w="4798" w:type="dxa"/>
            <w:shd w:val="clear" w:color="auto" w:fill="auto"/>
            <w:tcMar>
              <w:top w:w="15" w:type="dxa"/>
              <w:left w:w="15" w:type="dxa"/>
              <w:bottom w:w="15" w:type="dxa"/>
              <w:right w:w="15" w:type="dxa"/>
            </w:tcMar>
          </w:tcPr>
          <w:p w:rsidR="006229B9" w:rsidRPr="00FB520C" w:rsidRDefault="006229B9" w:rsidP="00115652">
            <w:pPr>
              <w:rPr>
                <w:rFonts w:eastAsia="Calibri"/>
                <w:color w:val="000000"/>
                <w:kern w:val="24"/>
                <w:sz w:val="20"/>
                <w:szCs w:val="20"/>
              </w:rPr>
            </w:pPr>
            <w:r w:rsidRPr="00FB520C">
              <w:rPr>
                <w:sz w:val="20"/>
                <w:szCs w:val="20"/>
              </w:rPr>
              <w:t>Қарым-қатынас іс-әрекеті, танымдық іс-әрекет</w:t>
            </w:r>
          </w:p>
        </w:tc>
        <w:tc>
          <w:tcPr>
            <w:tcW w:w="2484" w:type="dxa"/>
          </w:tcPr>
          <w:p w:rsidR="006229B9" w:rsidRPr="00FB520C" w:rsidRDefault="006229B9" w:rsidP="00115652">
            <w:pPr>
              <w:spacing w:line="256" w:lineRule="auto"/>
              <w:ind w:left="173" w:right="184"/>
              <w:jc w:val="center"/>
              <w:rPr>
                <w:sz w:val="20"/>
                <w:szCs w:val="20"/>
              </w:rPr>
            </w:pPr>
            <w:r w:rsidRPr="00FB520C">
              <w:rPr>
                <w:sz w:val="20"/>
                <w:szCs w:val="20"/>
              </w:rPr>
              <w:t>күн сайын</w:t>
            </w:r>
          </w:p>
        </w:tc>
        <w:tc>
          <w:tcPr>
            <w:tcW w:w="2694" w:type="dxa"/>
          </w:tcPr>
          <w:p w:rsidR="006229B9" w:rsidRPr="00FB520C" w:rsidRDefault="006229B9" w:rsidP="00115652">
            <w:pPr>
              <w:spacing w:line="256" w:lineRule="auto"/>
              <w:ind w:left="173" w:right="184"/>
              <w:jc w:val="center"/>
              <w:rPr>
                <w:kern w:val="24"/>
                <w:sz w:val="20"/>
                <w:szCs w:val="20"/>
                <w:lang w:eastAsia="zh-CN"/>
              </w:rPr>
            </w:pPr>
          </w:p>
        </w:tc>
      </w:tr>
      <w:tr w:rsidR="006229B9" w:rsidRPr="00FB520C" w:rsidTr="00115652">
        <w:trPr>
          <w:trHeight w:val="29"/>
        </w:trPr>
        <w:tc>
          <w:tcPr>
            <w:tcW w:w="798" w:type="dxa"/>
            <w:vMerge w:val="restart"/>
            <w:tcMar>
              <w:top w:w="15" w:type="dxa"/>
              <w:left w:w="15" w:type="dxa"/>
              <w:bottom w:w="15" w:type="dxa"/>
              <w:right w:w="15" w:type="dxa"/>
            </w:tcMar>
          </w:tcPr>
          <w:p w:rsidR="006229B9" w:rsidRPr="00FB520C" w:rsidRDefault="006229B9" w:rsidP="00115652">
            <w:pPr>
              <w:spacing w:after="20" w:line="276" w:lineRule="auto"/>
              <w:ind w:left="20"/>
              <w:jc w:val="center"/>
              <w:rPr>
                <w:color w:val="000000"/>
                <w:sz w:val="20"/>
                <w:szCs w:val="20"/>
              </w:rPr>
            </w:pPr>
            <w:r w:rsidRPr="00FB520C">
              <w:rPr>
                <w:color w:val="000000"/>
                <w:sz w:val="20"/>
                <w:szCs w:val="20"/>
              </w:rPr>
              <w:t>5</w:t>
            </w:r>
          </w:p>
        </w:tc>
        <w:tc>
          <w:tcPr>
            <w:tcW w:w="4798" w:type="dxa"/>
            <w:shd w:val="clear" w:color="auto" w:fill="auto"/>
            <w:tcMar>
              <w:top w:w="15" w:type="dxa"/>
              <w:left w:w="15" w:type="dxa"/>
              <w:bottom w:w="15" w:type="dxa"/>
              <w:right w:w="15" w:type="dxa"/>
            </w:tcMar>
          </w:tcPr>
          <w:p w:rsidR="006229B9" w:rsidRPr="00FB520C" w:rsidRDefault="006229B9" w:rsidP="00115652">
            <w:pPr>
              <w:spacing w:line="254" w:lineRule="auto"/>
              <w:ind w:left="101" w:right="173"/>
              <w:jc w:val="both"/>
              <w:rPr>
                <w:sz w:val="20"/>
                <w:szCs w:val="20"/>
                <w:lang w:eastAsia="zh-CN"/>
              </w:rPr>
            </w:pPr>
            <w:r w:rsidRPr="00FB520C">
              <w:rPr>
                <w:rFonts w:eastAsia="PMingLiU"/>
                <w:color w:val="000000"/>
                <w:kern w:val="24"/>
                <w:sz w:val="20"/>
                <w:szCs w:val="20"/>
              </w:rPr>
              <w:t>Қоршаған ортамен танысу</w:t>
            </w:r>
          </w:p>
        </w:tc>
        <w:tc>
          <w:tcPr>
            <w:tcW w:w="2484" w:type="dxa"/>
          </w:tcPr>
          <w:p w:rsidR="006229B9" w:rsidRPr="00FB520C" w:rsidRDefault="006229B9" w:rsidP="00115652">
            <w:pPr>
              <w:spacing w:line="256" w:lineRule="auto"/>
              <w:ind w:left="173" w:right="184"/>
              <w:jc w:val="center"/>
              <w:rPr>
                <w:sz w:val="20"/>
                <w:szCs w:val="20"/>
              </w:rPr>
            </w:pPr>
          </w:p>
        </w:tc>
        <w:tc>
          <w:tcPr>
            <w:tcW w:w="2694" w:type="dxa"/>
          </w:tcPr>
          <w:p w:rsidR="006229B9" w:rsidRPr="00FB520C" w:rsidRDefault="006229B9" w:rsidP="00115652">
            <w:pPr>
              <w:spacing w:line="256" w:lineRule="auto"/>
              <w:ind w:left="173" w:right="184"/>
              <w:jc w:val="center"/>
              <w:rPr>
                <w:kern w:val="24"/>
                <w:sz w:val="20"/>
                <w:szCs w:val="20"/>
                <w:lang w:eastAsia="zh-CN"/>
              </w:rPr>
            </w:pPr>
            <w:r w:rsidRPr="00FB520C">
              <w:rPr>
                <w:sz w:val="20"/>
                <w:szCs w:val="20"/>
              </w:rPr>
              <w:t>2 сағат</w:t>
            </w:r>
          </w:p>
        </w:tc>
      </w:tr>
      <w:tr w:rsidR="006229B9" w:rsidRPr="00FB520C" w:rsidTr="00115652">
        <w:trPr>
          <w:trHeight w:val="29"/>
        </w:trPr>
        <w:tc>
          <w:tcPr>
            <w:tcW w:w="798" w:type="dxa"/>
            <w:vMerge/>
            <w:tcMar>
              <w:top w:w="15" w:type="dxa"/>
              <w:left w:w="15" w:type="dxa"/>
              <w:bottom w:w="15" w:type="dxa"/>
              <w:right w:w="15" w:type="dxa"/>
            </w:tcMar>
          </w:tcPr>
          <w:p w:rsidR="006229B9" w:rsidRPr="00FB520C" w:rsidRDefault="006229B9" w:rsidP="00115652">
            <w:pPr>
              <w:spacing w:after="20" w:line="276" w:lineRule="auto"/>
              <w:ind w:left="20"/>
              <w:jc w:val="center"/>
              <w:rPr>
                <w:color w:val="000000"/>
                <w:sz w:val="20"/>
                <w:szCs w:val="20"/>
              </w:rPr>
            </w:pPr>
          </w:p>
        </w:tc>
        <w:tc>
          <w:tcPr>
            <w:tcW w:w="4798" w:type="dxa"/>
            <w:shd w:val="clear" w:color="auto" w:fill="auto"/>
            <w:tcMar>
              <w:top w:w="15" w:type="dxa"/>
              <w:left w:w="15" w:type="dxa"/>
              <w:bottom w:w="15" w:type="dxa"/>
              <w:right w:w="15" w:type="dxa"/>
            </w:tcMar>
          </w:tcPr>
          <w:p w:rsidR="006229B9" w:rsidRPr="00FB520C" w:rsidRDefault="006229B9" w:rsidP="00115652">
            <w:pPr>
              <w:spacing w:line="254" w:lineRule="auto"/>
              <w:ind w:left="101" w:right="173"/>
              <w:jc w:val="both"/>
              <w:rPr>
                <w:rFonts w:eastAsia="PMingLiU"/>
                <w:color w:val="000000"/>
                <w:kern w:val="24"/>
                <w:sz w:val="20"/>
                <w:szCs w:val="20"/>
              </w:rPr>
            </w:pPr>
            <w:r w:rsidRPr="00FB520C">
              <w:rPr>
                <w:sz w:val="20"/>
                <w:szCs w:val="20"/>
              </w:rPr>
              <w:t>Қарым-қатынас іс-әрекеті, танымдық іс-әрекет, зерттеу ісәрекеті, еңбек іс-әрекеті</w:t>
            </w:r>
          </w:p>
        </w:tc>
        <w:tc>
          <w:tcPr>
            <w:tcW w:w="2484" w:type="dxa"/>
          </w:tcPr>
          <w:p w:rsidR="006229B9" w:rsidRPr="00FB520C" w:rsidRDefault="006229B9" w:rsidP="00115652">
            <w:pPr>
              <w:spacing w:line="256" w:lineRule="auto"/>
              <w:ind w:left="173" w:right="184"/>
              <w:jc w:val="center"/>
              <w:rPr>
                <w:sz w:val="20"/>
                <w:szCs w:val="20"/>
              </w:rPr>
            </w:pPr>
            <w:r w:rsidRPr="00FB520C">
              <w:rPr>
                <w:sz w:val="20"/>
                <w:szCs w:val="20"/>
              </w:rPr>
              <w:t>күн сайын</w:t>
            </w:r>
          </w:p>
        </w:tc>
        <w:tc>
          <w:tcPr>
            <w:tcW w:w="2694" w:type="dxa"/>
          </w:tcPr>
          <w:p w:rsidR="006229B9" w:rsidRPr="00FB520C" w:rsidRDefault="006229B9" w:rsidP="00115652">
            <w:pPr>
              <w:spacing w:line="256" w:lineRule="auto"/>
              <w:ind w:left="173" w:right="184"/>
              <w:jc w:val="center"/>
              <w:rPr>
                <w:sz w:val="20"/>
                <w:szCs w:val="20"/>
              </w:rPr>
            </w:pPr>
          </w:p>
        </w:tc>
      </w:tr>
      <w:tr w:rsidR="006229B9" w:rsidRPr="00FB520C" w:rsidTr="00115652">
        <w:trPr>
          <w:trHeight w:val="29"/>
        </w:trPr>
        <w:tc>
          <w:tcPr>
            <w:tcW w:w="798" w:type="dxa"/>
            <w:vMerge w:val="restart"/>
            <w:tcMar>
              <w:top w:w="15" w:type="dxa"/>
              <w:left w:w="15" w:type="dxa"/>
              <w:bottom w:w="15" w:type="dxa"/>
              <w:right w:w="15" w:type="dxa"/>
            </w:tcMar>
          </w:tcPr>
          <w:p w:rsidR="006229B9" w:rsidRPr="00FB520C" w:rsidRDefault="006229B9" w:rsidP="00115652">
            <w:pPr>
              <w:spacing w:after="20" w:line="276" w:lineRule="auto"/>
              <w:ind w:left="20"/>
              <w:jc w:val="center"/>
              <w:rPr>
                <w:sz w:val="20"/>
                <w:szCs w:val="20"/>
              </w:rPr>
            </w:pPr>
            <w:r w:rsidRPr="00FB520C">
              <w:rPr>
                <w:color w:val="000000"/>
                <w:sz w:val="20"/>
                <w:szCs w:val="20"/>
              </w:rPr>
              <w:t>6</w:t>
            </w:r>
          </w:p>
        </w:tc>
        <w:tc>
          <w:tcPr>
            <w:tcW w:w="4798" w:type="dxa"/>
            <w:shd w:val="clear" w:color="auto" w:fill="auto"/>
            <w:tcMar>
              <w:top w:w="15" w:type="dxa"/>
              <w:left w:w="15" w:type="dxa"/>
              <w:bottom w:w="15" w:type="dxa"/>
              <w:right w:w="15" w:type="dxa"/>
            </w:tcMar>
          </w:tcPr>
          <w:p w:rsidR="006229B9" w:rsidRPr="00FB520C" w:rsidRDefault="006229B9" w:rsidP="00115652">
            <w:pPr>
              <w:pStyle w:val="ab"/>
              <w:spacing w:after="0" w:line="254" w:lineRule="auto"/>
              <w:jc w:val="both"/>
              <w:rPr>
                <w:rFonts w:eastAsia="Calibri"/>
                <w:color w:val="000000"/>
                <w:kern w:val="24"/>
                <w:sz w:val="20"/>
                <w:szCs w:val="20"/>
                <w:lang w:val="kk-KZ"/>
              </w:rPr>
            </w:pPr>
            <w:r w:rsidRPr="00FB520C">
              <w:rPr>
                <w:rFonts w:eastAsia="Calibri"/>
                <w:color w:val="000000"/>
                <w:kern w:val="24"/>
                <w:sz w:val="20"/>
                <w:szCs w:val="20"/>
                <w:lang w:val="kk-KZ"/>
              </w:rPr>
              <w:t>Сурет салу</w:t>
            </w:r>
          </w:p>
        </w:tc>
        <w:tc>
          <w:tcPr>
            <w:tcW w:w="2484" w:type="dxa"/>
          </w:tcPr>
          <w:p w:rsidR="006229B9" w:rsidRPr="00FB520C" w:rsidRDefault="006229B9" w:rsidP="00115652">
            <w:pPr>
              <w:spacing w:line="254" w:lineRule="auto"/>
              <w:ind w:left="173" w:right="184"/>
              <w:jc w:val="center"/>
              <w:rPr>
                <w:rFonts w:eastAsia="Calibri"/>
                <w:color w:val="000000"/>
                <w:kern w:val="24"/>
                <w:sz w:val="20"/>
                <w:szCs w:val="20"/>
                <w:lang w:eastAsia="zh-CN"/>
              </w:rPr>
            </w:pPr>
          </w:p>
        </w:tc>
        <w:tc>
          <w:tcPr>
            <w:tcW w:w="2694" w:type="dxa"/>
            <w:vMerge w:val="restart"/>
          </w:tcPr>
          <w:p w:rsidR="006229B9" w:rsidRPr="00FB520C" w:rsidRDefault="006229B9" w:rsidP="00115652">
            <w:pPr>
              <w:spacing w:line="254" w:lineRule="auto"/>
              <w:ind w:left="173" w:right="184"/>
              <w:jc w:val="center"/>
              <w:rPr>
                <w:rFonts w:eastAsia="Calibri"/>
                <w:color w:val="000000"/>
                <w:kern w:val="24"/>
                <w:sz w:val="20"/>
                <w:szCs w:val="20"/>
                <w:lang w:eastAsia="zh-CN"/>
              </w:rPr>
            </w:pPr>
            <w:r w:rsidRPr="00FB520C">
              <w:rPr>
                <w:sz w:val="20"/>
                <w:szCs w:val="20"/>
              </w:rPr>
              <w:t>1 сағат</w:t>
            </w:r>
          </w:p>
        </w:tc>
      </w:tr>
      <w:tr w:rsidR="006229B9" w:rsidRPr="00FB520C" w:rsidTr="00115652">
        <w:trPr>
          <w:trHeight w:val="29"/>
        </w:trPr>
        <w:tc>
          <w:tcPr>
            <w:tcW w:w="798" w:type="dxa"/>
            <w:vMerge/>
            <w:tcMar>
              <w:top w:w="15" w:type="dxa"/>
              <w:left w:w="15" w:type="dxa"/>
              <w:bottom w:w="15" w:type="dxa"/>
              <w:right w:w="15" w:type="dxa"/>
            </w:tcMar>
          </w:tcPr>
          <w:p w:rsidR="006229B9" w:rsidRPr="00FB520C" w:rsidRDefault="006229B9" w:rsidP="00115652">
            <w:pPr>
              <w:spacing w:after="20" w:line="276" w:lineRule="auto"/>
              <w:ind w:left="20"/>
              <w:jc w:val="center"/>
              <w:rPr>
                <w:color w:val="000000"/>
                <w:sz w:val="20"/>
                <w:szCs w:val="20"/>
                <w:lang w:val="en-US"/>
              </w:rPr>
            </w:pPr>
          </w:p>
        </w:tc>
        <w:tc>
          <w:tcPr>
            <w:tcW w:w="4798" w:type="dxa"/>
            <w:shd w:val="clear" w:color="auto" w:fill="auto"/>
            <w:tcMar>
              <w:top w:w="15" w:type="dxa"/>
              <w:left w:w="15" w:type="dxa"/>
              <w:bottom w:w="15" w:type="dxa"/>
              <w:right w:w="15" w:type="dxa"/>
            </w:tcMar>
          </w:tcPr>
          <w:p w:rsidR="006229B9" w:rsidRPr="00FB520C" w:rsidRDefault="006229B9" w:rsidP="00115652">
            <w:pPr>
              <w:pStyle w:val="ab"/>
              <w:spacing w:after="0" w:line="254" w:lineRule="auto"/>
              <w:jc w:val="both"/>
              <w:rPr>
                <w:rFonts w:eastAsia="Calibri"/>
                <w:color w:val="000000"/>
                <w:kern w:val="24"/>
                <w:sz w:val="20"/>
                <w:szCs w:val="20"/>
                <w:lang w:val="kk-KZ"/>
              </w:rPr>
            </w:pPr>
            <w:r w:rsidRPr="00FB520C">
              <w:rPr>
                <w:rFonts w:eastAsia="Calibri"/>
                <w:color w:val="000000"/>
                <w:kern w:val="24"/>
                <w:sz w:val="20"/>
                <w:szCs w:val="20"/>
                <w:lang w:val="kk-KZ"/>
              </w:rPr>
              <w:t xml:space="preserve"> Мүсіндеу</w:t>
            </w:r>
          </w:p>
        </w:tc>
        <w:tc>
          <w:tcPr>
            <w:tcW w:w="2484" w:type="dxa"/>
          </w:tcPr>
          <w:p w:rsidR="006229B9" w:rsidRPr="00FB520C" w:rsidRDefault="006229B9" w:rsidP="00115652">
            <w:pPr>
              <w:spacing w:line="254" w:lineRule="auto"/>
              <w:ind w:left="173" w:right="184"/>
              <w:jc w:val="center"/>
              <w:rPr>
                <w:rFonts w:eastAsia="Calibri"/>
                <w:color w:val="000000"/>
                <w:kern w:val="24"/>
                <w:sz w:val="20"/>
                <w:szCs w:val="20"/>
                <w:lang w:eastAsia="zh-CN"/>
              </w:rPr>
            </w:pPr>
          </w:p>
        </w:tc>
        <w:tc>
          <w:tcPr>
            <w:tcW w:w="2694" w:type="dxa"/>
            <w:vMerge/>
          </w:tcPr>
          <w:p w:rsidR="006229B9" w:rsidRPr="00FB520C" w:rsidRDefault="006229B9" w:rsidP="00115652">
            <w:pPr>
              <w:spacing w:line="254" w:lineRule="auto"/>
              <w:ind w:left="173" w:right="184"/>
              <w:jc w:val="center"/>
              <w:rPr>
                <w:rFonts w:eastAsia="Calibri"/>
                <w:color w:val="000000"/>
                <w:kern w:val="24"/>
                <w:sz w:val="20"/>
                <w:szCs w:val="20"/>
                <w:lang w:eastAsia="zh-CN"/>
              </w:rPr>
            </w:pPr>
          </w:p>
        </w:tc>
      </w:tr>
      <w:tr w:rsidR="006229B9" w:rsidRPr="00FB520C" w:rsidTr="00115652">
        <w:trPr>
          <w:trHeight w:val="29"/>
        </w:trPr>
        <w:tc>
          <w:tcPr>
            <w:tcW w:w="798" w:type="dxa"/>
            <w:vMerge/>
            <w:tcMar>
              <w:top w:w="15" w:type="dxa"/>
              <w:left w:w="15" w:type="dxa"/>
              <w:bottom w:w="15" w:type="dxa"/>
              <w:right w:w="15" w:type="dxa"/>
            </w:tcMar>
          </w:tcPr>
          <w:p w:rsidR="006229B9" w:rsidRPr="00FB520C" w:rsidRDefault="006229B9" w:rsidP="00115652">
            <w:pPr>
              <w:spacing w:after="20" w:line="276" w:lineRule="auto"/>
              <w:ind w:left="20"/>
              <w:jc w:val="center"/>
              <w:rPr>
                <w:color w:val="000000"/>
                <w:sz w:val="20"/>
                <w:szCs w:val="20"/>
                <w:lang w:val="en-US"/>
              </w:rPr>
            </w:pPr>
          </w:p>
        </w:tc>
        <w:tc>
          <w:tcPr>
            <w:tcW w:w="4798" w:type="dxa"/>
            <w:shd w:val="clear" w:color="auto" w:fill="auto"/>
            <w:tcMar>
              <w:top w:w="15" w:type="dxa"/>
              <w:left w:w="15" w:type="dxa"/>
              <w:bottom w:w="15" w:type="dxa"/>
              <w:right w:w="15" w:type="dxa"/>
            </w:tcMar>
          </w:tcPr>
          <w:p w:rsidR="006229B9" w:rsidRPr="00FB520C" w:rsidRDefault="006229B9" w:rsidP="00115652">
            <w:pPr>
              <w:pStyle w:val="ab"/>
              <w:spacing w:after="0" w:line="254" w:lineRule="auto"/>
              <w:jc w:val="both"/>
              <w:rPr>
                <w:rFonts w:eastAsia="Calibri"/>
                <w:color w:val="000000"/>
                <w:kern w:val="24"/>
                <w:sz w:val="20"/>
                <w:szCs w:val="20"/>
                <w:lang w:val="kk-KZ"/>
              </w:rPr>
            </w:pPr>
            <w:r w:rsidRPr="00FB520C">
              <w:rPr>
                <w:rFonts w:eastAsia="Calibri"/>
                <w:color w:val="000000"/>
                <w:kern w:val="24"/>
                <w:sz w:val="20"/>
                <w:szCs w:val="20"/>
                <w:lang w:val="kk-KZ"/>
              </w:rPr>
              <w:t>Жапсыру</w:t>
            </w:r>
          </w:p>
        </w:tc>
        <w:tc>
          <w:tcPr>
            <w:tcW w:w="2484" w:type="dxa"/>
          </w:tcPr>
          <w:p w:rsidR="006229B9" w:rsidRPr="00FB520C" w:rsidRDefault="006229B9" w:rsidP="00115652">
            <w:pPr>
              <w:spacing w:line="254" w:lineRule="auto"/>
              <w:ind w:left="173" w:right="184"/>
              <w:jc w:val="center"/>
              <w:rPr>
                <w:rFonts w:eastAsia="Calibri"/>
                <w:color w:val="000000"/>
                <w:kern w:val="24"/>
                <w:sz w:val="20"/>
                <w:szCs w:val="20"/>
                <w:lang w:eastAsia="zh-CN"/>
              </w:rPr>
            </w:pPr>
          </w:p>
        </w:tc>
        <w:tc>
          <w:tcPr>
            <w:tcW w:w="2694" w:type="dxa"/>
            <w:vMerge/>
          </w:tcPr>
          <w:p w:rsidR="006229B9" w:rsidRPr="00FB520C" w:rsidRDefault="006229B9" w:rsidP="00115652">
            <w:pPr>
              <w:spacing w:line="254" w:lineRule="auto"/>
              <w:ind w:left="173" w:right="184"/>
              <w:jc w:val="center"/>
              <w:rPr>
                <w:rFonts w:eastAsia="Calibri"/>
                <w:color w:val="000000"/>
                <w:kern w:val="24"/>
                <w:sz w:val="20"/>
                <w:szCs w:val="20"/>
                <w:lang w:eastAsia="zh-CN"/>
              </w:rPr>
            </w:pPr>
          </w:p>
        </w:tc>
      </w:tr>
      <w:tr w:rsidR="006229B9" w:rsidRPr="00FB520C" w:rsidTr="00115652">
        <w:trPr>
          <w:trHeight w:val="29"/>
        </w:trPr>
        <w:tc>
          <w:tcPr>
            <w:tcW w:w="798" w:type="dxa"/>
            <w:vMerge/>
            <w:tcMar>
              <w:top w:w="15" w:type="dxa"/>
              <w:left w:w="15" w:type="dxa"/>
              <w:bottom w:w="15" w:type="dxa"/>
              <w:right w:w="15" w:type="dxa"/>
            </w:tcMar>
          </w:tcPr>
          <w:p w:rsidR="006229B9" w:rsidRPr="00FB520C" w:rsidRDefault="006229B9" w:rsidP="00115652">
            <w:pPr>
              <w:spacing w:after="20" w:line="276" w:lineRule="auto"/>
              <w:ind w:left="20"/>
              <w:jc w:val="center"/>
              <w:rPr>
                <w:color w:val="000000"/>
                <w:sz w:val="20"/>
                <w:szCs w:val="20"/>
                <w:lang w:val="en-US"/>
              </w:rPr>
            </w:pPr>
          </w:p>
        </w:tc>
        <w:tc>
          <w:tcPr>
            <w:tcW w:w="4798" w:type="dxa"/>
            <w:shd w:val="clear" w:color="auto" w:fill="auto"/>
            <w:tcMar>
              <w:top w:w="15" w:type="dxa"/>
              <w:left w:w="15" w:type="dxa"/>
              <w:bottom w:w="15" w:type="dxa"/>
              <w:right w:w="15" w:type="dxa"/>
            </w:tcMar>
          </w:tcPr>
          <w:p w:rsidR="006229B9" w:rsidRPr="00FB520C" w:rsidRDefault="006229B9" w:rsidP="00115652">
            <w:pPr>
              <w:rPr>
                <w:sz w:val="20"/>
                <w:szCs w:val="20"/>
              </w:rPr>
            </w:pPr>
            <w:r w:rsidRPr="00FB520C">
              <w:rPr>
                <w:rFonts w:eastAsia="Calibri"/>
                <w:color w:val="000000"/>
                <w:kern w:val="24"/>
                <w:sz w:val="20"/>
                <w:szCs w:val="20"/>
              </w:rPr>
              <w:t xml:space="preserve"> Құрастыру </w:t>
            </w:r>
          </w:p>
        </w:tc>
        <w:tc>
          <w:tcPr>
            <w:tcW w:w="2484" w:type="dxa"/>
          </w:tcPr>
          <w:p w:rsidR="006229B9" w:rsidRPr="00FB520C" w:rsidRDefault="006229B9" w:rsidP="00115652">
            <w:pPr>
              <w:spacing w:line="254" w:lineRule="auto"/>
              <w:ind w:left="173" w:right="184"/>
              <w:jc w:val="center"/>
              <w:rPr>
                <w:rFonts w:eastAsia="Calibri"/>
                <w:color w:val="000000"/>
                <w:kern w:val="24"/>
                <w:sz w:val="20"/>
                <w:szCs w:val="20"/>
                <w:lang w:eastAsia="zh-CN"/>
              </w:rPr>
            </w:pPr>
          </w:p>
        </w:tc>
        <w:tc>
          <w:tcPr>
            <w:tcW w:w="2694" w:type="dxa"/>
            <w:vMerge/>
          </w:tcPr>
          <w:p w:rsidR="006229B9" w:rsidRPr="00FB520C" w:rsidRDefault="006229B9" w:rsidP="00115652">
            <w:pPr>
              <w:spacing w:line="254" w:lineRule="auto"/>
              <w:ind w:left="173" w:right="184"/>
              <w:jc w:val="center"/>
              <w:rPr>
                <w:rFonts w:eastAsia="Calibri"/>
                <w:color w:val="000000"/>
                <w:kern w:val="24"/>
                <w:sz w:val="20"/>
                <w:szCs w:val="20"/>
                <w:lang w:eastAsia="zh-CN"/>
              </w:rPr>
            </w:pPr>
          </w:p>
        </w:tc>
      </w:tr>
      <w:tr w:rsidR="006229B9" w:rsidRPr="00FB520C" w:rsidTr="00115652">
        <w:trPr>
          <w:trHeight w:val="29"/>
        </w:trPr>
        <w:tc>
          <w:tcPr>
            <w:tcW w:w="798" w:type="dxa"/>
            <w:vMerge w:val="restart"/>
            <w:tcMar>
              <w:top w:w="15" w:type="dxa"/>
              <w:left w:w="15" w:type="dxa"/>
              <w:bottom w:w="15" w:type="dxa"/>
              <w:right w:w="15" w:type="dxa"/>
            </w:tcMar>
          </w:tcPr>
          <w:p w:rsidR="006229B9" w:rsidRPr="00FB520C" w:rsidRDefault="006229B9" w:rsidP="00115652">
            <w:pPr>
              <w:spacing w:after="20" w:line="276" w:lineRule="auto"/>
              <w:ind w:left="20"/>
              <w:jc w:val="center"/>
              <w:rPr>
                <w:color w:val="000000"/>
                <w:sz w:val="20"/>
                <w:szCs w:val="20"/>
              </w:rPr>
            </w:pPr>
            <w:r w:rsidRPr="00FB520C">
              <w:rPr>
                <w:color w:val="000000"/>
                <w:sz w:val="20"/>
                <w:szCs w:val="20"/>
              </w:rPr>
              <w:t>7</w:t>
            </w:r>
          </w:p>
        </w:tc>
        <w:tc>
          <w:tcPr>
            <w:tcW w:w="4798" w:type="dxa"/>
            <w:shd w:val="clear" w:color="auto" w:fill="auto"/>
            <w:tcMar>
              <w:top w:w="15" w:type="dxa"/>
              <w:left w:w="15" w:type="dxa"/>
              <w:bottom w:w="15" w:type="dxa"/>
              <w:right w:w="15" w:type="dxa"/>
            </w:tcMar>
          </w:tcPr>
          <w:p w:rsidR="006229B9" w:rsidRPr="00FB520C" w:rsidRDefault="006229B9" w:rsidP="00115652">
            <w:pPr>
              <w:spacing w:line="254" w:lineRule="auto"/>
              <w:ind w:left="101" w:right="173"/>
              <w:jc w:val="both"/>
              <w:rPr>
                <w:rFonts w:eastAsia="Calibri"/>
                <w:color w:val="000000"/>
                <w:kern w:val="24"/>
                <w:sz w:val="20"/>
                <w:szCs w:val="20"/>
                <w:lang w:eastAsia="zh-CN"/>
              </w:rPr>
            </w:pPr>
            <w:r w:rsidRPr="00FB520C">
              <w:rPr>
                <w:sz w:val="20"/>
                <w:szCs w:val="20"/>
              </w:rPr>
              <w:t>Шығармашылық іс-әрекет, бейнелеу іс-әрекеті</w:t>
            </w:r>
          </w:p>
        </w:tc>
        <w:tc>
          <w:tcPr>
            <w:tcW w:w="2484" w:type="dxa"/>
          </w:tcPr>
          <w:p w:rsidR="006229B9" w:rsidRPr="00FB520C" w:rsidRDefault="006229B9" w:rsidP="00115652">
            <w:pPr>
              <w:spacing w:line="254" w:lineRule="auto"/>
              <w:ind w:left="126" w:right="184"/>
              <w:jc w:val="center"/>
              <w:rPr>
                <w:sz w:val="20"/>
                <w:szCs w:val="20"/>
              </w:rPr>
            </w:pPr>
            <w:r w:rsidRPr="00FB520C">
              <w:rPr>
                <w:sz w:val="20"/>
                <w:szCs w:val="20"/>
              </w:rPr>
              <w:t>күн сайын</w:t>
            </w:r>
          </w:p>
        </w:tc>
        <w:tc>
          <w:tcPr>
            <w:tcW w:w="2694" w:type="dxa"/>
            <w:tcBorders>
              <w:top w:val="single" w:sz="8" w:space="0" w:color="000000"/>
              <w:left w:val="single" w:sz="8" w:space="0" w:color="000000"/>
              <w:bottom w:val="single" w:sz="8" w:space="0" w:color="000000"/>
              <w:right w:val="single" w:sz="8" w:space="0" w:color="000000"/>
            </w:tcBorders>
          </w:tcPr>
          <w:p w:rsidR="006229B9" w:rsidRPr="00FB520C" w:rsidRDefault="006229B9" w:rsidP="00115652">
            <w:pPr>
              <w:spacing w:line="254" w:lineRule="auto"/>
              <w:ind w:left="126" w:right="184"/>
              <w:jc w:val="center"/>
              <w:rPr>
                <w:color w:val="000000"/>
                <w:kern w:val="24"/>
                <w:sz w:val="20"/>
                <w:szCs w:val="20"/>
                <w:lang w:eastAsia="zh-CN"/>
              </w:rPr>
            </w:pPr>
          </w:p>
        </w:tc>
      </w:tr>
      <w:tr w:rsidR="006229B9" w:rsidRPr="00FB520C" w:rsidTr="00115652">
        <w:trPr>
          <w:trHeight w:val="29"/>
        </w:trPr>
        <w:tc>
          <w:tcPr>
            <w:tcW w:w="798" w:type="dxa"/>
            <w:vMerge/>
            <w:tcMar>
              <w:top w:w="15" w:type="dxa"/>
              <w:left w:w="15" w:type="dxa"/>
              <w:bottom w:w="15" w:type="dxa"/>
              <w:right w:w="15" w:type="dxa"/>
            </w:tcMar>
          </w:tcPr>
          <w:p w:rsidR="006229B9" w:rsidRPr="00FB520C" w:rsidRDefault="006229B9" w:rsidP="00115652">
            <w:pPr>
              <w:spacing w:after="20" w:line="276" w:lineRule="auto"/>
              <w:ind w:left="20"/>
              <w:jc w:val="center"/>
              <w:rPr>
                <w:sz w:val="20"/>
                <w:szCs w:val="20"/>
              </w:rPr>
            </w:pPr>
          </w:p>
        </w:tc>
        <w:tc>
          <w:tcPr>
            <w:tcW w:w="4798" w:type="dxa"/>
            <w:shd w:val="clear" w:color="auto" w:fill="auto"/>
            <w:tcMar>
              <w:top w:w="15" w:type="dxa"/>
              <w:left w:w="15" w:type="dxa"/>
              <w:bottom w:w="15" w:type="dxa"/>
              <w:right w:w="15" w:type="dxa"/>
            </w:tcMar>
          </w:tcPr>
          <w:p w:rsidR="006229B9" w:rsidRPr="00FB520C" w:rsidRDefault="006229B9" w:rsidP="00115652">
            <w:pPr>
              <w:spacing w:line="254" w:lineRule="auto"/>
              <w:ind w:left="101" w:right="173"/>
              <w:jc w:val="both"/>
              <w:rPr>
                <w:sz w:val="20"/>
                <w:szCs w:val="20"/>
                <w:lang w:eastAsia="zh-CN"/>
              </w:rPr>
            </w:pPr>
            <w:r w:rsidRPr="00FB520C">
              <w:rPr>
                <w:rFonts w:eastAsia="Calibri"/>
                <w:color w:val="000000"/>
                <w:kern w:val="24"/>
                <w:sz w:val="20"/>
                <w:szCs w:val="20"/>
                <w:lang w:eastAsia="zh-CN"/>
              </w:rPr>
              <w:t>Музыка</w:t>
            </w:r>
          </w:p>
        </w:tc>
        <w:tc>
          <w:tcPr>
            <w:tcW w:w="2484" w:type="dxa"/>
          </w:tcPr>
          <w:p w:rsidR="006229B9" w:rsidRPr="00FB520C" w:rsidRDefault="006229B9" w:rsidP="00115652">
            <w:pPr>
              <w:spacing w:line="254" w:lineRule="auto"/>
              <w:ind w:left="126" w:right="184"/>
              <w:jc w:val="center"/>
              <w:rPr>
                <w:sz w:val="20"/>
                <w:szCs w:val="20"/>
              </w:rPr>
            </w:pPr>
          </w:p>
        </w:tc>
        <w:tc>
          <w:tcPr>
            <w:tcW w:w="2694" w:type="dxa"/>
            <w:tcBorders>
              <w:top w:val="single" w:sz="8" w:space="0" w:color="000000"/>
              <w:left w:val="single" w:sz="8" w:space="0" w:color="000000"/>
              <w:bottom w:val="single" w:sz="8" w:space="0" w:color="000000"/>
              <w:right w:val="single" w:sz="8" w:space="0" w:color="000000"/>
            </w:tcBorders>
          </w:tcPr>
          <w:p w:rsidR="006229B9" w:rsidRPr="00FB520C" w:rsidRDefault="006229B9" w:rsidP="00115652">
            <w:pPr>
              <w:spacing w:line="254" w:lineRule="auto"/>
              <w:ind w:left="126" w:right="184"/>
              <w:jc w:val="center"/>
              <w:rPr>
                <w:color w:val="000000"/>
                <w:kern w:val="24"/>
                <w:sz w:val="20"/>
                <w:szCs w:val="20"/>
                <w:lang w:eastAsia="zh-CN"/>
              </w:rPr>
            </w:pPr>
            <w:r w:rsidRPr="00FB520C">
              <w:rPr>
                <w:sz w:val="20"/>
                <w:szCs w:val="20"/>
              </w:rPr>
              <w:t>2 сағат</w:t>
            </w:r>
          </w:p>
        </w:tc>
      </w:tr>
      <w:tr w:rsidR="006229B9" w:rsidRPr="00FB520C" w:rsidTr="00115652">
        <w:trPr>
          <w:trHeight w:val="29"/>
        </w:trPr>
        <w:tc>
          <w:tcPr>
            <w:tcW w:w="798" w:type="dxa"/>
            <w:vMerge/>
            <w:tcMar>
              <w:top w:w="15" w:type="dxa"/>
              <w:left w:w="15" w:type="dxa"/>
              <w:bottom w:w="15" w:type="dxa"/>
              <w:right w:w="15" w:type="dxa"/>
            </w:tcMar>
          </w:tcPr>
          <w:p w:rsidR="006229B9" w:rsidRPr="00FB520C" w:rsidRDefault="006229B9" w:rsidP="00115652">
            <w:pPr>
              <w:spacing w:after="20" w:line="276" w:lineRule="auto"/>
              <w:ind w:left="20"/>
              <w:jc w:val="center"/>
              <w:rPr>
                <w:color w:val="000000"/>
                <w:sz w:val="20"/>
                <w:szCs w:val="20"/>
              </w:rPr>
            </w:pPr>
          </w:p>
        </w:tc>
        <w:tc>
          <w:tcPr>
            <w:tcW w:w="4798" w:type="dxa"/>
            <w:shd w:val="clear" w:color="auto" w:fill="auto"/>
            <w:tcMar>
              <w:top w:w="15" w:type="dxa"/>
              <w:left w:w="15" w:type="dxa"/>
              <w:bottom w:w="15" w:type="dxa"/>
              <w:right w:w="15" w:type="dxa"/>
            </w:tcMar>
          </w:tcPr>
          <w:p w:rsidR="006229B9" w:rsidRPr="00FB520C" w:rsidRDefault="006229B9" w:rsidP="00115652">
            <w:pPr>
              <w:spacing w:line="254" w:lineRule="auto"/>
              <w:ind w:left="101" w:right="173"/>
              <w:jc w:val="both"/>
              <w:rPr>
                <w:rFonts w:eastAsia="Calibri"/>
                <w:color w:val="000000"/>
                <w:kern w:val="24"/>
                <w:sz w:val="20"/>
                <w:szCs w:val="20"/>
                <w:lang w:eastAsia="zh-CN"/>
              </w:rPr>
            </w:pPr>
            <w:r w:rsidRPr="00FB520C">
              <w:rPr>
                <w:rFonts w:eastAsia="Calibri"/>
                <w:color w:val="000000"/>
                <w:kern w:val="24"/>
                <w:sz w:val="20"/>
                <w:szCs w:val="20"/>
              </w:rPr>
              <w:t>Музыка ****</w:t>
            </w:r>
          </w:p>
        </w:tc>
        <w:tc>
          <w:tcPr>
            <w:tcW w:w="2484" w:type="dxa"/>
          </w:tcPr>
          <w:p w:rsidR="006229B9" w:rsidRPr="00FB520C" w:rsidRDefault="006229B9" w:rsidP="00115652">
            <w:pPr>
              <w:spacing w:line="254" w:lineRule="auto"/>
              <w:ind w:left="126" w:right="184"/>
              <w:jc w:val="center"/>
              <w:rPr>
                <w:sz w:val="20"/>
                <w:szCs w:val="20"/>
              </w:rPr>
            </w:pPr>
            <w:r w:rsidRPr="00FB520C">
              <w:rPr>
                <w:sz w:val="20"/>
                <w:szCs w:val="20"/>
              </w:rPr>
              <w:t>күн сайын</w:t>
            </w:r>
          </w:p>
        </w:tc>
        <w:tc>
          <w:tcPr>
            <w:tcW w:w="2694" w:type="dxa"/>
            <w:tcBorders>
              <w:top w:val="single" w:sz="8" w:space="0" w:color="000000"/>
              <w:left w:val="single" w:sz="8" w:space="0" w:color="000000"/>
              <w:bottom w:val="single" w:sz="8" w:space="0" w:color="000000"/>
              <w:right w:val="single" w:sz="8" w:space="0" w:color="000000"/>
            </w:tcBorders>
          </w:tcPr>
          <w:p w:rsidR="006229B9" w:rsidRPr="00FB520C" w:rsidRDefault="006229B9" w:rsidP="00115652">
            <w:pPr>
              <w:spacing w:line="254" w:lineRule="auto"/>
              <w:ind w:left="126" w:right="184"/>
              <w:jc w:val="center"/>
              <w:rPr>
                <w:color w:val="000000"/>
                <w:kern w:val="24"/>
                <w:sz w:val="20"/>
                <w:szCs w:val="20"/>
                <w:lang w:eastAsia="zh-CN"/>
              </w:rPr>
            </w:pPr>
          </w:p>
        </w:tc>
      </w:tr>
      <w:tr w:rsidR="006229B9" w:rsidRPr="00FB520C" w:rsidTr="00115652">
        <w:trPr>
          <w:trHeight w:val="29"/>
        </w:trPr>
        <w:tc>
          <w:tcPr>
            <w:tcW w:w="798" w:type="dxa"/>
            <w:tcMar>
              <w:top w:w="15" w:type="dxa"/>
              <w:left w:w="15" w:type="dxa"/>
              <w:bottom w:w="15" w:type="dxa"/>
              <w:right w:w="15" w:type="dxa"/>
            </w:tcMar>
          </w:tcPr>
          <w:p w:rsidR="006229B9" w:rsidRPr="00FB520C" w:rsidRDefault="006229B9" w:rsidP="00115652">
            <w:pPr>
              <w:spacing w:after="20" w:line="276" w:lineRule="auto"/>
              <w:ind w:left="20"/>
              <w:jc w:val="center"/>
              <w:rPr>
                <w:color w:val="000000"/>
                <w:sz w:val="20"/>
                <w:szCs w:val="20"/>
              </w:rPr>
            </w:pPr>
            <w:r w:rsidRPr="00FB520C">
              <w:rPr>
                <w:color w:val="000000"/>
                <w:sz w:val="20"/>
                <w:szCs w:val="20"/>
              </w:rPr>
              <w:t>8</w:t>
            </w:r>
          </w:p>
        </w:tc>
        <w:tc>
          <w:tcPr>
            <w:tcW w:w="4798" w:type="dxa"/>
            <w:shd w:val="clear" w:color="auto" w:fill="auto"/>
            <w:tcMar>
              <w:top w:w="15" w:type="dxa"/>
              <w:left w:w="15" w:type="dxa"/>
              <w:bottom w:w="15" w:type="dxa"/>
              <w:right w:w="15" w:type="dxa"/>
            </w:tcMar>
          </w:tcPr>
          <w:p w:rsidR="006229B9" w:rsidRPr="00FB520C" w:rsidRDefault="006229B9" w:rsidP="00115652">
            <w:pPr>
              <w:spacing w:line="254" w:lineRule="auto"/>
              <w:ind w:left="101" w:right="173"/>
              <w:jc w:val="both"/>
              <w:rPr>
                <w:rFonts w:eastAsia="Calibri"/>
                <w:color w:val="000000"/>
                <w:kern w:val="24"/>
                <w:sz w:val="20"/>
                <w:szCs w:val="20"/>
              </w:rPr>
            </w:pPr>
            <w:r w:rsidRPr="00FB520C">
              <w:rPr>
                <w:sz w:val="20"/>
                <w:szCs w:val="20"/>
              </w:rPr>
              <w:t>Барлығы</w:t>
            </w:r>
          </w:p>
        </w:tc>
        <w:tc>
          <w:tcPr>
            <w:tcW w:w="2484" w:type="dxa"/>
          </w:tcPr>
          <w:p w:rsidR="006229B9" w:rsidRPr="00FB520C" w:rsidRDefault="006229B9" w:rsidP="00115652">
            <w:pPr>
              <w:spacing w:line="254" w:lineRule="auto"/>
              <w:ind w:left="126" w:right="184"/>
              <w:jc w:val="center"/>
              <w:rPr>
                <w:sz w:val="20"/>
                <w:szCs w:val="20"/>
              </w:rPr>
            </w:pPr>
          </w:p>
        </w:tc>
        <w:tc>
          <w:tcPr>
            <w:tcW w:w="2694" w:type="dxa"/>
            <w:tcBorders>
              <w:top w:val="single" w:sz="8" w:space="0" w:color="000000"/>
              <w:left w:val="single" w:sz="8" w:space="0" w:color="000000"/>
              <w:bottom w:val="single" w:sz="8" w:space="0" w:color="000000"/>
              <w:right w:val="single" w:sz="8" w:space="0" w:color="000000"/>
            </w:tcBorders>
          </w:tcPr>
          <w:p w:rsidR="006229B9" w:rsidRPr="00FB520C" w:rsidRDefault="006229B9" w:rsidP="00115652">
            <w:pPr>
              <w:spacing w:line="254" w:lineRule="auto"/>
              <w:ind w:left="126" w:right="184"/>
              <w:jc w:val="center"/>
              <w:rPr>
                <w:sz w:val="20"/>
                <w:szCs w:val="20"/>
              </w:rPr>
            </w:pPr>
            <w:r w:rsidRPr="00FB520C">
              <w:rPr>
                <w:sz w:val="20"/>
                <w:szCs w:val="20"/>
              </w:rPr>
              <w:t>20 сағат</w:t>
            </w:r>
          </w:p>
        </w:tc>
      </w:tr>
    </w:tbl>
    <w:p w:rsidR="00FB520C" w:rsidRDefault="00FB520C" w:rsidP="00FB520C">
      <w:pPr>
        <w:pStyle w:val="1"/>
        <w:spacing w:before="72"/>
        <w:ind w:left="142" w:right="30"/>
        <w:jc w:val="left"/>
        <w:rPr>
          <w:b w:val="0"/>
          <w:sz w:val="22"/>
          <w:szCs w:val="22"/>
        </w:rPr>
      </w:pPr>
      <w:r w:rsidRPr="00FB520C">
        <w:rPr>
          <w:b w:val="0"/>
          <w:sz w:val="22"/>
          <w:szCs w:val="22"/>
        </w:rPr>
        <w:t>Ескерту: *Ұйымдастырылған іс-әрекет -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бағдарламаларын бекіту туралы» (Нормативтік құқықтық актілерді мемлекеттік тіркеу тізілімінде № 14235 болып тіркелген) мектепке дейінгі тәрбие мен оқытудың Үлгілік оқу бағдарламасының мазмұнын, соның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 **Мектеп жасына дейінгі балалардың жас ерекшеліктерін ескере отырып, күні бойы балалардың физикалық белсенділігіне уақыт бөлінеді.</w:t>
      </w:r>
    </w:p>
    <w:p w:rsidR="00FB520C" w:rsidRDefault="00FB520C" w:rsidP="00FB520C">
      <w:pPr>
        <w:pStyle w:val="1"/>
        <w:spacing w:before="72"/>
        <w:ind w:left="142" w:right="30"/>
        <w:jc w:val="left"/>
        <w:rPr>
          <w:b w:val="0"/>
          <w:sz w:val="22"/>
          <w:szCs w:val="22"/>
        </w:rPr>
      </w:pPr>
      <w:r w:rsidRPr="00FB520C">
        <w:rPr>
          <w:b w:val="0"/>
          <w:sz w:val="22"/>
          <w:szCs w:val="22"/>
        </w:rPr>
        <w:t xml:space="preserve"> ***Мемлекеттік тілді меңгерту мақсатында күні бойы режимдік сәттерде Үлгілік оқу бағдарламасында айқындалған сөздік минимумды үйрету, түрлі балалар әрекетінде тәрбиеленушілердің ауызекі байланыстырып сөйлеуін дамыту, сондай-ақ қазақ халқының мәдениетімен, салттары мен дәстүрлерімен таныстыру, белсенді сөздікті байыту, сөздік нормаларды, мәдениетті қарым-қатынасты игерту ұсынылады. </w:t>
      </w:r>
    </w:p>
    <w:p w:rsidR="004B3AE8" w:rsidRPr="00FB520C" w:rsidRDefault="00FB520C" w:rsidP="00FB520C">
      <w:pPr>
        <w:pStyle w:val="1"/>
        <w:spacing w:before="72"/>
        <w:ind w:left="142" w:right="30"/>
        <w:jc w:val="left"/>
        <w:rPr>
          <w:b w:val="0"/>
          <w:sz w:val="22"/>
          <w:szCs w:val="22"/>
        </w:rPr>
      </w:pPr>
      <w:r w:rsidRPr="00FB520C">
        <w:rPr>
          <w:b w:val="0"/>
          <w:sz w:val="22"/>
          <w:szCs w:val="22"/>
        </w:rPr>
        <w:t>****Балалардың жас ерекшеліктерін ескере отырып, күні бойы музыка тыңдау, ән айту, әндерді жаттату, импровизация, ырғақты-музыкалық қимылдар, шулы балалар аспаптарында ойнау және басқа музыкалық іс-әрекетке уақыт бөлінеді.</w:t>
      </w:r>
    </w:p>
    <w:p w:rsidR="00167C4A" w:rsidRDefault="00A80518">
      <w:pPr>
        <w:pStyle w:val="1"/>
        <w:spacing w:before="72"/>
      </w:pPr>
      <w:r>
        <w:lastRenderedPageBreak/>
        <w:t>Пояснительнаязаписка</w:t>
      </w:r>
    </w:p>
    <w:p w:rsidR="00167C4A" w:rsidRDefault="00167C4A">
      <w:pPr>
        <w:pStyle w:val="a3"/>
        <w:spacing w:before="6"/>
        <w:ind w:left="0"/>
        <w:jc w:val="left"/>
        <w:rPr>
          <w:b/>
          <w:sz w:val="27"/>
        </w:rPr>
      </w:pPr>
    </w:p>
    <w:p w:rsidR="00551021" w:rsidRDefault="00A80518" w:rsidP="00551021">
      <w:pPr>
        <w:pStyle w:val="a3"/>
        <w:ind w:left="0"/>
        <w:jc w:val="left"/>
        <w:rPr>
          <w:lang w:val="ru-RU"/>
        </w:rPr>
      </w:pPr>
      <w:r>
        <w:t>КГКП«Ясли-сад</w:t>
      </w:r>
      <w:r w:rsidR="00A712BC">
        <w:rPr>
          <w:lang w:val="ru-RU"/>
        </w:rPr>
        <w:t xml:space="preserve"> </w:t>
      </w:r>
      <w:r>
        <w:t>«</w:t>
      </w:r>
      <w:r w:rsidR="007F18AF">
        <w:t>Балдәурен</w:t>
      </w:r>
      <w:r>
        <w:t>»</w:t>
      </w:r>
      <w:r w:rsidR="00A712BC">
        <w:rPr>
          <w:lang w:val="ru-RU"/>
        </w:rPr>
        <w:t xml:space="preserve"> </w:t>
      </w:r>
      <w:r>
        <w:t>при</w:t>
      </w:r>
      <w:r w:rsidR="00A712BC">
        <w:rPr>
          <w:lang w:val="ru-RU"/>
        </w:rPr>
        <w:t xml:space="preserve"> </w:t>
      </w:r>
      <w:r>
        <w:t>разработке</w:t>
      </w:r>
      <w:r w:rsidR="00A712BC">
        <w:rPr>
          <w:lang w:val="ru-RU"/>
        </w:rPr>
        <w:t xml:space="preserve"> </w:t>
      </w:r>
      <w:r>
        <w:t>рабочего</w:t>
      </w:r>
      <w:r w:rsidR="00A712BC">
        <w:rPr>
          <w:lang w:val="ru-RU"/>
        </w:rPr>
        <w:t xml:space="preserve"> </w:t>
      </w:r>
      <w:r>
        <w:t>учебного</w:t>
      </w:r>
      <w:r w:rsidR="00A712BC">
        <w:rPr>
          <w:lang w:val="ru-RU"/>
        </w:rPr>
        <w:t xml:space="preserve"> </w:t>
      </w:r>
      <w:r>
        <w:t>плана</w:t>
      </w:r>
      <w:r w:rsidR="00A712BC">
        <w:rPr>
          <w:lang w:val="ru-RU"/>
        </w:rPr>
        <w:t xml:space="preserve"> </w:t>
      </w:r>
      <w:r>
        <w:t>руководствовался</w:t>
      </w:r>
      <w:r w:rsidR="00A712BC">
        <w:rPr>
          <w:lang w:val="ru-RU"/>
        </w:rPr>
        <w:t xml:space="preserve"> </w:t>
      </w:r>
      <w:r>
        <w:t xml:space="preserve"> следующими</w:t>
      </w:r>
      <w:r w:rsidR="00A712BC">
        <w:rPr>
          <w:lang w:val="ru-RU"/>
        </w:rPr>
        <w:t xml:space="preserve"> </w:t>
      </w:r>
      <w:r>
        <w:t>нормативно-правовыми</w:t>
      </w:r>
      <w:r w:rsidR="00A712BC">
        <w:rPr>
          <w:lang w:val="ru-RU"/>
        </w:rPr>
        <w:t xml:space="preserve"> </w:t>
      </w:r>
      <w:r>
        <w:t>документами:</w:t>
      </w:r>
      <w:r w:rsidR="007F18AF">
        <w:t xml:space="preserve">  </w:t>
      </w:r>
      <w:r w:rsidR="00A712BC">
        <w:rPr>
          <w:lang w:val="ru-RU"/>
        </w:rPr>
        <w:t xml:space="preserve">  </w:t>
      </w:r>
    </w:p>
    <w:p w:rsidR="007F18AF" w:rsidRDefault="00A712BC" w:rsidP="00551021">
      <w:pPr>
        <w:pStyle w:val="a3"/>
        <w:ind w:left="0"/>
        <w:jc w:val="left"/>
        <w:rPr>
          <w:lang w:val="ru-RU"/>
        </w:rPr>
      </w:pPr>
      <w:r>
        <w:rPr>
          <w:lang w:val="ru-RU"/>
        </w:rPr>
        <w:t xml:space="preserve"> </w:t>
      </w:r>
      <w:r w:rsidR="007F18AF">
        <w:t>1.</w:t>
      </w:r>
      <w:r w:rsidR="001C2AEA">
        <w:t>Закон</w:t>
      </w:r>
      <w:r>
        <w:rPr>
          <w:lang w:val="ru-RU"/>
        </w:rPr>
        <w:t xml:space="preserve"> </w:t>
      </w:r>
      <w:r w:rsidR="001C2AEA">
        <w:t>Республики</w:t>
      </w:r>
      <w:r>
        <w:rPr>
          <w:lang w:val="ru-RU"/>
        </w:rPr>
        <w:t xml:space="preserve"> </w:t>
      </w:r>
      <w:r w:rsidR="001C2AEA">
        <w:t>Казахстан</w:t>
      </w:r>
      <w:r>
        <w:rPr>
          <w:lang w:val="ru-RU"/>
        </w:rPr>
        <w:t xml:space="preserve"> </w:t>
      </w:r>
      <w:r w:rsidR="001C2AEA">
        <w:t>Обобразовании»</w:t>
      </w:r>
      <w:hyperlink r:id="rId25">
        <w:r w:rsidR="001C2AEA">
          <w:rPr>
            <w:color w:val="0462C1"/>
            <w:u w:val="single" w:color="0462C1"/>
          </w:rPr>
          <w:t>https://adilet.zan.kz/rus/docs/Z070000319_</w:t>
        </w:r>
      </w:hyperlink>
    </w:p>
    <w:p w:rsidR="007F18AF" w:rsidRDefault="007F18AF" w:rsidP="00551021">
      <w:pPr>
        <w:pStyle w:val="a3"/>
        <w:ind w:left="0"/>
        <w:jc w:val="left"/>
        <w:rPr>
          <w:lang w:val="ru-RU"/>
        </w:rPr>
      </w:pPr>
      <w:r>
        <w:rPr>
          <w:lang w:val="ru-RU"/>
        </w:rPr>
        <w:t>2.</w:t>
      </w:r>
      <w:r w:rsidR="001C2AEA">
        <w:t>Закон</w:t>
      </w:r>
      <w:r w:rsidR="00A712BC">
        <w:rPr>
          <w:lang w:val="ru-RU"/>
        </w:rPr>
        <w:t xml:space="preserve"> </w:t>
      </w:r>
      <w:r w:rsidR="001C2AEA">
        <w:t>Республики</w:t>
      </w:r>
      <w:r w:rsidR="00A712BC">
        <w:rPr>
          <w:lang w:val="ru-RU"/>
        </w:rPr>
        <w:t xml:space="preserve"> </w:t>
      </w:r>
      <w:r w:rsidR="001C2AEA">
        <w:t>Казахстан</w:t>
      </w:r>
      <w:r w:rsidR="00A712BC">
        <w:rPr>
          <w:lang w:val="ru-RU"/>
        </w:rPr>
        <w:t xml:space="preserve"> </w:t>
      </w:r>
      <w:r w:rsidR="001C2AEA">
        <w:t>«О</w:t>
      </w:r>
      <w:r w:rsidR="00A712BC">
        <w:rPr>
          <w:lang w:val="ru-RU"/>
        </w:rPr>
        <w:t xml:space="preserve"> </w:t>
      </w:r>
      <w:r w:rsidR="001C2AEA">
        <w:t>статусе</w:t>
      </w:r>
      <w:r w:rsidR="00A712BC">
        <w:rPr>
          <w:lang w:val="ru-RU"/>
        </w:rPr>
        <w:t xml:space="preserve"> </w:t>
      </w:r>
      <w:r w:rsidR="001C2AEA">
        <w:t>педагога»</w:t>
      </w:r>
      <w:r w:rsidR="00551021">
        <w:t xml:space="preserve"> </w:t>
      </w:r>
      <w:hyperlink r:id="rId26" w:history="1">
        <w:r w:rsidR="001C2AEA" w:rsidRPr="004442D5">
          <w:rPr>
            <w:rStyle w:val="aa"/>
          </w:rPr>
          <w:t>https://adilet.zan.kz/rus/docs/Z1900000293</w:t>
        </w:r>
      </w:hyperlink>
    </w:p>
    <w:p w:rsidR="007F18AF" w:rsidRDefault="007F18AF" w:rsidP="00551021">
      <w:pPr>
        <w:pStyle w:val="a3"/>
        <w:ind w:left="0"/>
        <w:jc w:val="left"/>
        <w:rPr>
          <w:lang w:val="ru-RU"/>
        </w:rPr>
      </w:pPr>
      <w:r>
        <w:rPr>
          <w:lang w:val="ru-RU"/>
        </w:rPr>
        <w:t>3.</w:t>
      </w:r>
      <w:r w:rsidR="001C2AEA">
        <w:t>Закон</w:t>
      </w:r>
      <w:r w:rsidR="00A712BC">
        <w:rPr>
          <w:lang w:val="ru-RU"/>
        </w:rPr>
        <w:t xml:space="preserve"> </w:t>
      </w:r>
      <w:r w:rsidR="001C2AEA">
        <w:t>Республики</w:t>
      </w:r>
      <w:r w:rsidR="00A712BC">
        <w:rPr>
          <w:lang w:val="ru-RU"/>
        </w:rPr>
        <w:t xml:space="preserve"> </w:t>
      </w:r>
      <w:r w:rsidR="001C2AEA">
        <w:t>Казахстан</w:t>
      </w:r>
      <w:r w:rsidR="00A712BC">
        <w:rPr>
          <w:lang w:val="ru-RU"/>
        </w:rPr>
        <w:t xml:space="preserve"> </w:t>
      </w:r>
      <w:r w:rsidR="001C2AEA">
        <w:t>«О</w:t>
      </w:r>
      <w:r w:rsidR="00A712BC">
        <w:rPr>
          <w:lang w:val="ru-RU"/>
        </w:rPr>
        <w:t xml:space="preserve"> </w:t>
      </w:r>
      <w:r w:rsidR="001C2AEA">
        <w:t>правах</w:t>
      </w:r>
      <w:r w:rsidR="00A712BC">
        <w:rPr>
          <w:lang w:val="ru-RU"/>
        </w:rPr>
        <w:t xml:space="preserve"> </w:t>
      </w:r>
      <w:r w:rsidR="001C2AEA">
        <w:t>ребенка</w:t>
      </w:r>
      <w:r w:rsidR="00A712BC">
        <w:rPr>
          <w:lang w:val="ru-RU"/>
        </w:rPr>
        <w:t xml:space="preserve"> </w:t>
      </w:r>
      <w:r w:rsidR="001C2AEA">
        <w:t>в</w:t>
      </w:r>
      <w:r w:rsidR="00A712BC">
        <w:rPr>
          <w:lang w:val="ru-RU"/>
        </w:rPr>
        <w:t xml:space="preserve"> </w:t>
      </w:r>
      <w:r w:rsidR="001C2AEA">
        <w:t>Республике</w:t>
      </w:r>
      <w:r w:rsidR="00A712BC">
        <w:rPr>
          <w:lang w:val="ru-RU"/>
        </w:rPr>
        <w:t xml:space="preserve"> </w:t>
      </w:r>
      <w:r w:rsidR="001C2AEA">
        <w:t>Казахстан»</w:t>
      </w:r>
      <w:r w:rsidR="00A712BC">
        <w:rPr>
          <w:lang w:val="ru-RU"/>
        </w:rPr>
        <w:t xml:space="preserve"> </w:t>
      </w:r>
      <w:hyperlink r:id="rId27">
        <w:r w:rsidR="001C2AEA" w:rsidRPr="001C2AEA">
          <w:rPr>
            <w:u w:val="single"/>
          </w:rPr>
          <w:t>https://adilet.zan.kz/rus/docs/Z020000345</w:t>
        </w:r>
      </w:hyperlink>
    </w:p>
    <w:p w:rsidR="007F18AF" w:rsidRDefault="007F18AF" w:rsidP="00551021">
      <w:pPr>
        <w:pStyle w:val="a3"/>
        <w:ind w:left="0"/>
        <w:jc w:val="left"/>
        <w:rPr>
          <w:lang w:val="ru-RU"/>
        </w:rPr>
      </w:pPr>
      <w:r>
        <w:rPr>
          <w:lang w:val="ru-RU"/>
        </w:rPr>
        <w:t>4.</w:t>
      </w:r>
      <w:r w:rsidR="001C2AEA">
        <w:t>Закон</w:t>
      </w:r>
      <w:r w:rsidR="00A712BC">
        <w:rPr>
          <w:lang w:val="ru-RU"/>
        </w:rPr>
        <w:t xml:space="preserve"> </w:t>
      </w:r>
      <w:r w:rsidR="001C2AEA">
        <w:t>Республики</w:t>
      </w:r>
      <w:r w:rsidR="00A712BC">
        <w:rPr>
          <w:lang w:val="ru-RU"/>
        </w:rPr>
        <w:t xml:space="preserve"> </w:t>
      </w:r>
      <w:r w:rsidR="001C2AEA">
        <w:t>Казахстан</w:t>
      </w:r>
      <w:r w:rsidR="00A712BC">
        <w:rPr>
          <w:lang w:val="ru-RU"/>
        </w:rPr>
        <w:t xml:space="preserve"> </w:t>
      </w:r>
      <w:r w:rsidR="001C2AEA">
        <w:t>«О</w:t>
      </w:r>
      <w:r w:rsidR="00A712BC">
        <w:rPr>
          <w:lang w:val="ru-RU"/>
        </w:rPr>
        <w:t xml:space="preserve"> </w:t>
      </w:r>
      <w:r w:rsidR="001C2AEA">
        <w:t>безопасности</w:t>
      </w:r>
      <w:r w:rsidR="00A712BC">
        <w:rPr>
          <w:lang w:val="ru-RU"/>
        </w:rPr>
        <w:t xml:space="preserve"> </w:t>
      </w:r>
      <w:r w:rsidR="001C2AEA">
        <w:t>игрушек»</w:t>
      </w:r>
      <w:r w:rsidR="00551021">
        <w:t xml:space="preserve"> </w:t>
      </w:r>
      <w:hyperlink r:id="rId28">
        <w:r w:rsidR="001C2AEA" w:rsidRPr="001C2AEA">
          <w:rPr>
            <w:u w:val="single"/>
          </w:rPr>
          <w:t>https://adilet.zan.kz/rus/docs/Z070000306</w:t>
        </w:r>
      </w:hyperlink>
    </w:p>
    <w:p w:rsidR="007F18AF" w:rsidRDefault="007F18AF" w:rsidP="00551021">
      <w:pPr>
        <w:pStyle w:val="a3"/>
        <w:ind w:left="0"/>
        <w:jc w:val="left"/>
        <w:rPr>
          <w:lang w:val="ru-RU"/>
        </w:rPr>
      </w:pPr>
      <w:r>
        <w:rPr>
          <w:lang w:val="ru-RU"/>
        </w:rPr>
        <w:t>5.</w:t>
      </w:r>
      <w:r w:rsidR="001C2AEA">
        <w:t>Закон Республики Казахстан «О социальной и медико-педагогической</w:t>
      </w:r>
      <w:r w:rsidR="00A712BC">
        <w:rPr>
          <w:lang w:val="ru-RU"/>
        </w:rPr>
        <w:t xml:space="preserve"> </w:t>
      </w:r>
      <w:r w:rsidR="001C2AEA">
        <w:t>коррекционной</w:t>
      </w:r>
      <w:r w:rsidR="00A712BC">
        <w:rPr>
          <w:lang w:val="ru-RU"/>
        </w:rPr>
        <w:t xml:space="preserve"> </w:t>
      </w:r>
      <w:r w:rsidR="001C2AEA">
        <w:t>поддержке</w:t>
      </w:r>
      <w:r w:rsidR="00A712BC">
        <w:rPr>
          <w:lang w:val="ru-RU"/>
        </w:rPr>
        <w:t xml:space="preserve"> </w:t>
      </w:r>
      <w:r w:rsidR="001C2AEA">
        <w:t>детей</w:t>
      </w:r>
      <w:r w:rsidR="00A712BC">
        <w:rPr>
          <w:lang w:val="ru-RU"/>
        </w:rPr>
        <w:t xml:space="preserve"> </w:t>
      </w:r>
      <w:r w:rsidR="001C2AEA">
        <w:t>с</w:t>
      </w:r>
      <w:r w:rsidR="00A712BC">
        <w:rPr>
          <w:lang w:val="ru-RU"/>
        </w:rPr>
        <w:t xml:space="preserve"> </w:t>
      </w:r>
      <w:r w:rsidR="001C2AEA">
        <w:t>ограниченными</w:t>
      </w:r>
      <w:r w:rsidR="00A712BC">
        <w:rPr>
          <w:lang w:val="ru-RU"/>
        </w:rPr>
        <w:t xml:space="preserve"> </w:t>
      </w:r>
      <w:r w:rsidR="001C2AEA">
        <w:t>возможностями</w:t>
      </w:r>
      <w:r>
        <w:rPr>
          <w:lang w:val="ru-RU"/>
        </w:rPr>
        <w:t>»</w:t>
      </w:r>
      <w:r w:rsidR="00551021">
        <w:rPr>
          <w:lang w:val="ru-RU"/>
        </w:rPr>
        <w:t xml:space="preserve"> </w:t>
      </w:r>
      <w:hyperlink r:id="rId29">
        <w:r w:rsidR="001C2AEA" w:rsidRPr="001C2AEA">
          <w:rPr>
            <w:u w:val="single"/>
          </w:rPr>
          <w:t>https://adilet.zan.kz/rus/docs/Z020000343_</w:t>
        </w:r>
      </w:hyperlink>
    </w:p>
    <w:p w:rsidR="007F18AF" w:rsidRDefault="007F18AF" w:rsidP="00551021">
      <w:pPr>
        <w:pStyle w:val="a3"/>
        <w:ind w:left="0"/>
        <w:jc w:val="left"/>
        <w:rPr>
          <w:lang w:val="ru-RU"/>
        </w:rPr>
      </w:pPr>
      <w:r>
        <w:rPr>
          <w:lang w:val="ru-RU"/>
        </w:rPr>
        <w:t>6.</w:t>
      </w:r>
      <w:r w:rsidR="001C2AEA">
        <w:t>Модель</w:t>
      </w:r>
      <w:r w:rsidR="00A712BC">
        <w:rPr>
          <w:lang w:val="ru-RU"/>
        </w:rPr>
        <w:t xml:space="preserve"> </w:t>
      </w:r>
      <w:r w:rsidR="001C2AEA">
        <w:t>развития</w:t>
      </w:r>
      <w:r w:rsidR="00A712BC">
        <w:rPr>
          <w:lang w:val="ru-RU"/>
        </w:rPr>
        <w:t xml:space="preserve"> </w:t>
      </w:r>
      <w:r w:rsidR="001C2AEA">
        <w:t>дошкольного</w:t>
      </w:r>
      <w:r w:rsidR="00A712BC">
        <w:rPr>
          <w:lang w:val="ru-RU"/>
        </w:rPr>
        <w:t xml:space="preserve"> </w:t>
      </w:r>
      <w:r w:rsidR="001C2AEA">
        <w:t>воспитания</w:t>
      </w:r>
      <w:r w:rsidR="00A712BC">
        <w:rPr>
          <w:lang w:val="ru-RU"/>
        </w:rPr>
        <w:t xml:space="preserve"> </w:t>
      </w:r>
      <w:r w:rsidR="001C2AEA">
        <w:t>и</w:t>
      </w:r>
      <w:r w:rsidR="00A712BC">
        <w:rPr>
          <w:lang w:val="ru-RU"/>
        </w:rPr>
        <w:t xml:space="preserve"> </w:t>
      </w:r>
      <w:r w:rsidR="001C2AEA">
        <w:t>обучения</w:t>
      </w:r>
      <w:r>
        <w:rPr>
          <w:lang w:val="ru-RU"/>
        </w:rPr>
        <w:t>»</w:t>
      </w:r>
      <w:r w:rsidR="00551021">
        <w:rPr>
          <w:lang w:val="ru-RU"/>
        </w:rPr>
        <w:t xml:space="preserve"> </w:t>
      </w:r>
      <w:hyperlink r:id="rId30">
        <w:r w:rsidR="001C2AEA" w:rsidRPr="001C2AEA">
          <w:rPr>
            <w:u w:val="single"/>
          </w:rPr>
          <w:t>https://adilet.zan.kz/rus/docs/P2100000137</w:t>
        </w:r>
      </w:hyperlink>
    </w:p>
    <w:p w:rsidR="007F18AF" w:rsidRDefault="007F18AF" w:rsidP="00551021">
      <w:pPr>
        <w:pStyle w:val="a3"/>
        <w:ind w:left="0"/>
        <w:jc w:val="left"/>
        <w:rPr>
          <w:lang w:val="ru-RU"/>
        </w:rPr>
      </w:pPr>
      <w:r>
        <w:rPr>
          <w:lang w:val="ru-RU"/>
        </w:rPr>
        <w:t>7.</w:t>
      </w:r>
      <w:r w:rsidR="001C2AEA">
        <w:t>Санитарные</w:t>
      </w:r>
      <w:r w:rsidR="00A712BC">
        <w:rPr>
          <w:lang w:val="ru-RU"/>
        </w:rPr>
        <w:t xml:space="preserve"> </w:t>
      </w:r>
      <w:r w:rsidR="001C2AEA">
        <w:t>правила«Санитарно-эпидемиологических</w:t>
      </w:r>
      <w:r w:rsidR="00A712BC">
        <w:rPr>
          <w:lang w:val="ru-RU"/>
        </w:rPr>
        <w:t xml:space="preserve"> </w:t>
      </w:r>
      <w:r w:rsidR="001C2AEA">
        <w:t>требований</w:t>
      </w:r>
      <w:r w:rsidR="00A712BC">
        <w:rPr>
          <w:lang w:val="ru-RU"/>
        </w:rPr>
        <w:t xml:space="preserve"> </w:t>
      </w:r>
      <w:r w:rsidR="001C2AEA">
        <w:t>к</w:t>
      </w:r>
      <w:r w:rsidR="00A712BC">
        <w:rPr>
          <w:lang w:val="ru-RU"/>
        </w:rPr>
        <w:t xml:space="preserve"> </w:t>
      </w:r>
      <w:r w:rsidR="00551021">
        <w:t>дошкольным</w:t>
      </w:r>
      <w:r w:rsidR="001C2AEA">
        <w:t>организациям</w:t>
      </w:r>
      <w:r w:rsidR="001C2AEA">
        <w:tab/>
        <w:t>и</w:t>
      </w:r>
      <w:r w:rsidR="00A712BC">
        <w:rPr>
          <w:lang w:val="ru-RU"/>
        </w:rPr>
        <w:t xml:space="preserve"> </w:t>
      </w:r>
      <w:r w:rsidR="001C2AEA">
        <w:t>домам</w:t>
      </w:r>
      <w:r w:rsidR="00A712BC">
        <w:rPr>
          <w:lang w:val="ru-RU"/>
        </w:rPr>
        <w:t xml:space="preserve"> </w:t>
      </w:r>
      <w:r w:rsidR="001C2AEA">
        <w:t>ребенка»</w:t>
      </w:r>
      <w:r w:rsidR="00551021">
        <w:rPr>
          <w:lang w:val="ru-RU"/>
        </w:rPr>
        <w:t xml:space="preserve"> </w:t>
      </w:r>
      <w:hyperlink r:id="rId31">
        <w:r w:rsidR="001C2AEA" w:rsidRPr="001C2AEA">
          <w:rPr>
            <w:color w:val="0462C1"/>
            <w:u w:val="single" w:color="0462C1"/>
          </w:rPr>
          <w:t>https://adilet.zan.kz/rus/docs/V2100023469</w:t>
        </w:r>
      </w:hyperlink>
    </w:p>
    <w:p w:rsidR="007F18AF" w:rsidRDefault="007F18AF" w:rsidP="00551021">
      <w:pPr>
        <w:pStyle w:val="a3"/>
        <w:ind w:left="0"/>
        <w:jc w:val="left"/>
        <w:rPr>
          <w:lang w:val="ru-RU"/>
        </w:rPr>
      </w:pPr>
      <w:r>
        <w:rPr>
          <w:lang w:val="ru-RU"/>
        </w:rPr>
        <w:t>8.</w:t>
      </w:r>
      <w:r w:rsidR="001C2AEA">
        <w:t>Государственные</w:t>
      </w:r>
      <w:r w:rsidR="00A712BC">
        <w:rPr>
          <w:lang w:val="ru-RU"/>
        </w:rPr>
        <w:t xml:space="preserve"> </w:t>
      </w:r>
      <w:r w:rsidR="001C2AEA">
        <w:t>общеобязательные</w:t>
      </w:r>
      <w:r w:rsidR="00A712BC">
        <w:rPr>
          <w:lang w:val="ru-RU"/>
        </w:rPr>
        <w:t xml:space="preserve"> </w:t>
      </w:r>
      <w:r w:rsidR="001C2AEA">
        <w:t>стандарты</w:t>
      </w:r>
      <w:r w:rsidR="00A712BC">
        <w:rPr>
          <w:lang w:val="ru-RU"/>
        </w:rPr>
        <w:t xml:space="preserve"> </w:t>
      </w:r>
      <w:r w:rsidR="001C2AEA">
        <w:t>образования</w:t>
      </w:r>
      <w:r w:rsidR="00A712BC">
        <w:rPr>
          <w:lang w:val="ru-RU"/>
        </w:rPr>
        <w:t xml:space="preserve"> </w:t>
      </w:r>
      <w:r w:rsidR="001C2AEA">
        <w:t>всех</w:t>
      </w:r>
      <w:r w:rsidR="00A712BC">
        <w:rPr>
          <w:lang w:val="ru-RU"/>
        </w:rPr>
        <w:t xml:space="preserve"> </w:t>
      </w:r>
      <w:r w:rsidR="001C2AEA">
        <w:t>уровней</w:t>
      </w:r>
      <w:r w:rsidR="00A712BC">
        <w:rPr>
          <w:lang w:val="ru-RU"/>
        </w:rPr>
        <w:t xml:space="preserve"> </w:t>
      </w:r>
      <w:r w:rsidR="001C2AEA">
        <w:t>образования</w:t>
      </w:r>
      <w:r>
        <w:rPr>
          <w:lang w:val="ru-RU"/>
        </w:rPr>
        <w:t xml:space="preserve">» </w:t>
      </w:r>
      <w:r w:rsidR="00A712BC">
        <w:rPr>
          <w:lang w:val="ru-RU"/>
        </w:rPr>
        <w:t xml:space="preserve"> </w:t>
      </w:r>
      <w:r>
        <w:rPr>
          <w:lang w:val="ru-RU"/>
        </w:rPr>
        <w:t xml:space="preserve"> </w:t>
      </w:r>
      <w:hyperlink r:id="rId32">
        <w:r w:rsidR="001C2AEA" w:rsidRPr="001C2AEA">
          <w:rPr>
            <w:u w:val="single"/>
          </w:rPr>
          <w:t>https://adilet.zan.kz/kaz/docs/V1800017669</w:t>
        </w:r>
      </w:hyperlink>
    </w:p>
    <w:p w:rsidR="007F18AF" w:rsidRDefault="007F18AF" w:rsidP="00551021">
      <w:pPr>
        <w:pStyle w:val="a3"/>
        <w:ind w:left="0"/>
        <w:jc w:val="left"/>
        <w:rPr>
          <w:u w:val="single"/>
          <w:lang w:val="ru-RU"/>
        </w:rPr>
      </w:pPr>
      <w:r>
        <w:rPr>
          <w:lang w:val="ru-RU"/>
        </w:rPr>
        <w:t>9.</w:t>
      </w:r>
      <w:r w:rsidR="001C2AEA">
        <w:t>Типовые</w:t>
      </w:r>
      <w:r w:rsidR="00A712BC">
        <w:rPr>
          <w:lang w:val="ru-RU"/>
        </w:rPr>
        <w:t xml:space="preserve"> </w:t>
      </w:r>
      <w:r w:rsidR="001C2AEA">
        <w:t>учебные</w:t>
      </w:r>
      <w:r w:rsidR="00A712BC">
        <w:rPr>
          <w:lang w:val="ru-RU"/>
        </w:rPr>
        <w:t xml:space="preserve"> </w:t>
      </w:r>
      <w:r w:rsidR="001C2AEA">
        <w:t>планы</w:t>
      </w:r>
      <w:r w:rsidR="00A712BC">
        <w:rPr>
          <w:lang w:val="ru-RU"/>
        </w:rPr>
        <w:t xml:space="preserve"> </w:t>
      </w:r>
      <w:r w:rsidR="001C2AEA">
        <w:t>дошкольного</w:t>
      </w:r>
      <w:r w:rsidR="00A712BC">
        <w:rPr>
          <w:lang w:val="ru-RU"/>
        </w:rPr>
        <w:t xml:space="preserve"> </w:t>
      </w:r>
      <w:r w:rsidR="001C2AEA">
        <w:t>воспитания</w:t>
      </w:r>
      <w:r w:rsidR="00A712BC">
        <w:rPr>
          <w:lang w:val="ru-RU"/>
        </w:rPr>
        <w:t xml:space="preserve"> </w:t>
      </w:r>
      <w:r w:rsidR="001C2AEA">
        <w:t>и</w:t>
      </w:r>
      <w:r w:rsidR="00A712BC">
        <w:rPr>
          <w:lang w:val="ru-RU"/>
        </w:rPr>
        <w:t xml:space="preserve"> </w:t>
      </w:r>
      <w:r w:rsidR="001C2AEA">
        <w:t>обучения</w:t>
      </w:r>
      <w:r w:rsidR="00A712BC">
        <w:rPr>
          <w:lang w:val="ru-RU"/>
        </w:rPr>
        <w:t xml:space="preserve"> </w:t>
      </w:r>
      <w:r w:rsidR="001C2AEA">
        <w:t>Республики</w:t>
      </w:r>
      <w:r w:rsidR="00A712BC">
        <w:rPr>
          <w:lang w:val="ru-RU"/>
        </w:rPr>
        <w:t xml:space="preserve"> </w:t>
      </w:r>
      <w:r w:rsidR="001C2AEA">
        <w:t>Казахстан</w:t>
      </w:r>
      <w:r w:rsidR="00A712BC">
        <w:rPr>
          <w:lang w:val="ru-RU"/>
        </w:rPr>
        <w:t xml:space="preserve"> </w:t>
      </w:r>
      <w:hyperlink r:id="rId33">
        <w:r w:rsidR="001C2AEA" w:rsidRPr="001C2AEA">
          <w:rPr>
            <w:u w:val="single"/>
          </w:rPr>
          <w:t>https://adilet.zan.kz/rus/docs/V1200008275</w:t>
        </w:r>
      </w:hyperlink>
    </w:p>
    <w:p w:rsidR="007F18AF" w:rsidRDefault="007F18AF" w:rsidP="00551021">
      <w:pPr>
        <w:pStyle w:val="a3"/>
        <w:ind w:left="0"/>
        <w:jc w:val="left"/>
        <w:rPr>
          <w:lang w:val="ru-RU"/>
        </w:rPr>
      </w:pPr>
      <w:r>
        <w:rPr>
          <w:u w:val="single"/>
          <w:lang w:val="ru-RU"/>
        </w:rPr>
        <w:t>10.</w:t>
      </w:r>
      <w:r w:rsidR="001C2AEA">
        <w:t>Типовые</w:t>
      </w:r>
      <w:r w:rsidR="00A712BC">
        <w:rPr>
          <w:lang w:val="ru-RU"/>
        </w:rPr>
        <w:t xml:space="preserve"> </w:t>
      </w:r>
      <w:r w:rsidR="001C2AEA">
        <w:t>учебные</w:t>
      </w:r>
      <w:r w:rsidR="00A712BC">
        <w:rPr>
          <w:lang w:val="ru-RU"/>
        </w:rPr>
        <w:t xml:space="preserve"> </w:t>
      </w:r>
      <w:r w:rsidR="001C2AEA">
        <w:t>программы</w:t>
      </w:r>
      <w:r w:rsidR="00A712BC">
        <w:rPr>
          <w:lang w:val="ru-RU"/>
        </w:rPr>
        <w:t xml:space="preserve"> </w:t>
      </w:r>
      <w:r w:rsidR="001C2AEA">
        <w:t>дошкольного</w:t>
      </w:r>
      <w:r w:rsidR="00A712BC">
        <w:rPr>
          <w:lang w:val="ru-RU"/>
        </w:rPr>
        <w:t xml:space="preserve"> </w:t>
      </w:r>
      <w:r w:rsidR="001C2AEA">
        <w:t>воспитания</w:t>
      </w:r>
      <w:r w:rsidR="00A712BC">
        <w:rPr>
          <w:lang w:val="ru-RU"/>
        </w:rPr>
        <w:t xml:space="preserve"> </w:t>
      </w:r>
      <w:r w:rsidR="001C2AEA">
        <w:t>и</w:t>
      </w:r>
      <w:r w:rsidR="00A712BC">
        <w:rPr>
          <w:lang w:val="ru-RU"/>
        </w:rPr>
        <w:t xml:space="preserve"> </w:t>
      </w:r>
      <w:r w:rsidR="001C2AEA">
        <w:t>обучения</w:t>
      </w:r>
      <w:r w:rsidR="00A712BC">
        <w:rPr>
          <w:lang w:val="ru-RU"/>
        </w:rPr>
        <w:t xml:space="preserve"> </w:t>
      </w:r>
      <w:hyperlink r:id="rId34">
        <w:r w:rsidR="001C2AEA" w:rsidRPr="001C2AEA">
          <w:rPr>
            <w:u w:val="single"/>
          </w:rPr>
          <w:t>https://adilet.zan.kz/rus/docs/V1600014235/history</w:t>
        </w:r>
      </w:hyperlink>
    </w:p>
    <w:p w:rsidR="007F18AF" w:rsidRDefault="007F18AF" w:rsidP="00551021">
      <w:pPr>
        <w:pStyle w:val="a3"/>
        <w:ind w:left="0"/>
        <w:jc w:val="left"/>
        <w:rPr>
          <w:lang w:val="ru-RU"/>
        </w:rPr>
      </w:pPr>
      <w:r>
        <w:rPr>
          <w:lang w:val="ru-RU"/>
        </w:rPr>
        <w:t>11.</w:t>
      </w:r>
      <w:r w:rsidR="001C2AEA">
        <w:t>Типовые</w:t>
      </w:r>
      <w:r w:rsidR="00A712BC">
        <w:rPr>
          <w:lang w:val="ru-RU"/>
        </w:rPr>
        <w:t xml:space="preserve"> </w:t>
      </w:r>
      <w:r w:rsidR="001C2AEA">
        <w:t>правила</w:t>
      </w:r>
      <w:r w:rsidR="00A712BC">
        <w:rPr>
          <w:lang w:val="ru-RU"/>
        </w:rPr>
        <w:t xml:space="preserve"> </w:t>
      </w:r>
      <w:r w:rsidR="001C2AEA">
        <w:t>деятельности</w:t>
      </w:r>
      <w:r w:rsidR="00A712BC">
        <w:rPr>
          <w:lang w:val="ru-RU"/>
        </w:rPr>
        <w:t xml:space="preserve"> </w:t>
      </w:r>
      <w:r w:rsidR="001C2AEA">
        <w:t>организаций</w:t>
      </w:r>
      <w:r w:rsidR="00A712BC">
        <w:rPr>
          <w:lang w:val="ru-RU"/>
        </w:rPr>
        <w:t xml:space="preserve"> </w:t>
      </w:r>
      <w:r w:rsidR="001C2AEA">
        <w:t>образования</w:t>
      </w:r>
      <w:r w:rsidR="00A712BC">
        <w:rPr>
          <w:lang w:val="ru-RU"/>
        </w:rPr>
        <w:t xml:space="preserve"> </w:t>
      </w:r>
      <w:r w:rsidR="001C2AEA">
        <w:t>соответствующих</w:t>
      </w:r>
      <w:r w:rsidR="00A712BC">
        <w:rPr>
          <w:lang w:val="ru-RU"/>
        </w:rPr>
        <w:t xml:space="preserve"> </w:t>
      </w:r>
      <w:r w:rsidR="001C2AEA">
        <w:t>типов</w:t>
      </w:r>
      <w:r w:rsidR="00A712BC">
        <w:rPr>
          <w:lang w:val="ru-RU"/>
        </w:rPr>
        <w:t xml:space="preserve"> </w:t>
      </w:r>
      <w:r w:rsidR="001C2AEA">
        <w:t>и</w:t>
      </w:r>
      <w:r w:rsidR="00A712BC">
        <w:rPr>
          <w:lang w:val="ru-RU"/>
        </w:rPr>
        <w:t xml:space="preserve"> </w:t>
      </w:r>
      <w:r w:rsidR="001C2AEA">
        <w:t>видов</w:t>
      </w:r>
      <w:r w:rsidR="00A712BC">
        <w:rPr>
          <w:lang w:val="ru-RU"/>
        </w:rPr>
        <w:t xml:space="preserve"> </w:t>
      </w:r>
      <w:hyperlink r:id="rId35">
        <w:r w:rsidR="001C2AEA" w:rsidRPr="001C2AEA">
          <w:rPr>
            <w:color w:val="0462C1"/>
            <w:u w:val="single" w:color="0462C1"/>
          </w:rPr>
          <w:t>https://adilet.zan.kz/rus/docs/V1800017657</w:t>
        </w:r>
      </w:hyperlink>
    </w:p>
    <w:p w:rsidR="007F18AF" w:rsidRDefault="007F18AF" w:rsidP="00551021">
      <w:pPr>
        <w:pStyle w:val="a3"/>
        <w:ind w:left="0"/>
        <w:jc w:val="left"/>
        <w:rPr>
          <w:lang w:val="ru-RU"/>
        </w:rPr>
      </w:pPr>
      <w:r>
        <w:rPr>
          <w:lang w:val="ru-RU"/>
        </w:rPr>
        <w:t>12.</w:t>
      </w:r>
      <w:r w:rsidR="001C2AEA">
        <w:t>Формы</w:t>
      </w:r>
      <w:r w:rsidR="00A712BC">
        <w:rPr>
          <w:lang w:val="ru-RU"/>
        </w:rPr>
        <w:t xml:space="preserve"> </w:t>
      </w:r>
      <w:r w:rsidR="001C2AEA">
        <w:t>типового</w:t>
      </w:r>
      <w:r w:rsidR="00A712BC">
        <w:rPr>
          <w:lang w:val="ru-RU"/>
        </w:rPr>
        <w:t xml:space="preserve"> </w:t>
      </w:r>
      <w:r w:rsidR="001C2AEA">
        <w:t>договора</w:t>
      </w:r>
      <w:r w:rsidR="00A712BC">
        <w:rPr>
          <w:lang w:val="ru-RU"/>
        </w:rPr>
        <w:t xml:space="preserve"> </w:t>
      </w:r>
      <w:r w:rsidR="001C2AEA">
        <w:t>оказания</w:t>
      </w:r>
      <w:r w:rsidR="00A712BC">
        <w:rPr>
          <w:lang w:val="ru-RU"/>
        </w:rPr>
        <w:t xml:space="preserve"> </w:t>
      </w:r>
      <w:r w:rsidR="001C2AEA">
        <w:t>образовательных</w:t>
      </w:r>
      <w:r w:rsidR="00A712BC">
        <w:rPr>
          <w:lang w:val="ru-RU"/>
        </w:rPr>
        <w:t xml:space="preserve"> </w:t>
      </w:r>
      <w:r w:rsidR="001C2AEA">
        <w:t>услуг</w:t>
      </w:r>
      <w:r w:rsidR="00A712BC">
        <w:rPr>
          <w:lang w:val="ru-RU"/>
        </w:rPr>
        <w:t xml:space="preserve"> </w:t>
      </w:r>
      <w:r w:rsidR="001C2AEA">
        <w:t>для</w:t>
      </w:r>
      <w:r w:rsidR="00A712BC">
        <w:rPr>
          <w:lang w:val="ru-RU"/>
        </w:rPr>
        <w:t xml:space="preserve"> </w:t>
      </w:r>
      <w:r w:rsidR="001C2AEA">
        <w:t>дошкольных</w:t>
      </w:r>
      <w:r w:rsidR="00A712BC">
        <w:rPr>
          <w:lang w:val="ru-RU"/>
        </w:rPr>
        <w:t xml:space="preserve"> </w:t>
      </w:r>
      <w:r w:rsidR="001C2AEA">
        <w:t>организаций</w:t>
      </w:r>
      <w:r w:rsidR="00A712BC">
        <w:rPr>
          <w:lang w:val="ru-RU"/>
        </w:rPr>
        <w:t xml:space="preserve">  </w:t>
      </w:r>
      <w:hyperlink r:id="rId36">
        <w:r w:rsidR="001C2AEA" w:rsidRPr="001C2AEA">
          <w:rPr>
            <w:u w:val="single"/>
          </w:rPr>
          <w:t>https://adilet.zan.kz/rus/docs/V1600013227</w:t>
        </w:r>
      </w:hyperlink>
    </w:p>
    <w:p w:rsidR="007F18AF" w:rsidRDefault="007F18AF" w:rsidP="00551021">
      <w:pPr>
        <w:pStyle w:val="a3"/>
        <w:ind w:left="0"/>
        <w:jc w:val="left"/>
        <w:rPr>
          <w:lang w:val="ru-RU"/>
        </w:rPr>
      </w:pPr>
      <w:r>
        <w:rPr>
          <w:lang w:val="ru-RU"/>
        </w:rPr>
        <w:t>13.</w:t>
      </w:r>
      <w:r w:rsidR="001C2AEA">
        <w:t>Типовые штаты работников государственных организаций образования</w:t>
      </w:r>
      <w:hyperlink r:id="rId37">
        <w:r w:rsidR="001C2AEA" w:rsidRPr="001C2AEA">
          <w:rPr>
            <w:u w:val="single"/>
          </w:rPr>
          <w:t>https://adilet.zan.kz/rus/docs/P080000077_</w:t>
        </w:r>
      </w:hyperlink>
    </w:p>
    <w:p w:rsidR="001C2AEA" w:rsidRDefault="007F18AF" w:rsidP="00551021">
      <w:pPr>
        <w:pStyle w:val="a3"/>
        <w:ind w:left="0"/>
        <w:jc w:val="left"/>
        <w:rPr>
          <w:lang w:val="ru-RU"/>
        </w:rPr>
      </w:pPr>
      <w:r>
        <w:rPr>
          <w:lang w:val="ru-RU"/>
        </w:rPr>
        <w:t xml:space="preserve">14. </w:t>
      </w:r>
      <w:r w:rsidR="001C2AEA">
        <w:t>Типовые</w:t>
      </w:r>
      <w:r w:rsidR="00A712BC">
        <w:rPr>
          <w:lang w:val="ru-RU"/>
        </w:rPr>
        <w:t xml:space="preserve"> </w:t>
      </w:r>
      <w:r w:rsidR="001C2AEA">
        <w:t>квалификационные</w:t>
      </w:r>
      <w:r w:rsidR="00A712BC">
        <w:rPr>
          <w:lang w:val="ru-RU"/>
        </w:rPr>
        <w:t xml:space="preserve"> </w:t>
      </w:r>
      <w:r w:rsidR="001C2AEA">
        <w:t>характеристики</w:t>
      </w:r>
      <w:r w:rsidR="00A712BC">
        <w:rPr>
          <w:lang w:val="ru-RU"/>
        </w:rPr>
        <w:t xml:space="preserve"> </w:t>
      </w:r>
      <w:r w:rsidR="001C2AEA">
        <w:t>должностей</w:t>
      </w:r>
      <w:r w:rsidR="00A712BC">
        <w:rPr>
          <w:lang w:val="ru-RU"/>
        </w:rPr>
        <w:t xml:space="preserve"> </w:t>
      </w:r>
      <w:r w:rsidR="001C2AEA">
        <w:t>педагогических</w:t>
      </w:r>
      <w:r w:rsidR="00A712BC">
        <w:rPr>
          <w:lang w:val="ru-RU"/>
        </w:rPr>
        <w:t xml:space="preserve"> </w:t>
      </w:r>
      <w:r w:rsidR="001C2AEA">
        <w:t>работников</w:t>
      </w:r>
      <w:r w:rsidR="00A712BC">
        <w:rPr>
          <w:lang w:val="ru-RU"/>
        </w:rPr>
        <w:t xml:space="preserve"> </w:t>
      </w:r>
      <w:r w:rsidR="001C2AEA">
        <w:t>и</w:t>
      </w:r>
      <w:r w:rsidR="00A712BC">
        <w:rPr>
          <w:lang w:val="ru-RU"/>
        </w:rPr>
        <w:t xml:space="preserve"> </w:t>
      </w:r>
      <w:r w:rsidR="001C2AEA">
        <w:t>приравненных</w:t>
      </w:r>
      <w:r w:rsidR="00A712BC">
        <w:rPr>
          <w:lang w:val="ru-RU"/>
        </w:rPr>
        <w:t xml:space="preserve"> </w:t>
      </w:r>
      <w:r w:rsidR="001C2AEA">
        <w:t>к</w:t>
      </w:r>
      <w:r w:rsidR="00A712BC">
        <w:rPr>
          <w:lang w:val="ru-RU"/>
        </w:rPr>
        <w:t xml:space="preserve"> </w:t>
      </w:r>
      <w:r w:rsidR="001C2AEA">
        <w:t>ним</w:t>
      </w:r>
      <w:r w:rsidR="00A712BC">
        <w:rPr>
          <w:lang w:val="ru-RU"/>
        </w:rPr>
        <w:t xml:space="preserve"> </w:t>
      </w:r>
      <w:r w:rsidR="001C2AEA">
        <w:t>лиц</w:t>
      </w:r>
      <w:r w:rsidR="00A712BC">
        <w:rPr>
          <w:lang w:val="ru-RU"/>
        </w:rPr>
        <w:t xml:space="preserve"> </w:t>
      </w:r>
      <w:hyperlink r:id="rId38">
        <w:r w:rsidR="001C2AEA" w:rsidRPr="001C2AEA">
          <w:rPr>
            <w:u w:val="single"/>
          </w:rPr>
          <w:t>https://adilet.zan.kz/rus/docs/V090005750_</w:t>
        </w:r>
      </w:hyperlink>
    </w:p>
    <w:p w:rsidR="007F18AF" w:rsidRPr="007F18AF" w:rsidRDefault="007F18AF" w:rsidP="00551021">
      <w:pPr>
        <w:pStyle w:val="a3"/>
        <w:ind w:left="0" w:right="410"/>
      </w:pPr>
      <w:r>
        <w:rPr>
          <w:lang w:val="ru-RU"/>
        </w:rPr>
        <w:t>15.</w:t>
      </w:r>
      <w:r w:rsidR="001C2AEA">
        <w:t>Нормы</w:t>
      </w:r>
      <w:r w:rsidR="001C2AEA">
        <w:tab/>
        <w:t>оснащения</w:t>
      </w:r>
      <w:r w:rsidR="001C2AEA">
        <w:tab/>
        <w:t>оборудованием</w:t>
      </w:r>
      <w:r w:rsidR="001C2AEA">
        <w:tab/>
        <w:t>и</w:t>
      </w:r>
      <w:r w:rsidR="00A712BC">
        <w:rPr>
          <w:lang w:val="ru-RU"/>
        </w:rPr>
        <w:t xml:space="preserve"> </w:t>
      </w:r>
      <w:r w:rsidR="001C2AEA">
        <w:t>мебелью</w:t>
      </w:r>
      <w:r w:rsidR="00A712BC">
        <w:rPr>
          <w:lang w:val="ru-RU"/>
        </w:rPr>
        <w:t xml:space="preserve"> </w:t>
      </w:r>
      <w:hyperlink r:id="rId39">
        <w:r w:rsidR="001C2AEA" w:rsidRPr="001C2AEA">
          <w:rPr>
            <w:u w:val="single"/>
          </w:rPr>
          <w:t>https://adilet.zan.kz/rus/docs/V1600013272</w:t>
        </w:r>
      </w:hyperlink>
    </w:p>
    <w:p w:rsidR="00402845" w:rsidRPr="00A712BC" w:rsidRDefault="007F18AF" w:rsidP="00551021">
      <w:pPr>
        <w:pStyle w:val="a3"/>
        <w:ind w:left="0" w:right="410"/>
      </w:pPr>
      <w:r w:rsidRPr="007F18AF">
        <w:t>16.</w:t>
      </w:r>
      <w:r w:rsidR="001C2AEA">
        <w:t>Типовые</w:t>
      </w:r>
      <w:r w:rsidR="00A712BC" w:rsidRPr="00A712BC">
        <w:t xml:space="preserve"> </w:t>
      </w:r>
      <w:r w:rsidR="001C2AEA">
        <w:t>правила</w:t>
      </w:r>
      <w:r w:rsidR="00A712BC">
        <w:rPr>
          <w:lang w:val="ru-RU"/>
        </w:rPr>
        <w:t xml:space="preserve"> </w:t>
      </w:r>
      <w:r w:rsidR="001C2AEA">
        <w:t>организации</w:t>
      </w:r>
      <w:r w:rsidR="00A712BC">
        <w:rPr>
          <w:lang w:val="ru-RU"/>
        </w:rPr>
        <w:t xml:space="preserve"> </w:t>
      </w:r>
      <w:r w:rsidR="001C2AEA">
        <w:t>работы</w:t>
      </w:r>
      <w:r w:rsidR="00A712BC">
        <w:rPr>
          <w:lang w:val="ru-RU"/>
        </w:rPr>
        <w:t xml:space="preserve"> </w:t>
      </w:r>
      <w:r w:rsidR="001C2AEA">
        <w:t>Попечительского</w:t>
      </w:r>
      <w:r w:rsidR="00A712BC">
        <w:rPr>
          <w:lang w:val="ru-RU"/>
        </w:rPr>
        <w:t xml:space="preserve"> </w:t>
      </w:r>
      <w:r w:rsidR="001C2AEA">
        <w:t>совета</w:t>
      </w:r>
      <w:r w:rsidR="00A712BC">
        <w:rPr>
          <w:lang w:val="ru-RU"/>
        </w:rPr>
        <w:t xml:space="preserve"> </w:t>
      </w:r>
      <w:r w:rsidR="001C2AEA">
        <w:t>и</w:t>
      </w:r>
      <w:r w:rsidR="00A712BC">
        <w:rPr>
          <w:lang w:val="ru-RU"/>
        </w:rPr>
        <w:t xml:space="preserve"> </w:t>
      </w:r>
      <w:r w:rsidR="001C2AEA">
        <w:t>порядок</w:t>
      </w:r>
      <w:r w:rsidR="00A712BC">
        <w:rPr>
          <w:lang w:val="ru-RU"/>
        </w:rPr>
        <w:t xml:space="preserve"> </w:t>
      </w:r>
      <w:r w:rsidR="001C2AEA">
        <w:t>его</w:t>
      </w:r>
      <w:r w:rsidR="00A712BC">
        <w:rPr>
          <w:lang w:val="ru-RU"/>
        </w:rPr>
        <w:t xml:space="preserve"> </w:t>
      </w:r>
      <w:r w:rsidR="001C2AEA">
        <w:t>избрания</w:t>
      </w:r>
      <w:r w:rsidR="00A712BC">
        <w:rPr>
          <w:lang w:val="ru-RU"/>
        </w:rPr>
        <w:t xml:space="preserve"> </w:t>
      </w:r>
      <w:r w:rsidR="001C2AEA">
        <w:t>в</w:t>
      </w:r>
      <w:r w:rsidR="00A712BC">
        <w:rPr>
          <w:lang w:val="ru-RU"/>
        </w:rPr>
        <w:t xml:space="preserve"> </w:t>
      </w:r>
      <w:r w:rsidR="001C2AEA">
        <w:t>организациях</w:t>
      </w:r>
      <w:r w:rsidR="00A712BC">
        <w:rPr>
          <w:lang w:val="ru-RU"/>
        </w:rPr>
        <w:t xml:space="preserve"> </w:t>
      </w:r>
      <w:r w:rsidR="001C2AEA">
        <w:t>образования</w:t>
      </w:r>
      <w:r w:rsidR="00A712BC">
        <w:rPr>
          <w:lang w:val="ru-RU"/>
        </w:rPr>
        <w:t xml:space="preserve"> </w:t>
      </w:r>
      <w:hyperlink r:id="rId40">
        <w:r w:rsidR="001C2AEA" w:rsidRPr="001C2AEA">
          <w:rPr>
            <w:u w:val="single"/>
          </w:rPr>
          <w:t>https://adilet.zan.kz/rus/docs/V1700015584</w:t>
        </w:r>
      </w:hyperlink>
    </w:p>
    <w:p w:rsidR="00402845" w:rsidRDefault="007F18AF" w:rsidP="00551021">
      <w:pPr>
        <w:pStyle w:val="a3"/>
        <w:ind w:left="0" w:right="410"/>
        <w:rPr>
          <w:lang w:val="ru-RU"/>
        </w:rPr>
      </w:pPr>
      <w:r>
        <w:rPr>
          <w:lang w:val="ru-RU"/>
        </w:rPr>
        <w:t>17.</w:t>
      </w:r>
      <w:r w:rsidR="001C2AEA">
        <w:t>Стандарты</w:t>
      </w:r>
      <w:r w:rsidR="00A712BC">
        <w:rPr>
          <w:lang w:val="ru-RU"/>
        </w:rPr>
        <w:t xml:space="preserve"> </w:t>
      </w:r>
      <w:r w:rsidR="001C2AEA">
        <w:t>и</w:t>
      </w:r>
      <w:r w:rsidR="00A712BC">
        <w:rPr>
          <w:lang w:val="ru-RU"/>
        </w:rPr>
        <w:t xml:space="preserve"> </w:t>
      </w:r>
      <w:r w:rsidR="001C2AEA">
        <w:t>требования</w:t>
      </w:r>
      <w:r w:rsidR="00A712BC">
        <w:rPr>
          <w:lang w:val="ru-RU"/>
        </w:rPr>
        <w:t xml:space="preserve"> </w:t>
      </w:r>
      <w:r w:rsidR="001C2AEA">
        <w:t>к</w:t>
      </w:r>
      <w:r w:rsidR="00A712BC">
        <w:rPr>
          <w:lang w:val="ru-RU"/>
        </w:rPr>
        <w:t xml:space="preserve"> </w:t>
      </w:r>
      <w:r w:rsidR="001C2AEA">
        <w:t>оснащению</w:t>
      </w:r>
      <w:r w:rsidR="00A712BC">
        <w:rPr>
          <w:lang w:val="ru-RU"/>
        </w:rPr>
        <w:t xml:space="preserve"> </w:t>
      </w:r>
      <w:r w:rsidR="001C2AEA">
        <w:t>организаций</w:t>
      </w:r>
      <w:r w:rsidR="00A712BC">
        <w:rPr>
          <w:lang w:val="ru-RU"/>
        </w:rPr>
        <w:t xml:space="preserve"> </w:t>
      </w:r>
      <w:r w:rsidR="001C2AEA">
        <w:t>дошкольного</w:t>
      </w:r>
      <w:r w:rsidR="00A712BC">
        <w:rPr>
          <w:lang w:val="ru-RU"/>
        </w:rPr>
        <w:t xml:space="preserve"> </w:t>
      </w:r>
      <w:r w:rsidR="001C2AEA">
        <w:t>и</w:t>
      </w:r>
      <w:r w:rsidR="00A712BC">
        <w:rPr>
          <w:lang w:val="ru-RU"/>
        </w:rPr>
        <w:t xml:space="preserve"> </w:t>
      </w:r>
      <w:r w:rsidR="00551021">
        <w:t>среднего</w:t>
      </w:r>
      <w:r w:rsidR="001C2AEA">
        <w:t>образования</w:t>
      </w:r>
      <w:r w:rsidR="001C2AEA">
        <w:tab/>
        <w:t>системами</w:t>
      </w:r>
      <w:r w:rsidR="00551021">
        <w:rPr>
          <w:lang w:val="ru-RU"/>
        </w:rPr>
        <w:t xml:space="preserve"> </w:t>
      </w:r>
      <w:r w:rsidR="001C2AEA">
        <w:t>видеонаблюдения</w:t>
      </w:r>
      <w:r w:rsidR="00A712BC">
        <w:rPr>
          <w:lang w:val="ru-RU"/>
        </w:rPr>
        <w:t xml:space="preserve"> </w:t>
      </w:r>
      <w:hyperlink r:id="rId41">
        <w:r w:rsidR="001C2AEA" w:rsidRPr="001C2AEA">
          <w:rPr>
            <w:u w:val="single"/>
          </w:rPr>
          <w:t>https://adilet.zan.kz/rus/docs/V1900018239/info</w:t>
        </w:r>
      </w:hyperlink>
    </w:p>
    <w:p w:rsidR="00402845" w:rsidRDefault="00402845" w:rsidP="00551021">
      <w:pPr>
        <w:pStyle w:val="a3"/>
        <w:ind w:left="0" w:right="410"/>
        <w:rPr>
          <w:lang w:val="ru-RU"/>
        </w:rPr>
      </w:pPr>
      <w:r>
        <w:rPr>
          <w:lang w:val="ru-RU"/>
        </w:rPr>
        <w:t>18.</w:t>
      </w:r>
      <w:r w:rsidR="001C2AEA" w:rsidRPr="001C2AEA">
        <w:t>Правила</w:t>
      </w:r>
      <w:r w:rsidR="00A712BC">
        <w:rPr>
          <w:lang w:val="ru-RU"/>
        </w:rPr>
        <w:t xml:space="preserve"> </w:t>
      </w:r>
      <w:r w:rsidR="001C2AEA" w:rsidRPr="001C2AEA">
        <w:t>оказания</w:t>
      </w:r>
      <w:r w:rsidR="00A712BC">
        <w:rPr>
          <w:lang w:val="ru-RU"/>
        </w:rPr>
        <w:t xml:space="preserve"> </w:t>
      </w:r>
      <w:r w:rsidR="001C2AEA" w:rsidRPr="001C2AEA">
        <w:t>государственных</w:t>
      </w:r>
      <w:r w:rsidR="00A712BC">
        <w:rPr>
          <w:lang w:val="ru-RU"/>
        </w:rPr>
        <w:t xml:space="preserve"> </w:t>
      </w:r>
      <w:r w:rsidR="001C2AEA" w:rsidRPr="001C2AEA">
        <w:t>услуг</w:t>
      </w:r>
      <w:r w:rsidR="00A712BC">
        <w:rPr>
          <w:lang w:val="ru-RU"/>
        </w:rPr>
        <w:t xml:space="preserve"> </w:t>
      </w:r>
      <w:r w:rsidR="001C2AEA" w:rsidRPr="001C2AEA">
        <w:t>в</w:t>
      </w:r>
      <w:r w:rsidR="00A712BC">
        <w:rPr>
          <w:lang w:val="ru-RU"/>
        </w:rPr>
        <w:t xml:space="preserve"> </w:t>
      </w:r>
      <w:r w:rsidR="001C2AEA" w:rsidRPr="001C2AEA">
        <w:t>сфере</w:t>
      </w:r>
      <w:r w:rsidR="00A712BC">
        <w:rPr>
          <w:lang w:val="ru-RU"/>
        </w:rPr>
        <w:t xml:space="preserve"> </w:t>
      </w:r>
      <w:r w:rsidR="001C2AEA" w:rsidRPr="001C2AEA">
        <w:t>дошкольного</w:t>
      </w:r>
      <w:r w:rsidR="00A712BC">
        <w:rPr>
          <w:lang w:val="ru-RU"/>
        </w:rPr>
        <w:t xml:space="preserve"> </w:t>
      </w:r>
      <w:r w:rsidR="001C2AEA" w:rsidRPr="001C2AEA">
        <w:t>образования</w:t>
      </w:r>
      <w:r w:rsidR="00A712BC">
        <w:rPr>
          <w:lang w:val="ru-RU"/>
        </w:rPr>
        <w:t xml:space="preserve"> </w:t>
      </w:r>
      <w:hyperlink r:id="rId42">
        <w:r w:rsidR="001C2AEA" w:rsidRPr="001C2AEA">
          <w:rPr>
            <w:u w:val="single"/>
          </w:rPr>
          <w:t>https://adilet.zan.kz/rus/docs/V2000020883</w:t>
        </w:r>
      </w:hyperlink>
    </w:p>
    <w:p w:rsidR="00402845" w:rsidRDefault="00402845" w:rsidP="00551021">
      <w:pPr>
        <w:pStyle w:val="a3"/>
        <w:ind w:left="0" w:right="410"/>
        <w:rPr>
          <w:lang w:val="ru-RU"/>
        </w:rPr>
      </w:pPr>
      <w:r>
        <w:rPr>
          <w:lang w:val="ru-RU"/>
        </w:rPr>
        <w:t>19.</w:t>
      </w:r>
      <w:r w:rsidR="00A80518" w:rsidRPr="001C2AEA">
        <w:t>Инструктивно-методическое</w:t>
      </w:r>
      <w:r w:rsidR="00A712BC">
        <w:rPr>
          <w:lang w:val="ru-RU"/>
        </w:rPr>
        <w:t xml:space="preserve"> </w:t>
      </w:r>
      <w:r w:rsidR="00A80518" w:rsidRPr="001C2AEA">
        <w:t>письмо</w:t>
      </w:r>
      <w:r w:rsidR="00A712BC">
        <w:rPr>
          <w:lang w:val="ru-RU"/>
        </w:rPr>
        <w:t xml:space="preserve"> </w:t>
      </w:r>
      <w:r w:rsidR="00A80518" w:rsidRPr="001C2AEA">
        <w:t>по</w:t>
      </w:r>
      <w:r w:rsidR="00A712BC">
        <w:rPr>
          <w:lang w:val="ru-RU"/>
        </w:rPr>
        <w:t xml:space="preserve"> </w:t>
      </w:r>
      <w:r w:rsidR="00A80518" w:rsidRPr="001C2AEA">
        <w:t>организации</w:t>
      </w:r>
      <w:r w:rsidR="00A712BC">
        <w:rPr>
          <w:lang w:val="ru-RU"/>
        </w:rPr>
        <w:t xml:space="preserve"> </w:t>
      </w:r>
      <w:r w:rsidR="00A80518" w:rsidRPr="001C2AEA">
        <w:t>воспитательно</w:t>
      </w:r>
      <w:r w:rsidR="00A712BC">
        <w:rPr>
          <w:lang w:val="ru-RU"/>
        </w:rPr>
        <w:t xml:space="preserve"> </w:t>
      </w:r>
      <w:r w:rsidR="00A80518" w:rsidRPr="001C2AEA">
        <w:t>образовательного</w:t>
      </w:r>
      <w:r w:rsidR="00A712BC">
        <w:rPr>
          <w:lang w:val="ru-RU"/>
        </w:rPr>
        <w:t xml:space="preserve"> </w:t>
      </w:r>
      <w:r w:rsidR="00A80518" w:rsidRPr="001C2AEA">
        <w:t>процесса</w:t>
      </w:r>
      <w:r w:rsidR="00A712BC">
        <w:rPr>
          <w:lang w:val="ru-RU"/>
        </w:rPr>
        <w:t xml:space="preserve"> </w:t>
      </w:r>
      <w:r w:rsidR="00A80518" w:rsidRPr="001C2AEA">
        <w:t>в</w:t>
      </w:r>
      <w:r w:rsidR="00A712BC">
        <w:rPr>
          <w:lang w:val="ru-RU"/>
        </w:rPr>
        <w:t xml:space="preserve"> </w:t>
      </w:r>
      <w:r w:rsidR="00A80518" w:rsidRPr="001C2AEA">
        <w:t>дошкольных</w:t>
      </w:r>
      <w:r w:rsidR="00A712BC">
        <w:rPr>
          <w:lang w:val="ru-RU"/>
        </w:rPr>
        <w:t xml:space="preserve"> </w:t>
      </w:r>
      <w:r w:rsidR="00A80518" w:rsidRPr="001C2AEA">
        <w:t>организациях</w:t>
      </w:r>
      <w:r w:rsidR="001C2AEA">
        <w:t xml:space="preserve"> и предшкольных классах</w:t>
      </w:r>
      <w:r w:rsidR="00A712BC">
        <w:rPr>
          <w:lang w:val="ru-RU"/>
        </w:rPr>
        <w:t xml:space="preserve"> </w:t>
      </w:r>
      <w:r w:rsidR="00A80518" w:rsidRPr="001C2AEA">
        <w:t>Республики</w:t>
      </w:r>
      <w:r w:rsidR="00A712BC">
        <w:rPr>
          <w:lang w:val="ru-RU"/>
        </w:rPr>
        <w:t xml:space="preserve"> </w:t>
      </w:r>
      <w:r w:rsidR="00A80518" w:rsidRPr="001C2AEA">
        <w:t>Казахстан</w:t>
      </w:r>
      <w:r w:rsidR="001C2AEA">
        <w:t>на</w:t>
      </w:r>
      <w:r w:rsidR="00A712BC">
        <w:rPr>
          <w:lang w:val="ru-RU"/>
        </w:rPr>
        <w:t xml:space="preserve"> </w:t>
      </w:r>
      <w:r w:rsidR="00A80518" w:rsidRPr="001C2AEA">
        <w:t>202</w:t>
      </w:r>
      <w:r w:rsidR="001C2AEA">
        <w:t>2</w:t>
      </w:r>
      <w:r w:rsidR="00A80518" w:rsidRPr="001C2AEA">
        <w:t>-202</w:t>
      </w:r>
      <w:r w:rsidR="001C2AEA">
        <w:t>3</w:t>
      </w:r>
      <w:r w:rsidR="00A80518" w:rsidRPr="001C2AEA">
        <w:t>учебныйгод</w:t>
      </w:r>
      <w:r w:rsidR="001C2AEA">
        <w:t xml:space="preserve">, рекомендовано </w:t>
      </w:r>
      <w:r w:rsidR="00A80518" w:rsidRPr="001C2AEA">
        <w:t>Научно-методическ</w:t>
      </w:r>
      <w:r w:rsidR="001C2AEA">
        <w:t>им</w:t>
      </w:r>
      <w:r w:rsidR="00A712BC">
        <w:rPr>
          <w:lang w:val="ru-RU"/>
        </w:rPr>
        <w:t xml:space="preserve"> </w:t>
      </w:r>
      <w:r w:rsidR="00A80518" w:rsidRPr="001C2AEA">
        <w:t>совет</w:t>
      </w:r>
      <w:r w:rsidR="001C2AEA">
        <w:t>ом</w:t>
      </w:r>
      <w:r w:rsidR="00A712BC">
        <w:rPr>
          <w:lang w:val="ru-RU"/>
        </w:rPr>
        <w:t xml:space="preserve"> </w:t>
      </w:r>
      <w:r w:rsidR="00A80518" w:rsidRPr="001C2AEA">
        <w:t>«</w:t>
      </w:r>
      <w:r w:rsidR="001C2AEA">
        <w:t>Института раннего развития детей</w:t>
      </w:r>
      <w:r w:rsidR="00A80518" w:rsidRPr="001C2AEA">
        <w:t>»</w:t>
      </w:r>
      <w:r w:rsidR="00A712BC">
        <w:rPr>
          <w:lang w:val="ru-RU"/>
        </w:rPr>
        <w:t xml:space="preserve"> </w:t>
      </w:r>
      <w:r w:rsidR="00A80518" w:rsidRPr="001C2AEA">
        <w:t>(протокол№</w:t>
      </w:r>
      <w:r w:rsidR="001C2AEA">
        <w:t>7</w:t>
      </w:r>
      <w:r w:rsidR="00A80518" w:rsidRPr="001C2AEA">
        <w:t>от</w:t>
      </w:r>
      <w:r w:rsidR="001C2AEA">
        <w:t xml:space="preserve"> 26 июля </w:t>
      </w:r>
      <w:r w:rsidR="001C2AEA">
        <w:lastRenderedPageBreak/>
        <w:t>2022 года)</w:t>
      </w:r>
    </w:p>
    <w:p w:rsidR="00167C4A" w:rsidRDefault="00A33FC9" w:rsidP="00551021">
      <w:pPr>
        <w:pStyle w:val="a3"/>
        <w:spacing w:line="242" w:lineRule="auto"/>
        <w:ind w:left="0" w:right="595"/>
      </w:pPr>
      <w:r w:rsidRPr="00893F59">
        <w:rPr>
          <w:color w:val="000000"/>
          <w:lang w:val="ru-RU"/>
        </w:rPr>
        <w:t>Максимальный объем учебной нагрузки воспитанников определяется в Типовых учебных планах дошкольного воспитания и обучения для детей ясельного возраста (1-2-х лет) и для детей дошкольного возраста (3-5-ти лет).</w:t>
      </w:r>
    </w:p>
    <w:p w:rsidR="00167C4A" w:rsidRPr="00867EA3" w:rsidRDefault="000B2B65" w:rsidP="00551021">
      <w:pPr>
        <w:pStyle w:val="a3"/>
        <w:spacing w:line="242" w:lineRule="auto"/>
        <w:ind w:left="0" w:right="588"/>
        <w:rPr>
          <w:color w:val="000000"/>
          <w:lang w:val="ru-RU"/>
        </w:rPr>
      </w:pPr>
      <w:r w:rsidRPr="005D10FD">
        <w:rPr>
          <w:color w:val="000000"/>
          <w:lang w:val="ru-RU"/>
        </w:rPr>
        <w:t>Развитие компетенций, физических и личностных качеств воспитанников осуществляется через формирование умений и навыков согласно возрастным особенностям.</w:t>
      </w:r>
    </w:p>
    <w:p w:rsidR="000B2B65" w:rsidRPr="005D10FD" w:rsidRDefault="000B2B65" w:rsidP="00551021">
      <w:pPr>
        <w:jc w:val="both"/>
        <w:rPr>
          <w:lang w:val="ru-RU"/>
        </w:rPr>
      </w:pPr>
      <w:r w:rsidRPr="005D10FD">
        <w:rPr>
          <w:color w:val="000000"/>
          <w:sz w:val="28"/>
          <w:lang w:val="ru-RU"/>
        </w:rPr>
        <w:t>При планировании воспитательно-образовательного процесса учитываются вариативность и использование различных ф</w:t>
      </w:r>
      <w:r w:rsidR="00551021">
        <w:rPr>
          <w:color w:val="000000"/>
          <w:sz w:val="28"/>
          <w:lang w:val="ru-RU"/>
        </w:rPr>
        <w:t>орм, методов и приё</w:t>
      </w:r>
      <w:r w:rsidRPr="005D10FD">
        <w:rPr>
          <w:color w:val="000000"/>
          <w:sz w:val="28"/>
          <w:lang w:val="ru-RU"/>
        </w:rPr>
        <w:t>мов организации детской деятельности.</w:t>
      </w:r>
    </w:p>
    <w:p w:rsidR="000B2B65" w:rsidRPr="00867EA3" w:rsidRDefault="000B2B65" w:rsidP="00551021">
      <w:pPr>
        <w:pStyle w:val="a3"/>
        <w:spacing w:line="242" w:lineRule="auto"/>
        <w:ind w:left="0" w:right="588"/>
        <w:rPr>
          <w:color w:val="000000"/>
          <w:lang w:val="ru-RU"/>
        </w:rPr>
      </w:pPr>
      <w:r w:rsidRPr="005D10FD">
        <w:rPr>
          <w:color w:val="000000"/>
          <w:lang w:val="ru-RU"/>
        </w:rPr>
        <w:t>При организации и проведении воспитательно-образовательного процесса учитываются интересы, потребности, возрастные и индивидуальные особенности воспитанников.</w:t>
      </w:r>
    </w:p>
    <w:p w:rsidR="000B2B65" w:rsidRPr="00867EA3" w:rsidRDefault="000B2B65" w:rsidP="00551021">
      <w:pPr>
        <w:pStyle w:val="a3"/>
        <w:spacing w:line="242" w:lineRule="auto"/>
        <w:ind w:left="0" w:right="588" w:firstLine="720"/>
        <w:rPr>
          <w:color w:val="000000"/>
          <w:lang w:val="ru-RU"/>
        </w:rPr>
      </w:pPr>
      <w:r w:rsidRPr="005D10FD">
        <w:rPr>
          <w:color w:val="000000"/>
          <w:lang w:val="ru-RU"/>
        </w:rPr>
        <w:t>Для обеспечения эмоционального благополучия, разностороннего и целостного развития воспитанников, возможности выбора детьми видов активности и участников совместной деятельности, насыщенности, доступности, вариативности и безопасности игровых зон создается развивающая среда.</w:t>
      </w:r>
    </w:p>
    <w:p w:rsidR="0026009E" w:rsidRDefault="0026009E" w:rsidP="0026009E">
      <w:pPr>
        <w:pStyle w:val="a3"/>
        <w:ind w:left="0" w:right="410"/>
      </w:pPr>
      <w:r>
        <w:rPr>
          <w:lang w:val="ru-RU"/>
        </w:rPr>
        <w:t xml:space="preserve">           Рабочий учебный план на 2022-2023 учебный год</w:t>
      </w:r>
      <w:r w:rsidRPr="0026009E">
        <w:t xml:space="preserve"> </w:t>
      </w:r>
      <w:r w:rsidRPr="001C2AEA">
        <w:t>КГКП</w:t>
      </w:r>
      <w:r>
        <w:rPr>
          <w:lang w:val="ru-RU"/>
        </w:rPr>
        <w:t xml:space="preserve"> </w:t>
      </w:r>
      <w:r w:rsidRPr="001C2AEA">
        <w:t>«Ясли-сада</w:t>
      </w:r>
      <w:r>
        <w:rPr>
          <w:lang w:val="ru-RU"/>
        </w:rPr>
        <w:t xml:space="preserve"> </w:t>
      </w:r>
      <w:r>
        <w:t>«</w:t>
      </w:r>
      <w:r>
        <w:rPr>
          <w:lang w:val="ru-RU"/>
        </w:rPr>
        <w:t>Балдәурен</w:t>
      </w:r>
      <w:r>
        <w:t>»</w:t>
      </w:r>
      <w:r>
        <w:rPr>
          <w:lang w:val="ru-RU"/>
        </w:rPr>
        <w:t xml:space="preserve"> рассмотрен и ободрен на заседании </w:t>
      </w:r>
      <w:r w:rsidRPr="001C2AEA">
        <w:t>педагогического</w:t>
      </w:r>
      <w:r>
        <w:rPr>
          <w:lang w:val="ru-RU"/>
        </w:rPr>
        <w:t xml:space="preserve"> </w:t>
      </w:r>
      <w:r w:rsidRPr="001C2AEA">
        <w:t>совета</w:t>
      </w:r>
      <w:r>
        <w:rPr>
          <w:lang w:val="ru-RU"/>
        </w:rPr>
        <w:t xml:space="preserve"> </w:t>
      </w:r>
      <w:r w:rsidRPr="001C2AEA">
        <w:t>Протокол</w:t>
      </w:r>
      <w:r>
        <w:rPr>
          <w:lang w:val="ru-RU"/>
        </w:rPr>
        <w:t xml:space="preserve"> </w:t>
      </w:r>
      <w:r w:rsidRPr="001C2AEA">
        <w:t>№</w:t>
      </w:r>
      <w:r>
        <w:rPr>
          <w:lang w:val="ru-RU"/>
        </w:rPr>
        <w:t xml:space="preserve">2 </w:t>
      </w:r>
      <w:r>
        <w:t>от</w:t>
      </w:r>
      <w:r>
        <w:rPr>
          <w:lang w:val="ru-RU"/>
        </w:rPr>
        <w:t xml:space="preserve">1 сентября </w:t>
      </w:r>
      <w:r>
        <w:t>2022 года</w:t>
      </w:r>
    </w:p>
    <w:p w:rsidR="000B2B65" w:rsidRPr="00867EA3" w:rsidRDefault="000B2B65" w:rsidP="000B2B65">
      <w:pPr>
        <w:pStyle w:val="a3"/>
        <w:spacing w:line="242" w:lineRule="auto"/>
        <w:ind w:right="588" w:firstLine="542"/>
        <w:rPr>
          <w:lang w:val="ru-RU"/>
        </w:rPr>
      </w:pPr>
    </w:p>
    <w:p w:rsidR="00167C4A" w:rsidRDefault="00167C4A"/>
    <w:p w:rsidR="00A33FC9" w:rsidRDefault="00A33FC9"/>
    <w:p w:rsidR="00A33FC9" w:rsidRDefault="00A33FC9"/>
    <w:p w:rsidR="00A33FC9" w:rsidRDefault="00A33FC9"/>
    <w:p w:rsidR="00A33FC9" w:rsidRDefault="00A33FC9"/>
    <w:p w:rsidR="00A33FC9" w:rsidRDefault="00A33FC9"/>
    <w:p w:rsidR="00A33FC9" w:rsidRDefault="00A33FC9"/>
    <w:p w:rsidR="00A33FC9" w:rsidRDefault="00A33FC9"/>
    <w:p w:rsidR="00A33FC9" w:rsidRDefault="00A33FC9"/>
    <w:p w:rsidR="00A33FC9" w:rsidRDefault="00A33FC9"/>
    <w:p w:rsidR="00A33FC9" w:rsidRDefault="00A33FC9"/>
    <w:p w:rsidR="00A33FC9" w:rsidRDefault="00A33FC9"/>
    <w:p w:rsidR="00A33FC9" w:rsidRDefault="00A33FC9"/>
    <w:p w:rsidR="00A33FC9" w:rsidRDefault="00A33FC9"/>
    <w:p w:rsidR="00A33FC9" w:rsidRDefault="00A33FC9"/>
    <w:p w:rsidR="00A33FC9" w:rsidRDefault="00A33FC9"/>
    <w:p w:rsidR="00A33FC9" w:rsidRPr="00867EA3" w:rsidRDefault="00A33FC9">
      <w:pPr>
        <w:rPr>
          <w:lang w:val="ru-RU"/>
        </w:rPr>
      </w:pPr>
    </w:p>
    <w:p w:rsidR="000B2B65" w:rsidRPr="00867EA3" w:rsidRDefault="000B2B65">
      <w:pPr>
        <w:rPr>
          <w:lang w:val="ru-RU"/>
        </w:rPr>
      </w:pPr>
    </w:p>
    <w:p w:rsidR="000B2B65" w:rsidRPr="00867EA3" w:rsidRDefault="000B2B65">
      <w:pPr>
        <w:rPr>
          <w:lang w:val="ru-RU"/>
        </w:rPr>
      </w:pPr>
    </w:p>
    <w:p w:rsidR="00A33FC9" w:rsidRDefault="00A33FC9"/>
    <w:p w:rsidR="001C2D18" w:rsidRPr="007F18AF" w:rsidRDefault="001C2D18" w:rsidP="00F10888">
      <w:pPr>
        <w:shd w:val="clear" w:color="auto" w:fill="FFFFFF"/>
        <w:ind w:right="-1"/>
        <w:jc w:val="center"/>
        <w:textAlignment w:val="baseline"/>
        <w:outlineLvl w:val="2"/>
        <w:rPr>
          <w:b/>
          <w:lang w:val="ru-RU"/>
        </w:rPr>
      </w:pPr>
    </w:p>
    <w:p w:rsidR="00867EA3" w:rsidRDefault="00867EA3" w:rsidP="00F10888">
      <w:pPr>
        <w:shd w:val="clear" w:color="auto" w:fill="FFFFFF"/>
        <w:ind w:right="-1"/>
        <w:jc w:val="center"/>
        <w:textAlignment w:val="baseline"/>
        <w:outlineLvl w:val="2"/>
        <w:rPr>
          <w:b/>
          <w:lang w:val="ru-RU"/>
        </w:rPr>
      </w:pPr>
    </w:p>
    <w:p w:rsidR="00402845" w:rsidRPr="007F18AF" w:rsidRDefault="00402845" w:rsidP="00F10888">
      <w:pPr>
        <w:shd w:val="clear" w:color="auto" w:fill="FFFFFF"/>
        <w:ind w:right="-1"/>
        <w:jc w:val="center"/>
        <w:textAlignment w:val="baseline"/>
        <w:outlineLvl w:val="2"/>
        <w:rPr>
          <w:b/>
          <w:lang w:val="ru-RU"/>
        </w:rPr>
      </w:pPr>
    </w:p>
    <w:p w:rsidR="00867EA3" w:rsidRPr="007F18AF" w:rsidRDefault="00867EA3" w:rsidP="00F10888">
      <w:pPr>
        <w:shd w:val="clear" w:color="auto" w:fill="FFFFFF"/>
        <w:ind w:right="-1"/>
        <w:jc w:val="center"/>
        <w:textAlignment w:val="baseline"/>
        <w:outlineLvl w:val="2"/>
        <w:rPr>
          <w:b/>
          <w:lang w:val="ru-RU"/>
        </w:rPr>
      </w:pPr>
    </w:p>
    <w:p w:rsidR="001C2D18" w:rsidRDefault="001C2D18" w:rsidP="00F10888">
      <w:pPr>
        <w:shd w:val="clear" w:color="auto" w:fill="FFFFFF"/>
        <w:ind w:right="-1"/>
        <w:jc w:val="center"/>
        <w:textAlignment w:val="baseline"/>
        <w:outlineLvl w:val="2"/>
        <w:rPr>
          <w:b/>
        </w:rPr>
      </w:pPr>
    </w:p>
    <w:p w:rsidR="001C2D18" w:rsidRDefault="001C2D18" w:rsidP="00F10888">
      <w:pPr>
        <w:shd w:val="clear" w:color="auto" w:fill="FFFFFF"/>
        <w:ind w:right="-1"/>
        <w:jc w:val="center"/>
        <w:textAlignment w:val="baseline"/>
        <w:outlineLvl w:val="2"/>
        <w:rPr>
          <w:b/>
        </w:rPr>
      </w:pPr>
    </w:p>
    <w:tbl>
      <w:tblPr>
        <w:tblStyle w:val="a7"/>
        <w:tblW w:w="4960" w:type="dxa"/>
        <w:tblInd w:w="6096" w:type="dxa"/>
        <w:tblLook w:val="04A0"/>
      </w:tblPr>
      <w:tblGrid>
        <w:gridCol w:w="4960"/>
      </w:tblGrid>
      <w:tr w:rsidR="00402845" w:rsidRPr="00402845" w:rsidTr="00402845">
        <w:trPr>
          <w:trHeight w:val="2679"/>
        </w:trPr>
        <w:tc>
          <w:tcPr>
            <w:tcW w:w="4960" w:type="dxa"/>
            <w:tcBorders>
              <w:top w:val="nil"/>
              <w:left w:val="nil"/>
              <w:bottom w:val="nil"/>
              <w:right w:val="nil"/>
            </w:tcBorders>
          </w:tcPr>
          <w:p w:rsidR="00402845" w:rsidRPr="00402845" w:rsidRDefault="00402845" w:rsidP="00C55CF7">
            <w:pPr>
              <w:jc w:val="right"/>
              <w:rPr>
                <w:sz w:val="24"/>
                <w:szCs w:val="24"/>
              </w:rPr>
            </w:pPr>
            <w:r w:rsidRPr="00402845">
              <w:rPr>
                <w:sz w:val="24"/>
                <w:szCs w:val="24"/>
              </w:rPr>
              <w:lastRenderedPageBreak/>
              <w:t>Приложение 1 к приказу</w:t>
            </w:r>
          </w:p>
          <w:p w:rsidR="00402845" w:rsidRPr="00402845" w:rsidRDefault="00402845" w:rsidP="00C55CF7">
            <w:pPr>
              <w:jc w:val="right"/>
              <w:rPr>
                <w:sz w:val="24"/>
                <w:szCs w:val="24"/>
              </w:rPr>
            </w:pPr>
            <w:r w:rsidRPr="00402845">
              <w:rPr>
                <w:sz w:val="24"/>
                <w:szCs w:val="24"/>
              </w:rPr>
              <w:t>Министра просвещения</w:t>
            </w:r>
          </w:p>
          <w:p w:rsidR="00402845" w:rsidRPr="00402845" w:rsidRDefault="00402845" w:rsidP="00C55CF7">
            <w:pPr>
              <w:jc w:val="right"/>
              <w:rPr>
                <w:sz w:val="24"/>
                <w:szCs w:val="24"/>
              </w:rPr>
            </w:pPr>
            <w:r w:rsidRPr="00402845">
              <w:rPr>
                <w:sz w:val="24"/>
                <w:szCs w:val="24"/>
              </w:rPr>
              <w:t>Республики Казахстан</w:t>
            </w:r>
          </w:p>
          <w:p w:rsidR="00402845" w:rsidRPr="00402845" w:rsidRDefault="00402845" w:rsidP="00C55CF7">
            <w:pPr>
              <w:jc w:val="right"/>
              <w:rPr>
                <w:sz w:val="24"/>
                <w:szCs w:val="24"/>
              </w:rPr>
            </w:pPr>
            <w:r w:rsidRPr="00402845">
              <w:rPr>
                <w:sz w:val="24"/>
                <w:szCs w:val="24"/>
              </w:rPr>
              <w:t>от « ___ » _______ 2022 года</w:t>
            </w:r>
          </w:p>
          <w:p w:rsidR="00402845" w:rsidRPr="00402845" w:rsidRDefault="00402845" w:rsidP="00C55CF7">
            <w:pPr>
              <w:jc w:val="right"/>
              <w:rPr>
                <w:sz w:val="24"/>
                <w:szCs w:val="24"/>
              </w:rPr>
            </w:pPr>
            <w:r w:rsidRPr="00402845">
              <w:rPr>
                <w:sz w:val="24"/>
                <w:szCs w:val="24"/>
              </w:rPr>
              <w:t>№ ___</w:t>
            </w:r>
          </w:p>
          <w:p w:rsidR="00402845" w:rsidRPr="00402845" w:rsidRDefault="00402845" w:rsidP="00C55CF7">
            <w:pPr>
              <w:jc w:val="right"/>
              <w:rPr>
                <w:sz w:val="24"/>
                <w:szCs w:val="24"/>
              </w:rPr>
            </w:pPr>
            <w:r w:rsidRPr="00402845">
              <w:rPr>
                <w:sz w:val="24"/>
                <w:szCs w:val="24"/>
              </w:rPr>
              <w:t>Приложение 1 к приказу</w:t>
            </w:r>
          </w:p>
          <w:p w:rsidR="00402845" w:rsidRPr="00402845" w:rsidRDefault="00402845" w:rsidP="00C55CF7">
            <w:pPr>
              <w:jc w:val="right"/>
              <w:rPr>
                <w:sz w:val="24"/>
                <w:szCs w:val="24"/>
              </w:rPr>
            </w:pPr>
            <w:r w:rsidRPr="00402845">
              <w:rPr>
                <w:sz w:val="24"/>
                <w:szCs w:val="24"/>
              </w:rPr>
              <w:t>Министра образования и науки</w:t>
            </w:r>
          </w:p>
          <w:p w:rsidR="00402845" w:rsidRPr="00402845" w:rsidRDefault="00402845" w:rsidP="00C55CF7">
            <w:pPr>
              <w:jc w:val="right"/>
              <w:rPr>
                <w:sz w:val="24"/>
                <w:szCs w:val="24"/>
              </w:rPr>
            </w:pPr>
            <w:r w:rsidRPr="00402845">
              <w:rPr>
                <w:sz w:val="24"/>
                <w:szCs w:val="24"/>
              </w:rPr>
              <w:t>Республики Казахстан</w:t>
            </w:r>
          </w:p>
          <w:p w:rsidR="00402845" w:rsidRPr="00402845" w:rsidRDefault="00402845" w:rsidP="00C55CF7">
            <w:pPr>
              <w:jc w:val="right"/>
              <w:rPr>
                <w:sz w:val="28"/>
                <w:szCs w:val="28"/>
              </w:rPr>
            </w:pPr>
            <w:r w:rsidRPr="00402845">
              <w:rPr>
                <w:sz w:val="24"/>
                <w:szCs w:val="24"/>
              </w:rPr>
              <w:t>от 20 декабря 2012 года № 557</w:t>
            </w:r>
          </w:p>
        </w:tc>
      </w:tr>
    </w:tbl>
    <w:p w:rsidR="00402845" w:rsidRPr="00402845" w:rsidRDefault="0007350C" w:rsidP="00402845">
      <w:pPr>
        <w:shd w:val="clear" w:color="auto" w:fill="FFFFFF"/>
        <w:ind w:right="-1"/>
        <w:jc w:val="center"/>
        <w:textAlignment w:val="baseline"/>
        <w:outlineLvl w:val="2"/>
        <w:rPr>
          <w:b/>
          <w:sz w:val="28"/>
          <w:szCs w:val="28"/>
        </w:rPr>
      </w:pPr>
      <w:r>
        <w:rPr>
          <w:b/>
          <w:sz w:val="28"/>
          <w:szCs w:val="28"/>
        </w:rPr>
        <w:t xml:space="preserve">Рабочий </w:t>
      </w:r>
      <w:r w:rsidR="00402845" w:rsidRPr="00402845">
        <w:rPr>
          <w:b/>
          <w:sz w:val="28"/>
          <w:szCs w:val="28"/>
        </w:rPr>
        <w:t>учебный план дошкольного воспитания и обучения</w:t>
      </w:r>
    </w:p>
    <w:p w:rsidR="00402845" w:rsidRPr="00402845" w:rsidRDefault="00402845" w:rsidP="00402845">
      <w:pPr>
        <w:shd w:val="clear" w:color="auto" w:fill="FFFFFF"/>
        <w:ind w:right="-1"/>
        <w:jc w:val="center"/>
        <w:textAlignment w:val="baseline"/>
        <w:outlineLvl w:val="2"/>
        <w:rPr>
          <w:b/>
          <w:sz w:val="28"/>
          <w:szCs w:val="28"/>
        </w:rPr>
      </w:pPr>
      <w:r w:rsidRPr="00402845">
        <w:rPr>
          <w:b/>
          <w:sz w:val="28"/>
          <w:szCs w:val="28"/>
        </w:rPr>
        <w:t>для детей ясельного возраста</w:t>
      </w:r>
    </w:p>
    <w:tbl>
      <w:tblPr>
        <w:tblW w:w="1063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
        <w:gridCol w:w="4682"/>
        <w:gridCol w:w="2807"/>
        <w:gridCol w:w="2654"/>
      </w:tblGrid>
      <w:tr w:rsidR="00402845" w:rsidRPr="00402845" w:rsidTr="00C55CF7">
        <w:trPr>
          <w:trHeight w:val="281"/>
        </w:trPr>
        <w:tc>
          <w:tcPr>
            <w:tcW w:w="492" w:type="dxa"/>
            <w:vMerge w:val="restart"/>
            <w:tcMar>
              <w:top w:w="15" w:type="dxa"/>
              <w:left w:w="15" w:type="dxa"/>
              <w:bottom w:w="15" w:type="dxa"/>
              <w:right w:w="15" w:type="dxa"/>
            </w:tcMar>
            <w:vAlign w:val="center"/>
          </w:tcPr>
          <w:p w:rsidR="00402845" w:rsidRPr="00402845" w:rsidRDefault="00402845" w:rsidP="00402845">
            <w:pPr>
              <w:spacing w:after="20" w:line="276" w:lineRule="auto"/>
              <w:ind w:left="20"/>
              <w:jc w:val="center"/>
              <w:rPr>
                <w:sz w:val="28"/>
                <w:szCs w:val="28"/>
                <w:lang w:val="en-US"/>
              </w:rPr>
            </w:pPr>
            <w:r w:rsidRPr="00402845">
              <w:rPr>
                <w:color w:val="000000"/>
                <w:sz w:val="28"/>
                <w:szCs w:val="28"/>
                <w:lang w:val="en-US"/>
              </w:rPr>
              <w:t>№ п/п</w:t>
            </w:r>
          </w:p>
        </w:tc>
        <w:tc>
          <w:tcPr>
            <w:tcW w:w="4682" w:type="dxa"/>
            <w:vMerge w:val="restart"/>
            <w:shd w:val="clear" w:color="auto" w:fill="auto"/>
            <w:tcMar>
              <w:top w:w="15" w:type="dxa"/>
              <w:left w:w="15" w:type="dxa"/>
              <w:bottom w:w="15" w:type="dxa"/>
              <w:right w:w="15" w:type="dxa"/>
            </w:tcMar>
            <w:vAlign w:val="center"/>
          </w:tcPr>
          <w:p w:rsidR="00402845" w:rsidRPr="00402845" w:rsidRDefault="00402845" w:rsidP="00402845">
            <w:pPr>
              <w:pStyle w:val="ab"/>
              <w:spacing w:before="0" w:beforeAutospacing="0" w:after="0" w:afterAutospacing="0" w:line="254" w:lineRule="auto"/>
              <w:ind w:firstLine="58"/>
              <w:jc w:val="center"/>
              <w:rPr>
                <w:sz w:val="28"/>
                <w:szCs w:val="28"/>
              </w:rPr>
            </w:pPr>
            <w:r w:rsidRPr="00402845">
              <w:rPr>
                <w:rFonts w:eastAsia="Calibri"/>
                <w:color w:val="000000"/>
                <w:spacing w:val="2"/>
                <w:kern w:val="24"/>
                <w:sz w:val="28"/>
                <w:szCs w:val="28"/>
                <w:lang w:val="kk-KZ"/>
              </w:rPr>
              <w:t>Организованная деятельность</w:t>
            </w:r>
            <w:r w:rsidR="0007350C">
              <w:rPr>
                <w:rFonts w:eastAsia="Calibri"/>
                <w:color w:val="000000"/>
                <w:spacing w:val="2"/>
                <w:kern w:val="24"/>
                <w:sz w:val="28"/>
                <w:szCs w:val="28"/>
                <w:lang w:val="kk-KZ"/>
              </w:rPr>
              <w:t>*</w:t>
            </w:r>
          </w:p>
        </w:tc>
        <w:tc>
          <w:tcPr>
            <w:tcW w:w="5461" w:type="dxa"/>
            <w:gridSpan w:val="2"/>
            <w:shd w:val="clear" w:color="auto" w:fill="auto"/>
            <w:vAlign w:val="center"/>
          </w:tcPr>
          <w:p w:rsidR="001A19ED" w:rsidRDefault="00402845" w:rsidP="00402845">
            <w:pPr>
              <w:pStyle w:val="ab"/>
              <w:spacing w:before="0" w:beforeAutospacing="0" w:after="0" w:afterAutospacing="0" w:line="254" w:lineRule="auto"/>
              <w:ind w:firstLine="58"/>
              <w:jc w:val="center"/>
              <w:rPr>
                <w:sz w:val="28"/>
                <w:szCs w:val="28"/>
                <w:lang w:val="kk-KZ"/>
              </w:rPr>
            </w:pPr>
            <w:r>
              <w:rPr>
                <w:sz w:val="28"/>
                <w:szCs w:val="28"/>
                <w:lang w:val="kk-KZ"/>
              </w:rPr>
              <w:t xml:space="preserve">Разновозрастная группа </w:t>
            </w:r>
            <w:r w:rsidR="001A19ED">
              <w:rPr>
                <w:sz w:val="28"/>
                <w:szCs w:val="28"/>
                <w:lang w:val="kk-KZ"/>
              </w:rPr>
              <w:t>«Еркетай»</w:t>
            </w:r>
          </w:p>
          <w:p w:rsidR="00402845" w:rsidRDefault="00402845" w:rsidP="00402845">
            <w:pPr>
              <w:pStyle w:val="ab"/>
              <w:spacing w:before="0" w:beforeAutospacing="0" w:after="0" w:afterAutospacing="0" w:line="254" w:lineRule="auto"/>
              <w:ind w:firstLine="58"/>
              <w:jc w:val="center"/>
              <w:rPr>
                <w:sz w:val="28"/>
                <w:szCs w:val="28"/>
                <w:lang w:val="kk-KZ"/>
              </w:rPr>
            </w:pPr>
            <w:r>
              <w:rPr>
                <w:sz w:val="28"/>
                <w:szCs w:val="28"/>
                <w:lang w:val="kk-KZ"/>
              </w:rPr>
              <w:t xml:space="preserve">с русским языком обучения </w:t>
            </w:r>
          </w:p>
          <w:p w:rsidR="00402845" w:rsidRPr="00402845" w:rsidRDefault="00402845" w:rsidP="004E5862">
            <w:pPr>
              <w:pStyle w:val="ab"/>
              <w:spacing w:before="0" w:beforeAutospacing="0" w:after="0" w:afterAutospacing="0" w:line="254" w:lineRule="auto"/>
              <w:ind w:firstLine="58"/>
              <w:jc w:val="center"/>
              <w:rPr>
                <w:sz w:val="28"/>
                <w:szCs w:val="28"/>
                <w:lang w:val="kk-KZ"/>
              </w:rPr>
            </w:pPr>
          </w:p>
        </w:tc>
      </w:tr>
      <w:tr w:rsidR="00402845" w:rsidRPr="00402845" w:rsidTr="00C55CF7">
        <w:trPr>
          <w:trHeight w:val="599"/>
        </w:trPr>
        <w:tc>
          <w:tcPr>
            <w:tcW w:w="492" w:type="dxa"/>
            <w:vMerge/>
            <w:tcMar>
              <w:top w:w="15" w:type="dxa"/>
              <w:left w:w="15" w:type="dxa"/>
              <w:bottom w:w="15" w:type="dxa"/>
              <w:right w:w="15" w:type="dxa"/>
            </w:tcMar>
            <w:vAlign w:val="center"/>
          </w:tcPr>
          <w:p w:rsidR="00402845" w:rsidRPr="00402845" w:rsidRDefault="00402845" w:rsidP="00402845">
            <w:pPr>
              <w:spacing w:after="20" w:line="276" w:lineRule="auto"/>
              <w:ind w:left="20"/>
              <w:jc w:val="center"/>
              <w:rPr>
                <w:color w:val="000000"/>
                <w:sz w:val="28"/>
                <w:szCs w:val="28"/>
                <w:lang w:val="ru-RU"/>
              </w:rPr>
            </w:pPr>
          </w:p>
        </w:tc>
        <w:tc>
          <w:tcPr>
            <w:tcW w:w="4682" w:type="dxa"/>
            <w:vMerge/>
            <w:shd w:val="clear" w:color="auto" w:fill="auto"/>
            <w:tcMar>
              <w:top w:w="15" w:type="dxa"/>
              <w:left w:w="15" w:type="dxa"/>
              <w:bottom w:w="15" w:type="dxa"/>
              <w:right w:w="15" w:type="dxa"/>
            </w:tcMar>
            <w:vAlign w:val="center"/>
          </w:tcPr>
          <w:p w:rsidR="00402845" w:rsidRPr="00402845" w:rsidRDefault="00402845" w:rsidP="00402845">
            <w:pPr>
              <w:pStyle w:val="ab"/>
              <w:spacing w:before="0" w:beforeAutospacing="0" w:after="0" w:afterAutospacing="0" w:line="254" w:lineRule="auto"/>
              <w:ind w:firstLine="58"/>
              <w:jc w:val="center"/>
              <w:rPr>
                <w:rFonts w:eastAsia="Calibri"/>
                <w:color w:val="000000"/>
                <w:spacing w:val="2"/>
                <w:kern w:val="24"/>
                <w:sz w:val="28"/>
                <w:szCs w:val="28"/>
                <w:lang w:val="kk-KZ"/>
              </w:rPr>
            </w:pPr>
          </w:p>
        </w:tc>
        <w:tc>
          <w:tcPr>
            <w:tcW w:w="2807" w:type="dxa"/>
            <w:shd w:val="clear" w:color="auto" w:fill="auto"/>
            <w:vAlign w:val="center"/>
          </w:tcPr>
          <w:p w:rsidR="00402845" w:rsidRPr="00402845" w:rsidRDefault="00402845" w:rsidP="00402845">
            <w:pPr>
              <w:pStyle w:val="ab"/>
              <w:spacing w:before="0" w:beforeAutospacing="0" w:after="0" w:afterAutospacing="0" w:line="254" w:lineRule="auto"/>
              <w:ind w:firstLine="58"/>
              <w:jc w:val="center"/>
              <w:rPr>
                <w:sz w:val="28"/>
                <w:szCs w:val="28"/>
              </w:rPr>
            </w:pPr>
            <w:r w:rsidRPr="00402845">
              <w:rPr>
                <w:rFonts w:eastAsia="Calibri"/>
                <w:color w:val="000000"/>
                <w:kern w:val="24"/>
                <w:sz w:val="28"/>
                <w:szCs w:val="28"/>
                <w:lang w:val="kk-KZ"/>
              </w:rPr>
              <w:t>группа раннего возраста (дети 1 года)</w:t>
            </w:r>
          </w:p>
        </w:tc>
        <w:tc>
          <w:tcPr>
            <w:tcW w:w="2654" w:type="dxa"/>
            <w:shd w:val="clear" w:color="auto" w:fill="auto"/>
            <w:vAlign w:val="center"/>
          </w:tcPr>
          <w:p w:rsidR="00402845" w:rsidRPr="00402845" w:rsidRDefault="00402845" w:rsidP="00402845">
            <w:pPr>
              <w:pStyle w:val="ab"/>
              <w:spacing w:before="0" w:beforeAutospacing="0" w:after="0" w:afterAutospacing="0" w:line="254" w:lineRule="auto"/>
              <w:ind w:firstLine="58"/>
              <w:jc w:val="center"/>
              <w:rPr>
                <w:rFonts w:eastAsia="Calibri"/>
                <w:color w:val="000000"/>
                <w:kern w:val="24"/>
                <w:sz w:val="28"/>
                <w:szCs w:val="28"/>
                <w:lang w:val="kk-KZ"/>
              </w:rPr>
            </w:pPr>
            <w:r w:rsidRPr="00402845">
              <w:rPr>
                <w:rFonts w:eastAsia="Calibri"/>
                <w:color w:val="000000"/>
                <w:kern w:val="24"/>
                <w:sz w:val="28"/>
                <w:szCs w:val="28"/>
                <w:lang w:val="kk-KZ"/>
              </w:rPr>
              <w:t xml:space="preserve">младшая группа </w:t>
            </w:r>
          </w:p>
          <w:p w:rsidR="00402845" w:rsidRPr="00402845" w:rsidRDefault="00402845" w:rsidP="00402845">
            <w:pPr>
              <w:pStyle w:val="ab"/>
              <w:spacing w:before="0" w:beforeAutospacing="0" w:after="0" w:afterAutospacing="0" w:line="254" w:lineRule="auto"/>
              <w:ind w:firstLine="58"/>
              <w:jc w:val="center"/>
              <w:rPr>
                <w:sz w:val="28"/>
                <w:szCs w:val="28"/>
              </w:rPr>
            </w:pPr>
            <w:r w:rsidRPr="00402845">
              <w:rPr>
                <w:rFonts w:eastAsia="Calibri"/>
                <w:color w:val="000000"/>
                <w:kern w:val="24"/>
                <w:sz w:val="28"/>
                <w:szCs w:val="28"/>
                <w:lang w:val="kk-KZ"/>
              </w:rPr>
              <w:t>(дети 2-х лет)</w:t>
            </w:r>
          </w:p>
        </w:tc>
      </w:tr>
      <w:tr w:rsidR="00402845" w:rsidRPr="00402845" w:rsidTr="00C55CF7">
        <w:trPr>
          <w:trHeight w:val="23"/>
        </w:trPr>
        <w:tc>
          <w:tcPr>
            <w:tcW w:w="492" w:type="dxa"/>
            <w:vMerge w:val="restart"/>
            <w:tcMar>
              <w:top w:w="15" w:type="dxa"/>
              <w:left w:w="15" w:type="dxa"/>
              <w:bottom w:w="15" w:type="dxa"/>
              <w:right w:w="15" w:type="dxa"/>
            </w:tcMar>
          </w:tcPr>
          <w:p w:rsidR="00402845" w:rsidRPr="00402845" w:rsidRDefault="00402845" w:rsidP="00402845">
            <w:pPr>
              <w:spacing w:after="20" w:line="276" w:lineRule="auto"/>
              <w:ind w:left="20"/>
              <w:jc w:val="center"/>
              <w:rPr>
                <w:sz w:val="28"/>
                <w:szCs w:val="28"/>
                <w:lang w:val="en-US"/>
              </w:rPr>
            </w:pPr>
            <w:r w:rsidRPr="00402845">
              <w:rPr>
                <w:color w:val="000000"/>
                <w:sz w:val="28"/>
                <w:szCs w:val="28"/>
                <w:lang w:val="en-US"/>
              </w:rPr>
              <w:t>1</w:t>
            </w:r>
          </w:p>
        </w:tc>
        <w:tc>
          <w:tcPr>
            <w:tcW w:w="4682" w:type="dxa"/>
            <w:shd w:val="clear" w:color="auto" w:fill="auto"/>
            <w:tcMar>
              <w:top w:w="15" w:type="dxa"/>
              <w:left w:w="15" w:type="dxa"/>
              <w:bottom w:w="15" w:type="dxa"/>
              <w:right w:w="15" w:type="dxa"/>
            </w:tcMar>
          </w:tcPr>
          <w:p w:rsidR="00402845" w:rsidRPr="00402845" w:rsidRDefault="00402845" w:rsidP="00402845">
            <w:pPr>
              <w:pStyle w:val="ab"/>
              <w:spacing w:before="0" w:beforeAutospacing="0" w:after="0" w:afterAutospacing="0" w:line="254" w:lineRule="auto"/>
              <w:ind w:left="101" w:right="173"/>
              <w:jc w:val="both"/>
              <w:rPr>
                <w:rFonts w:eastAsia="Calibri"/>
                <w:color w:val="000000"/>
                <w:kern w:val="24"/>
                <w:sz w:val="28"/>
                <w:szCs w:val="28"/>
                <w:lang w:val="kk-KZ"/>
              </w:rPr>
            </w:pPr>
            <w:r w:rsidRPr="00402845">
              <w:rPr>
                <w:rFonts w:eastAsia="Calibri"/>
                <w:color w:val="000000"/>
                <w:kern w:val="24"/>
                <w:sz w:val="28"/>
                <w:szCs w:val="28"/>
              </w:rPr>
              <w:t xml:space="preserve">Физическая </w:t>
            </w:r>
            <w:r w:rsidRPr="00402845">
              <w:rPr>
                <w:rFonts w:eastAsia="Calibri"/>
                <w:color w:val="000000"/>
                <w:kern w:val="24"/>
                <w:sz w:val="28"/>
                <w:szCs w:val="28"/>
                <w:lang w:val="kk-KZ"/>
              </w:rPr>
              <w:t xml:space="preserve">культура </w:t>
            </w:r>
          </w:p>
        </w:tc>
        <w:tc>
          <w:tcPr>
            <w:tcW w:w="2807" w:type="dxa"/>
            <w:shd w:val="clear" w:color="auto" w:fill="auto"/>
            <w:tcMar>
              <w:top w:w="15" w:type="dxa"/>
              <w:left w:w="15" w:type="dxa"/>
              <w:bottom w:w="15" w:type="dxa"/>
              <w:right w:w="15" w:type="dxa"/>
            </w:tcMar>
          </w:tcPr>
          <w:p w:rsidR="00402845" w:rsidRPr="00402845" w:rsidRDefault="00402845" w:rsidP="00402845">
            <w:pPr>
              <w:pStyle w:val="ab"/>
              <w:spacing w:before="0" w:beforeAutospacing="0" w:after="0" w:afterAutospacing="0" w:line="254" w:lineRule="auto"/>
              <w:jc w:val="center"/>
              <w:rPr>
                <w:sz w:val="28"/>
                <w:szCs w:val="28"/>
                <w:lang w:val="kk-KZ"/>
              </w:rPr>
            </w:pPr>
            <w:r w:rsidRPr="00402845">
              <w:rPr>
                <w:color w:val="000000" w:themeColor="text1"/>
                <w:kern w:val="24"/>
                <w:sz w:val="28"/>
                <w:szCs w:val="28"/>
                <w:lang w:val="kk-KZ"/>
              </w:rPr>
              <w:t>три раза в неделю</w:t>
            </w:r>
          </w:p>
        </w:tc>
        <w:tc>
          <w:tcPr>
            <w:tcW w:w="2654" w:type="dxa"/>
            <w:shd w:val="clear" w:color="auto" w:fill="auto"/>
          </w:tcPr>
          <w:p w:rsidR="00402845" w:rsidRPr="00402845" w:rsidRDefault="00402845" w:rsidP="00402845">
            <w:pPr>
              <w:pStyle w:val="ab"/>
              <w:spacing w:before="0" w:beforeAutospacing="0" w:after="0" w:afterAutospacing="0" w:line="254" w:lineRule="auto"/>
              <w:jc w:val="center"/>
              <w:rPr>
                <w:sz w:val="28"/>
                <w:szCs w:val="28"/>
                <w:lang w:val="kk-KZ"/>
              </w:rPr>
            </w:pPr>
            <w:r w:rsidRPr="00402845">
              <w:rPr>
                <w:color w:val="000000" w:themeColor="text1"/>
                <w:kern w:val="24"/>
                <w:sz w:val="28"/>
                <w:szCs w:val="28"/>
                <w:lang w:val="kk-KZ"/>
              </w:rPr>
              <w:t>три раза в неделю</w:t>
            </w:r>
          </w:p>
        </w:tc>
      </w:tr>
      <w:tr w:rsidR="00402845" w:rsidRPr="00402845" w:rsidTr="00C55CF7">
        <w:trPr>
          <w:trHeight w:val="23"/>
        </w:trPr>
        <w:tc>
          <w:tcPr>
            <w:tcW w:w="492" w:type="dxa"/>
            <w:vMerge/>
            <w:tcMar>
              <w:top w:w="15" w:type="dxa"/>
              <w:left w:w="15" w:type="dxa"/>
              <w:bottom w:w="15" w:type="dxa"/>
              <w:right w:w="15" w:type="dxa"/>
            </w:tcMar>
          </w:tcPr>
          <w:p w:rsidR="00402845" w:rsidRPr="00402845" w:rsidRDefault="00402845" w:rsidP="00402845">
            <w:pPr>
              <w:spacing w:after="20" w:line="276" w:lineRule="auto"/>
              <w:ind w:left="20"/>
              <w:jc w:val="center"/>
              <w:rPr>
                <w:color w:val="000000"/>
                <w:sz w:val="28"/>
                <w:szCs w:val="28"/>
              </w:rPr>
            </w:pPr>
          </w:p>
        </w:tc>
        <w:tc>
          <w:tcPr>
            <w:tcW w:w="4682" w:type="dxa"/>
            <w:shd w:val="clear" w:color="auto" w:fill="auto"/>
            <w:tcMar>
              <w:top w:w="15" w:type="dxa"/>
              <w:left w:w="15" w:type="dxa"/>
              <w:bottom w:w="15" w:type="dxa"/>
              <w:right w:w="15" w:type="dxa"/>
            </w:tcMar>
          </w:tcPr>
          <w:p w:rsidR="00402845" w:rsidRPr="00402845" w:rsidRDefault="00402845" w:rsidP="00402845">
            <w:pPr>
              <w:pStyle w:val="ab"/>
              <w:spacing w:before="0" w:beforeAutospacing="0" w:after="0" w:afterAutospacing="0" w:line="254" w:lineRule="auto"/>
              <w:ind w:left="101" w:right="173"/>
              <w:jc w:val="both"/>
              <w:rPr>
                <w:rFonts w:eastAsia="Calibri"/>
                <w:color w:val="000000"/>
                <w:kern w:val="24"/>
                <w:sz w:val="28"/>
                <w:szCs w:val="28"/>
                <w:lang w:val="kk-KZ"/>
              </w:rPr>
            </w:pPr>
            <w:r w:rsidRPr="00402845">
              <w:rPr>
                <w:rFonts w:eastAsia="Calibri"/>
                <w:color w:val="000000"/>
                <w:kern w:val="24"/>
                <w:sz w:val="28"/>
                <w:szCs w:val="28"/>
                <w:lang w:val="kk-KZ"/>
              </w:rPr>
              <w:t>Физическая культура **</w:t>
            </w:r>
          </w:p>
        </w:tc>
        <w:tc>
          <w:tcPr>
            <w:tcW w:w="2807" w:type="dxa"/>
            <w:shd w:val="clear" w:color="auto" w:fill="auto"/>
            <w:tcMar>
              <w:top w:w="15" w:type="dxa"/>
              <w:left w:w="15" w:type="dxa"/>
              <w:bottom w:w="15" w:type="dxa"/>
              <w:right w:w="15" w:type="dxa"/>
            </w:tcMar>
          </w:tcPr>
          <w:p w:rsidR="00402845" w:rsidRPr="00402845" w:rsidRDefault="00402845" w:rsidP="00402845">
            <w:pPr>
              <w:pStyle w:val="ab"/>
              <w:spacing w:before="0" w:beforeAutospacing="0" w:after="0" w:afterAutospacing="0" w:line="254" w:lineRule="auto"/>
              <w:jc w:val="center"/>
              <w:rPr>
                <w:color w:val="000000" w:themeColor="text1"/>
                <w:kern w:val="24"/>
                <w:sz w:val="28"/>
                <w:szCs w:val="28"/>
                <w:lang w:val="kk-KZ"/>
              </w:rPr>
            </w:pPr>
            <w:r w:rsidRPr="00402845">
              <w:rPr>
                <w:color w:val="000000" w:themeColor="text1"/>
                <w:kern w:val="24"/>
                <w:sz w:val="28"/>
                <w:szCs w:val="28"/>
                <w:lang w:val="kk-KZ"/>
              </w:rPr>
              <w:t>ежедневно</w:t>
            </w:r>
          </w:p>
        </w:tc>
        <w:tc>
          <w:tcPr>
            <w:tcW w:w="2654" w:type="dxa"/>
            <w:shd w:val="clear" w:color="auto" w:fill="auto"/>
          </w:tcPr>
          <w:p w:rsidR="00402845" w:rsidRPr="00402845" w:rsidRDefault="00402845" w:rsidP="00402845">
            <w:pPr>
              <w:pStyle w:val="ab"/>
              <w:spacing w:before="0" w:beforeAutospacing="0" w:after="0" w:afterAutospacing="0" w:line="254" w:lineRule="auto"/>
              <w:jc w:val="center"/>
              <w:rPr>
                <w:color w:val="000000" w:themeColor="text1"/>
                <w:kern w:val="24"/>
                <w:sz w:val="28"/>
                <w:szCs w:val="28"/>
                <w:lang w:val="kk-KZ"/>
              </w:rPr>
            </w:pPr>
            <w:r w:rsidRPr="00402845">
              <w:rPr>
                <w:color w:val="000000" w:themeColor="text1"/>
                <w:kern w:val="24"/>
                <w:sz w:val="28"/>
                <w:szCs w:val="28"/>
                <w:lang w:val="kk-KZ"/>
              </w:rPr>
              <w:t>ежедневно</w:t>
            </w:r>
          </w:p>
        </w:tc>
      </w:tr>
      <w:tr w:rsidR="00402845" w:rsidRPr="00402845" w:rsidTr="00C55CF7">
        <w:trPr>
          <w:trHeight w:val="23"/>
        </w:trPr>
        <w:tc>
          <w:tcPr>
            <w:tcW w:w="492" w:type="dxa"/>
            <w:tcMar>
              <w:top w:w="15" w:type="dxa"/>
              <w:left w:w="15" w:type="dxa"/>
              <w:bottom w:w="15" w:type="dxa"/>
              <w:right w:w="15" w:type="dxa"/>
            </w:tcMar>
          </w:tcPr>
          <w:p w:rsidR="00402845" w:rsidRPr="00402845" w:rsidRDefault="00402845" w:rsidP="00402845">
            <w:pPr>
              <w:spacing w:after="20" w:line="276" w:lineRule="auto"/>
              <w:ind w:left="20"/>
              <w:jc w:val="center"/>
              <w:rPr>
                <w:sz w:val="28"/>
                <w:szCs w:val="28"/>
                <w:lang w:val="en-US"/>
              </w:rPr>
            </w:pPr>
            <w:r w:rsidRPr="00402845">
              <w:rPr>
                <w:color w:val="000000"/>
                <w:sz w:val="28"/>
                <w:szCs w:val="28"/>
                <w:lang w:val="en-US"/>
              </w:rPr>
              <w:t>2</w:t>
            </w:r>
          </w:p>
        </w:tc>
        <w:tc>
          <w:tcPr>
            <w:tcW w:w="4682" w:type="dxa"/>
            <w:shd w:val="clear" w:color="auto" w:fill="auto"/>
            <w:tcMar>
              <w:top w:w="15" w:type="dxa"/>
              <w:left w:w="15" w:type="dxa"/>
              <w:bottom w:w="15" w:type="dxa"/>
              <w:right w:w="15" w:type="dxa"/>
            </w:tcMar>
          </w:tcPr>
          <w:p w:rsidR="00402845" w:rsidRPr="00402845" w:rsidRDefault="00402845" w:rsidP="00402845">
            <w:pPr>
              <w:pStyle w:val="ab"/>
              <w:spacing w:before="0" w:beforeAutospacing="0" w:after="0" w:afterAutospacing="0" w:line="254" w:lineRule="auto"/>
              <w:ind w:left="101" w:right="173"/>
              <w:jc w:val="both"/>
              <w:rPr>
                <w:sz w:val="28"/>
                <w:szCs w:val="28"/>
              </w:rPr>
            </w:pPr>
            <w:r w:rsidRPr="00402845">
              <w:rPr>
                <w:rFonts w:eastAsia="Calibri"/>
                <w:color w:val="000000"/>
                <w:kern w:val="24"/>
                <w:sz w:val="28"/>
                <w:szCs w:val="28"/>
              </w:rPr>
              <w:t>Развитие речи</w:t>
            </w:r>
            <w:r w:rsidRPr="00402845">
              <w:rPr>
                <w:rFonts w:eastAsia="Calibri"/>
                <w:color w:val="000000"/>
                <w:kern w:val="24"/>
                <w:sz w:val="28"/>
                <w:szCs w:val="28"/>
                <w:lang w:val="kk-KZ"/>
              </w:rPr>
              <w:t xml:space="preserve"> и</w:t>
            </w:r>
            <w:r w:rsidR="0007350C" w:rsidRPr="00402845">
              <w:rPr>
                <w:rFonts w:eastAsia="Calibri"/>
                <w:color w:val="000000"/>
                <w:kern w:val="24"/>
                <w:sz w:val="28"/>
                <w:szCs w:val="28"/>
              </w:rPr>
              <w:t>художественная</w:t>
            </w:r>
            <w:r w:rsidRPr="00402845">
              <w:rPr>
                <w:rFonts w:eastAsia="Calibri"/>
                <w:color w:val="000000"/>
                <w:kern w:val="24"/>
                <w:sz w:val="28"/>
                <w:szCs w:val="28"/>
              </w:rPr>
              <w:t xml:space="preserve"> литература</w:t>
            </w:r>
          </w:p>
        </w:tc>
        <w:tc>
          <w:tcPr>
            <w:tcW w:w="2807" w:type="dxa"/>
            <w:shd w:val="clear" w:color="auto" w:fill="auto"/>
            <w:tcMar>
              <w:top w:w="15" w:type="dxa"/>
              <w:left w:w="15" w:type="dxa"/>
              <w:bottom w:w="15" w:type="dxa"/>
              <w:right w:w="15" w:type="dxa"/>
            </w:tcMar>
          </w:tcPr>
          <w:p w:rsidR="00402845" w:rsidRPr="00402845" w:rsidRDefault="00402845" w:rsidP="00402845">
            <w:pPr>
              <w:jc w:val="center"/>
              <w:rPr>
                <w:sz w:val="28"/>
                <w:szCs w:val="28"/>
              </w:rPr>
            </w:pPr>
            <w:r w:rsidRPr="00402845">
              <w:rPr>
                <w:color w:val="000000" w:themeColor="text1"/>
                <w:kern w:val="24"/>
                <w:sz w:val="28"/>
                <w:szCs w:val="28"/>
              </w:rPr>
              <w:t>ежедневно</w:t>
            </w:r>
          </w:p>
        </w:tc>
        <w:tc>
          <w:tcPr>
            <w:tcW w:w="2654" w:type="dxa"/>
            <w:shd w:val="clear" w:color="auto" w:fill="auto"/>
          </w:tcPr>
          <w:p w:rsidR="00402845" w:rsidRPr="00402845" w:rsidRDefault="00402845" w:rsidP="00402845">
            <w:pPr>
              <w:jc w:val="center"/>
              <w:rPr>
                <w:sz w:val="28"/>
                <w:szCs w:val="28"/>
              </w:rPr>
            </w:pPr>
            <w:r w:rsidRPr="00402845">
              <w:rPr>
                <w:color w:val="000000" w:themeColor="text1"/>
                <w:kern w:val="24"/>
                <w:sz w:val="28"/>
                <w:szCs w:val="28"/>
              </w:rPr>
              <w:t>ежедневно</w:t>
            </w:r>
          </w:p>
        </w:tc>
      </w:tr>
      <w:tr w:rsidR="00402845" w:rsidRPr="00402845" w:rsidTr="00C55CF7">
        <w:trPr>
          <w:trHeight w:val="23"/>
        </w:trPr>
        <w:tc>
          <w:tcPr>
            <w:tcW w:w="492" w:type="dxa"/>
            <w:tcMar>
              <w:top w:w="15" w:type="dxa"/>
              <w:left w:w="15" w:type="dxa"/>
              <w:bottom w:w="15" w:type="dxa"/>
              <w:right w:w="15" w:type="dxa"/>
            </w:tcMar>
          </w:tcPr>
          <w:p w:rsidR="00402845" w:rsidRPr="00402845" w:rsidRDefault="00402845" w:rsidP="00402845">
            <w:pPr>
              <w:spacing w:after="20" w:line="276" w:lineRule="auto"/>
              <w:ind w:left="20"/>
              <w:jc w:val="center"/>
              <w:rPr>
                <w:color w:val="000000"/>
                <w:sz w:val="28"/>
                <w:szCs w:val="28"/>
              </w:rPr>
            </w:pPr>
            <w:r w:rsidRPr="00402845">
              <w:rPr>
                <w:color w:val="000000"/>
                <w:sz w:val="28"/>
                <w:szCs w:val="28"/>
              </w:rPr>
              <w:t>3</w:t>
            </w:r>
          </w:p>
        </w:tc>
        <w:tc>
          <w:tcPr>
            <w:tcW w:w="4682" w:type="dxa"/>
            <w:shd w:val="clear" w:color="auto" w:fill="auto"/>
            <w:tcMar>
              <w:top w:w="15" w:type="dxa"/>
              <w:left w:w="15" w:type="dxa"/>
              <w:bottom w:w="15" w:type="dxa"/>
              <w:right w:w="15" w:type="dxa"/>
            </w:tcMar>
          </w:tcPr>
          <w:p w:rsidR="00402845" w:rsidRPr="00402845" w:rsidRDefault="00402845" w:rsidP="00402845">
            <w:pPr>
              <w:pStyle w:val="ab"/>
              <w:spacing w:before="0" w:beforeAutospacing="0" w:after="0" w:afterAutospacing="0" w:line="254" w:lineRule="auto"/>
              <w:ind w:left="101" w:right="173"/>
              <w:jc w:val="both"/>
              <w:rPr>
                <w:sz w:val="28"/>
                <w:szCs w:val="28"/>
              </w:rPr>
            </w:pPr>
            <w:r w:rsidRPr="00402845">
              <w:rPr>
                <w:rFonts w:eastAsia="Calibri"/>
                <w:color w:val="000000"/>
                <w:kern w:val="24"/>
                <w:sz w:val="28"/>
                <w:szCs w:val="28"/>
              </w:rPr>
              <w:t>Сенсорика</w:t>
            </w:r>
          </w:p>
        </w:tc>
        <w:tc>
          <w:tcPr>
            <w:tcW w:w="2807" w:type="dxa"/>
            <w:shd w:val="clear" w:color="auto" w:fill="auto"/>
            <w:tcMar>
              <w:top w:w="15" w:type="dxa"/>
              <w:left w:w="15" w:type="dxa"/>
              <w:bottom w:w="15" w:type="dxa"/>
              <w:right w:w="15" w:type="dxa"/>
            </w:tcMar>
          </w:tcPr>
          <w:p w:rsidR="00402845" w:rsidRPr="00402845" w:rsidRDefault="00402845" w:rsidP="00402845">
            <w:pPr>
              <w:jc w:val="center"/>
              <w:rPr>
                <w:sz w:val="28"/>
                <w:szCs w:val="28"/>
              </w:rPr>
            </w:pPr>
            <w:r w:rsidRPr="00402845">
              <w:rPr>
                <w:color w:val="000000" w:themeColor="text1"/>
                <w:kern w:val="24"/>
                <w:sz w:val="28"/>
                <w:szCs w:val="28"/>
              </w:rPr>
              <w:t>ежедневно</w:t>
            </w:r>
          </w:p>
        </w:tc>
        <w:tc>
          <w:tcPr>
            <w:tcW w:w="2654" w:type="dxa"/>
            <w:shd w:val="clear" w:color="auto" w:fill="auto"/>
          </w:tcPr>
          <w:p w:rsidR="00402845" w:rsidRPr="00402845" w:rsidRDefault="00402845" w:rsidP="00402845">
            <w:pPr>
              <w:jc w:val="center"/>
              <w:rPr>
                <w:sz w:val="28"/>
                <w:szCs w:val="28"/>
              </w:rPr>
            </w:pPr>
            <w:r w:rsidRPr="00402845">
              <w:rPr>
                <w:color w:val="000000" w:themeColor="text1"/>
                <w:kern w:val="24"/>
                <w:sz w:val="28"/>
                <w:szCs w:val="28"/>
              </w:rPr>
              <w:t>ежедневно</w:t>
            </w:r>
          </w:p>
        </w:tc>
      </w:tr>
      <w:tr w:rsidR="00402845" w:rsidRPr="00402845" w:rsidTr="00C55CF7">
        <w:trPr>
          <w:trHeight w:val="23"/>
        </w:trPr>
        <w:tc>
          <w:tcPr>
            <w:tcW w:w="492" w:type="dxa"/>
            <w:tcMar>
              <w:top w:w="15" w:type="dxa"/>
              <w:left w:w="15" w:type="dxa"/>
              <w:bottom w:w="15" w:type="dxa"/>
              <w:right w:w="15" w:type="dxa"/>
            </w:tcMar>
          </w:tcPr>
          <w:p w:rsidR="00402845" w:rsidRPr="00402845" w:rsidRDefault="00402845" w:rsidP="00402845">
            <w:pPr>
              <w:spacing w:after="20" w:line="276" w:lineRule="auto"/>
              <w:ind w:left="20"/>
              <w:jc w:val="center"/>
              <w:rPr>
                <w:color w:val="000000"/>
                <w:sz w:val="28"/>
                <w:szCs w:val="28"/>
              </w:rPr>
            </w:pPr>
            <w:r w:rsidRPr="00402845">
              <w:rPr>
                <w:color w:val="000000"/>
                <w:sz w:val="28"/>
                <w:szCs w:val="28"/>
              </w:rPr>
              <w:t>4</w:t>
            </w:r>
          </w:p>
        </w:tc>
        <w:tc>
          <w:tcPr>
            <w:tcW w:w="4682" w:type="dxa"/>
            <w:shd w:val="clear" w:color="auto" w:fill="auto"/>
            <w:tcMar>
              <w:top w:w="15" w:type="dxa"/>
              <w:left w:w="15" w:type="dxa"/>
              <w:bottom w:w="15" w:type="dxa"/>
              <w:right w:w="15" w:type="dxa"/>
            </w:tcMar>
          </w:tcPr>
          <w:p w:rsidR="00402845" w:rsidRPr="00402845" w:rsidRDefault="00402845" w:rsidP="00402845">
            <w:pPr>
              <w:pStyle w:val="ab"/>
              <w:spacing w:before="0" w:beforeAutospacing="0" w:after="0" w:afterAutospacing="0" w:line="254" w:lineRule="auto"/>
              <w:ind w:left="101" w:right="173"/>
              <w:jc w:val="both"/>
              <w:rPr>
                <w:sz w:val="28"/>
                <w:szCs w:val="28"/>
              </w:rPr>
            </w:pPr>
            <w:r w:rsidRPr="00402845">
              <w:rPr>
                <w:rFonts w:eastAsia="Calibri"/>
                <w:color w:val="000000"/>
                <w:kern w:val="24"/>
                <w:sz w:val="28"/>
                <w:szCs w:val="28"/>
                <w:lang w:val="kk-KZ"/>
              </w:rPr>
              <w:t xml:space="preserve">Ознакомление </w:t>
            </w:r>
            <w:r w:rsidRPr="00402845">
              <w:rPr>
                <w:rFonts w:eastAsia="Calibri"/>
                <w:color w:val="000000"/>
                <w:spacing w:val="2"/>
                <w:kern w:val="24"/>
                <w:sz w:val="28"/>
                <w:szCs w:val="28"/>
                <w:lang w:val="kk-KZ"/>
              </w:rPr>
              <w:t xml:space="preserve">с окружающим миром </w:t>
            </w:r>
          </w:p>
        </w:tc>
        <w:tc>
          <w:tcPr>
            <w:tcW w:w="2807" w:type="dxa"/>
            <w:shd w:val="clear" w:color="auto" w:fill="auto"/>
            <w:tcMar>
              <w:top w:w="15" w:type="dxa"/>
              <w:left w:w="15" w:type="dxa"/>
              <w:bottom w:w="15" w:type="dxa"/>
              <w:right w:w="15" w:type="dxa"/>
            </w:tcMar>
          </w:tcPr>
          <w:p w:rsidR="00402845" w:rsidRPr="00402845" w:rsidRDefault="00402845" w:rsidP="00402845">
            <w:pPr>
              <w:jc w:val="center"/>
              <w:rPr>
                <w:sz w:val="28"/>
                <w:szCs w:val="28"/>
              </w:rPr>
            </w:pPr>
            <w:r w:rsidRPr="00402845">
              <w:rPr>
                <w:color w:val="000000" w:themeColor="text1"/>
                <w:kern w:val="24"/>
                <w:sz w:val="28"/>
                <w:szCs w:val="28"/>
              </w:rPr>
              <w:t>ежедневно</w:t>
            </w:r>
          </w:p>
        </w:tc>
        <w:tc>
          <w:tcPr>
            <w:tcW w:w="2654" w:type="dxa"/>
            <w:shd w:val="clear" w:color="auto" w:fill="auto"/>
          </w:tcPr>
          <w:p w:rsidR="00402845" w:rsidRPr="00402845" w:rsidRDefault="00402845" w:rsidP="00402845">
            <w:pPr>
              <w:jc w:val="center"/>
              <w:rPr>
                <w:sz w:val="28"/>
                <w:szCs w:val="28"/>
              </w:rPr>
            </w:pPr>
            <w:r w:rsidRPr="00402845">
              <w:rPr>
                <w:color w:val="000000" w:themeColor="text1"/>
                <w:kern w:val="24"/>
                <w:sz w:val="28"/>
                <w:szCs w:val="28"/>
              </w:rPr>
              <w:t>ежедневно</w:t>
            </w:r>
          </w:p>
        </w:tc>
      </w:tr>
      <w:tr w:rsidR="00402845" w:rsidRPr="00402845" w:rsidTr="00C55CF7">
        <w:trPr>
          <w:trHeight w:val="23"/>
        </w:trPr>
        <w:tc>
          <w:tcPr>
            <w:tcW w:w="492" w:type="dxa"/>
            <w:vMerge w:val="restart"/>
            <w:tcMar>
              <w:top w:w="15" w:type="dxa"/>
              <w:left w:w="15" w:type="dxa"/>
              <w:bottom w:w="15" w:type="dxa"/>
              <w:right w:w="15" w:type="dxa"/>
            </w:tcMar>
          </w:tcPr>
          <w:p w:rsidR="00402845" w:rsidRPr="00402845" w:rsidRDefault="00402845" w:rsidP="00402845">
            <w:pPr>
              <w:spacing w:after="20" w:line="276" w:lineRule="auto"/>
              <w:ind w:left="20"/>
              <w:jc w:val="center"/>
              <w:rPr>
                <w:sz w:val="28"/>
                <w:szCs w:val="28"/>
              </w:rPr>
            </w:pPr>
            <w:r w:rsidRPr="00402845">
              <w:rPr>
                <w:color w:val="000000"/>
                <w:sz w:val="28"/>
                <w:szCs w:val="28"/>
              </w:rPr>
              <w:t>5</w:t>
            </w:r>
          </w:p>
        </w:tc>
        <w:tc>
          <w:tcPr>
            <w:tcW w:w="4682" w:type="dxa"/>
            <w:shd w:val="clear" w:color="auto" w:fill="auto"/>
            <w:tcMar>
              <w:top w:w="15" w:type="dxa"/>
              <w:left w:w="15" w:type="dxa"/>
              <w:bottom w:w="15" w:type="dxa"/>
              <w:right w:w="15" w:type="dxa"/>
            </w:tcMar>
          </w:tcPr>
          <w:p w:rsidR="00402845" w:rsidRPr="00402845" w:rsidRDefault="00402845" w:rsidP="00402845">
            <w:pPr>
              <w:pStyle w:val="ab"/>
              <w:spacing w:before="0" w:beforeAutospacing="0" w:after="0" w:afterAutospacing="0" w:line="254" w:lineRule="auto"/>
              <w:ind w:left="101" w:right="173"/>
              <w:jc w:val="both"/>
              <w:rPr>
                <w:sz w:val="28"/>
                <w:szCs w:val="28"/>
              </w:rPr>
            </w:pPr>
            <w:r w:rsidRPr="00402845">
              <w:rPr>
                <w:rFonts w:eastAsia="Calibri"/>
                <w:color w:val="000000"/>
                <w:kern w:val="24"/>
                <w:sz w:val="28"/>
                <w:szCs w:val="28"/>
                <w:lang w:val="kk-KZ"/>
              </w:rPr>
              <w:t>Рисование</w:t>
            </w:r>
          </w:p>
        </w:tc>
        <w:tc>
          <w:tcPr>
            <w:tcW w:w="2807" w:type="dxa"/>
            <w:shd w:val="clear" w:color="auto" w:fill="auto"/>
            <w:tcMar>
              <w:top w:w="15" w:type="dxa"/>
              <w:left w:w="15" w:type="dxa"/>
              <w:bottom w:w="15" w:type="dxa"/>
              <w:right w:w="15" w:type="dxa"/>
            </w:tcMar>
          </w:tcPr>
          <w:p w:rsidR="00402845" w:rsidRPr="00402845" w:rsidRDefault="00402845" w:rsidP="00402845">
            <w:pPr>
              <w:jc w:val="center"/>
              <w:rPr>
                <w:sz w:val="28"/>
                <w:szCs w:val="28"/>
              </w:rPr>
            </w:pPr>
            <w:r w:rsidRPr="00402845">
              <w:rPr>
                <w:color w:val="000000" w:themeColor="text1"/>
                <w:kern w:val="24"/>
                <w:sz w:val="28"/>
                <w:szCs w:val="28"/>
              </w:rPr>
              <w:t>ежедневно</w:t>
            </w:r>
          </w:p>
        </w:tc>
        <w:tc>
          <w:tcPr>
            <w:tcW w:w="2654" w:type="dxa"/>
            <w:shd w:val="clear" w:color="auto" w:fill="auto"/>
          </w:tcPr>
          <w:p w:rsidR="00402845" w:rsidRPr="00402845" w:rsidRDefault="00402845" w:rsidP="00402845">
            <w:pPr>
              <w:jc w:val="center"/>
              <w:rPr>
                <w:sz w:val="28"/>
                <w:szCs w:val="28"/>
              </w:rPr>
            </w:pPr>
            <w:r w:rsidRPr="00402845">
              <w:rPr>
                <w:color w:val="000000" w:themeColor="text1"/>
                <w:kern w:val="24"/>
                <w:sz w:val="28"/>
                <w:szCs w:val="28"/>
              </w:rPr>
              <w:t>ежедневно</w:t>
            </w:r>
          </w:p>
        </w:tc>
      </w:tr>
      <w:tr w:rsidR="00402845" w:rsidRPr="00402845" w:rsidTr="00C55CF7">
        <w:trPr>
          <w:trHeight w:val="23"/>
        </w:trPr>
        <w:tc>
          <w:tcPr>
            <w:tcW w:w="492" w:type="dxa"/>
            <w:vMerge/>
            <w:tcMar>
              <w:top w:w="15" w:type="dxa"/>
              <w:left w:w="15" w:type="dxa"/>
              <w:bottom w:w="15" w:type="dxa"/>
              <w:right w:w="15" w:type="dxa"/>
            </w:tcMar>
          </w:tcPr>
          <w:p w:rsidR="00402845" w:rsidRPr="00402845" w:rsidRDefault="00402845" w:rsidP="00402845">
            <w:pPr>
              <w:spacing w:after="20" w:line="276" w:lineRule="auto"/>
              <w:ind w:left="20"/>
              <w:jc w:val="center"/>
              <w:rPr>
                <w:color w:val="000000"/>
                <w:sz w:val="28"/>
                <w:szCs w:val="28"/>
                <w:lang w:val="en-US"/>
              </w:rPr>
            </w:pPr>
          </w:p>
        </w:tc>
        <w:tc>
          <w:tcPr>
            <w:tcW w:w="4682" w:type="dxa"/>
            <w:shd w:val="clear" w:color="auto" w:fill="auto"/>
            <w:tcMar>
              <w:top w:w="15" w:type="dxa"/>
              <w:left w:w="15" w:type="dxa"/>
              <w:bottom w:w="15" w:type="dxa"/>
              <w:right w:w="15" w:type="dxa"/>
            </w:tcMar>
          </w:tcPr>
          <w:p w:rsidR="00402845" w:rsidRPr="00402845" w:rsidRDefault="00402845" w:rsidP="00402845">
            <w:pPr>
              <w:pStyle w:val="ab"/>
              <w:spacing w:before="0" w:beforeAutospacing="0" w:after="0" w:afterAutospacing="0" w:line="254" w:lineRule="auto"/>
              <w:ind w:left="101" w:right="173"/>
              <w:jc w:val="both"/>
              <w:rPr>
                <w:rFonts w:eastAsia="Calibri"/>
                <w:color w:val="000000"/>
                <w:kern w:val="24"/>
                <w:sz w:val="28"/>
                <w:szCs w:val="28"/>
                <w:lang w:val="kk-KZ"/>
              </w:rPr>
            </w:pPr>
            <w:r w:rsidRPr="00402845">
              <w:rPr>
                <w:rFonts w:eastAsia="Calibri"/>
                <w:color w:val="000000"/>
                <w:kern w:val="24"/>
                <w:sz w:val="28"/>
                <w:szCs w:val="28"/>
                <w:lang w:val="kk-KZ"/>
              </w:rPr>
              <w:t>Лепка</w:t>
            </w:r>
          </w:p>
        </w:tc>
        <w:tc>
          <w:tcPr>
            <w:tcW w:w="2807" w:type="dxa"/>
            <w:shd w:val="clear" w:color="auto" w:fill="auto"/>
            <w:tcMar>
              <w:top w:w="15" w:type="dxa"/>
              <w:left w:w="15" w:type="dxa"/>
              <w:bottom w:w="15" w:type="dxa"/>
              <w:right w:w="15" w:type="dxa"/>
            </w:tcMar>
          </w:tcPr>
          <w:p w:rsidR="00402845" w:rsidRPr="00402845" w:rsidRDefault="00402845" w:rsidP="00402845">
            <w:pPr>
              <w:jc w:val="center"/>
              <w:rPr>
                <w:sz w:val="28"/>
                <w:szCs w:val="28"/>
              </w:rPr>
            </w:pPr>
            <w:r w:rsidRPr="00402845">
              <w:rPr>
                <w:color w:val="000000" w:themeColor="text1"/>
                <w:kern w:val="24"/>
                <w:sz w:val="28"/>
                <w:szCs w:val="28"/>
              </w:rPr>
              <w:t>ежедневно</w:t>
            </w:r>
          </w:p>
        </w:tc>
        <w:tc>
          <w:tcPr>
            <w:tcW w:w="2654" w:type="dxa"/>
            <w:shd w:val="clear" w:color="auto" w:fill="auto"/>
          </w:tcPr>
          <w:p w:rsidR="00402845" w:rsidRPr="00402845" w:rsidRDefault="00402845" w:rsidP="00402845">
            <w:pPr>
              <w:jc w:val="center"/>
              <w:rPr>
                <w:sz w:val="28"/>
                <w:szCs w:val="28"/>
              </w:rPr>
            </w:pPr>
            <w:r w:rsidRPr="00402845">
              <w:rPr>
                <w:color w:val="000000" w:themeColor="text1"/>
                <w:kern w:val="24"/>
                <w:sz w:val="28"/>
                <w:szCs w:val="28"/>
              </w:rPr>
              <w:t>ежедневно</w:t>
            </w:r>
          </w:p>
        </w:tc>
      </w:tr>
      <w:tr w:rsidR="00402845" w:rsidRPr="00402845" w:rsidTr="00C55CF7">
        <w:trPr>
          <w:trHeight w:val="23"/>
        </w:trPr>
        <w:tc>
          <w:tcPr>
            <w:tcW w:w="492" w:type="dxa"/>
            <w:vMerge/>
            <w:tcMar>
              <w:top w:w="15" w:type="dxa"/>
              <w:left w:w="15" w:type="dxa"/>
              <w:bottom w:w="15" w:type="dxa"/>
              <w:right w:w="15" w:type="dxa"/>
            </w:tcMar>
          </w:tcPr>
          <w:p w:rsidR="00402845" w:rsidRPr="00402845" w:rsidRDefault="00402845" w:rsidP="00402845">
            <w:pPr>
              <w:spacing w:after="20" w:line="276" w:lineRule="auto"/>
              <w:ind w:left="20"/>
              <w:jc w:val="center"/>
              <w:rPr>
                <w:color w:val="000000"/>
                <w:sz w:val="28"/>
                <w:szCs w:val="28"/>
                <w:lang w:val="en-US"/>
              </w:rPr>
            </w:pPr>
          </w:p>
        </w:tc>
        <w:tc>
          <w:tcPr>
            <w:tcW w:w="4682" w:type="dxa"/>
            <w:shd w:val="clear" w:color="auto" w:fill="auto"/>
            <w:tcMar>
              <w:top w:w="15" w:type="dxa"/>
              <w:left w:w="15" w:type="dxa"/>
              <w:bottom w:w="15" w:type="dxa"/>
              <w:right w:w="15" w:type="dxa"/>
            </w:tcMar>
          </w:tcPr>
          <w:p w:rsidR="00402845" w:rsidRPr="00402845" w:rsidRDefault="00402845" w:rsidP="00402845">
            <w:pPr>
              <w:pStyle w:val="ab"/>
              <w:spacing w:before="0" w:beforeAutospacing="0" w:after="0" w:afterAutospacing="0" w:line="254" w:lineRule="auto"/>
              <w:ind w:left="101" w:right="173"/>
              <w:jc w:val="both"/>
              <w:rPr>
                <w:rFonts w:eastAsia="Calibri"/>
                <w:color w:val="000000"/>
                <w:kern w:val="24"/>
                <w:sz w:val="28"/>
                <w:szCs w:val="28"/>
                <w:lang w:val="kk-KZ"/>
              </w:rPr>
            </w:pPr>
            <w:r w:rsidRPr="00402845">
              <w:rPr>
                <w:rFonts w:eastAsia="Calibri"/>
                <w:color w:val="000000"/>
                <w:kern w:val="24"/>
                <w:sz w:val="28"/>
                <w:szCs w:val="28"/>
                <w:lang w:val="kk-KZ"/>
              </w:rPr>
              <w:t>Аппликация</w:t>
            </w:r>
          </w:p>
        </w:tc>
        <w:tc>
          <w:tcPr>
            <w:tcW w:w="2807" w:type="dxa"/>
            <w:shd w:val="clear" w:color="auto" w:fill="auto"/>
            <w:tcMar>
              <w:top w:w="15" w:type="dxa"/>
              <w:left w:w="15" w:type="dxa"/>
              <w:bottom w:w="15" w:type="dxa"/>
              <w:right w:w="15" w:type="dxa"/>
            </w:tcMar>
          </w:tcPr>
          <w:p w:rsidR="00402845" w:rsidRPr="00402845" w:rsidRDefault="00402845" w:rsidP="00402845">
            <w:pPr>
              <w:pStyle w:val="ab"/>
              <w:spacing w:before="0" w:beforeAutospacing="0" w:after="0" w:afterAutospacing="0" w:line="254" w:lineRule="auto"/>
              <w:jc w:val="center"/>
              <w:rPr>
                <w:sz w:val="28"/>
                <w:szCs w:val="28"/>
                <w:lang w:val="kk-KZ"/>
              </w:rPr>
            </w:pPr>
            <w:r w:rsidRPr="00402845">
              <w:rPr>
                <w:sz w:val="28"/>
                <w:szCs w:val="28"/>
                <w:lang w:val="kk-KZ"/>
              </w:rPr>
              <w:t>-</w:t>
            </w:r>
          </w:p>
        </w:tc>
        <w:tc>
          <w:tcPr>
            <w:tcW w:w="2654" w:type="dxa"/>
            <w:shd w:val="clear" w:color="auto" w:fill="auto"/>
          </w:tcPr>
          <w:p w:rsidR="00402845" w:rsidRPr="00402845" w:rsidRDefault="00402845" w:rsidP="00402845">
            <w:pPr>
              <w:jc w:val="center"/>
              <w:rPr>
                <w:sz w:val="28"/>
                <w:szCs w:val="28"/>
              </w:rPr>
            </w:pPr>
            <w:r w:rsidRPr="00402845">
              <w:rPr>
                <w:color w:val="000000" w:themeColor="text1"/>
                <w:kern w:val="24"/>
                <w:sz w:val="28"/>
                <w:szCs w:val="28"/>
              </w:rPr>
              <w:t>ежедневно</w:t>
            </w:r>
          </w:p>
        </w:tc>
      </w:tr>
      <w:tr w:rsidR="00402845" w:rsidRPr="00402845" w:rsidTr="00C55CF7">
        <w:trPr>
          <w:trHeight w:val="23"/>
        </w:trPr>
        <w:tc>
          <w:tcPr>
            <w:tcW w:w="492" w:type="dxa"/>
            <w:vMerge/>
            <w:tcMar>
              <w:top w:w="15" w:type="dxa"/>
              <w:left w:w="15" w:type="dxa"/>
              <w:bottom w:w="15" w:type="dxa"/>
              <w:right w:w="15" w:type="dxa"/>
            </w:tcMar>
          </w:tcPr>
          <w:p w:rsidR="00402845" w:rsidRPr="00402845" w:rsidRDefault="00402845" w:rsidP="00402845">
            <w:pPr>
              <w:spacing w:after="20" w:line="276" w:lineRule="auto"/>
              <w:ind w:left="20"/>
              <w:jc w:val="center"/>
              <w:rPr>
                <w:color w:val="000000"/>
                <w:sz w:val="28"/>
                <w:szCs w:val="28"/>
                <w:lang w:val="en-US"/>
              </w:rPr>
            </w:pPr>
          </w:p>
        </w:tc>
        <w:tc>
          <w:tcPr>
            <w:tcW w:w="4682" w:type="dxa"/>
            <w:shd w:val="clear" w:color="auto" w:fill="auto"/>
            <w:tcMar>
              <w:top w:w="15" w:type="dxa"/>
              <w:left w:w="15" w:type="dxa"/>
              <w:bottom w:w="15" w:type="dxa"/>
              <w:right w:w="15" w:type="dxa"/>
            </w:tcMar>
          </w:tcPr>
          <w:p w:rsidR="00402845" w:rsidRPr="00402845" w:rsidRDefault="00402845" w:rsidP="00402845">
            <w:pPr>
              <w:pStyle w:val="ab"/>
              <w:spacing w:before="0" w:beforeAutospacing="0" w:after="0" w:afterAutospacing="0" w:line="254" w:lineRule="auto"/>
              <w:ind w:left="101" w:right="173"/>
              <w:jc w:val="both"/>
              <w:rPr>
                <w:rFonts w:eastAsia="Calibri"/>
                <w:color w:val="000000"/>
                <w:kern w:val="24"/>
                <w:sz w:val="28"/>
                <w:szCs w:val="28"/>
                <w:lang w:val="kk-KZ"/>
              </w:rPr>
            </w:pPr>
            <w:r w:rsidRPr="00402845">
              <w:rPr>
                <w:rFonts w:eastAsia="Calibri"/>
                <w:color w:val="000000"/>
                <w:kern w:val="24"/>
                <w:sz w:val="28"/>
                <w:szCs w:val="28"/>
                <w:lang w:val="kk-KZ"/>
              </w:rPr>
              <w:t>Конструирование</w:t>
            </w:r>
          </w:p>
        </w:tc>
        <w:tc>
          <w:tcPr>
            <w:tcW w:w="2807" w:type="dxa"/>
            <w:shd w:val="clear" w:color="auto" w:fill="auto"/>
            <w:tcMar>
              <w:top w:w="15" w:type="dxa"/>
              <w:left w:w="15" w:type="dxa"/>
              <w:bottom w:w="15" w:type="dxa"/>
              <w:right w:w="15" w:type="dxa"/>
            </w:tcMar>
          </w:tcPr>
          <w:p w:rsidR="00402845" w:rsidRPr="00402845" w:rsidRDefault="00402845" w:rsidP="00402845">
            <w:pPr>
              <w:pStyle w:val="ab"/>
              <w:spacing w:before="0" w:beforeAutospacing="0" w:after="0" w:afterAutospacing="0" w:line="254" w:lineRule="auto"/>
              <w:jc w:val="center"/>
              <w:rPr>
                <w:sz w:val="28"/>
                <w:szCs w:val="28"/>
                <w:lang w:val="kk-KZ"/>
              </w:rPr>
            </w:pPr>
            <w:r w:rsidRPr="00402845">
              <w:rPr>
                <w:sz w:val="28"/>
                <w:szCs w:val="28"/>
                <w:lang w:val="kk-KZ"/>
              </w:rPr>
              <w:t>-</w:t>
            </w:r>
          </w:p>
        </w:tc>
        <w:tc>
          <w:tcPr>
            <w:tcW w:w="2654" w:type="dxa"/>
            <w:shd w:val="clear" w:color="auto" w:fill="auto"/>
          </w:tcPr>
          <w:p w:rsidR="00402845" w:rsidRPr="00402845" w:rsidRDefault="00402845" w:rsidP="00402845">
            <w:pPr>
              <w:jc w:val="center"/>
              <w:rPr>
                <w:sz w:val="28"/>
                <w:szCs w:val="28"/>
              </w:rPr>
            </w:pPr>
            <w:r w:rsidRPr="00402845">
              <w:rPr>
                <w:color w:val="000000" w:themeColor="text1"/>
                <w:kern w:val="24"/>
                <w:sz w:val="28"/>
                <w:szCs w:val="28"/>
              </w:rPr>
              <w:t>ежедневно</w:t>
            </w:r>
          </w:p>
        </w:tc>
      </w:tr>
      <w:tr w:rsidR="00402845" w:rsidRPr="00402845" w:rsidTr="00C55CF7">
        <w:trPr>
          <w:trHeight w:val="221"/>
        </w:trPr>
        <w:tc>
          <w:tcPr>
            <w:tcW w:w="492" w:type="dxa"/>
            <w:vMerge w:val="restart"/>
            <w:tcMar>
              <w:top w:w="15" w:type="dxa"/>
              <w:left w:w="15" w:type="dxa"/>
              <w:bottom w:w="15" w:type="dxa"/>
              <w:right w:w="15" w:type="dxa"/>
            </w:tcMar>
          </w:tcPr>
          <w:p w:rsidR="00402845" w:rsidRPr="00402845" w:rsidRDefault="00402845" w:rsidP="00402845">
            <w:pPr>
              <w:spacing w:after="20" w:line="276" w:lineRule="auto"/>
              <w:ind w:left="20"/>
              <w:jc w:val="center"/>
              <w:rPr>
                <w:sz w:val="28"/>
                <w:szCs w:val="28"/>
              </w:rPr>
            </w:pPr>
            <w:r w:rsidRPr="00402845">
              <w:rPr>
                <w:color w:val="000000"/>
                <w:sz w:val="28"/>
                <w:szCs w:val="28"/>
              </w:rPr>
              <w:t>6</w:t>
            </w:r>
          </w:p>
        </w:tc>
        <w:tc>
          <w:tcPr>
            <w:tcW w:w="4682" w:type="dxa"/>
            <w:shd w:val="clear" w:color="auto" w:fill="auto"/>
            <w:tcMar>
              <w:top w:w="15" w:type="dxa"/>
              <w:left w:w="15" w:type="dxa"/>
              <w:bottom w:w="15" w:type="dxa"/>
              <w:right w:w="15" w:type="dxa"/>
            </w:tcMar>
          </w:tcPr>
          <w:p w:rsidR="00402845" w:rsidRPr="00402845" w:rsidRDefault="00402845" w:rsidP="00402845">
            <w:pPr>
              <w:pStyle w:val="ab"/>
              <w:spacing w:before="0" w:beforeAutospacing="0" w:after="0" w:afterAutospacing="0" w:line="254" w:lineRule="auto"/>
              <w:ind w:left="101" w:right="173"/>
              <w:jc w:val="both"/>
              <w:rPr>
                <w:sz w:val="28"/>
                <w:szCs w:val="28"/>
              </w:rPr>
            </w:pPr>
            <w:r w:rsidRPr="00402845">
              <w:rPr>
                <w:rFonts w:eastAsia="Calibri"/>
                <w:color w:val="000000"/>
                <w:kern w:val="24"/>
                <w:sz w:val="28"/>
                <w:szCs w:val="28"/>
              </w:rPr>
              <w:t>Музыка</w:t>
            </w:r>
          </w:p>
        </w:tc>
        <w:tc>
          <w:tcPr>
            <w:tcW w:w="2807" w:type="dxa"/>
            <w:shd w:val="clear" w:color="auto" w:fill="auto"/>
            <w:tcMar>
              <w:top w:w="15" w:type="dxa"/>
              <w:left w:w="15" w:type="dxa"/>
              <w:bottom w:w="15" w:type="dxa"/>
              <w:right w:w="15" w:type="dxa"/>
            </w:tcMar>
          </w:tcPr>
          <w:p w:rsidR="00402845" w:rsidRPr="00402845" w:rsidRDefault="00402845" w:rsidP="00402845">
            <w:pPr>
              <w:pStyle w:val="ab"/>
              <w:spacing w:before="0" w:beforeAutospacing="0" w:after="0" w:afterAutospacing="0" w:line="254" w:lineRule="auto"/>
              <w:jc w:val="center"/>
              <w:rPr>
                <w:sz w:val="28"/>
                <w:szCs w:val="28"/>
                <w:lang w:val="kk-KZ"/>
              </w:rPr>
            </w:pPr>
            <w:r w:rsidRPr="00402845">
              <w:rPr>
                <w:sz w:val="28"/>
                <w:szCs w:val="28"/>
                <w:lang w:val="kk-KZ"/>
              </w:rPr>
              <w:t>один раз в неделю</w:t>
            </w:r>
          </w:p>
        </w:tc>
        <w:tc>
          <w:tcPr>
            <w:tcW w:w="2654" w:type="dxa"/>
            <w:shd w:val="clear" w:color="auto" w:fill="auto"/>
          </w:tcPr>
          <w:p w:rsidR="00402845" w:rsidRPr="00402845" w:rsidRDefault="00402845" w:rsidP="00402845">
            <w:pPr>
              <w:jc w:val="center"/>
              <w:rPr>
                <w:sz w:val="28"/>
                <w:szCs w:val="28"/>
              </w:rPr>
            </w:pPr>
            <w:r w:rsidRPr="00402845">
              <w:rPr>
                <w:sz w:val="28"/>
                <w:szCs w:val="28"/>
              </w:rPr>
              <w:t>один раз в неделю</w:t>
            </w:r>
          </w:p>
        </w:tc>
      </w:tr>
      <w:tr w:rsidR="00402845" w:rsidRPr="00402845" w:rsidTr="00C55CF7">
        <w:trPr>
          <w:trHeight w:val="221"/>
        </w:trPr>
        <w:tc>
          <w:tcPr>
            <w:tcW w:w="492" w:type="dxa"/>
            <w:vMerge/>
            <w:tcMar>
              <w:top w:w="15" w:type="dxa"/>
              <w:left w:w="15" w:type="dxa"/>
              <w:bottom w:w="15" w:type="dxa"/>
              <w:right w:w="15" w:type="dxa"/>
            </w:tcMar>
          </w:tcPr>
          <w:p w:rsidR="00402845" w:rsidRPr="00402845" w:rsidRDefault="00402845" w:rsidP="00402845">
            <w:pPr>
              <w:spacing w:after="20" w:line="276" w:lineRule="auto"/>
              <w:ind w:left="20"/>
              <w:jc w:val="center"/>
              <w:rPr>
                <w:color w:val="000000"/>
                <w:sz w:val="28"/>
                <w:szCs w:val="28"/>
              </w:rPr>
            </w:pPr>
          </w:p>
        </w:tc>
        <w:tc>
          <w:tcPr>
            <w:tcW w:w="4682" w:type="dxa"/>
            <w:shd w:val="clear" w:color="auto" w:fill="auto"/>
            <w:tcMar>
              <w:top w:w="15" w:type="dxa"/>
              <w:left w:w="15" w:type="dxa"/>
              <w:bottom w:w="15" w:type="dxa"/>
              <w:right w:w="15" w:type="dxa"/>
            </w:tcMar>
          </w:tcPr>
          <w:p w:rsidR="00402845" w:rsidRPr="00402845" w:rsidRDefault="00402845" w:rsidP="00402845">
            <w:pPr>
              <w:pStyle w:val="ab"/>
              <w:spacing w:before="0" w:beforeAutospacing="0" w:after="0" w:afterAutospacing="0" w:line="254" w:lineRule="auto"/>
              <w:ind w:left="101" w:right="173"/>
              <w:jc w:val="both"/>
              <w:rPr>
                <w:rFonts w:eastAsia="Calibri"/>
                <w:color w:val="000000"/>
                <w:kern w:val="24"/>
                <w:sz w:val="28"/>
                <w:szCs w:val="28"/>
              </w:rPr>
            </w:pPr>
            <w:r w:rsidRPr="00402845">
              <w:rPr>
                <w:rFonts w:eastAsia="Calibri"/>
                <w:color w:val="000000"/>
                <w:kern w:val="24"/>
                <w:sz w:val="28"/>
                <w:szCs w:val="28"/>
                <w:lang w:val="kk-KZ"/>
              </w:rPr>
              <w:t xml:space="preserve">Музыка </w:t>
            </w:r>
            <w:r w:rsidRPr="00402845">
              <w:rPr>
                <w:rFonts w:eastAsia="Calibri"/>
                <w:color w:val="000000"/>
                <w:kern w:val="24"/>
                <w:sz w:val="28"/>
                <w:szCs w:val="28"/>
              </w:rPr>
              <w:t>***</w:t>
            </w:r>
          </w:p>
        </w:tc>
        <w:tc>
          <w:tcPr>
            <w:tcW w:w="2807" w:type="dxa"/>
            <w:shd w:val="clear" w:color="auto" w:fill="auto"/>
            <w:tcMar>
              <w:top w:w="15" w:type="dxa"/>
              <w:left w:w="15" w:type="dxa"/>
              <w:bottom w:w="15" w:type="dxa"/>
              <w:right w:w="15" w:type="dxa"/>
            </w:tcMar>
          </w:tcPr>
          <w:p w:rsidR="00402845" w:rsidRPr="00402845" w:rsidRDefault="00402845" w:rsidP="00402845">
            <w:pPr>
              <w:pStyle w:val="ab"/>
              <w:spacing w:before="0" w:beforeAutospacing="0" w:after="0" w:afterAutospacing="0" w:line="254" w:lineRule="auto"/>
              <w:jc w:val="center"/>
              <w:rPr>
                <w:color w:val="000000" w:themeColor="text1"/>
                <w:kern w:val="24"/>
                <w:sz w:val="28"/>
                <w:szCs w:val="28"/>
                <w:lang w:val="kk-KZ"/>
              </w:rPr>
            </w:pPr>
            <w:r w:rsidRPr="00402845">
              <w:rPr>
                <w:color w:val="000000" w:themeColor="text1"/>
                <w:kern w:val="24"/>
                <w:sz w:val="28"/>
                <w:szCs w:val="28"/>
                <w:lang w:val="kk-KZ"/>
              </w:rPr>
              <w:t>ежедневно</w:t>
            </w:r>
          </w:p>
        </w:tc>
        <w:tc>
          <w:tcPr>
            <w:tcW w:w="2654" w:type="dxa"/>
            <w:shd w:val="clear" w:color="auto" w:fill="auto"/>
          </w:tcPr>
          <w:p w:rsidR="00402845" w:rsidRPr="00402845" w:rsidRDefault="00402845" w:rsidP="00402845">
            <w:pPr>
              <w:jc w:val="center"/>
              <w:rPr>
                <w:color w:val="000000" w:themeColor="text1"/>
                <w:kern w:val="24"/>
                <w:sz w:val="28"/>
                <w:szCs w:val="28"/>
              </w:rPr>
            </w:pPr>
            <w:r w:rsidRPr="00402845">
              <w:rPr>
                <w:color w:val="000000" w:themeColor="text1"/>
                <w:kern w:val="24"/>
                <w:sz w:val="28"/>
                <w:szCs w:val="28"/>
              </w:rPr>
              <w:t>ежедневно</w:t>
            </w:r>
          </w:p>
        </w:tc>
      </w:tr>
    </w:tbl>
    <w:p w:rsidR="00C55CF7" w:rsidRDefault="00C55CF7" w:rsidP="00C55CF7">
      <w:r>
        <w:t>Примечание:</w:t>
      </w:r>
    </w:p>
    <w:p w:rsidR="00C55CF7" w:rsidRDefault="00C55CF7" w:rsidP="00C55CF7">
      <w:r>
        <w:t xml:space="preserve">*Организованная деятельность – интегрированное занятие, организованное педагогом в течение дня в игровой форме через разные виды детской деятельности (игровая, двигательная, познавательная, творческая, исследовательская, трудовая, самостоятельная) для реализации содержания Типовой учебной программы дошкольного воспитания и обучения, утвержденной приказом исполняющего обязанности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(зарегистрированный в Реестре государственной регистрации нормативных правовых актов под № 14235), в том числе задач по привитию детям национальных ценностей казахского народа, семейных ценностей, чувства патриотизма, любви к Родине, приобщение их к социокультурным нормам, правил безопасного поведения с учетом направления работы дошкольной организации. </w:t>
      </w:r>
    </w:p>
    <w:p w:rsidR="00C55CF7" w:rsidRDefault="00C55CF7" w:rsidP="00C55CF7">
      <w:r>
        <w:t xml:space="preserve">**С учетом возрастных особенностей детей ясельного возраста в течение дня уделяется время на физическую активность детей. </w:t>
      </w:r>
    </w:p>
    <w:p w:rsidR="00402845" w:rsidRDefault="00C55CF7" w:rsidP="00C55CF7">
      <w:r>
        <w:t>***С учетом возрастных особенностей детей в течение дня уделяется время на пение, слушание музыки, заучивание песен, импровизацию, музыкально-ритмические</w:t>
      </w:r>
    </w:p>
    <w:p w:rsidR="00402845" w:rsidRDefault="00402845" w:rsidP="001C2D18">
      <w:pPr>
        <w:ind w:left="5670"/>
      </w:pPr>
    </w:p>
    <w:p w:rsidR="00C55CF7" w:rsidRDefault="00C55CF7" w:rsidP="00C55CF7">
      <w:pPr>
        <w:ind w:left="5670"/>
        <w:jc w:val="right"/>
      </w:pPr>
    </w:p>
    <w:p w:rsidR="00C55CF7" w:rsidRDefault="00C55CF7" w:rsidP="00C55CF7">
      <w:pPr>
        <w:ind w:left="5670"/>
        <w:jc w:val="right"/>
      </w:pPr>
    </w:p>
    <w:p w:rsidR="001C2D18" w:rsidRDefault="001C2D18" w:rsidP="00C55CF7">
      <w:pPr>
        <w:ind w:left="5670"/>
        <w:jc w:val="right"/>
      </w:pPr>
      <w:r w:rsidRPr="00FD51FC">
        <w:lastRenderedPageBreak/>
        <w:t xml:space="preserve">Приложение </w:t>
      </w:r>
      <w:r>
        <w:t>2</w:t>
      </w:r>
      <w:r w:rsidRPr="00FD51FC">
        <w:t>к приказу</w:t>
      </w:r>
    </w:p>
    <w:p w:rsidR="001C2D18" w:rsidRPr="00FD51FC" w:rsidRDefault="001C2D18" w:rsidP="00C55CF7">
      <w:pPr>
        <w:ind w:left="5670"/>
        <w:jc w:val="right"/>
      </w:pPr>
      <w:r>
        <w:t>Министра просвещения</w:t>
      </w:r>
    </w:p>
    <w:p w:rsidR="001C2D18" w:rsidRDefault="001C2D18" w:rsidP="00C55CF7">
      <w:pPr>
        <w:ind w:left="5670"/>
        <w:jc w:val="right"/>
      </w:pPr>
      <w:r>
        <w:t>Республики Казахстан</w:t>
      </w:r>
    </w:p>
    <w:p w:rsidR="001C2D18" w:rsidRDefault="001C2D18" w:rsidP="00C55CF7">
      <w:pPr>
        <w:ind w:left="5670"/>
        <w:jc w:val="right"/>
      </w:pPr>
      <w:r>
        <w:t>от « ___ » _______ 2022 года</w:t>
      </w:r>
    </w:p>
    <w:p w:rsidR="001C2D18" w:rsidRDefault="001C2D18" w:rsidP="00C55CF7">
      <w:pPr>
        <w:ind w:left="5670"/>
        <w:jc w:val="right"/>
      </w:pPr>
      <w:r>
        <w:t>№ ___</w:t>
      </w:r>
    </w:p>
    <w:p w:rsidR="001C2D18" w:rsidRPr="00FD51FC" w:rsidRDefault="001C2D18" w:rsidP="00C55CF7">
      <w:pPr>
        <w:ind w:left="5670"/>
        <w:jc w:val="right"/>
      </w:pPr>
      <w:r>
        <w:t>Приложение 2</w:t>
      </w:r>
      <w:r w:rsidRPr="00FD51FC">
        <w:t xml:space="preserve"> к приказу</w:t>
      </w:r>
    </w:p>
    <w:p w:rsidR="001C2D18" w:rsidRPr="00FD51FC" w:rsidRDefault="001C2D18" w:rsidP="00C55CF7">
      <w:pPr>
        <w:ind w:left="5670"/>
        <w:jc w:val="right"/>
      </w:pPr>
      <w:r w:rsidRPr="00FD51FC">
        <w:t>Министра образования и науки</w:t>
      </w:r>
    </w:p>
    <w:p w:rsidR="001C2D18" w:rsidRPr="00FD51FC" w:rsidRDefault="001C2D18" w:rsidP="00C55CF7">
      <w:pPr>
        <w:ind w:left="5670"/>
        <w:jc w:val="right"/>
      </w:pPr>
      <w:r w:rsidRPr="00FD51FC">
        <w:t>Республики Казахстан</w:t>
      </w:r>
    </w:p>
    <w:p w:rsidR="001C2D18" w:rsidRDefault="001C2D18" w:rsidP="00C55CF7">
      <w:pPr>
        <w:shd w:val="clear" w:color="auto" w:fill="FFFFFF"/>
        <w:ind w:right="-1"/>
        <w:jc w:val="right"/>
        <w:textAlignment w:val="baseline"/>
        <w:outlineLvl w:val="2"/>
        <w:rPr>
          <w:b/>
        </w:rPr>
      </w:pPr>
      <w:r w:rsidRPr="00FD51FC">
        <w:t>от 20 декабря 2012 года № 557</w:t>
      </w:r>
    </w:p>
    <w:p w:rsidR="00F10888" w:rsidRPr="00402845" w:rsidRDefault="0007350C" w:rsidP="00F10888">
      <w:pPr>
        <w:shd w:val="clear" w:color="auto" w:fill="FFFFFF"/>
        <w:ind w:right="-1"/>
        <w:jc w:val="center"/>
        <w:textAlignment w:val="baseline"/>
        <w:outlineLvl w:val="2"/>
        <w:rPr>
          <w:b/>
          <w:sz w:val="28"/>
          <w:szCs w:val="28"/>
        </w:rPr>
      </w:pPr>
      <w:r>
        <w:rPr>
          <w:b/>
          <w:sz w:val="28"/>
          <w:szCs w:val="28"/>
        </w:rPr>
        <w:t xml:space="preserve">Рабочий </w:t>
      </w:r>
      <w:r w:rsidR="00F10888" w:rsidRPr="00402845">
        <w:rPr>
          <w:b/>
          <w:sz w:val="28"/>
          <w:szCs w:val="28"/>
        </w:rPr>
        <w:t xml:space="preserve"> учебный план дошкольного воспитания и обучения</w:t>
      </w:r>
    </w:p>
    <w:p w:rsidR="00F10888" w:rsidRPr="00402845" w:rsidRDefault="00F10888" w:rsidP="00F10888">
      <w:pPr>
        <w:shd w:val="clear" w:color="auto" w:fill="FFFFFF"/>
        <w:ind w:right="-1"/>
        <w:jc w:val="center"/>
        <w:textAlignment w:val="baseline"/>
        <w:outlineLvl w:val="2"/>
        <w:rPr>
          <w:b/>
          <w:sz w:val="28"/>
          <w:szCs w:val="28"/>
        </w:rPr>
      </w:pPr>
      <w:r w:rsidRPr="00402845">
        <w:rPr>
          <w:b/>
          <w:sz w:val="28"/>
          <w:szCs w:val="28"/>
        </w:rPr>
        <w:t>для детей дошкольного возраста</w:t>
      </w:r>
    </w:p>
    <w:tbl>
      <w:tblPr>
        <w:tblW w:w="1039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7"/>
        <w:gridCol w:w="45"/>
        <w:gridCol w:w="5495"/>
        <w:gridCol w:w="3885"/>
      </w:tblGrid>
      <w:tr w:rsidR="00C55CF7" w:rsidRPr="00C55CF7" w:rsidTr="00C55CF7">
        <w:trPr>
          <w:trHeight w:val="257"/>
        </w:trPr>
        <w:tc>
          <w:tcPr>
            <w:tcW w:w="1012" w:type="dxa"/>
            <w:gridSpan w:val="2"/>
            <w:vMerge w:val="restart"/>
            <w:tcMar>
              <w:top w:w="15" w:type="dxa"/>
              <w:left w:w="15" w:type="dxa"/>
              <w:bottom w:w="15" w:type="dxa"/>
              <w:right w:w="15" w:type="dxa"/>
            </w:tcMar>
            <w:vAlign w:val="center"/>
          </w:tcPr>
          <w:p w:rsidR="00C55CF7" w:rsidRPr="00C55CF7" w:rsidRDefault="00C55CF7" w:rsidP="00402845">
            <w:pPr>
              <w:spacing w:after="20" w:line="276" w:lineRule="auto"/>
              <w:ind w:left="20"/>
              <w:jc w:val="center"/>
              <w:rPr>
                <w:rFonts w:eastAsia="Calibri"/>
                <w:color w:val="000000"/>
                <w:kern w:val="24"/>
                <w:sz w:val="24"/>
                <w:szCs w:val="24"/>
              </w:rPr>
            </w:pPr>
            <w:r w:rsidRPr="00C55CF7">
              <w:rPr>
                <w:color w:val="000000"/>
                <w:sz w:val="24"/>
                <w:szCs w:val="24"/>
                <w:lang w:val="en-US"/>
              </w:rPr>
              <w:t>№ п/п</w:t>
            </w:r>
          </w:p>
        </w:tc>
        <w:tc>
          <w:tcPr>
            <w:tcW w:w="5495" w:type="dxa"/>
            <w:vMerge w:val="restart"/>
            <w:vAlign w:val="center"/>
          </w:tcPr>
          <w:p w:rsidR="00C55CF7" w:rsidRPr="00C55CF7" w:rsidRDefault="00C55CF7" w:rsidP="00C55CF7">
            <w:pPr>
              <w:pStyle w:val="ab"/>
              <w:spacing w:line="254" w:lineRule="auto"/>
              <w:ind w:firstLine="58"/>
              <w:jc w:val="center"/>
              <w:rPr>
                <w:rFonts w:eastAsia="Calibri"/>
                <w:color w:val="000000"/>
                <w:kern w:val="24"/>
                <w:lang w:val="kk-KZ"/>
              </w:rPr>
            </w:pPr>
            <w:r w:rsidRPr="00C55CF7">
              <w:rPr>
                <w:rFonts w:eastAsia="Calibri"/>
                <w:color w:val="000000"/>
                <w:spacing w:val="2"/>
                <w:kern w:val="24"/>
                <w:lang w:val="kk-KZ"/>
              </w:rPr>
              <w:t>Организованная деятельность*</w:t>
            </w:r>
          </w:p>
        </w:tc>
        <w:tc>
          <w:tcPr>
            <w:tcW w:w="3885" w:type="dxa"/>
          </w:tcPr>
          <w:p w:rsidR="00C55CF7" w:rsidRPr="00C55CF7" w:rsidRDefault="00C55CF7" w:rsidP="00C55CF7">
            <w:pPr>
              <w:pStyle w:val="ab"/>
              <w:spacing w:before="0" w:beforeAutospacing="0" w:after="0" w:afterAutospacing="0" w:line="254" w:lineRule="auto"/>
              <w:ind w:firstLine="58"/>
              <w:jc w:val="center"/>
              <w:rPr>
                <w:rFonts w:eastAsia="Calibri"/>
                <w:color w:val="000000"/>
                <w:kern w:val="24"/>
                <w:lang w:val="kk-KZ"/>
              </w:rPr>
            </w:pPr>
            <w:r w:rsidRPr="00C55CF7">
              <w:rPr>
                <w:rFonts w:eastAsia="Calibri"/>
                <w:color w:val="000000"/>
                <w:kern w:val="24"/>
                <w:lang w:val="kk-KZ"/>
              </w:rPr>
              <w:t>Возрастная группа</w:t>
            </w:r>
          </w:p>
        </w:tc>
      </w:tr>
      <w:tr w:rsidR="00C55CF7" w:rsidRPr="00C55CF7" w:rsidTr="00C55CF7">
        <w:trPr>
          <w:trHeight w:val="1077"/>
        </w:trPr>
        <w:tc>
          <w:tcPr>
            <w:tcW w:w="1012" w:type="dxa"/>
            <w:gridSpan w:val="2"/>
            <w:vMerge/>
            <w:tcMar>
              <w:top w:w="15" w:type="dxa"/>
              <w:left w:w="15" w:type="dxa"/>
              <w:bottom w:w="15" w:type="dxa"/>
              <w:right w:w="15" w:type="dxa"/>
            </w:tcMar>
            <w:vAlign w:val="center"/>
          </w:tcPr>
          <w:p w:rsidR="00C55CF7" w:rsidRPr="00C55CF7" w:rsidRDefault="00C55CF7" w:rsidP="00402845">
            <w:pPr>
              <w:spacing w:after="20" w:line="276" w:lineRule="auto"/>
              <w:ind w:left="20"/>
              <w:jc w:val="center"/>
              <w:rPr>
                <w:sz w:val="24"/>
                <w:szCs w:val="24"/>
                <w:lang w:val="en-US"/>
              </w:rPr>
            </w:pPr>
          </w:p>
        </w:tc>
        <w:tc>
          <w:tcPr>
            <w:tcW w:w="5495" w:type="dxa"/>
            <w:vMerge/>
            <w:shd w:val="clear" w:color="auto" w:fill="auto"/>
            <w:tcMar>
              <w:top w:w="15" w:type="dxa"/>
              <w:left w:w="15" w:type="dxa"/>
              <w:bottom w:w="15" w:type="dxa"/>
              <w:right w:w="15" w:type="dxa"/>
            </w:tcMar>
            <w:vAlign w:val="center"/>
          </w:tcPr>
          <w:p w:rsidR="00C55CF7" w:rsidRPr="00C55CF7" w:rsidRDefault="00C55CF7" w:rsidP="00402845">
            <w:pPr>
              <w:pStyle w:val="ab"/>
              <w:spacing w:before="0" w:beforeAutospacing="0" w:after="0" w:afterAutospacing="0" w:line="254" w:lineRule="auto"/>
              <w:ind w:firstLine="58"/>
              <w:jc w:val="center"/>
            </w:pPr>
          </w:p>
        </w:tc>
        <w:tc>
          <w:tcPr>
            <w:tcW w:w="3885" w:type="dxa"/>
          </w:tcPr>
          <w:p w:rsidR="00C55CF7" w:rsidRPr="00C55CF7" w:rsidRDefault="00C55CF7" w:rsidP="00402845">
            <w:pPr>
              <w:pStyle w:val="ab"/>
              <w:spacing w:before="0" w:beforeAutospacing="0" w:after="0" w:afterAutospacing="0" w:line="254" w:lineRule="auto"/>
              <w:ind w:firstLine="58"/>
              <w:jc w:val="center"/>
              <w:rPr>
                <w:rFonts w:eastAsia="Calibri"/>
                <w:color w:val="000000"/>
                <w:kern w:val="24"/>
                <w:lang w:val="kk-KZ"/>
              </w:rPr>
            </w:pPr>
            <w:r w:rsidRPr="00C55CF7">
              <w:rPr>
                <w:rFonts w:eastAsia="Calibri"/>
                <w:color w:val="000000"/>
                <w:kern w:val="24"/>
                <w:lang w:val="kk-KZ"/>
              </w:rPr>
              <w:t xml:space="preserve">Старшая группа </w:t>
            </w:r>
            <w:r w:rsidR="001A19ED">
              <w:rPr>
                <w:rFonts w:eastAsia="Calibri"/>
                <w:color w:val="000000"/>
                <w:kern w:val="24"/>
                <w:lang w:val="kk-KZ"/>
              </w:rPr>
              <w:t>«</w:t>
            </w:r>
            <w:r w:rsidR="001A19ED" w:rsidRPr="00C55CF7">
              <w:rPr>
                <w:rFonts w:eastAsia="Calibri"/>
                <w:color w:val="000000"/>
                <w:kern w:val="24"/>
                <w:lang w:val="kk-KZ"/>
              </w:rPr>
              <w:t>Күншуақ</w:t>
            </w:r>
            <w:r w:rsidR="001A19ED">
              <w:rPr>
                <w:rFonts w:eastAsia="Calibri"/>
                <w:color w:val="000000"/>
                <w:kern w:val="24"/>
                <w:lang w:val="kk-KZ"/>
              </w:rPr>
              <w:t>»</w:t>
            </w:r>
          </w:p>
          <w:p w:rsidR="00C55CF7" w:rsidRPr="00C55CF7" w:rsidRDefault="00C55CF7" w:rsidP="00402845">
            <w:pPr>
              <w:pStyle w:val="ab"/>
              <w:spacing w:before="0" w:beforeAutospacing="0" w:after="0" w:afterAutospacing="0" w:line="254" w:lineRule="auto"/>
              <w:ind w:firstLine="58"/>
              <w:jc w:val="center"/>
              <w:rPr>
                <w:rFonts w:eastAsia="Calibri"/>
                <w:color w:val="000000"/>
                <w:kern w:val="24"/>
                <w:lang w:val="kk-KZ"/>
              </w:rPr>
            </w:pPr>
            <w:r w:rsidRPr="00C55CF7">
              <w:rPr>
                <w:rFonts w:eastAsia="Calibri"/>
                <w:color w:val="000000"/>
                <w:kern w:val="24"/>
                <w:lang w:val="kk-KZ"/>
              </w:rPr>
              <w:t xml:space="preserve">с казахским языком обучения </w:t>
            </w:r>
          </w:p>
          <w:p w:rsidR="00C55CF7" w:rsidRPr="00C55CF7" w:rsidRDefault="00C55CF7" w:rsidP="00C55CF7">
            <w:pPr>
              <w:pStyle w:val="ab"/>
              <w:spacing w:before="0" w:beforeAutospacing="0" w:after="0" w:afterAutospacing="0" w:line="254" w:lineRule="auto"/>
              <w:ind w:firstLine="58"/>
              <w:jc w:val="center"/>
              <w:rPr>
                <w:rFonts w:eastAsia="Calibri"/>
                <w:color w:val="000000"/>
                <w:kern w:val="24"/>
                <w:lang w:val="kk-KZ"/>
              </w:rPr>
            </w:pPr>
            <w:r w:rsidRPr="00C55CF7">
              <w:rPr>
                <w:rFonts w:eastAsia="Calibri"/>
                <w:color w:val="000000"/>
                <w:kern w:val="24"/>
                <w:lang w:val="kk-KZ"/>
              </w:rPr>
              <w:t>(дети 4-х лет)</w:t>
            </w:r>
          </w:p>
        </w:tc>
      </w:tr>
      <w:tr w:rsidR="00C55CF7" w:rsidRPr="00C55CF7" w:rsidTr="00C55CF7">
        <w:trPr>
          <w:trHeight w:val="20"/>
        </w:trPr>
        <w:tc>
          <w:tcPr>
            <w:tcW w:w="967" w:type="dxa"/>
            <w:vMerge w:val="restart"/>
            <w:tcMar>
              <w:top w:w="15" w:type="dxa"/>
              <w:left w:w="15" w:type="dxa"/>
              <w:bottom w:w="15" w:type="dxa"/>
              <w:right w:w="15" w:type="dxa"/>
            </w:tcMar>
          </w:tcPr>
          <w:p w:rsidR="00C55CF7" w:rsidRPr="00C55CF7" w:rsidRDefault="00C55CF7" w:rsidP="00402845">
            <w:pPr>
              <w:spacing w:after="20" w:line="276" w:lineRule="auto"/>
              <w:ind w:left="20"/>
              <w:jc w:val="center"/>
              <w:rPr>
                <w:sz w:val="24"/>
                <w:szCs w:val="24"/>
                <w:lang w:val="en-US"/>
              </w:rPr>
            </w:pPr>
            <w:r w:rsidRPr="00C55CF7">
              <w:rPr>
                <w:color w:val="000000"/>
                <w:sz w:val="24"/>
                <w:szCs w:val="24"/>
                <w:lang w:val="en-US"/>
              </w:rPr>
              <w:t>1</w:t>
            </w:r>
          </w:p>
        </w:tc>
        <w:tc>
          <w:tcPr>
            <w:tcW w:w="5540" w:type="dxa"/>
            <w:gridSpan w:val="2"/>
            <w:shd w:val="clear" w:color="auto" w:fill="auto"/>
            <w:tcMar>
              <w:top w:w="15" w:type="dxa"/>
              <w:left w:w="15" w:type="dxa"/>
              <w:bottom w:w="15" w:type="dxa"/>
              <w:right w:w="15" w:type="dxa"/>
            </w:tcMar>
          </w:tcPr>
          <w:p w:rsidR="00C55CF7" w:rsidRPr="00C55CF7" w:rsidRDefault="00C55CF7" w:rsidP="00402845">
            <w:pPr>
              <w:pStyle w:val="ab"/>
              <w:spacing w:before="0" w:beforeAutospacing="0" w:after="0" w:afterAutospacing="0" w:line="254" w:lineRule="auto"/>
              <w:ind w:left="101" w:right="173"/>
              <w:jc w:val="both"/>
            </w:pPr>
            <w:r w:rsidRPr="00C55CF7">
              <w:rPr>
                <w:rFonts w:eastAsia="Calibri"/>
                <w:color w:val="000000"/>
                <w:kern w:val="24"/>
              </w:rPr>
              <w:t xml:space="preserve">Физическая </w:t>
            </w:r>
            <w:r w:rsidRPr="00C55CF7">
              <w:rPr>
                <w:rFonts w:eastAsia="Calibri"/>
                <w:color w:val="000000"/>
                <w:kern w:val="24"/>
                <w:lang w:val="kk-KZ"/>
              </w:rPr>
              <w:t>культура</w:t>
            </w:r>
          </w:p>
        </w:tc>
        <w:tc>
          <w:tcPr>
            <w:tcW w:w="3885" w:type="dxa"/>
          </w:tcPr>
          <w:p w:rsidR="00C55CF7" w:rsidRPr="00C55CF7" w:rsidRDefault="00C55CF7" w:rsidP="00402845">
            <w:pPr>
              <w:pStyle w:val="ab"/>
              <w:spacing w:before="0" w:beforeAutospacing="0" w:after="0" w:afterAutospacing="0" w:line="254" w:lineRule="auto"/>
              <w:jc w:val="center"/>
            </w:pPr>
            <w:r w:rsidRPr="00C55CF7">
              <w:rPr>
                <w:color w:val="000000" w:themeColor="text1"/>
                <w:kern w:val="24"/>
                <w:lang w:val="kk-KZ"/>
              </w:rPr>
              <w:t>три раза в неделю</w:t>
            </w:r>
          </w:p>
        </w:tc>
      </w:tr>
      <w:tr w:rsidR="00C55CF7" w:rsidRPr="00C55CF7" w:rsidTr="00C55CF7">
        <w:trPr>
          <w:trHeight w:val="20"/>
        </w:trPr>
        <w:tc>
          <w:tcPr>
            <w:tcW w:w="967" w:type="dxa"/>
            <w:vMerge/>
            <w:tcMar>
              <w:top w:w="15" w:type="dxa"/>
              <w:left w:w="15" w:type="dxa"/>
              <w:bottom w:w="15" w:type="dxa"/>
              <w:right w:w="15" w:type="dxa"/>
            </w:tcMar>
          </w:tcPr>
          <w:p w:rsidR="00C55CF7" w:rsidRPr="00C55CF7" w:rsidRDefault="00C55CF7" w:rsidP="00402845">
            <w:pPr>
              <w:spacing w:after="20" w:line="276" w:lineRule="auto"/>
              <w:ind w:left="20"/>
              <w:jc w:val="center"/>
              <w:rPr>
                <w:color w:val="000000"/>
                <w:sz w:val="24"/>
                <w:szCs w:val="24"/>
              </w:rPr>
            </w:pPr>
          </w:p>
        </w:tc>
        <w:tc>
          <w:tcPr>
            <w:tcW w:w="5540" w:type="dxa"/>
            <w:gridSpan w:val="2"/>
            <w:shd w:val="clear" w:color="auto" w:fill="auto"/>
            <w:tcMar>
              <w:top w:w="15" w:type="dxa"/>
              <w:left w:w="15" w:type="dxa"/>
              <w:bottom w:w="15" w:type="dxa"/>
              <w:right w:w="15" w:type="dxa"/>
            </w:tcMar>
          </w:tcPr>
          <w:p w:rsidR="00C55CF7" w:rsidRPr="00C55CF7" w:rsidRDefault="00C55CF7" w:rsidP="00402845">
            <w:pPr>
              <w:pStyle w:val="ab"/>
              <w:spacing w:before="0" w:beforeAutospacing="0" w:after="0" w:afterAutospacing="0" w:line="254" w:lineRule="auto"/>
              <w:ind w:left="101" w:right="173"/>
              <w:jc w:val="both"/>
              <w:rPr>
                <w:rFonts w:eastAsia="Calibri"/>
                <w:color w:val="000000"/>
                <w:kern w:val="24"/>
                <w:lang w:val="kk-KZ"/>
              </w:rPr>
            </w:pPr>
            <w:r w:rsidRPr="00C55CF7">
              <w:rPr>
                <w:rFonts w:eastAsia="Calibri"/>
                <w:color w:val="000000"/>
                <w:kern w:val="24"/>
              </w:rPr>
              <w:t xml:space="preserve">Физическая </w:t>
            </w:r>
            <w:r w:rsidRPr="00C55CF7">
              <w:rPr>
                <w:rFonts w:eastAsia="Calibri"/>
                <w:color w:val="000000"/>
                <w:kern w:val="24"/>
                <w:lang w:val="kk-KZ"/>
              </w:rPr>
              <w:t>культура**</w:t>
            </w:r>
          </w:p>
        </w:tc>
        <w:tc>
          <w:tcPr>
            <w:tcW w:w="3885" w:type="dxa"/>
          </w:tcPr>
          <w:p w:rsidR="00C55CF7" w:rsidRPr="00C55CF7" w:rsidRDefault="00C55CF7" w:rsidP="00402845">
            <w:pPr>
              <w:pStyle w:val="ab"/>
              <w:spacing w:before="0" w:beforeAutospacing="0" w:after="0" w:afterAutospacing="0" w:line="254" w:lineRule="auto"/>
              <w:jc w:val="center"/>
              <w:rPr>
                <w:color w:val="000000" w:themeColor="text1"/>
                <w:kern w:val="24"/>
                <w:lang w:val="kk-KZ"/>
              </w:rPr>
            </w:pPr>
            <w:r w:rsidRPr="00C55CF7">
              <w:rPr>
                <w:color w:val="000000" w:themeColor="text1"/>
                <w:kern w:val="24"/>
                <w:lang w:val="kk-KZ"/>
              </w:rPr>
              <w:t>ежедневно</w:t>
            </w:r>
          </w:p>
        </w:tc>
      </w:tr>
      <w:tr w:rsidR="00C55CF7" w:rsidRPr="00C55CF7" w:rsidTr="00C55CF7">
        <w:trPr>
          <w:trHeight w:val="488"/>
        </w:trPr>
        <w:tc>
          <w:tcPr>
            <w:tcW w:w="967" w:type="dxa"/>
            <w:vMerge w:val="restart"/>
            <w:tcMar>
              <w:top w:w="15" w:type="dxa"/>
              <w:left w:w="15" w:type="dxa"/>
              <w:bottom w:w="15" w:type="dxa"/>
              <w:right w:w="15" w:type="dxa"/>
            </w:tcMar>
          </w:tcPr>
          <w:p w:rsidR="00C55CF7" w:rsidRPr="00C55CF7" w:rsidRDefault="00C55CF7" w:rsidP="00402845">
            <w:pPr>
              <w:spacing w:after="20" w:line="276" w:lineRule="auto"/>
              <w:ind w:left="20"/>
              <w:jc w:val="center"/>
              <w:rPr>
                <w:sz w:val="24"/>
                <w:szCs w:val="24"/>
                <w:lang w:val="en-US"/>
              </w:rPr>
            </w:pPr>
            <w:r w:rsidRPr="00C55CF7">
              <w:rPr>
                <w:color w:val="000000"/>
                <w:sz w:val="24"/>
                <w:szCs w:val="24"/>
                <w:lang w:val="en-US"/>
              </w:rPr>
              <w:t>2</w:t>
            </w:r>
          </w:p>
        </w:tc>
        <w:tc>
          <w:tcPr>
            <w:tcW w:w="5540" w:type="dxa"/>
            <w:gridSpan w:val="2"/>
            <w:shd w:val="clear" w:color="auto" w:fill="auto"/>
            <w:tcMar>
              <w:top w:w="15" w:type="dxa"/>
              <w:left w:w="15" w:type="dxa"/>
              <w:bottom w:w="15" w:type="dxa"/>
              <w:right w:w="15" w:type="dxa"/>
            </w:tcMar>
          </w:tcPr>
          <w:p w:rsidR="00C55CF7" w:rsidRPr="00C55CF7" w:rsidRDefault="00C55CF7" w:rsidP="00402845">
            <w:pPr>
              <w:pStyle w:val="ab"/>
              <w:spacing w:before="0" w:beforeAutospacing="0" w:after="0" w:afterAutospacing="0" w:line="254" w:lineRule="auto"/>
              <w:ind w:left="101" w:right="173"/>
              <w:jc w:val="both"/>
            </w:pPr>
            <w:r w:rsidRPr="00C55CF7">
              <w:rPr>
                <w:rFonts w:eastAsia="Calibri"/>
                <w:color w:val="000000"/>
                <w:kern w:val="24"/>
              </w:rPr>
              <w:t>Развитие речи</w:t>
            </w:r>
            <w:r w:rsidRPr="00C55CF7">
              <w:rPr>
                <w:rFonts w:eastAsia="Calibri"/>
                <w:color w:val="000000"/>
                <w:kern w:val="24"/>
                <w:lang w:val="kk-KZ"/>
              </w:rPr>
              <w:t xml:space="preserve"> и х</w:t>
            </w:r>
            <w:r w:rsidRPr="00C55CF7">
              <w:rPr>
                <w:rFonts w:eastAsia="Calibri"/>
                <w:color w:val="000000"/>
                <w:kern w:val="24"/>
              </w:rPr>
              <w:t>удожественная литература</w:t>
            </w:r>
          </w:p>
        </w:tc>
        <w:tc>
          <w:tcPr>
            <w:tcW w:w="3885" w:type="dxa"/>
          </w:tcPr>
          <w:p w:rsidR="00C55CF7" w:rsidRPr="00C55CF7" w:rsidRDefault="00C55CF7" w:rsidP="00C55CF7">
            <w:pPr>
              <w:pStyle w:val="ab"/>
              <w:spacing w:before="0" w:beforeAutospacing="0" w:after="0" w:afterAutospacing="0" w:line="254" w:lineRule="auto"/>
              <w:jc w:val="center"/>
            </w:pPr>
            <w:r w:rsidRPr="00C55CF7">
              <w:rPr>
                <w:color w:val="000000" w:themeColor="text1"/>
                <w:kern w:val="24"/>
                <w:lang w:val="kk-KZ"/>
              </w:rPr>
              <w:t>ежедневно</w:t>
            </w:r>
          </w:p>
        </w:tc>
      </w:tr>
      <w:tr w:rsidR="00C55CF7" w:rsidRPr="00C55CF7" w:rsidTr="00C55CF7">
        <w:trPr>
          <w:trHeight w:val="20"/>
        </w:trPr>
        <w:tc>
          <w:tcPr>
            <w:tcW w:w="967" w:type="dxa"/>
            <w:vMerge/>
            <w:tcMar>
              <w:top w:w="15" w:type="dxa"/>
              <w:left w:w="15" w:type="dxa"/>
              <w:bottom w:w="15" w:type="dxa"/>
              <w:right w:w="15" w:type="dxa"/>
            </w:tcMar>
          </w:tcPr>
          <w:p w:rsidR="00C55CF7" w:rsidRPr="00C55CF7" w:rsidRDefault="00C55CF7" w:rsidP="00402845">
            <w:pPr>
              <w:spacing w:after="20" w:line="276" w:lineRule="auto"/>
              <w:ind w:left="20"/>
              <w:jc w:val="center"/>
              <w:rPr>
                <w:color w:val="000000"/>
                <w:sz w:val="24"/>
                <w:szCs w:val="24"/>
              </w:rPr>
            </w:pPr>
          </w:p>
        </w:tc>
        <w:tc>
          <w:tcPr>
            <w:tcW w:w="5540" w:type="dxa"/>
            <w:gridSpan w:val="2"/>
            <w:shd w:val="clear" w:color="auto" w:fill="auto"/>
            <w:tcMar>
              <w:top w:w="15" w:type="dxa"/>
              <w:left w:w="15" w:type="dxa"/>
              <w:bottom w:w="15" w:type="dxa"/>
              <w:right w:w="15" w:type="dxa"/>
            </w:tcMar>
          </w:tcPr>
          <w:p w:rsidR="00C55CF7" w:rsidRPr="00C55CF7" w:rsidRDefault="00C55CF7" w:rsidP="00402845">
            <w:pPr>
              <w:pStyle w:val="ab"/>
              <w:spacing w:before="0" w:beforeAutospacing="0" w:after="0" w:afterAutospacing="0" w:line="254" w:lineRule="auto"/>
              <w:ind w:left="101" w:right="173"/>
              <w:jc w:val="both"/>
              <w:rPr>
                <w:rFonts w:eastAsia="Calibri"/>
                <w:color w:val="000000"/>
                <w:kern w:val="24"/>
              </w:rPr>
            </w:pPr>
            <w:r w:rsidRPr="00C55CF7">
              <w:rPr>
                <w:rFonts w:eastAsia="Calibri"/>
                <w:color w:val="000000"/>
                <w:kern w:val="24"/>
                <w:lang w:val="kk-KZ"/>
              </w:rPr>
              <w:t>К</w:t>
            </w:r>
            <w:r w:rsidRPr="00C55CF7">
              <w:rPr>
                <w:color w:val="000000" w:themeColor="text1"/>
                <w:kern w:val="24"/>
                <w:lang w:val="kk-KZ"/>
              </w:rPr>
              <w:t xml:space="preserve">азахский язык </w:t>
            </w:r>
          </w:p>
        </w:tc>
        <w:tc>
          <w:tcPr>
            <w:tcW w:w="3885" w:type="dxa"/>
          </w:tcPr>
          <w:p w:rsidR="00C55CF7" w:rsidRPr="00C55CF7" w:rsidRDefault="00C55CF7" w:rsidP="00402845">
            <w:pPr>
              <w:pStyle w:val="ab"/>
              <w:spacing w:before="0" w:beforeAutospacing="0" w:after="0" w:afterAutospacing="0" w:line="254" w:lineRule="auto"/>
              <w:jc w:val="center"/>
              <w:rPr>
                <w:color w:val="000000" w:themeColor="text1"/>
                <w:kern w:val="24"/>
                <w:lang w:val="kk-KZ"/>
              </w:rPr>
            </w:pPr>
          </w:p>
        </w:tc>
      </w:tr>
      <w:tr w:rsidR="00C55CF7" w:rsidRPr="00C55CF7" w:rsidTr="00C55CF7">
        <w:trPr>
          <w:trHeight w:val="20"/>
        </w:trPr>
        <w:tc>
          <w:tcPr>
            <w:tcW w:w="967" w:type="dxa"/>
            <w:vMerge/>
            <w:tcMar>
              <w:top w:w="15" w:type="dxa"/>
              <w:left w:w="15" w:type="dxa"/>
              <w:bottom w:w="15" w:type="dxa"/>
              <w:right w:w="15" w:type="dxa"/>
            </w:tcMar>
          </w:tcPr>
          <w:p w:rsidR="00C55CF7" w:rsidRPr="00C55CF7" w:rsidRDefault="00C55CF7" w:rsidP="00402845">
            <w:pPr>
              <w:spacing w:after="20" w:line="276" w:lineRule="auto"/>
              <w:ind w:left="20"/>
              <w:jc w:val="center"/>
              <w:rPr>
                <w:color w:val="000000"/>
                <w:sz w:val="24"/>
                <w:szCs w:val="24"/>
              </w:rPr>
            </w:pPr>
          </w:p>
        </w:tc>
        <w:tc>
          <w:tcPr>
            <w:tcW w:w="5540" w:type="dxa"/>
            <w:gridSpan w:val="2"/>
            <w:shd w:val="clear" w:color="auto" w:fill="auto"/>
            <w:tcMar>
              <w:top w:w="15" w:type="dxa"/>
              <w:left w:w="15" w:type="dxa"/>
              <w:bottom w:w="15" w:type="dxa"/>
              <w:right w:w="15" w:type="dxa"/>
            </w:tcMar>
          </w:tcPr>
          <w:p w:rsidR="00C55CF7" w:rsidRPr="00C55CF7" w:rsidRDefault="00C55CF7" w:rsidP="00402845">
            <w:pPr>
              <w:pStyle w:val="ab"/>
              <w:spacing w:before="0" w:beforeAutospacing="0" w:after="0" w:afterAutospacing="0" w:line="254" w:lineRule="auto"/>
              <w:ind w:left="101" w:right="173"/>
              <w:jc w:val="both"/>
              <w:rPr>
                <w:rFonts w:eastAsia="Calibri"/>
                <w:color w:val="000000"/>
                <w:kern w:val="24"/>
                <w:lang w:val="kk-KZ"/>
              </w:rPr>
            </w:pPr>
            <w:r w:rsidRPr="00C55CF7">
              <w:rPr>
                <w:rFonts w:eastAsia="Calibri"/>
                <w:color w:val="000000"/>
                <w:kern w:val="24"/>
                <w:lang w:val="kk-KZ"/>
              </w:rPr>
              <w:t>К</w:t>
            </w:r>
            <w:r w:rsidRPr="00C55CF7">
              <w:rPr>
                <w:color w:val="000000" w:themeColor="text1"/>
                <w:kern w:val="24"/>
                <w:lang w:val="kk-KZ"/>
              </w:rPr>
              <w:t xml:space="preserve">азахский язык </w:t>
            </w:r>
            <w:r w:rsidRPr="00C55CF7">
              <w:rPr>
                <w:rFonts w:eastAsia="Calibri"/>
                <w:color w:val="000000"/>
                <w:kern w:val="24"/>
                <w:lang w:val="kk-KZ"/>
              </w:rPr>
              <w:t>***</w:t>
            </w:r>
          </w:p>
        </w:tc>
        <w:tc>
          <w:tcPr>
            <w:tcW w:w="3885" w:type="dxa"/>
          </w:tcPr>
          <w:p w:rsidR="00C55CF7" w:rsidRPr="00C55CF7" w:rsidRDefault="00C55CF7" w:rsidP="00402845">
            <w:pPr>
              <w:pStyle w:val="ab"/>
              <w:spacing w:before="0" w:beforeAutospacing="0" w:after="0" w:afterAutospacing="0" w:line="254" w:lineRule="auto"/>
              <w:jc w:val="center"/>
              <w:rPr>
                <w:color w:val="000000" w:themeColor="text1"/>
                <w:kern w:val="24"/>
                <w:lang w:val="kk-KZ"/>
              </w:rPr>
            </w:pPr>
            <w:r w:rsidRPr="00C55CF7">
              <w:rPr>
                <w:color w:val="000000" w:themeColor="text1"/>
                <w:kern w:val="24"/>
                <w:lang w:val="kk-KZ"/>
              </w:rPr>
              <w:t>ежедневно</w:t>
            </w:r>
          </w:p>
        </w:tc>
      </w:tr>
      <w:tr w:rsidR="00C55CF7" w:rsidRPr="00C55CF7" w:rsidTr="00C55CF7">
        <w:trPr>
          <w:trHeight w:val="20"/>
        </w:trPr>
        <w:tc>
          <w:tcPr>
            <w:tcW w:w="967" w:type="dxa"/>
            <w:tcMar>
              <w:top w:w="15" w:type="dxa"/>
              <w:left w:w="15" w:type="dxa"/>
              <w:bottom w:w="15" w:type="dxa"/>
              <w:right w:w="15" w:type="dxa"/>
            </w:tcMar>
          </w:tcPr>
          <w:p w:rsidR="00C55CF7" w:rsidRPr="00C55CF7" w:rsidRDefault="00C55CF7" w:rsidP="00402845">
            <w:pPr>
              <w:spacing w:after="20" w:line="276" w:lineRule="auto"/>
              <w:ind w:left="20"/>
              <w:jc w:val="center"/>
              <w:rPr>
                <w:color w:val="000000"/>
                <w:sz w:val="24"/>
                <w:szCs w:val="24"/>
              </w:rPr>
            </w:pPr>
            <w:r w:rsidRPr="00C55CF7">
              <w:rPr>
                <w:color w:val="000000"/>
                <w:sz w:val="24"/>
                <w:szCs w:val="24"/>
              </w:rPr>
              <w:t>3</w:t>
            </w:r>
          </w:p>
        </w:tc>
        <w:tc>
          <w:tcPr>
            <w:tcW w:w="5540" w:type="dxa"/>
            <w:gridSpan w:val="2"/>
            <w:shd w:val="clear" w:color="auto" w:fill="auto"/>
            <w:tcMar>
              <w:top w:w="15" w:type="dxa"/>
              <w:left w:w="15" w:type="dxa"/>
              <w:bottom w:w="15" w:type="dxa"/>
              <w:right w:w="15" w:type="dxa"/>
            </w:tcMar>
          </w:tcPr>
          <w:p w:rsidR="00C55CF7" w:rsidRPr="00C55CF7" w:rsidRDefault="00C55CF7" w:rsidP="00402845">
            <w:pPr>
              <w:pStyle w:val="ab"/>
              <w:spacing w:before="0" w:beforeAutospacing="0" w:after="0" w:afterAutospacing="0" w:line="254" w:lineRule="auto"/>
              <w:ind w:left="101" w:right="173"/>
              <w:jc w:val="both"/>
              <w:rPr>
                <w:rFonts w:eastAsia="Calibri"/>
                <w:color w:val="000000"/>
                <w:kern w:val="24"/>
                <w:lang w:val="kk-KZ"/>
              </w:rPr>
            </w:pPr>
            <w:r w:rsidRPr="00C55CF7">
              <w:rPr>
                <w:rFonts w:eastAsia="Calibri"/>
                <w:color w:val="000000"/>
                <w:kern w:val="24"/>
                <w:lang w:val="kk-KZ"/>
              </w:rPr>
              <w:t>Основы грамоты</w:t>
            </w:r>
          </w:p>
        </w:tc>
        <w:tc>
          <w:tcPr>
            <w:tcW w:w="3885" w:type="dxa"/>
          </w:tcPr>
          <w:p w:rsidR="00C55CF7" w:rsidRPr="00C55CF7" w:rsidRDefault="00C55CF7" w:rsidP="00402845">
            <w:pPr>
              <w:pStyle w:val="ab"/>
              <w:spacing w:before="0" w:beforeAutospacing="0" w:after="0" w:afterAutospacing="0" w:line="254" w:lineRule="auto"/>
              <w:jc w:val="center"/>
              <w:rPr>
                <w:color w:val="000000" w:themeColor="text1"/>
                <w:kern w:val="24"/>
                <w:lang w:val="kk-KZ"/>
              </w:rPr>
            </w:pPr>
            <w:r w:rsidRPr="00C55CF7">
              <w:rPr>
                <w:color w:val="000000" w:themeColor="text1"/>
                <w:kern w:val="24"/>
                <w:lang w:val="kk-KZ"/>
              </w:rPr>
              <w:t>-</w:t>
            </w:r>
          </w:p>
        </w:tc>
      </w:tr>
      <w:tr w:rsidR="00C55CF7" w:rsidRPr="00C55CF7" w:rsidTr="00C55CF7">
        <w:trPr>
          <w:trHeight w:val="20"/>
        </w:trPr>
        <w:tc>
          <w:tcPr>
            <w:tcW w:w="967" w:type="dxa"/>
            <w:tcMar>
              <w:top w:w="15" w:type="dxa"/>
              <w:left w:w="15" w:type="dxa"/>
              <w:bottom w:w="15" w:type="dxa"/>
              <w:right w:w="15" w:type="dxa"/>
            </w:tcMar>
          </w:tcPr>
          <w:p w:rsidR="00C55CF7" w:rsidRPr="00C55CF7" w:rsidRDefault="00C55CF7" w:rsidP="00402845">
            <w:pPr>
              <w:spacing w:after="20" w:line="276" w:lineRule="auto"/>
              <w:ind w:left="20"/>
              <w:jc w:val="center"/>
              <w:rPr>
                <w:sz w:val="24"/>
                <w:szCs w:val="24"/>
                <w:lang w:val="en-US"/>
              </w:rPr>
            </w:pPr>
            <w:r w:rsidRPr="00C55CF7">
              <w:rPr>
                <w:color w:val="000000"/>
                <w:sz w:val="24"/>
                <w:szCs w:val="24"/>
                <w:lang w:val="en-US"/>
              </w:rPr>
              <w:t>4</w:t>
            </w:r>
          </w:p>
        </w:tc>
        <w:tc>
          <w:tcPr>
            <w:tcW w:w="5540" w:type="dxa"/>
            <w:gridSpan w:val="2"/>
            <w:shd w:val="clear" w:color="auto" w:fill="auto"/>
            <w:tcMar>
              <w:top w:w="15" w:type="dxa"/>
              <w:left w:w="15" w:type="dxa"/>
              <w:bottom w:w="15" w:type="dxa"/>
              <w:right w:w="15" w:type="dxa"/>
            </w:tcMar>
          </w:tcPr>
          <w:p w:rsidR="00C55CF7" w:rsidRPr="00C55CF7" w:rsidRDefault="00C55CF7" w:rsidP="00402845">
            <w:pPr>
              <w:ind w:left="133"/>
              <w:rPr>
                <w:sz w:val="24"/>
                <w:szCs w:val="24"/>
              </w:rPr>
            </w:pPr>
            <w:r w:rsidRPr="00C55CF7">
              <w:rPr>
                <w:rFonts w:eastAsia="Calibri"/>
                <w:color w:val="000000"/>
                <w:kern w:val="24"/>
                <w:sz w:val="24"/>
                <w:szCs w:val="24"/>
              </w:rPr>
              <w:t>Основы математики</w:t>
            </w:r>
          </w:p>
        </w:tc>
        <w:tc>
          <w:tcPr>
            <w:tcW w:w="3885" w:type="dxa"/>
          </w:tcPr>
          <w:p w:rsidR="00C55CF7" w:rsidRPr="00C55CF7" w:rsidRDefault="00C55CF7" w:rsidP="00402845">
            <w:pPr>
              <w:pStyle w:val="ab"/>
              <w:spacing w:before="0" w:beforeAutospacing="0" w:after="0" w:afterAutospacing="0" w:line="254" w:lineRule="auto"/>
              <w:jc w:val="center"/>
            </w:pPr>
            <w:r w:rsidRPr="00C55CF7">
              <w:rPr>
                <w:color w:val="000000" w:themeColor="text1"/>
                <w:kern w:val="24"/>
                <w:lang w:val="kk-KZ"/>
              </w:rPr>
              <w:t>ежедневно</w:t>
            </w:r>
          </w:p>
        </w:tc>
      </w:tr>
      <w:tr w:rsidR="00C55CF7" w:rsidRPr="00C55CF7" w:rsidTr="00C55CF7">
        <w:trPr>
          <w:trHeight w:val="303"/>
        </w:trPr>
        <w:tc>
          <w:tcPr>
            <w:tcW w:w="967" w:type="dxa"/>
            <w:tcMar>
              <w:top w:w="15" w:type="dxa"/>
              <w:left w:w="15" w:type="dxa"/>
              <w:bottom w:w="15" w:type="dxa"/>
              <w:right w:w="15" w:type="dxa"/>
            </w:tcMar>
          </w:tcPr>
          <w:p w:rsidR="00C55CF7" w:rsidRPr="00C55CF7" w:rsidRDefault="00C55CF7" w:rsidP="00C55CF7">
            <w:pPr>
              <w:spacing w:after="20" w:line="276" w:lineRule="auto"/>
              <w:ind w:left="20"/>
              <w:jc w:val="center"/>
              <w:rPr>
                <w:color w:val="000000"/>
                <w:sz w:val="24"/>
                <w:szCs w:val="24"/>
                <w:lang w:val="en-US"/>
              </w:rPr>
            </w:pPr>
            <w:r w:rsidRPr="00C55CF7">
              <w:rPr>
                <w:color w:val="000000"/>
                <w:sz w:val="24"/>
                <w:szCs w:val="24"/>
                <w:lang w:val="en-US"/>
              </w:rPr>
              <w:t>5</w:t>
            </w:r>
          </w:p>
        </w:tc>
        <w:tc>
          <w:tcPr>
            <w:tcW w:w="5540" w:type="dxa"/>
            <w:gridSpan w:val="2"/>
            <w:shd w:val="clear" w:color="auto" w:fill="auto"/>
            <w:tcMar>
              <w:top w:w="15" w:type="dxa"/>
              <w:left w:w="15" w:type="dxa"/>
              <w:bottom w:w="15" w:type="dxa"/>
              <w:right w:w="15" w:type="dxa"/>
            </w:tcMar>
          </w:tcPr>
          <w:p w:rsidR="00C55CF7" w:rsidRPr="00C55CF7" w:rsidRDefault="00C55CF7" w:rsidP="00C55CF7">
            <w:pPr>
              <w:pStyle w:val="ab"/>
              <w:spacing w:before="0" w:beforeAutospacing="0" w:after="0" w:afterAutospacing="0" w:line="254" w:lineRule="auto"/>
              <w:ind w:left="101" w:right="173"/>
              <w:jc w:val="both"/>
              <w:rPr>
                <w:lang w:val="kk-KZ"/>
              </w:rPr>
            </w:pPr>
            <w:r w:rsidRPr="00C55CF7">
              <w:rPr>
                <w:lang w:val="kk-KZ"/>
              </w:rPr>
              <w:t>Ознакомление с окружающим миром</w:t>
            </w:r>
          </w:p>
        </w:tc>
        <w:tc>
          <w:tcPr>
            <w:tcW w:w="3885" w:type="dxa"/>
          </w:tcPr>
          <w:p w:rsidR="00C55CF7" w:rsidRPr="00C55CF7" w:rsidRDefault="00C55CF7" w:rsidP="00C55CF7">
            <w:pPr>
              <w:pStyle w:val="ab"/>
              <w:spacing w:before="0" w:beforeAutospacing="0" w:after="0" w:afterAutospacing="0" w:line="254" w:lineRule="auto"/>
              <w:jc w:val="center"/>
            </w:pPr>
            <w:r w:rsidRPr="00C55CF7">
              <w:rPr>
                <w:color w:val="000000" w:themeColor="text1"/>
                <w:kern w:val="24"/>
                <w:lang w:val="kk-KZ"/>
              </w:rPr>
              <w:t>ежедневно</w:t>
            </w:r>
          </w:p>
        </w:tc>
      </w:tr>
      <w:tr w:rsidR="00C55CF7" w:rsidRPr="00C55CF7" w:rsidTr="00C55CF7">
        <w:trPr>
          <w:trHeight w:val="20"/>
        </w:trPr>
        <w:tc>
          <w:tcPr>
            <w:tcW w:w="967" w:type="dxa"/>
            <w:vMerge w:val="restart"/>
            <w:tcMar>
              <w:top w:w="15" w:type="dxa"/>
              <w:left w:w="15" w:type="dxa"/>
              <w:bottom w:w="15" w:type="dxa"/>
              <w:right w:w="15" w:type="dxa"/>
            </w:tcMar>
          </w:tcPr>
          <w:p w:rsidR="00C55CF7" w:rsidRPr="00C55CF7" w:rsidRDefault="00C55CF7" w:rsidP="00402845">
            <w:pPr>
              <w:spacing w:after="20" w:line="276" w:lineRule="auto"/>
              <w:jc w:val="center"/>
              <w:rPr>
                <w:color w:val="000000"/>
                <w:sz w:val="24"/>
                <w:szCs w:val="24"/>
                <w:lang w:val="en-US"/>
              </w:rPr>
            </w:pPr>
            <w:r w:rsidRPr="00C55CF7">
              <w:rPr>
                <w:color w:val="000000"/>
                <w:sz w:val="24"/>
                <w:szCs w:val="24"/>
                <w:lang w:val="en-US"/>
              </w:rPr>
              <w:t>6</w:t>
            </w:r>
          </w:p>
        </w:tc>
        <w:tc>
          <w:tcPr>
            <w:tcW w:w="5540" w:type="dxa"/>
            <w:gridSpan w:val="2"/>
            <w:shd w:val="clear" w:color="auto" w:fill="auto"/>
            <w:tcMar>
              <w:top w:w="15" w:type="dxa"/>
              <w:left w:w="15" w:type="dxa"/>
              <w:bottom w:w="15" w:type="dxa"/>
              <w:right w:w="15" w:type="dxa"/>
            </w:tcMar>
          </w:tcPr>
          <w:p w:rsidR="00C55CF7" w:rsidRPr="00C55CF7" w:rsidRDefault="00C55CF7" w:rsidP="00402845">
            <w:pPr>
              <w:pStyle w:val="ab"/>
              <w:spacing w:before="0" w:beforeAutospacing="0" w:after="0" w:afterAutospacing="0" w:line="254" w:lineRule="auto"/>
              <w:ind w:left="101" w:right="173"/>
              <w:jc w:val="both"/>
            </w:pPr>
            <w:r w:rsidRPr="00C55CF7">
              <w:rPr>
                <w:rFonts w:eastAsia="Calibri"/>
                <w:color w:val="000000"/>
                <w:kern w:val="24"/>
                <w:lang w:val="kk-KZ"/>
              </w:rPr>
              <w:t xml:space="preserve">Рисование </w:t>
            </w:r>
          </w:p>
        </w:tc>
        <w:tc>
          <w:tcPr>
            <w:tcW w:w="3885" w:type="dxa"/>
            <w:vMerge w:val="restart"/>
            <w:vAlign w:val="center"/>
          </w:tcPr>
          <w:p w:rsidR="00C55CF7" w:rsidRPr="00C55CF7" w:rsidRDefault="00C55CF7" w:rsidP="00402845">
            <w:pPr>
              <w:pStyle w:val="ab"/>
              <w:spacing w:before="0" w:beforeAutospacing="0" w:after="0" w:afterAutospacing="0" w:line="254" w:lineRule="auto"/>
              <w:jc w:val="center"/>
              <w:rPr>
                <w:color w:val="000000" w:themeColor="text1"/>
                <w:kern w:val="24"/>
                <w:lang w:val="kk-KZ"/>
              </w:rPr>
            </w:pPr>
            <w:r w:rsidRPr="00C55CF7">
              <w:rPr>
                <w:color w:val="000000" w:themeColor="text1"/>
                <w:kern w:val="24"/>
                <w:lang w:val="kk-KZ"/>
              </w:rPr>
              <w:t>ежедневно</w:t>
            </w:r>
          </w:p>
        </w:tc>
      </w:tr>
      <w:tr w:rsidR="00C55CF7" w:rsidRPr="00C55CF7" w:rsidTr="00C55CF7">
        <w:trPr>
          <w:trHeight w:val="20"/>
        </w:trPr>
        <w:tc>
          <w:tcPr>
            <w:tcW w:w="967" w:type="dxa"/>
            <w:vMerge/>
            <w:tcMar>
              <w:top w:w="15" w:type="dxa"/>
              <w:left w:w="15" w:type="dxa"/>
              <w:bottom w:w="15" w:type="dxa"/>
              <w:right w:w="15" w:type="dxa"/>
            </w:tcMar>
          </w:tcPr>
          <w:p w:rsidR="00C55CF7" w:rsidRPr="00C55CF7" w:rsidRDefault="00C55CF7" w:rsidP="00402845">
            <w:pPr>
              <w:spacing w:after="20" w:line="276" w:lineRule="auto"/>
              <w:ind w:left="20"/>
              <w:jc w:val="center"/>
              <w:rPr>
                <w:color w:val="000000"/>
                <w:sz w:val="24"/>
                <w:szCs w:val="24"/>
                <w:lang w:val="en-US"/>
              </w:rPr>
            </w:pPr>
          </w:p>
        </w:tc>
        <w:tc>
          <w:tcPr>
            <w:tcW w:w="5540" w:type="dxa"/>
            <w:gridSpan w:val="2"/>
            <w:shd w:val="clear" w:color="auto" w:fill="auto"/>
            <w:tcMar>
              <w:top w:w="15" w:type="dxa"/>
              <w:left w:w="15" w:type="dxa"/>
              <w:bottom w:w="15" w:type="dxa"/>
              <w:right w:w="15" w:type="dxa"/>
            </w:tcMar>
          </w:tcPr>
          <w:p w:rsidR="00C55CF7" w:rsidRPr="00C55CF7" w:rsidRDefault="00C55CF7" w:rsidP="00402845">
            <w:pPr>
              <w:pStyle w:val="ab"/>
              <w:spacing w:before="0" w:beforeAutospacing="0" w:after="0" w:afterAutospacing="0" w:line="254" w:lineRule="auto"/>
              <w:ind w:left="101" w:right="173"/>
              <w:jc w:val="both"/>
              <w:rPr>
                <w:rFonts w:eastAsia="Calibri"/>
                <w:color w:val="000000"/>
                <w:kern w:val="24"/>
                <w:lang w:val="kk-KZ"/>
              </w:rPr>
            </w:pPr>
            <w:r w:rsidRPr="00C55CF7">
              <w:rPr>
                <w:rFonts w:eastAsia="Calibri"/>
                <w:color w:val="000000"/>
                <w:kern w:val="24"/>
                <w:lang w:val="kk-KZ"/>
              </w:rPr>
              <w:t>Лепка</w:t>
            </w:r>
          </w:p>
        </w:tc>
        <w:tc>
          <w:tcPr>
            <w:tcW w:w="3885" w:type="dxa"/>
            <w:vMerge/>
          </w:tcPr>
          <w:p w:rsidR="00C55CF7" w:rsidRPr="00C55CF7" w:rsidRDefault="00C55CF7" w:rsidP="00402845">
            <w:pPr>
              <w:pStyle w:val="ab"/>
              <w:spacing w:before="0" w:beforeAutospacing="0" w:after="0" w:afterAutospacing="0" w:line="254" w:lineRule="auto"/>
              <w:jc w:val="center"/>
              <w:rPr>
                <w:color w:val="000000" w:themeColor="text1"/>
                <w:kern w:val="24"/>
                <w:lang w:val="kk-KZ"/>
              </w:rPr>
            </w:pPr>
          </w:p>
        </w:tc>
      </w:tr>
      <w:tr w:rsidR="00C55CF7" w:rsidRPr="00C55CF7" w:rsidTr="00C55CF7">
        <w:trPr>
          <w:trHeight w:val="20"/>
        </w:trPr>
        <w:tc>
          <w:tcPr>
            <w:tcW w:w="967" w:type="dxa"/>
            <w:vMerge/>
            <w:tcMar>
              <w:top w:w="15" w:type="dxa"/>
              <w:left w:w="15" w:type="dxa"/>
              <w:bottom w:w="15" w:type="dxa"/>
              <w:right w:w="15" w:type="dxa"/>
            </w:tcMar>
          </w:tcPr>
          <w:p w:rsidR="00C55CF7" w:rsidRPr="00C55CF7" w:rsidRDefault="00C55CF7" w:rsidP="00402845">
            <w:pPr>
              <w:spacing w:after="20" w:line="276" w:lineRule="auto"/>
              <w:ind w:left="20"/>
              <w:jc w:val="center"/>
              <w:rPr>
                <w:color w:val="000000"/>
                <w:sz w:val="24"/>
                <w:szCs w:val="24"/>
                <w:lang w:val="en-US"/>
              </w:rPr>
            </w:pPr>
          </w:p>
        </w:tc>
        <w:tc>
          <w:tcPr>
            <w:tcW w:w="5540" w:type="dxa"/>
            <w:gridSpan w:val="2"/>
            <w:shd w:val="clear" w:color="auto" w:fill="auto"/>
            <w:tcMar>
              <w:top w:w="15" w:type="dxa"/>
              <w:left w:w="15" w:type="dxa"/>
              <w:bottom w:w="15" w:type="dxa"/>
              <w:right w:w="15" w:type="dxa"/>
            </w:tcMar>
          </w:tcPr>
          <w:p w:rsidR="00C55CF7" w:rsidRPr="00C55CF7" w:rsidRDefault="00C55CF7" w:rsidP="00402845">
            <w:pPr>
              <w:pStyle w:val="ab"/>
              <w:spacing w:before="0" w:beforeAutospacing="0" w:after="0" w:afterAutospacing="0" w:line="254" w:lineRule="auto"/>
              <w:ind w:left="101" w:right="173"/>
              <w:jc w:val="both"/>
              <w:rPr>
                <w:rFonts w:eastAsia="Calibri"/>
                <w:color w:val="000000"/>
                <w:kern w:val="24"/>
                <w:lang w:val="kk-KZ"/>
              </w:rPr>
            </w:pPr>
            <w:r w:rsidRPr="00C55CF7">
              <w:rPr>
                <w:rFonts w:eastAsia="Calibri"/>
                <w:color w:val="000000"/>
                <w:kern w:val="24"/>
                <w:lang w:val="kk-KZ"/>
              </w:rPr>
              <w:t>Аппликация</w:t>
            </w:r>
          </w:p>
        </w:tc>
        <w:tc>
          <w:tcPr>
            <w:tcW w:w="3885" w:type="dxa"/>
            <w:vMerge/>
          </w:tcPr>
          <w:p w:rsidR="00C55CF7" w:rsidRPr="00C55CF7" w:rsidRDefault="00C55CF7" w:rsidP="00402845">
            <w:pPr>
              <w:pStyle w:val="ab"/>
              <w:spacing w:before="0" w:beforeAutospacing="0" w:after="0" w:afterAutospacing="0" w:line="254" w:lineRule="auto"/>
              <w:jc w:val="center"/>
              <w:rPr>
                <w:color w:val="000000" w:themeColor="text1"/>
                <w:kern w:val="24"/>
                <w:lang w:val="kk-KZ"/>
              </w:rPr>
            </w:pPr>
          </w:p>
        </w:tc>
      </w:tr>
      <w:tr w:rsidR="00C55CF7" w:rsidRPr="00C55CF7" w:rsidTr="00C55CF7">
        <w:trPr>
          <w:trHeight w:val="20"/>
        </w:trPr>
        <w:tc>
          <w:tcPr>
            <w:tcW w:w="967" w:type="dxa"/>
            <w:vMerge/>
            <w:tcMar>
              <w:top w:w="15" w:type="dxa"/>
              <w:left w:w="15" w:type="dxa"/>
              <w:bottom w:w="15" w:type="dxa"/>
              <w:right w:w="15" w:type="dxa"/>
            </w:tcMar>
          </w:tcPr>
          <w:p w:rsidR="00C55CF7" w:rsidRPr="00C55CF7" w:rsidRDefault="00C55CF7" w:rsidP="00402845">
            <w:pPr>
              <w:spacing w:after="20" w:line="276" w:lineRule="auto"/>
              <w:ind w:left="20"/>
              <w:jc w:val="center"/>
              <w:rPr>
                <w:color w:val="000000"/>
                <w:sz w:val="24"/>
                <w:szCs w:val="24"/>
                <w:lang w:val="en-US"/>
              </w:rPr>
            </w:pPr>
          </w:p>
        </w:tc>
        <w:tc>
          <w:tcPr>
            <w:tcW w:w="5540" w:type="dxa"/>
            <w:gridSpan w:val="2"/>
            <w:shd w:val="clear" w:color="auto" w:fill="auto"/>
            <w:tcMar>
              <w:top w:w="15" w:type="dxa"/>
              <w:left w:w="15" w:type="dxa"/>
              <w:bottom w:w="15" w:type="dxa"/>
              <w:right w:w="15" w:type="dxa"/>
            </w:tcMar>
          </w:tcPr>
          <w:p w:rsidR="00C55CF7" w:rsidRPr="00C55CF7" w:rsidRDefault="00C55CF7" w:rsidP="00402845">
            <w:pPr>
              <w:pStyle w:val="ab"/>
              <w:spacing w:before="0" w:beforeAutospacing="0" w:after="0" w:afterAutospacing="0" w:line="254" w:lineRule="auto"/>
              <w:ind w:left="101" w:right="173"/>
              <w:jc w:val="both"/>
              <w:rPr>
                <w:rFonts w:eastAsia="Calibri"/>
                <w:color w:val="000000"/>
                <w:kern w:val="24"/>
                <w:lang w:val="kk-KZ"/>
              </w:rPr>
            </w:pPr>
            <w:r w:rsidRPr="00C55CF7">
              <w:rPr>
                <w:rFonts w:eastAsia="Calibri"/>
                <w:color w:val="000000"/>
                <w:kern w:val="24"/>
                <w:lang w:val="kk-KZ"/>
              </w:rPr>
              <w:t>Конструирование</w:t>
            </w:r>
          </w:p>
        </w:tc>
        <w:tc>
          <w:tcPr>
            <w:tcW w:w="3885" w:type="dxa"/>
            <w:vMerge/>
          </w:tcPr>
          <w:p w:rsidR="00C55CF7" w:rsidRPr="00C55CF7" w:rsidRDefault="00C55CF7" w:rsidP="00402845">
            <w:pPr>
              <w:pStyle w:val="ab"/>
              <w:spacing w:before="0" w:beforeAutospacing="0" w:after="0" w:afterAutospacing="0" w:line="254" w:lineRule="auto"/>
              <w:jc w:val="center"/>
              <w:rPr>
                <w:color w:val="000000" w:themeColor="text1"/>
                <w:kern w:val="24"/>
                <w:lang w:val="kk-KZ"/>
              </w:rPr>
            </w:pPr>
          </w:p>
        </w:tc>
      </w:tr>
      <w:tr w:rsidR="00C55CF7" w:rsidRPr="00C55CF7" w:rsidTr="00C55CF7">
        <w:trPr>
          <w:trHeight w:val="20"/>
        </w:trPr>
        <w:tc>
          <w:tcPr>
            <w:tcW w:w="967" w:type="dxa"/>
            <w:vMerge w:val="restart"/>
            <w:tcMar>
              <w:top w:w="15" w:type="dxa"/>
              <w:left w:w="15" w:type="dxa"/>
              <w:bottom w:w="15" w:type="dxa"/>
              <w:right w:w="15" w:type="dxa"/>
            </w:tcMar>
          </w:tcPr>
          <w:p w:rsidR="00C55CF7" w:rsidRPr="00C55CF7" w:rsidRDefault="00C55CF7" w:rsidP="00402845">
            <w:pPr>
              <w:spacing w:after="20" w:line="276" w:lineRule="auto"/>
              <w:ind w:left="20"/>
              <w:jc w:val="center"/>
              <w:rPr>
                <w:sz w:val="24"/>
                <w:szCs w:val="24"/>
                <w:lang w:val="en-US"/>
              </w:rPr>
            </w:pPr>
            <w:r w:rsidRPr="00C55CF7">
              <w:rPr>
                <w:color w:val="000000"/>
                <w:sz w:val="24"/>
                <w:szCs w:val="24"/>
                <w:lang w:val="en-US"/>
              </w:rPr>
              <w:t>7</w:t>
            </w:r>
          </w:p>
        </w:tc>
        <w:tc>
          <w:tcPr>
            <w:tcW w:w="5540" w:type="dxa"/>
            <w:gridSpan w:val="2"/>
            <w:shd w:val="clear" w:color="auto" w:fill="auto"/>
            <w:tcMar>
              <w:top w:w="15" w:type="dxa"/>
              <w:left w:w="15" w:type="dxa"/>
              <w:bottom w:w="15" w:type="dxa"/>
              <w:right w:w="15" w:type="dxa"/>
            </w:tcMar>
          </w:tcPr>
          <w:p w:rsidR="00C55CF7" w:rsidRPr="00C55CF7" w:rsidRDefault="00C55CF7" w:rsidP="00402845">
            <w:pPr>
              <w:pStyle w:val="ab"/>
              <w:spacing w:before="0" w:beforeAutospacing="0" w:after="0" w:afterAutospacing="0" w:line="254" w:lineRule="auto"/>
              <w:ind w:left="101" w:right="173"/>
              <w:jc w:val="both"/>
              <w:rPr>
                <w:lang w:val="kk-KZ"/>
              </w:rPr>
            </w:pPr>
            <w:r w:rsidRPr="00C55CF7">
              <w:rPr>
                <w:rFonts w:eastAsia="Calibri"/>
                <w:color w:val="000000"/>
                <w:kern w:val="24"/>
              </w:rPr>
              <w:t>Музыка</w:t>
            </w:r>
          </w:p>
        </w:tc>
        <w:tc>
          <w:tcPr>
            <w:tcW w:w="3885" w:type="dxa"/>
            <w:tcBorders>
              <w:top w:val="single" w:sz="8" w:space="0" w:color="000000"/>
              <w:left w:val="single" w:sz="8" w:space="0" w:color="000000"/>
              <w:bottom w:val="single" w:sz="8" w:space="0" w:color="000000"/>
              <w:right w:val="single" w:sz="8" w:space="0" w:color="000000"/>
            </w:tcBorders>
          </w:tcPr>
          <w:p w:rsidR="00C55CF7" w:rsidRPr="00C55CF7" w:rsidRDefault="00C55CF7" w:rsidP="00402845">
            <w:pPr>
              <w:pStyle w:val="ab"/>
              <w:spacing w:before="0" w:beforeAutospacing="0" w:after="0" w:afterAutospacing="0" w:line="254" w:lineRule="auto"/>
              <w:jc w:val="center"/>
            </w:pPr>
            <w:r w:rsidRPr="00C55CF7">
              <w:rPr>
                <w:color w:val="000000" w:themeColor="text1"/>
                <w:kern w:val="24"/>
                <w:lang w:val="kk-KZ"/>
              </w:rPr>
              <w:t>два раза в неделю</w:t>
            </w:r>
          </w:p>
        </w:tc>
      </w:tr>
      <w:tr w:rsidR="00C55CF7" w:rsidRPr="00C55CF7" w:rsidTr="00C55CF7">
        <w:trPr>
          <w:trHeight w:val="20"/>
        </w:trPr>
        <w:tc>
          <w:tcPr>
            <w:tcW w:w="967" w:type="dxa"/>
            <w:vMerge/>
            <w:tcMar>
              <w:top w:w="15" w:type="dxa"/>
              <w:left w:w="15" w:type="dxa"/>
              <w:bottom w:w="15" w:type="dxa"/>
              <w:right w:w="15" w:type="dxa"/>
            </w:tcMar>
          </w:tcPr>
          <w:p w:rsidR="00C55CF7" w:rsidRPr="00C55CF7" w:rsidRDefault="00C55CF7" w:rsidP="00402845">
            <w:pPr>
              <w:spacing w:after="20" w:line="276" w:lineRule="auto"/>
              <w:ind w:left="20"/>
              <w:jc w:val="center"/>
              <w:rPr>
                <w:color w:val="000000"/>
                <w:sz w:val="24"/>
                <w:szCs w:val="24"/>
                <w:lang w:val="en-US"/>
              </w:rPr>
            </w:pPr>
          </w:p>
        </w:tc>
        <w:tc>
          <w:tcPr>
            <w:tcW w:w="5540" w:type="dxa"/>
            <w:gridSpan w:val="2"/>
            <w:shd w:val="clear" w:color="auto" w:fill="auto"/>
            <w:tcMar>
              <w:top w:w="15" w:type="dxa"/>
              <w:left w:w="15" w:type="dxa"/>
              <w:bottom w:w="15" w:type="dxa"/>
              <w:right w:w="15" w:type="dxa"/>
            </w:tcMar>
          </w:tcPr>
          <w:p w:rsidR="00C55CF7" w:rsidRPr="00C55CF7" w:rsidRDefault="00C55CF7" w:rsidP="00402845">
            <w:pPr>
              <w:pStyle w:val="ab"/>
              <w:spacing w:before="0" w:beforeAutospacing="0" w:after="0" w:afterAutospacing="0" w:line="254" w:lineRule="auto"/>
              <w:ind w:left="101" w:right="173"/>
              <w:jc w:val="both"/>
              <w:rPr>
                <w:rFonts w:eastAsia="Calibri"/>
                <w:color w:val="000000"/>
                <w:kern w:val="24"/>
              </w:rPr>
            </w:pPr>
            <w:r w:rsidRPr="00C55CF7">
              <w:rPr>
                <w:rFonts w:eastAsia="Calibri"/>
                <w:color w:val="000000"/>
                <w:kern w:val="24"/>
              </w:rPr>
              <w:t>Музыка ****</w:t>
            </w:r>
          </w:p>
        </w:tc>
        <w:tc>
          <w:tcPr>
            <w:tcW w:w="3885" w:type="dxa"/>
            <w:tcBorders>
              <w:top w:val="single" w:sz="8" w:space="0" w:color="000000"/>
              <w:left w:val="single" w:sz="8" w:space="0" w:color="000000"/>
              <w:bottom w:val="single" w:sz="8" w:space="0" w:color="000000"/>
              <w:right w:val="single" w:sz="8" w:space="0" w:color="000000"/>
            </w:tcBorders>
          </w:tcPr>
          <w:p w:rsidR="00C55CF7" w:rsidRPr="00C55CF7" w:rsidRDefault="00C55CF7" w:rsidP="00402845">
            <w:pPr>
              <w:pStyle w:val="ab"/>
              <w:spacing w:before="0" w:beforeAutospacing="0" w:after="0" w:afterAutospacing="0" w:line="254" w:lineRule="auto"/>
              <w:jc w:val="center"/>
              <w:rPr>
                <w:color w:val="000000" w:themeColor="text1"/>
                <w:kern w:val="24"/>
                <w:lang w:val="kk-KZ"/>
              </w:rPr>
            </w:pPr>
            <w:r w:rsidRPr="00C55CF7">
              <w:rPr>
                <w:color w:val="000000" w:themeColor="text1"/>
                <w:kern w:val="24"/>
                <w:lang w:val="kk-KZ"/>
              </w:rPr>
              <w:t>ежедневно</w:t>
            </w:r>
          </w:p>
        </w:tc>
      </w:tr>
    </w:tbl>
    <w:p w:rsidR="00F10888" w:rsidRPr="00C55CF7" w:rsidRDefault="00F10888" w:rsidP="00F10888">
      <w:pPr>
        <w:ind w:firstLine="709"/>
        <w:jc w:val="both"/>
      </w:pPr>
      <w:r w:rsidRPr="00C55CF7">
        <w:t>Примечание:</w:t>
      </w:r>
    </w:p>
    <w:p w:rsidR="00F10888" w:rsidRPr="00C55CF7" w:rsidRDefault="00F10888" w:rsidP="00F10888">
      <w:pPr>
        <w:ind w:firstLine="709"/>
        <w:jc w:val="both"/>
      </w:pPr>
      <w:r w:rsidRPr="00C55CF7">
        <w:t xml:space="preserve">*Организованная деятельность – интегрированное занятие, организованное педагогом в течение дня в игровой форме через разные виды детской деятельности (игровая, двигательная, познавательная, творческая, исследовательская, трудовая, самостоятельная) для реализации содержания Типовой учебной программы дошкольного воспитания и обучения, утвержденной приказом исполняющего обязанности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(зарегистрированный в Реестре государственной регистрации нормативных правовых актов под № 14235) (далее – Типовая программа), в том числе задач по привитию детям национальных ценностей казахского народа, семейных ценностей, чувства патриотизма, любви к Родине, приобщение их к социокультурным нормам, правил безопасного поведения с учетом направления работы дошкольной организации. </w:t>
      </w:r>
    </w:p>
    <w:p w:rsidR="00F10888" w:rsidRPr="00C55CF7" w:rsidRDefault="00F10888" w:rsidP="00F10888">
      <w:pPr>
        <w:ind w:firstLine="709"/>
        <w:jc w:val="both"/>
      </w:pPr>
      <w:r w:rsidRPr="00C55CF7">
        <w:t>**С учетом возрастных особенностей детей дошкольного возраста в течение дня уделяется время на физическую активность детей.</w:t>
      </w:r>
    </w:p>
    <w:p w:rsidR="00F10888" w:rsidRPr="00C55CF7" w:rsidRDefault="00F10888" w:rsidP="00F10888">
      <w:pPr>
        <w:ind w:firstLine="709"/>
        <w:jc w:val="both"/>
      </w:pPr>
      <w:r w:rsidRPr="00C55CF7">
        <w:t>***В целях усвоения государственного языка в течение дня педагогу вместе с детьми рекомендуется изучать с детьми словарный минимум, определенный в Типовой программе, развитие устной связной речи воспитанников в различных видах детской деятельности, а также знакомство с культурой, обычаями и традициями казахского народа, обогащение активного словаря, овладение нормами речи, культуры общения.</w:t>
      </w:r>
    </w:p>
    <w:p w:rsidR="00F10888" w:rsidRPr="00C55CF7" w:rsidRDefault="00F10888" w:rsidP="00F10888">
      <w:pPr>
        <w:ind w:firstLine="709"/>
        <w:jc w:val="both"/>
      </w:pPr>
      <w:r w:rsidRPr="00C55CF7">
        <w:t>****С учетом возрастных особенностей детей в течение дня уделяется время на пение, слушание музыки, заучивание песен, импровизацию, музыкально-ритмические движения, игру на детских шумовых инструментах и другие виды музыкальной деятельности.</w:t>
      </w:r>
    </w:p>
    <w:p w:rsidR="00A33FC9" w:rsidRPr="00402845" w:rsidRDefault="00A33FC9">
      <w:pPr>
        <w:rPr>
          <w:sz w:val="28"/>
          <w:szCs w:val="28"/>
        </w:rPr>
      </w:pPr>
    </w:p>
    <w:p w:rsidR="001C2D18" w:rsidRPr="00402845" w:rsidRDefault="001C2D18">
      <w:pPr>
        <w:rPr>
          <w:sz w:val="28"/>
          <w:szCs w:val="28"/>
        </w:rPr>
      </w:pPr>
    </w:p>
    <w:p w:rsidR="00C55CF7" w:rsidRDefault="00C55CF7" w:rsidP="00C55CF7">
      <w:pPr>
        <w:ind w:left="5670"/>
        <w:jc w:val="right"/>
      </w:pPr>
      <w:r w:rsidRPr="00FD51FC">
        <w:lastRenderedPageBreak/>
        <w:t xml:space="preserve">Приложение </w:t>
      </w:r>
      <w:r>
        <w:t>2</w:t>
      </w:r>
      <w:r w:rsidRPr="00FD51FC">
        <w:t>к приказу</w:t>
      </w:r>
    </w:p>
    <w:p w:rsidR="00C55CF7" w:rsidRPr="00FD51FC" w:rsidRDefault="00C55CF7" w:rsidP="00C55CF7">
      <w:pPr>
        <w:ind w:left="5670"/>
        <w:jc w:val="right"/>
      </w:pPr>
      <w:r>
        <w:t>Министра просвещения</w:t>
      </w:r>
    </w:p>
    <w:p w:rsidR="00C55CF7" w:rsidRDefault="00C55CF7" w:rsidP="00C55CF7">
      <w:pPr>
        <w:ind w:left="5670"/>
        <w:jc w:val="right"/>
      </w:pPr>
      <w:r>
        <w:t>Республики Казахстан</w:t>
      </w:r>
    </w:p>
    <w:p w:rsidR="00C55CF7" w:rsidRDefault="00C55CF7" w:rsidP="00C55CF7">
      <w:pPr>
        <w:ind w:left="5670"/>
        <w:jc w:val="right"/>
      </w:pPr>
      <w:r>
        <w:t>от « ___ » _______ 2022 года</w:t>
      </w:r>
    </w:p>
    <w:p w:rsidR="00C55CF7" w:rsidRDefault="00C55CF7" w:rsidP="00C55CF7">
      <w:pPr>
        <w:ind w:left="5670"/>
        <w:jc w:val="right"/>
      </w:pPr>
      <w:r>
        <w:t>№ ___</w:t>
      </w:r>
    </w:p>
    <w:p w:rsidR="00C55CF7" w:rsidRPr="00FD51FC" w:rsidRDefault="00C55CF7" w:rsidP="00C55CF7">
      <w:pPr>
        <w:ind w:left="5670"/>
        <w:jc w:val="right"/>
      </w:pPr>
      <w:r>
        <w:t>Приложение 2</w:t>
      </w:r>
      <w:r w:rsidRPr="00FD51FC">
        <w:t xml:space="preserve"> к приказу</w:t>
      </w:r>
    </w:p>
    <w:p w:rsidR="00C55CF7" w:rsidRPr="00FD51FC" w:rsidRDefault="00C55CF7" w:rsidP="00C55CF7">
      <w:pPr>
        <w:ind w:left="5670"/>
        <w:jc w:val="right"/>
      </w:pPr>
      <w:r w:rsidRPr="00FD51FC">
        <w:t>Министра образования и науки</w:t>
      </w:r>
    </w:p>
    <w:p w:rsidR="00C55CF7" w:rsidRPr="00FD51FC" w:rsidRDefault="00C55CF7" w:rsidP="00C55CF7">
      <w:pPr>
        <w:ind w:left="5670"/>
        <w:jc w:val="right"/>
      </w:pPr>
      <w:r w:rsidRPr="00FD51FC">
        <w:t>Республики Казахстан</w:t>
      </w:r>
    </w:p>
    <w:p w:rsidR="00C55CF7" w:rsidRDefault="00C55CF7" w:rsidP="00C55CF7">
      <w:pPr>
        <w:shd w:val="clear" w:color="auto" w:fill="FFFFFF"/>
        <w:ind w:right="-1"/>
        <w:jc w:val="right"/>
        <w:textAlignment w:val="baseline"/>
        <w:outlineLvl w:val="2"/>
        <w:rPr>
          <w:b/>
        </w:rPr>
      </w:pPr>
      <w:r w:rsidRPr="00FD51FC">
        <w:t>от 20 декабря 2012 года № 557</w:t>
      </w:r>
    </w:p>
    <w:p w:rsidR="00C55CF7" w:rsidRPr="00402845" w:rsidRDefault="00C55CF7" w:rsidP="00C55CF7">
      <w:pPr>
        <w:shd w:val="clear" w:color="auto" w:fill="FFFFFF"/>
        <w:ind w:right="-1"/>
        <w:jc w:val="center"/>
        <w:textAlignment w:val="baseline"/>
        <w:outlineLvl w:val="2"/>
        <w:rPr>
          <w:b/>
          <w:sz w:val="28"/>
          <w:szCs w:val="28"/>
        </w:rPr>
      </w:pPr>
      <w:r>
        <w:rPr>
          <w:b/>
          <w:sz w:val="28"/>
          <w:szCs w:val="28"/>
        </w:rPr>
        <w:t xml:space="preserve">Рабочий </w:t>
      </w:r>
      <w:r w:rsidRPr="00402845">
        <w:rPr>
          <w:b/>
          <w:sz w:val="28"/>
          <w:szCs w:val="28"/>
        </w:rPr>
        <w:t xml:space="preserve"> учебный план дошкольного воспитания и обучения</w:t>
      </w:r>
    </w:p>
    <w:p w:rsidR="00C55CF7" w:rsidRPr="00402845" w:rsidRDefault="00C55CF7" w:rsidP="00C55CF7">
      <w:pPr>
        <w:shd w:val="clear" w:color="auto" w:fill="FFFFFF"/>
        <w:ind w:right="-1"/>
        <w:jc w:val="center"/>
        <w:textAlignment w:val="baseline"/>
        <w:outlineLvl w:val="2"/>
        <w:rPr>
          <w:b/>
          <w:sz w:val="28"/>
          <w:szCs w:val="28"/>
        </w:rPr>
      </w:pPr>
      <w:r w:rsidRPr="00402845">
        <w:rPr>
          <w:b/>
          <w:sz w:val="28"/>
          <w:szCs w:val="28"/>
        </w:rPr>
        <w:t>для детей дошкольного возраста</w:t>
      </w:r>
    </w:p>
    <w:tbl>
      <w:tblPr>
        <w:tblW w:w="1039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7"/>
        <w:gridCol w:w="45"/>
        <w:gridCol w:w="5495"/>
        <w:gridCol w:w="3885"/>
      </w:tblGrid>
      <w:tr w:rsidR="00C55CF7" w:rsidRPr="00C55CF7" w:rsidTr="00A712BC">
        <w:trPr>
          <w:trHeight w:val="257"/>
        </w:trPr>
        <w:tc>
          <w:tcPr>
            <w:tcW w:w="1012" w:type="dxa"/>
            <w:gridSpan w:val="2"/>
            <w:vMerge w:val="restart"/>
            <w:tcMar>
              <w:top w:w="15" w:type="dxa"/>
              <w:left w:w="15" w:type="dxa"/>
              <w:bottom w:w="15" w:type="dxa"/>
              <w:right w:w="15" w:type="dxa"/>
            </w:tcMar>
            <w:vAlign w:val="center"/>
          </w:tcPr>
          <w:p w:rsidR="00C55CF7" w:rsidRPr="00C55CF7" w:rsidRDefault="00C55CF7" w:rsidP="00A712BC">
            <w:pPr>
              <w:spacing w:after="20" w:line="276" w:lineRule="auto"/>
              <w:ind w:left="20"/>
              <w:jc w:val="center"/>
              <w:rPr>
                <w:rFonts w:eastAsia="Calibri"/>
                <w:color w:val="000000"/>
                <w:kern w:val="24"/>
                <w:sz w:val="24"/>
                <w:szCs w:val="24"/>
              </w:rPr>
            </w:pPr>
            <w:r w:rsidRPr="00C55CF7">
              <w:rPr>
                <w:color w:val="000000"/>
                <w:sz w:val="24"/>
                <w:szCs w:val="24"/>
                <w:lang w:val="en-US"/>
              </w:rPr>
              <w:t>№ п/п</w:t>
            </w:r>
          </w:p>
        </w:tc>
        <w:tc>
          <w:tcPr>
            <w:tcW w:w="5495" w:type="dxa"/>
            <w:vMerge w:val="restart"/>
            <w:vAlign w:val="center"/>
          </w:tcPr>
          <w:p w:rsidR="00C55CF7" w:rsidRPr="00C55CF7" w:rsidRDefault="00C55CF7" w:rsidP="00A712BC">
            <w:pPr>
              <w:pStyle w:val="ab"/>
              <w:spacing w:line="254" w:lineRule="auto"/>
              <w:ind w:firstLine="58"/>
              <w:jc w:val="center"/>
              <w:rPr>
                <w:rFonts w:eastAsia="Calibri"/>
                <w:color w:val="000000"/>
                <w:kern w:val="24"/>
                <w:lang w:val="kk-KZ"/>
              </w:rPr>
            </w:pPr>
            <w:r w:rsidRPr="00C55CF7">
              <w:rPr>
                <w:rFonts w:eastAsia="Calibri"/>
                <w:color w:val="000000"/>
                <w:spacing w:val="2"/>
                <w:kern w:val="24"/>
                <w:lang w:val="kk-KZ"/>
              </w:rPr>
              <w:t>Организованная деятельность*</w:t>
            </w:r>
          </w:p>
        </w:tc>
        <w:tc>
          <w:tcPr>
            <w:tcW w:w="3885" w:type="dxa"/>
          </w:tcPr>
          <w:p w:rsidR="00C55CF7" w:rsidRPr="00C55CF7" w:rsidRDefault="00C55CF7" w:rsidP="00A712BC">
            <w:pPr>
              <w:pStyle w:val="ab"/>
              <w:spacing w:before="0" w:beforeAutospacing="0" w:after="0" w:afterAutospacing="0" w:line="254" w:lineRule="auto"/>
              <w:ind w:firstLine="58"/>
              <w:jc w:val="center"/>
              <w:rPr>
                <w:rFonts w:eastAsia="Calibri"/>
                <w:color w:val="000000"/>
                <w:kern w:val="24"/>
                <w:lang w:val="kk-KZ"/>
              </w:rPr>
            </w:pPr>
            <w:r w:rsidRPr="00C55CF7">
              <w:rPr>
                <w:rFonts w:eastAsia="Calibri"/>
                <w:color w:val="000000"/>
                <w:kern w:val="24"/>
                <w:lang w:val="kk-KZ"/>
              </w:rPr>
              <w:t>Возрастная группа</w:t>
            </w:r>
          </w:p>
        </w:tc>
      </w:tr>
      <w:tr w:rsidR="00C55CF7" w:rsidRPr="00C55CF7" w:rsidTr="00A712BC">
        <w:trPr>
          <w:trHeight w:val="1077"/>
        </w:trPr>
        <w:tc>
          <w:tcPr>
            <w:tcW w:w="1012" w:type="dxa"/>
            <w:gridSpan w:val="2"/>
            <w:vMerge/>
            <w:tcMar>
              <w:top w:w="15" w:type="dxa"/>
              <w:left w:w="15" w:type="dxa"/>
              <w:bottom w:w="15" w:type="dxa"/>
              <w:right w:w="15" w:type="dxa"/>
            </w:tcMar>
            <w:vAlign w:val="center"/>
          </w:tcPr>
          <w:p w:rsidR="00C55CF7" w:rsidRPr="00C55CF7" w:rsidRDefault="00C55CF7" w:rsidP="00A712BC">
            <w:pPr>
              <w:spacing w:after="20" w:line="276" w:lineRule="auto"/>
              <w:ind w:left="20"/>
              <w:jc w:val="center"/>
              <w:rPr>
                <w:sz w:val="24"/>
                <w:szCs w:val="24"/>
                <w:lang w:val="en-US"/>
              </w:rPr>
            </w:pPr>
          </w:p>
        </w:tc>
        <w:tc>
          <w:tcPr>
            <w:tcW w:w="5495" w:type="dxa"/>
            <w:vMerge/>
            <w:shd w:val="clear" w:color="auto" w:fill="auto"/>
            <w:tcMar>
              <w:top w:w="15" w:type="dxa"/>
              <w:left w:w="15" w:type="dxa"/>
              <w:bottom w:w="15" w:type="dxa"/>
              <w:right w:w="15" w:type="dxa"/>
            </w:tcMar>
            <w:vAlign w:val="center"/>
          </w:tcPr>
          <w:p w:rsidR="00C55CF7" w:rsidRPr="00C55CF7" w:rsidRDefault="00C55CF7" w:rsidP="00A712BC">
            <w:pPr>
              <w:pStyle w:val="ab"/>
              <w:spacing w:before="0" w:beforeAutospacing="0" w:after="0" w:afterAutospacing="0" w:line="254" w:lineRule="auto"/>
              <w:ind w:firstLine="58"/>
              <w:jc w:val="center"/>
            </w:pPr>
          </w:p>
        </w:tc>
        <w:tc>
          <w:tcPr>
            <w:tcW w:w="3885" w:type="dxa"/>
          </w:tcPr>
          <w:p w:rsidR="00C55CF7" w:rsidRPr="00CD3888" w:rsidRDefault="00C55CF7" w:rsidP="00A712BC">
            <w:pPr>
              <w:pStyle w:val="ab"/>
              <w:spacing w:before="0" w:beforeAutospacing="0" w:after="0" w:afterAutospacing="0" w:line="254" w:lineRule="auto"/>
              <w:ind w:firstLine="58"/>
              <w:jc w:val="center"/>
              <w:rPr>
                <w:rFonts w:eastAsia="Calibri"/>
                <w:color w:val="000000"/>
                <w:kern w:val="24"/>
              </w:rPr>
            </w:pPr>
            <w:r>
              <w:rPr>
                <w:rFonts w:eastAsia="Calibri"/>
                <w:color w:val="000000"/>
                <w:kern w:val="24"/>
                <w:lang w:val="kk-KZ"/>
              </w:rPr>
              <w:t>Разновозрастная группа</w:t>
            </w:r>
            <w:r w:rsidR="00CD3888">
              <w:rPr>
                <w:rFonts w:eastAsia="Calibri"/>
                <w:color w:val="000000"/>
                <w:kern w:val="24"/>
                <w:lang w:val="kk-KZ"/>
              </w:rPr>
              <w:t xml:space="preserve"> «Мерей»</w:t>
            </w:r>
          </w:p>
          <w:p w:rsidR="00C55CF7" w:rsidRPr="00C55CF7" w:rsidRDefault="00CD3888" w:rsidP="00A712BC">
            <w:pPr>
              <w:pStyle w:val="ab"/>
              <w:spacing w:before="0" w:beforeAutospacing="0" w:after="0" w:afterAutospacing="0" w:line="254" w:lineRule="auto"/>
              <w:ind w:firstLine="58"/>
              <w:jc w:val="center"/>
              <w:rPr>
                <w:rFonts w:eastAsia="Calibri"/>
                <w:color w:val="000000"/>
                <w:kern w:val="24"/>
                <w:lang w:val="kk-KZ"/>
              </w:rPr>
            </w:pPr>
            <w:r>
              <w:rPr>
                <w:rFonts w:eastAsia="Calibri"/>
                <w:color w:val="000000"/>
                <w:kern w:val="24"/>
                <w:lang w:val="kk-KZ"/>
              </w:rPr>
              <w:t xml:space="preserve">с русским </w:t>
            </w:r>
            <w:r w:rsidR="00C55CF7" w:rsidRPr="00C55CF7">
              <w:rPr>
                <w:rFonts w:eastAsia="Calibri"/>
                <w:color w:val="000000"/>
                <w:kern w:val="24"/>
                <w:lang w:val="kk-KZ"/>
              </w:rPr>
              <w:t xml:space="preserve"> языком обучения </w:t>
            </w:r>
          </w:p>
          <w:p w:rsidR="00C55CF7" w:rsidRPr="00C55CF7" w:rsidRDefault="00CD3888" w:rsidP="00A712BC">
            <w:pPr>
              <w:pStyle w:val="ab"/>
              <w:spacing w:before="0" w:beforeAutospacing="0" w:after="0" w:afterAutospacing="0" w:line="254" w:lineRule="auto"/>
              <w:ind w:firstLine="58"/>
              <w:jc w:val="center"/>
              <w:rPr>
                <w:rFonts w:eastAsia="Calibri"/>
                <w:color w:val="000000"/>
                <w:kern w:val="24"/>
                <w:lang w:val="kk-KZ"/>
              </w:rPr>
            </w:pPr>
            <w:r>
              <w:rPr>
                <w:rFonts w:eastAsia="Calibri"/>
                <w:color w:val="000000"/>
                <w:kern w:val="24"/>
                <w:lang w:val="kk-KZ"/>
              </w:rPr>
              <w:t xml:space="preserve"> (дети 3</w:t>
            </w:r>
            <w:r w:rsidR="00C55CF7" w:rsidRPr="00C55CF7">
              <w:rPr>
                <w:rFonts w:eastAsia="Calibri"/>
                <w:color w:val="000000"/>
                <w:kern w:val="24"/>
                <w:lang w:val="kk-KZ"/>
              </w:rPr>
              <w:t>-х лет)</w:t>
            </w:r>
          </w:p>
        </w:tc>
      </w:tr>
      <w:tr w:rsidR="00C55CF7" w:rsidRPr="00C55CF7" w:rsidTr="00A712BC">
        <w:trPr>
          <w:trHeight w:val="20"/>
        </w:trPr>
        <w:tc>
          <w:tcPr>
            <w:tcW w:w="967" w:type="dxa"/>
            <w:vMerge w:val="restart"/>
            <w:tcMar>
              <w:top w:w="15" w:type="dxa"/>
              <w:left w:w="15" w:type="dxa"/>
              <w:bottom w:w="15" w:type="dxa"/>
              <w:right w:w="15" w:type="dxa"/>
            </w:tcMar>
          </w:tcPr>
          <w:p w:rsidR="00C55CF7" w:rsidRPr="00C55CF7" w:rsidRDefault="00C55CF7" w:rsidP="00A712BC">
            <w:pPr>
              <w:spacing w:after="20" w:line="276" w:lineRule="auto"/>
              <w:ind w:left="20"/>
              <w:jc w:val="center"/>
              <w:rPr>
                <w:sz w:val="24"/>
                <w:szCs w:val="24"/>
                <w:lang w:val="en-US"/>
              </w:rPr>
            </w:pPr>
            <w:r w:rsidRPr="00C55CF7">
              <w:rPr>
                <w:color w:val="000000"/>
                <w:sz w:val="24"/>
                <w:szCs w:val="24"/>
                <w:lang w:val="en-US"/>
              </w:rPr>
              <w:t>1</w:t>
            </w:r>
          </w:p>
        </w:tc>
        <w:tc>
          <w:tcPr>
            <w:tcW w:w="5540" w:type="dxa"/>
            <w:gridSpan w:val="2"/>
            <w:shd w:val="clear" w:color="auto" w:fill="auto"/>
            <w:tcMar>
              <w:top w:w="15" w:type="dxa"/>
              <w:left w:w="15" w:type="dxa"/>
              <w:bottom w:w="15" w:type="dxa"/>
              <w:right w:w="15" w:type="dxa"/>
            </w:tcMar>
          </w:tcPr>
          <w:p w:rsidR="00C55CF7" w:rsidRPr="00C55CF7" w:rsidRDefault="00C55CF7" w:rsidP="00A712BC">
            <w:pPr>
              <w:pStyle w:val="ab"/>
              <w:spacing w:before="0" w:beforeAutospacing="0" w:after="0" w:afterAutospacing="0" w:line="254" w:lineRule="auto"/>
              <w:ind w:left="101" w:right="173"/>
              <w:jc w:val="both"/>
            </w:pPr>
            <w:r w:rsidRPr="00C55CF7">
              <w:rPr>
                <w:rFonts w:eastAsia="Calibri"/>
                <w:color w:val="000000"/>
                <w:kern w:val="24"/>
              </w:rPr>
              <w:t xml:space="preserve">Физическая </w:t>
            </w:r>
            <w:r w:rsidRPr="00C55CF7">
              <w:rPr>
                <w:rFonts w:eastAsia="Calibri"/>
                <w:color w:val="000000"/>
                <w:kern w:val="24"/>
                <w:lang w:val="kk-KZ"/>
              </w:rPr>
              <w:t>культура</w:t>
            </w:r>
          </w:p>
        </w:tc>
        <w:tc>
          <w:tcPr>
            <w:tcW w:w="3885" w:type="dxa"/>
          </w:tcPr>
          <w:p w:rsidR="00C55CF7" w:rsidRPr="00C55CF7" w:rsidRDefault="00C55CF7" w:rsidP="00A712BC">
            <w:pPr>
              <w:pStyle w:val="ab"/>
              <w:spacing w:before="0" w:beforeAutospacing="0" w:after="0" w:afterAutospacing="0" w:line="254" w:lineRule="auto"/>
              <w:jc w:val="center"/>
            </w:pPr>
            <w:r w:rsidRPr="00C55CF7">
              <w:rPr>
                <w:color w:val="000000" w:themeColor="text1"/>
                <w:kern w:val="24"/>
                <w:lang w:val="kk-KZ"/>
              </w:rPr>
              <w:t>три раза в неделю</w:t>
            </w:r>
          </w:p>
        </w:tc>
      </w:tr>
      <w:tr w:rsidR="00C55CF7" w:rsidRPr="00C55CF7" w:rsidTr="00A712BC">
        <w:trPr>
          <w:trHeight w:val="20"/>
        </w:trPr>
        <w:tc>
          <w:tcPr>
            <w:tcW w:w="967" w:type="dxa"/>
            <w:vMerge/>
            <w:tcMar>
              <w:top w:w="15" w:type="dxa"/>
              <w:left w:w="15" w:type="dxa"/>
              <w:bottom w:w="15" w:type="dxa"/>
              <w:right w:w="15" w:type="dxa"/>
            </w:tcMar>
          </w:tcPr>
          <w:p w:rsidR="00C55CF7" w:rsidRPr="00C55CF7" w:rsidRDefault="00C55CF7" w:rsidP="00A712BC">
            <w:pPr>
              <w:spacing w:after="20" w:line="276" w:lineRule="auto"/>
              <w:ind w:left="20"/>
              <w:jc w:val="center"/>
              <w:rPr>
                <w:color w:val="000000"/>
                <w:sz w:val="24"/>
                <w:szCs w:val="24"/>
              </w:rPr>
            </w:pPr>
          </w:p>
        </w:tc>
        <w:tc>
          <w:tcPr>
            <w:tcW w:w="5540" w:type="dxa"/>
            <w:gridSpan w:val="2"/>
            <w:shd w:val="clear" w:color="auto" w:fill="auto"/>
            <w:tcMar>
              <w:top w:w="15" w:type="dxa"/>
              <w:left w:w="15" w:type="dxa"/>
              <w:bottom w:w="15" w:type="dxa"/>
              <w:right w:w="15" w:type="dxa"/>
            </w:tcMar>
          </w:tcPr>
          <w:p w:rsidR="00C55CF7" w:rsidRPr="00C55CF7" w:rsidRDefault="00C55CF7" w:rsidP="00A712BC">
            <w:pPr>
              <w:pStyle w:val="ab"/>
              <w:spacing w:before="0" w:beforeAutospacing="0" w:after="0" w:afterAutospacing="0" w:line="254" w:lineRule="auto"/>
              <w:ind w:left="101" w:right="173"/>
              <w:jc w:val="both"/>
              <w:rPr>
                <w:rFonts w:eastAsia="Calibri"/>
                <w:color w:val="000000"/>
                <w:kern w:val="24"/>
                <w:lang w:val="kk-KZ"/>
              </w:rPr>
            </w:pPr>
            <w:r w:rsidRPr="00C55CF7">
              <w:rPr>
                <w:rFonts w:eastAsia="Calibri"/>
                <w:color w:val="000000"/>
                <w:kern w:val="24"/>
              </w:rPr>
              <w:t xml:space="preserve">Физическая </w:t>
            </w:r>
            <w:r w:rsidRPr="00C55CF7">
              <w:rPr>
                <w:rFonts w:eastAsia="Calibri"/>
                <w:color w:val="000000"/>
                <w:kern w:val="24"/>
                <w:lang w:val="kk-KZ"/>
              </w:rPr>
              <w:t>культура**</w:t>
            </w:r>
          </w:p>
        </w:tc>
        <w:tc>
          <w:tcPr>
            <w:tcW w:w="3885" w:type="dxa"/>
          </w:tcPr>
          <w:p w:rsidR="00C55CF7" w:rsidRPr="00C55CF7" w:rsidRDefault="00C55CF7" w:rsidP="00A712BC">
            <w:pPr>
              <w:pStyle w:val="ab"/>
              <w:spacing w:before="0" w:beforeAutospacing="0" w:after="0" w:afterAutospacing="0" w:line="254" w:lineRule="auto"/>
              <w:jc w:val="center"/>
              <w:rPr>
                <w:color w:val="000000" w:themeColor="text1"/>
                <w:kern w:val="24"/>
                <w:lang w:val="kk-KZ"/>
              </w:rPr>
            </w:pPr>
            <w:r w:rsidRPr="00C55CF7">
              <w:rPr>
                <w:color w:val="000000" w:themeColor="text1"/>
                <w:kern w:val="24"/>
                <w:lang w:val="kk-KZ"/>
              </w:rPr>
              <w:t>ежедневно</w:t>
            </w:r>
          </w:p>
        </w:tc>
      </w:tr>
      <w:tr w:rsidR="00C55CF7" w:rsidRPr="00C55CF7" w:rsidTr="00A712BC">
        <w:trPr>
          <w:trHeight w:val="488"/>
        </w:trPr>
        <w:tc>
          <w:tcPr>
            <w:tcW w:w="967" w:type="dxa"/>
            <w:vMerge w:val="restart"/>
            <w:tcMar>
              <w:top w:w="15" w:type="dxa"/>
              <w:left w:w="15" w:type="dxa"/>
              <w:bottom w:w="15" w:type="dxa"/>
              <w:right w:w="15" w:type="dxa"/>
            </w:tcMar>
          </w:tcPr>
          <w:p w:rsidR="00C55CF7" w:rsidRPr="00C55CF7" w:rsidRDefault="00C55CF7" w:rsidP="00A712BC">
            <w:pPr>
              <w:spacing w:after="20" w:line="276" w:lineRule="auto"/>
              <w:ind w:left="20"/>
              <w:jc w:val="center"/>
              <w:rPr>
                <w:sz w:val="24"/>
                <w:szCs w:val="24"/>
                <w:lang w:val="en-US"/>
              </w:rPr>
            </w:pPr>
            <w:r w:rsidRPr="00C55CF7">
              <w:rPr>
                <w:color w:val="000000"/>
                <w:sz w:val="24"/>
                <w:szCs w:val="24"/>
                <w:lang w:val="en-US"/>
              </w:rPr>
              <w:t>2</w:t>
            </w:r>
          </w:p>
        </w:tc>
        <w:tc>
          <w:tcPr>
            <w:tcW w:w="5540" w:type="dxa"/>
            <w:gridSpan w:val="2"/>
            <w:shd w:val="clear" w:color="auto" w:fill="auto"/>
            <w:tcMar>
              <w:top w:w="15" w:type="dxa"/>
              <w:left w:w="15" w:type="dxa"/>
              <w:bottom w:w="15" w:type="dxa"/>
              <w:right w:w="15" w:type="dxa"/>
            </w:tcMar>
          </w:tcPr>
          <w:p w:rsidR="00C55CF7" w:rsidRPr="00C55CF7" w:rsidRDefault="00C55CF7" w:rsidP="00A712BC">
            <w:pPr>
              <w:pStyle w:val="ab"/>
              <w:spacing w:before="0" w:beforeAutospacing="0" w:after="0" w:afterAutospacing="0" w:line="254" w:lineRule="auto"/>
              <w:ind w:left="101" w:right="173"/>
              <w:jc w:val="both"/>
            </w:pPr>
            <w:r w:rsidRPr="00C55CF7">
              <w:rPr>
                <w:rFonts w:eastAsia="Calibri"/>
                <w:color w:val="000000"/>
                <w:kern w:val="24"/>
              </w:rPr>
              <w:t>Развитие речи</w:t>
            </w:r>
            <w:r w:rsidRPr="00C55CF7">
              <w:rPr>
                <w:rFonts w:eastAsia="Calibri"/>
                <w:color w:val="000000"/>
                <w:kern w:val="24"/>
                <w:lang w:val="kk-KZ"/>
              </w:rPr>
              <w:t xml:space="preserve"> и х</w:t>
            </w:r>
            <w:r w:rsidRPr="00C55CF7">
              <w:rPr>
                <w:rFonts w:eastAsia="Calibri"/>
                <w:color w:val="000000"/>
                <w:kern w:val="24"/>
              </w:rPr>
              <w:t>удожественная литература</w:t>
            </w:r>
          </w:p>
        </w:tc>
        <w:tc>
          <w:tcPr>
            <w:tcW w:w="3885" w:type="dxa"/>
          </w:tcPr>
          <w:p w:rsidR="00C55CF7" w:rsidRPr="00C55CF7" w:rsidRDefault="00C55CF7" w:rsidP="00A712BC">
            <w:pPr>
              <w:pStyle w:val="ab"/>
              <w:spacing w:before="0" w:beforeAutospacing="0" w:after="0" w:afterAutospacing="0" w:line="254" w:lineRule="auto"/>
              <w:jc w:val="center"/>
            </w:pPr>
            <w:r w:rsidRPr="00C55CF7">
              <w:rPr>
                <w:color w:val="000000" w:themeColor="text1"/>
                <w:kern w:val="24"/>
                <w:lang w:val="kk-KZ"/>
              </w:rPr>
              <w:t>ежедневно</w:t>
            </w:r>
          </w:p>
        </w:tc>
      </w:tr>
      <w:tr w:rsidR="00C55CF7" w:rsidRPr="00C55CF7" w:rsidTr="00A712BC">
        <w:trPr>
          <w:trHeight w:val="20"/>
        </w:trPr>
        <w:tc>
          <w:tcPr>
            <w:tcW w:w="967" w:type="dxa"/>
            <w:vMerge/>
            <w:tcMar>
              <w:top w:w="15" w:type="dxa"/>
              <w:left w:w="15" w:type="dxa"/>
              <w:bottom w:w="15" w:type="dxa"/>
              <w:right w:w="15" w:type="dxa"/>
            </w:tcMar>
          </w:tcPr>
          <w:p w:rsidR="00C55CF7" w:rsidRPr="00C55CF7" w:rsidRDefault="00C55CF7" w:rsidP="00A712BC">
            <w:pPr>
              <w:spacing w:after="20" w:line="276" w:lineRule="auto"/>
              <w:ind w:left="20"/>
              <w:jc w:val="center"/>
              <w:rPr>
                <w:color w:val="000000"/>
                <w:sz w:val="24"/>
                <w:szCs w:val="24"/>
              </w:rPr>
            </w:pPr>
          </w:p>
        </w:tc>
        <w:tc>
          <w:tcPr>
            <w:tcW w:w="5540" w:type="dxa"/>
            <w:gridSpan w:val="2"/>
            <w:shd w:val="clear" w:color="auto" w:fill="auto"/>
            <w:tcMar>
              <w:top w:w="15" w:type="dxa"/>
              <w:left w:w="15" w:type="dxa"/>
              <w:bottom w:w="15" w:type="dxa"/>
              <w:right w:w="15" w:type="dxa"/>
            </w:tcMar>
          </w:tcPr>
          <w:p w:rsidR="00C55CF7" w:rsidRPr="00C55CF7" w:rsidRDefault="00C55CF7" w:rsidP="00A712BC">
            <w:pPr>
              <w:pStyle w:val="ab"/>
              <w:spacing w:before="0" w:beforeAutospacing="0" w:after="0" w:afterAutospacing="0" w:line="254" w:lineRule="auto"/>
              <w:ind w:left="101" w:right="173"/>
              <w:jc w:val="both"/>
              <w:rPr>
                <w:rFonts w:eastAsia="Calibri"/>
                <w:color w:val="000000"/>
                <w:kern w:val="24"/>
              </w:rPr>
            </w:pPr>
            <w:r w:rsidRPr="00C55CF7">
              <w:rPr>
                <w:rFonts w:eastAsia="Calibri"/>
                <w:color w:val="000000"/>
                <w:kern w:val="24"/>
                <w:lang w:val="kk-KZ"/>
              </w:rPr>
              <w:t>К</w:t>
            </w:r>
            <w:r w:rsidRPr="00C55CF7">
              <w:rPr>
                <w:color w:val="000000" w:themeColor="text1"/>
                <w:kern w:val="24"/>
                <w:lang w:val="kk-KZ"/>
              </w:rPr>
              <w:t xml:space="preserve">азахский язык </w:t>
            </w:r>
          </w:p>
        </w:tc>
        <w:tc>
          <w:tcPr>
            <w:tcW w:w="3885" w:type="dxa"/>
          </w:tcPr>
          <w:p w:rsidR="00C55CF7" w:rsidRPr="00C55CF7" w:rsidRDefault="00C55CF7" w:rsidP="00A712BC">
            <w:pPr>
              <w:pStyle w:val="ab"/>
              <w:spacing w:before="0" w:beforeAutospacing="0" w:after="0" w:afterAutospacing="0" w:line="254" w:lineRule="auto"/>
              <w:jc w:val="center"/>
              <w:rPr>
                <w:color w:val="000000" w:themeColor="text1"/>
                <w:kern w:val="24"/>
                <w:lang w:val="kk-KZ"/>
              </w:rPr>
            </w:pPr>
          </w:p>
        </w:tc>
      </w:tr>
      <w:tr w:rsidR="00C55CF7" w:rsidRPr="00C55CF7" w:rsidTr="00A712BC">
        <w:trPr>
          <w:trHeight w:val="20"/>
        </w:trPr>
        <w:tc>
          <w:tcPr>
            <w:tcW w:w="967" w:type="dxa"/>
            <w:vMerge/>
            <w:tcMar>
              <w:top w:w="15" w:type="dxa"/>
              <w:left w:w="15" w:type="dxa"/>
              <w:bottom w:w="15" w:type="dxa"/>
              <w:right w:w="15" w:type="dxa"/>
            </w:tcMar>
          </w:tcPr>
          <w:p w:rsidR="00C55CF7" w:rsidRPr="00C55CF7" w:rsidRDefault="00C55CF7" w:rsidP="00A712BC">
            <w:pPr>
              <w:spacing w:after="20" w:line="276" w:lineRule="auto"/>
              <w:ind w:left="20"/>
              <w:jc w:val="center"/>
              <w:rPr>
                <w:color w:val="000000"/>
                <w:sz w:val="24"/>
                <w:szCs w:val="24"/>
              </w:rPr>
            </w:pPr>
          </w:p>
        </w:tc>
        <w:tc>
          <w:tcPr>
            <w:tcW w:w="5540" w:type="dxa"/>
            <w:gridSpan w:val="2"/>
            <w:shd w:val="clear" w:color="auto" w:fill="auto"/>
            <w:tcMar>
              <w:top w:w="15" w:type="dxa"/>
              <w:left w:w="15" w:type="dxa"/>
              <w:bottom w:w="15" w:type="dxa"/>
              <w:right w:w="15" w:type="dxa"/>
            </w:tcMar>
          </w:tcPr>
          <w:p w:rsidR="00C55CF7" w:rsidRPr="00C55CF7" w:rsidRDefault="00C55CF7" w:rsidP="00A712BC">
            <w:pPr>
              <w:pStyle w:val="ab"/>
              <w:spacing w:before="0" w:beforeAutospacing="0" w:after="0" w:afterAutospacing="0" w:line="254" w:lineRule="auto"/>
              <w:ind w:left="101" w:right="173"/>
              <w:jc w:val="both"/>
              <w:rPr>
                <w:rFonts w:eastAsia="Calibri"/>
                <w:color w:val="000000"/>
                <w:kern w:val="24"/>
                <w:lang w:val="kk-KZ"/>
              </w:rPr>
            </w:pPr>
            <w:r w:rsidRPr="00C55CF7">
              <w:rPr>
                <w:rFonts w:eastAsia="Calibri"/>
                <w:color w:val="000000"/>
                <w:kern w:val="24"/>
                <w:lang w:val="kk-KZ"/>
              </w:rPr>
              <w:t>К</w:t>
            </w:r>
            <w:r w:rsidRPr="00C55CF7">
              <w:rPr>
                <w:color w:val="000000" w:themeColor="text1"/>
                <w:kern w:val="24"/>
                <w:lang w:val="kk-KZ"/>
              </w:rPr>
              <w:t xml:space="preserve">азахский язык </w:t>
            </w:r>
            <w:r w:rsidRPr="00C55CF7">
              <w:rPr>
                <w:rFonts w:eastAsia="Calibri"/>
                <w:color w:val="000000"/>
                <w:kern w:val="24"/>
                <w:lang w:val="kk-KZ"/>
              </w:rPr>
              <w:t>***</w:t>
            </w:r>
          </w:p>
        </w:tc>
        <w:tc>
          <w:tcPr>
            <w:tcW w:w="3885" w:type="dxa"/>
          </w:tcPr>
          <w:p w:rsidR="00C55CF7" w:rsidRPr="00C55CF7" w:rsidRDefault="00C55CF7" w:rsidP="00A712BC">
            <w:pPr>
              <w:pStyle w:val="ab"/>
              <w:spacing w:before="0" w:beforeAutospacing="0" w:after="0" w:afterAutospacing="0" w:line="254" w:lineRule="auto"/>
              <w:jc w:val="center"/>
              <w:rPr>
                <w:color w:val="000000" w:themeColor="text1"/>
                <w:kern w:val="24"/>
                <w:lang w:val="kk-KZ"/>
              </w:rPr>
            </w:pPr>
            <w:r w:rsidRPr="00C55CF7">
              <w:rPr>
                <w:color w:val="000000" w:themeColor="text1"/>
                <w:kern w:val="24"/>
                <w:lang w:val="kk-KZ"/>
              </w:rPr>
              <w:t>ежедневно</w:t>
            </w:r>
          </w:p>
        </w:tc>
      </w:tr>
      <w:tr w:rsidR="00C55CF7" w:rsidRPr="00C55CF7" w:rsidTr="00A712BC">
        <w:trPr>
          <w:trHeight w:val="20"/>
        </w:trPr>
        <w:tc>
          <w:tcPr>
            <w:tcW w:w="967" w:type="dxa"/>
            <w:tcMar>
              <w:top w:w="15" w:type="dxa"/>
              <w:left w:w="15" w:type="dxa"/>
              <w:bottom w:w="15" w:type="dxa"/>
              <w:right w:w="15" w:type="dxa"/>
            </w:tcMar>
          </w:tcPr>
          <w:p w:rsidR="00C55CF7" w:rsidRPr="00C55CF7" w:rsidRDefault="00C55CF7" w:rsidP="00A712BC">
            <w:pPr>
              <w:spacing w:after="20" w:line="276" w:lineRule="auto"/>
              <w:ind w:left="20"/>
              <w:jc w:val="center"/>
              <w:rPr>
                <w:color w:val="000000"/>
                <w:sz w:val="24"/>
                <w:szCs w:val="24"/>
              </w:rPr>
            </w:pPr>
            <w:r w:rsidRPr="00C55CF7">
              <w:rPr>
                <w:color w:val="000000"/>
                <w:sz w:val="24"/>
                <w:szCs w:val="24"/>
              </w:rPr>
              <w:t>3</w:t>
            </w:r>
          </w:p>
        </w:tc>
        <w:tc>
          <w:tcPr>
            <w:tcW w:w="5540" w:type="dxa"/>
            <w:gridSpan w:val="2"/>
            <w:shd w:val="clear" w:color="auto" w:fill="auto"/>
            <w:tcMar>
              <w:top w:w="15" w:type="dxa"/>
              <w:left w:w="15" w:type="dxa"/>
              <w:bottom w:w="15" w:type="dxa"/>
              <w:right w:w="15" w:type="dxa"/>
            </w:tcMar>
          </w:tcPr>
          <w:p w:rsidR="00C55CF7" w:rsidRPr="00C55CF7" w:rsidRDefault="00C55CF7" w:rsidP="00A712BC">
            <w:pPr>
              <w:pStyle w:val="ab"/>
              <w:spacing w:before="0" w:beforeAutospacing="0" w:after="0" w:afterAutospacing="0" w:line="254" w:lineRule="auto"/>
              <w:ind w:left="101" w:right="173"/>
              <w:jc w:val="both"/>
              <w:rPr>
                <w:rFonts w:eastAsia="Calibri"/>
                <w:color w:val="000000"/>
                <w:kern w:val="24"/>
                <w:lang w:val="kk-KZ"/>
              </w:rPr>
            </w:pPr>
            <w:r w:rsidRPr="00C55CF7">
              <w:rPr>
                <w:rFonts w:eastAsia="Calibri"/>
                <w:color w:val="000000"/>
                <w:kern w:val="24"/>
                <w:lang w:val="kk-KZ"/>
              </w:rPr>
              <w:t>Основы грамоты</w:t>
            </w:r>
          </w:p>
        </w:tc>
        <w:tc>
          <w:tcPr>
            <w:tcW w:w="3885" w:type="dxa"/>
          </w:tcPr>
          <w:p w:rsidR="00C55CF7" w:rsidRPr="00C55CF7" w:rsidRDefault="00C55CF7" w:rsidP="00A712BC">
            <w:pPr>
              <w:pStyle w:val="ab"/>
              <w:spacing w:before="0" w:beforeAutospacing="0" w:after="0" w:afterAutospacing="0" w:line="254" w:lineRule="auto"/>
              <w:jc w:val="center"/>
              <w:rPr>
                <w:color w:val="000000" w:themeColor="text1"/>
                <w:kern w:val="24"/>
                <w:lang w:val="kk-KZ"/>
              </w:rPr>
            </w:pPr>
            <w:r w:rsidRPr="00C55CF7">
              <w:rPr>
                <w:color w:val="000000" w:themeColor="text1"/>
                <w:kern w:val="24"/>
                <w:lang w:val="kk-KZ"/>
              </w:rPr>
              <w:t>-</w:t>
            </w:r>
          </w:p>
        </w:tc>
      </w:tr>
      <w:tr w:rsidR="00C55CF7" w:rsidRPr="00C55CF7" w:rsidTr="00A712BC">
        <w:trPr>
          <w:trHeight w:val="20"/>
        </w:trPr>
        <w:tc>
          <w:tcPr>
            <w:tcW w:w="967" w:type="dxa"/>
            <w:tcMar>
              <w:top w:w="15" w:type="dxa"/>
              <w:left w:w="15" w:type="dxa"/>
              <w:bottom w:w="15" w:type="dxa"/>
              <w:right w:w="15" w:type="dxa"/>
            </w:tcMar>
          </w:tcPr>
          <w:p w:rsidR="00C55CF7" w:rsidRPr="00C55CF7" w:rsidRDefault="00C55CF7" w:rsidP="00A712BC">
            <w:pPr>
              <w:spacing w:after="20" w:line="276" w:lineRule="auto"/>
              <w:ind w:left="20"/>
              <w:jc w:val="center"/>
              <w:rPr>
                <w:sz w:val="24"/>
                <w:szCs w:val="24"/>
                <w:lang w:val="en-US"/>
              </w:rPr>
            </w:pPr>
            <w:r w:rsidRPr="00C55CF7">
              <w:rPr>
                <w:color w:val="000000"/>
                <w:sz w:val="24"/>
                <w:szCs w:val="24"/>
                <w:lang w:val="en-US"/>
              </w:rPr>
              <w:t>4</w:t>
            </w:r>
          </w:p>
        </w:tc>
        <w:tc>
          <w:tcPr>
            <w:tcW w:w="5540" w:type="dxa"/>
            <w:gridSpan w:val="2"/>
            <w:shd w:val="clear" w:color="auto" w:fill="auto"/>
            <w:tcMar>
              <w:top w:w="15" w:type="dxa"/>
              <w:left w:w="15" w:type="dxa"/>
              <w:bottom w:w="15" w:type="dxa"/>
              <w:right w:w="15" w:type="dxa"/>
            </w:tcMar>
          </w:tcPr>
          <w:p w:rsidR="00C55CF7" w:rsidRPr="00C55CF7" w:rsidRDefault="00C55CF7" w:rsidP="00A712BC">
            <w:pPr>
              <w:ind w:left="133"/>
              <w:rPr>
                <w:sz w:val="24"/>
                <w:szCs w:val="24"/>
              </w:rPr>
            </w:pPr>
            <w:r w:rsidRPr="00C55CF7">
              <w:rPr>
                <w:rFonts w:eastAsia="Calibri"/>
                <w:color w:val="000000"/>
                <w:kern w:val="24"/>
                <w:sz w:val="24"/>
                <w:szCs w:val="24"/>
              </w:rPr>
              <w:t>Основы математики</w:t>
            </w:r>
          </w:p>
        </w:tc>
        <w:tc>
          <w:tcPr>
            <w:tcW w:w="3885" w:type="dxa"/>
          </w:tcPr>
          <w:p w:rsidR="00C55CF7" w:rsidRPr="00C55CF7" w:rsidRDefault="00C55CF7" w:rsidP="00A712BC">
            <w:pPr>
              <w:pStyle w:val="ab"/>
              <w:spacing w:before="0" w:beforeAutospacing="0" w:after="0" w:afterAutospacing="0" w:line="254" w:lineRule="auto"/>
              <w:jc w:val="center"/>
            </w:pPr>
            <w:r w:rsidRPr="00C55CF7">
              <w:rPr>
                <w:color w:val="000000" w:themeColor="text1"/>
                <w:kern w:val="24"/>
                <w:lang w:val="kk-KZ"/>
              </w:rPr>
              <w:t>ежедневно</w:t>
            </w:r>
          </w:p>
        </w:tc>
      </w:tr>
      <w:tr w:rsidR="00C55CF7" w:rsidRPr="00C55CF7" w:rsidTr="00A712BC">
        <w:trPr>
          <w:trHeight w:val="303"/>
        </w:trPr>
        <w:tc>
          <w:tcPr>
            <w:tcW w:w="967" w:type="dxa"/>
            <w:tcMar>
              <w:top w:w="15" w:type="dxa"/>
              <w:left w:w="15" w:type="dxa"/>
              <w:bottom w:w="15" w:type="dxa"/>
              <w:right w:w="15" w:type="dxa"/>
            </w:tcMar>
          </w:tcPr>
          <w:p w:rsidR="00C55CF7" w:rsidRPr="00C55CF7" w:rsidRDefault="00C55CF7" w:rsidP="00A712BC">
            <w:pPr>
              <w:spacing w:after="20" w:line="276" w:lineRule="auto"/>
              <w:ind w:left="20"/>
              <w:jc w:val="center"/>
              <w:rPr>
                <w:color w:val="000000"/>
                <w:sz w:val="24"/>
                <w:szCs w:val="24"/>
                <w:lang w:val="en-US"/>
              </w:rPr>
            </w:pPr>
            <w:r w:rsidRPr="00C55CF7">
              <w:rPr>
                <w:color w:val="000000"/>
                <w:sz w:val="24"/>
                <w:szCs w:val="24"/>
                <w:lang w:val="en-US"/>
              </w:rPr>
              <w:t>5</w:t>
            </w:r>
          </w:p>
        </w:tc>
        <w:tc>
          <w:tcPr>
            <w:tcW w:w="5540" w:type="dxa"/>
            <w:gridSpan w:val="2"/>
            <w:shd w:val="clear" w:color="auto" w:fill="auto"/>
            <w:tcMar>
              <w:top w:w="15" w:type="dxa"/>
              <w:left w:w="15" w:type="dxa"/>
              <w:bottom w:w="15" w:type="dxa"/>
              <w:right w:w="15" w:type="dxa"/>
            </w:tcMar>
          </w:tcPr>
          <w:p w:rsidR="00C55CF7" w:rsidRPr="00C55CF7" w:rsidRDefault="00C55CF7" w:rsidP="00A712BC">
            <w:pPr>
              <w:pStyle w:val="ab"/>
              <w:spacing w:before="0" w:beforeAutospacing="0" w:after="0" w:afterAutospacing="0" w:line="254" w:lineRule="auto"/>
              <w:ind w:left="101" w:right="173"/>
              <w:jc w:val="both"/>
              <w:rPr>
                <w:lang w:val="kk-KZ"/>
              </w:rPr>
            </w:pPr>
            <w:r w:rsidRPr="00C55CF7">
              <w:rPr>
                <w:lang w:val="kk-KZ"/>
              </w:rPr>
              <w:t>Ознакомление с окружающим миром</w:t>
            </w:r>
          </w:p>
        </w:tc>
        <w:tc>
          <w:tcPr>
            <w:tcW w:w="3885" w:type="dxa"/>
          </w:tcPr>
          <w:p w:rsidR="00C55CF7" w:rsidRPr="00C55CF7" w:rsidRDefault="00C55CF7" w:rsidP="00A712BC">
            <w:pPr>
              <w:pStyle w:val="ab"/>
              <w:spacing w:before="0" w:beforeAutospacing="0" w:after="0" w:afterAutospacing="0" w:line="254" w:lineRule="auto"/>
              <w:jc w:val="center"/>
            </w:pPr>
            <w:r w:rsidRPr="00C55CF7">
              <w:rPr>
                <w:color w:val="000000" w:themeColor="text1"/>
                <w:kern w:val="24"/>
                <w:lang w:val="kk-KZ"/>
              </w:rPr>
              <w:t>ежедневно</w:t>
            </w:r>
          </w:p>
        </w:tc>
      </w:tr>
      <w:tr w:rsidR="00C55CF7" w:rsidRPr="00C55CF7" w:rsidTr="00A712BC">
        <w:trPr>
          <w:trHeight w:val="20"/>
        </w:trPr>
        <w:tc>
          <w:tcPr>
            <w:tcW w:w="967" w:type="dxa"/>
            <w:vMerge w:val="restart"/>
            <w:tcMar>
              <w:top w:w="15" w:type="dxa"/>
              <w:left w:w="15" w:type="dxa"/>
              <w:bottom w:w="15" w:type="dxa"/>
              <w:right w:w="15" w:type="dxa"/>
            </w:tcMar>
          </w:tcPr>
          <w:p w:rsidR="00C55CF7" w:rsidRPr="00C55CF7" w:rsidRDefault="00C55CF7" w:rsidP="00A712BC">
            <w:pPr>
              <w:spacing w:after="20" w:line="276" w:lineRule="auto"/>
              <w:jc w:val="center"/>
              <w:rPr>
                <w:color w:val="000000"/>
                <w:sz w:val="24"/>
                <w:szCs w:val="24"/>
                <w:lang w:val="en-US"/>
              </w:rPr>
            </w:pPr>
            <w:r w:rsidRPr="00C55CF7">
              <w:rPr>
                <w:color w:val="000000"/>
                <w:sz w:val="24"/>
                <w:szCs w:val="24"/>
                <w:lang w:val="en-US"/>
              </w:rPr>
              <w:t>6</w:t>
            </w:r>
          </w:p>
        </w:tc>
        <w:tc>
          <w:tcPr>
            <w:tcW w:w="5540" w:type="dxa"/>
            <w:gridSpan w:val="2"/>
            <w:shd w:val="clear" w:color="auto" w:fill="auto"/>
            <w:tcMar>
              <w:top w:w="15" w:type="dxa"/>
              <w:left w:w="15" w:type="dxa"/>
              <w:bottom w:w="15" w:type="dxa"/>
              <w:right w:w="15" w:type="dxa"/>
            </w:tcMar>
          </w:tcPr>
          <w:p w:rsidR="00C55CF7" w:rsidRPr="00C55CF7" w:rsidRDefault="00C55CF7" w:rsidP="00A712BC">
            <w:pPr>
              <w:pStyle w:val="ab"/>
              <w:spacing w:before="0" w:beforeAutospacing="0" w:after="0" w:afterAutospacing="0" w:line="254" w:lineRule="auto"/>
              <w:ind w:left="101" w:right="173"/>
              <w:jc w:val="both"/>
            </w:pPr>
            <w:r w:rsidRPr="00C55CF7">
              <w:rPr>
                <w:rFonts w:eastAsia="Calibri"/>
                <w:color w:val="000000"/>
                <w:kern w:val="24"/>
                <w:lang w:val="kk-KZ"/>
              </w:rPr>
              <w:t xml:space="preserve">Рисование </w:t>
            </w:r>
          </w:p>
        </w:tc>
        <w:tc>
          <w:tcPr>
            <w:tcW w:w="3885" w:type="dxa"/>
            <w:vMerge w:val="restart"/>
            <w:vAlign w:val="center"/>
          </w:tcPr>
          <w:p w:rsidR="00C55CF7" w:rsidRPr="00C55CF7" w:rsidRDefault="00C55CF7" w:rsidP="00A712BC">
            <w:pPr>
              <w:pStyle w:val="ab"/>
              <w:spacing w:before="0" w:beforeAutospacing="0" w:after="0" w:afterAutospacing="0" w:line="254" w:lineRule="auto"/>
              <w:jc w:val="center"/>
              <w:rPr>
                <w:color w:val="000000" w:themeColor="text1"/>
                <w:kern w:val="24"/>
                <w:lang w:val="kk-KZ"/>
              </w:rPr>
            </w:pPr>
            <w:r w:rsidRPr="00C55CF7">
              <w:rPr>
                <w:color w:val="000000" w:themeColor="text1"/>
                <w:kern w:val="24"/>
                <w:lang w:val="kk-KZ"/>
              </w:rPr>
              <w:t>ежедневно</w:t>
            </w:r>
          </w:p>
        </w:tc>
      </w:tr>
      <w:tr w:rsidR="00C55CF7" w:rsidRPr="00C55CF7" w:rsidTr="00A712BC">
        <w:trPr>
          <w:trHeight w:val="20"/>
        </w:trPr>
        <w:tc>
          <w:tcPr>
            <w:tcW w:w="967" w:type="dxa"/>
            <w:vMerge/>
            <w:tcMar>
              <w:top w:w="15" w:type="dxa"/>
              <w:left w:w="15" w:type="dxa"/>
              <w:bottom w:w="15" w:type="dxa"/>
              <w:right w:w="15" w:type="dxa"/>
            </w:tcMar>
          </w:tcPr>
          <w:p w:rsidR="00C55CF7" w:rsidRPr="00C55CF7" w:rsidRDefault="00C55CF7" w:rsidP="00A712BC">
            <w:pPr>
              <w:spacing w:after="20" w:line="276" w:lineRule="auto"/>
              <w:ind w:left="20"/>
              <w:jc w:val="center"/>
              <w:rPr>
                <w:color w:val="000000"/>
                <w:sz w:val="24"/>
                <w:szCs w:val="24"/>
                <w:lang w:val="en-US"/>
              </w:rPr>
            </w:pPr>
          </w:p>
        </w:tc>
        <w:tc>
          <w:tcPr>
            <w:tcW w:w="5540" w:type="dxa"/>
            <w:gridSpan w:val="2"/>
            <w:shd w:val="clear" w:color="auto" w:fill="auto"/>
            <w:tcMar>
              <w:top w:w="15" w:type="dxa"/>
              <w:left w:w="15" w:type="dxa"/>
              <w:bottom w:w="15" w:type="dxa"/>
              <w:right w:w="15" w:type="dxa"/>
            </w:tcMar>
          </w:tcPr>
          <w:p w:rsidR="00C55CF7" w:rsidRPr="00C55CF7" w:rsidRDefault="00C55CF7" w:rsidP="00A712BC">
            <w:pPr>
              <w:pStyle w:val="ab"/>
              <w:spacing w:before="0" w:beforeAutospacing="0" w:after="0" w:afterAutospacing="0" w:line="254" w:lineRule="auto"/>
              <w:ind w:left="101" w:right="173"/>
              <w:jc w:val="both"/>
              <w:rPr>
                <w:rFonts w:eastAsia="Calibri"/>
                <w:color w:val="000000"/>
                <w:kern w:val="24"/>
                <w:lang w:val="kk-KZ"/>
              </w:rPr>
            </w:pPr>
            <w:r w:rsidRPr="00C55CF7">
              <w:rPr>
                <w:rFonts w:eastAsia="Calibri"/>
                <w:color w:val="000000"/>
                <w:kern w:val="24"/>
                <w:lang w:val="kk-KZ"/>
              </w:rPr>
              <w:t>Лепка</w:t>
            </w:r>
          </w:p>
        </w:tc>
        <w:tc>
          <w:tcPr>
            <w:tcW w:w="3885" w:type="dxa"/>
            <w:vMerge/>
          </w:tcPr>
          <w:p w:rsidR="00C55CF7" w:rsidRPr="00C55CF7" w:rsidRDefault="00C55CF7" w:rsidP="00A712BC">
            <w:pPr>
              <w:pStyle w:val="ab"/>
              <w:spacing w:before="0" w:beforeAutospacing="0" w:after="0" w:afterAutospacing="0" w:line="254" w:lineRule="auto"/>
              <w:jc w:val="center"/>
              <w:rPr>
                <w:color w:val="000000" w:themeColor="text1"/>
                <w:kern w:val="24"/>
                <w:lang w:val="kk-KZ"/>
              </w:rPr>
            </w:pPr>
          </w:p>
        </w:tc>
      </w:tr>
      <w:tr w:rsidR="00C55CF7" w:rsidRPr="00C55CF7" w:rsidTr="00A712BC">
        <w:trPr>
          <w:trHeight w:val="20"/>
        </w:trPr>
        <w:tc>
          <w:tcPr>
            <w:tcW w:w="967" w:type="dxa"/>
            <w:vMerge/>
            <w:tcMar>
              <w:top w:w="15" w:type="dxa"/>
              <w:left w:w="15" w:type="dxa"/>
              <w:bottom w:w="15" w:type="dxa"/>
              <w:right w:w="15" w:type="dxa"/>
            </w:tcMar>
          </w:tcPr>
          <w:p w:rsidR="00C55CF7" w:rsidRPr="00C55CF7" w:rsidRDefault="00C55CF7" w:rsidP="00A712BC">
            <w:pPr>
              <w:spacing w:after="20" w:line="276" w:lineRule="auto"/>
              <w:ind w:left="20"/>
              <w:jc w:val="center"/>
              <w:rPr>
                <w:color w:val="000000"/>
                <w:sz w:val="24"/>
                <w:szCs w:val="24"/>
                <w:lang w:val="en-US"/>
              </w:rPr>
            </w:pPr>
          </w:p>
        </w:tc>
        <w:tc>
          <w:tcPr>
            <w:tcW w:w="5540" w:type="dxa"/>
            <w:gridSpan w:val="2"/>
            <w:shd w:val="clear" w:color="auto" w:fill="auto"/>
            <w:tcMar>
              <w:top w:w="15" w:type="dxa"/>
              <w:left w:w="15" w:type="dxa"/>
              <w:bottom w:w="15" w:type="dxa"/>
              <w:right w:w="15" w:type="dxa"/>
            </w:tcMar>
          </w:tcPr>
          <w:p w:rsidR="00C55CF7" w:rsidRPr="00C55CF7" w:rsidRDefault="00C55CF7" w:rsidP="00A712BC">
            <w:pPr>
              <w:pStyle w:val="ab"/>
              <w:spacing w:before="0" w:beforeAutospacing="0" w:after="0" w:afterAutospacing="0" w:line="254" w:lineRule="auto"/>
              <w:ind w:left="101" w:right="173"/>
              <w:jc w:val="both"/>
              <w:rPr>
                <w:rFonts w:eastAsia="Calibri"/>
                <w:color w:val="000000"/>
                <w:kern w:val="24"/>
                <w:lang w:val="kk-KZ"/>
              </w:rPr>
            </w:pPr>
            <w:r w:rsidRPr="00C55CF7">
              <w:rPr>
                <w:rFonts w:eastAsia="Calibri"/>
                <w:color w:val="000000"/>
                <w:kern w:val="24"/>
                <w:lang w:val="kk-KZ"/>
              </w:rPr>
              <w:t>Аппликация</w:t>
            </w:r>
          </w:p>
        </w:tc>
        <w:tc>
          <w:tcPr>
            <w:tcW w:w="3885" w:type="dxa"/>
            <w:vMerge/>
          </w:tcPr>
          <w:p w:rsidR="00C55CF7" w:rsidRPr="00C55CF7" w:rsidRDefault="00C55CF7" w:rsidP="00A712BC">
            <w:pPr>
              <w:pStyle w:val="ab"/>
              <w:spacing w:before="0" w:beforeAutospacing="0" w:after="0" w:afterAutospacing="0" w:line="254" w:lineRule="auto"/>
              <w:jc w:val="center"/>
              <w:rPr>
                <w:color w:val="000000" w:themeColor="text1"/>
                <w:kern w:val="24"/>
                <w:lang w:val="kk-KZ"/>
              </w:rPr>
            </w:pPr>
          </w:p>
        </w:tc>
      </w:tr>
      <w:tr w:rsidR="00C55CF7" w:rsidRPr="00C55CF7" w:rsidTr="00A712BC">
        <w:trPr>
          <w:trHeight w:val="20"/>
        </w:trPr>
        <w:tc>
          <w:tcPr>
            <w:tcW w:w="967" w:type="dxa"/>
            <w:vMerge/>
            <w:tcMar>
              <w:top w:w="15" w:type="dxa"/>
              <w:left w:w="15" w:type="dxa"/>
              <w:bottom w:w="15" w:type="dxa"/>
              <w:right w:w="15" w:type="dxa"/>
            </w:tcMar>
          </w:tcPr>
          <w:p w:rsidR="00C55CF7" w:rsidRPr="00C55CF7" w:rsidRDefault="00C55CF7" w:rsidP="00A712BC">
            <w:pPr>
              <w:spacing w:after="20" w:line="276" w:lineRule="auto"/>
              <w:ind w:left="20"/>
              <w:jc w:val="center"/>
              <w:rPr>
                <w:color w:val="000000"/>
                <w:sz w:val="24"/>
                <w:szCs w:val="24"/>
                <w:lang w:val="en-US"/>
              </w:rPr>
            </w:pPr>
          </w:p>
        </w:tc>
        <w:tc>
          <w:tcPr>
            <w:tcW w:w="5540" w:type="dxa"/>
            <w:gridSpan w:val="2"/>
            <w:shd w:val="clear" w:color="auto" w:fill="auto"/>
            <w:tcMar>
              <w:top w:w="15" w:type="dxa"/>
              <w:left w:w="15" w:type="dxa"/>
              <w:bottom w:w="15" w:type="dxa"/>
              <w:right w:w="15" w:type="dxa"/>
            </w:tcMar>
          </w:tcPr>
          <w:p w:rsidR="00C55CF7" w:rsidRPr="00C55CF7" w:rsidRDefault="00C55CF7" w:rsidP="00A712BC">
            <w:pPr>
              <w:pStyle w:val="ab"/>
              <w:spacing w:before="0" w:beforeAutospacing="0" w:after="0" w:afterAutospacing="0" w:line="254" w:lineRule="auto"/>
              <w:ind w:left="101" w:right="173"/>
              <w:jc w:val="both"/>
              <w:rPr>
                <w:rFonts w:eastAsia="Calibri"/>
                <w:color w:val="000000"/>
                <w:kern w:val="24"/>
                <w:lang w:val="kk-KZ"/>
              </w:rPr>
            </w:pPr>
            <w:r w:rsidRPr="00C55CF7">
              <w:rPr>
                <w:rFonts w:eastAsia="Calibri"/>
                <w:color w:val="000000"/>
                <w:kern w:val="24"/>
                <w:lang w:val="kk-KZ"/>
              </w:rPr>
              <w:t>Конструирование</w:t>
            </w:r>
          </w:p>
        </w:tc>
        <w:tc>
          <w:tcPr>
            <w:tcW w:w="3885" w:type="dxa"/>
            <w:vMerge/>
          </w:tcPr>
          <w:p w:rsidR="00C55CF7" w:rsidRPr="00C55CF7" w:rsidRDefault="00C55CF7" w:rsidP="00A712BC">
            <w:pPr>
              <w:pStyle w:val="ab"/>
              <w:spacing w:before="0" w:beforeAutospacing="0" w:after="0" w:afterAutospacing="0" w:line="254" w:lineRule="auto"/>
              <w:jc w:val="center"/>
              <w:rPr>
                <w:color w:val="000000" w:themeColor="text1"/>
                <w:kern w:val="24"/>
                <w:lang w:val="kk-KZ"/>
              </w:rPr>
            </w:pPr>
          </w:p>
        </w:tc>
      </w:tr>
      <w:tr w:rsidR="00C55CF7" w:rsidRPr="00C55CF7" w:rsidTr="00A712BC">
        <w:trPr>
          <w:trHeight w:val="20"/>
        </w:trPr>
        <w:tc>
          <w:tcPr>
            <w:tcW w:w="967" w:type="dxa"/>
            <w:vMerge w:val="restart"/>
            <w:tcMar>
              <w:top w:w="15" w:type="dxa"/>
              <w:left w:w="15" w:type="dxa"/>
              <w:bottom w:w="15" w:type="dxa"/>
              <w:right w:w="15" w:type="dxa"/>
            </w:tcMar>
          </w:tcPr>
          <w:p w:rsidR="00C55CF7" w:rsidRPr="00C55CF7" w:rsidRDefault="00C55CF7" w:rsidP="00A712BC">
            <w:pPr>
              <w:spacing w:after="20" w:line="276" w:lineRule="auto"/>
              <w:ind w:left="20"/>
              <w:jc w:val="center"/>
              <w:rPr>
                <w:sz w:val="24"/>
                <w:szCs w:val="24"/>
                <w:lang w:val="en-US"/>
              </w:rPr>
            </w:pPr>
            <w:r w:rsidRPr="00C55CF7">
              <w:rPr>
                <w:color w:val="000000"/>
                <w:sz w:val="24"/>
                <w:szCs w:val="24"/>
                <w:lang w:val="en-US"/>
              </w:rPr>
              <w:t>7</w:t>
            </w:r>
          </w:p>
        </w:tc>
        <w:tc>
          <w:tcPr>
            <w:tcW w:w="5540" w:type="dxa"/>
            <w:gridSpan w:val="2"/>
            <w:shd w:val="clear" w:color="auto" w:fill="auto"/>
            <w:tcMar>
              <w:top w:w="15" w:type="dxa"/>
              <w:left w:w="15" w:type="dxa"/>
              <w:bottom w:w="15" w:type="dxa"/>
              <w:right w:w="15" w:type="dxa"/>
            </w:tcMar>
          </w:tcPr>
          <w:p w:rsidR="00C55CF7" w:rsidRPr="00C55CF7" w:rsidRDefault="00C55CF7" w:rsidP="00A712BC">
            <w:pPr>
              <w:pStyle w:val="ab"/>
              <w:spacing w:before="0" w:beforeAutospacing="0" w:after="0" w:afterAutospacing="0" w:line="254" w:lineRule="auto"/>
              <w:ind w:left="101" w:right="173"/>
              <w:jc w:val="both"/>
              <w:rPr>
                <w:lang w:val="kk-KZ"/>
              </w:rPr>
            </w:pPr>
            <w:r w:rsidRPr="00C55CF7">
              <w:rPr>
                <w:rFonts w:eastAsia="Calibri"/>
                <w:color w:val="000000"/>
                <w:kern w:val="24"/>
              </w:rPr>
              <w:t>Музыка</w:t>
            </w:r>
          </w:p>
        </w:tc>
        <w:tc>
          <w:tcPr>
            <w:tcW w:w="3885" w:type="dxa"/>
            <w:tcBorders>
              <w:top w:val="single" w:sz="8" w:space="0" w:color="000000"/>
              <w:left w:val="single" w:sz="8" w:space="0" w:color="000000"/>
              <w:bottom w:val="single" w:sz="8" w:space="0" w:color="000000"/>
              <w:right w:val="single" w:sz="8" w:space="0" w:color="000000"/>
            </w:tcBorders>
          </w:tcPr>
          <w:p w:rsidR="00C55CF7" w:rsidRPr="00C55CF7" w:rsidRDefault="00CD3888" w:rsidP="00A712BC">
            <w:pPr>
              <w:pStyle w:val="ab"/>
              <w:spacing w:before="0" w:beforeAutospacing="0" w:after="0" w:afterAutospacing="0" w:line="254" w:lineRule="auto"/>
              <w:jc w:val="center"/>
            </w:pPr>
            <w:r>
              <w:rPr>
                <w:color w:val="000000" w:themeColor="text1"/>
                <w:kern w:val="24"/>
                <w:lang w:val="kk-KZ"/>
              </w:rPr>
              <w:t xml:space="preserve">один </w:t>
            </w:r>
            <w:r w:rsidR="00C55CF7" w:rsidRPr="00C55CF7">
              <w:rPr>
                <w:color w:val="000000" w:themeColor="text1"/>
                <w:kern w:val="24"/>
                <w:lang w:val="kk-KZ"/>
              </w:rPr>
              <w:t xml:space="preserve"> раза в неделю</w:t>
            </w:r>
          </w:p>
        </w:tc>
      </w:tr>
      <w:tr w:rsidR="00C55CF7" w:rsidRPr="00C55CF7" w:rsidTr="00A712BC">
        <w:trPr>
          <w:trHeight w:val="20"/>
        </w:trPr>
        <w:tc>
          <w:tcPr>
            <w:tcW w:w="967" w:type="dxa"/>
            <w:vMerge/>
            <w:tcMar>
              <w:top w:w="15" w:type="dxa"/>
              <w:left w:w="15" w:type="dxa"/>
              <w:bottom w:w="15" w:type="dxa"/>
              <w:right w:w="15" w:type="dxa"/>
            </w:tcMar>
          </w:tcPr>
          <w:p w:rsidR="00C55CF7" w:rsidRPr="00C55CF7" w:rsidRDefault="00C55CF7" w:rsidP="00A712BC">
            <w:pPr>
              <w:spacing w:after="20" w:line="276" w:lineRule="auto"/>
              <w:ind w:left="20"/>
              <w:jc w:val="center"/>
              <w:rPr>
                <w:color w:val="000000"/>
                <w:sz w:val="24"/>
                <w:szCs w:val="24"/>
                <w:lang w:val="en-US"/>
              </w:rPr>
            </w:pPr>
          </w:p>
        </w:tc>
        <w:tc>
          <w:tcPr>
            <w:tcW w:w="5540" w:type="dxa"/>
            <w:gridSpan w:val="2"/>
            <w:shd w:val="clear" w:color="auto" w:fill="auto"/>
            <w:tcMar>
              <w:top w:w="15" w:type="dxa"/>
              <w:left w:w="15" w:type="dxa"/>
              <w:bottom w:w="15" w:type="dxa"/>
              <w:right w:w="15" w:type="dxa"/>
            </w:tcMar>
          </w:tcPr>
          <w:p w:rsidR="00C55CF7" w:rsidRPr="00C55CF7" w:rsidRDefault="00C55CF7" w:rsidP="00A712BC">
            <w:pPr>
              <w:pStyle w:val="ab"/>
              <w:spacing w:before="0" w:beforeAutospacing="0" w:after="0" w:afterAutospacing="0" w:line="254" w:lineRule="auto"/>
              <w:ind w:left="101" w:right="173"/>
              <w:jc w:val="both"/>
              <w:rPr>
                <w:rFonts w:eastAsia="Calibri"/>
                <w:color w:val="000000"/>
                <w:kern w:val="24"/>
              </w:rPr>
            </w:pPr>
            <w:r w:rsidRPr="00C55CF7">
              <w:rPr>
                <w:rFonts w:eastAsia="Calibri"/>
                <w:color w:val="000000"/>
                <w:kern w:val="24"/>
              </w:rPr>
              <w:t>Музыка ****</w:t>
            </w:r>
          </w:p>
        </w:tc>
        <w:tc>
          <w:tcPr>
            <w:tcW w:w="3885" w:type="dxa"/>
            <w:tcBorders>
              <w:top w:val="single" w:sz="8" w:space="0" w:color="000000"/>
              <w:left w:val="single" w:sz="8" w:space="0" w:color="000000"/>
              <w:bottom w:val="single" w:sz="8" w:space="0" w:color="000000"/>
              <w:right w:val="single" w:sz="8" w:space="0" w:color="000000"/>
            </w:tcBorders>
          </w:tcPr>
          <w:p w:rsidR="00C55CF7" w:rsidRPr="00C55CF7" w:rsidRDefault="00C55CF7" w:rsidP="00A712BC">
            <w:pPr>
              <w:pStyle w:val="ab"/>
              <w:spacing w:before="0" w:beforeAutospacing="0" w:after="0" w:afterAutospacing="0" w:line="254" w:lineRule="auto"/>
              <w:jc w:val="center"/>
              <w:rPr>
                <w:color w:val="000000" w:themeColor="text1"/>
                <w:kern w:val="24"/>
                <w:lang w:val="kk-KZ"/>
              </w:rPr>
            </w:pPr>
            <w:r w:rsidRPr="00C55CF7">
              <w:rPr>
                <w:color w:val="000000" w:themeColor="text1"/>
                <w:kern w:val="24"/>
                <w:lang w:val="kk-KZ"/>
              </w:rPr>
              <w:t>ежедневно</w:t>
            </w:r>
          </w:p>
        </w:tc>
      </w:tr>
    </w:tbl>
    <w:p w:rsidR="00C55CF7" w:rsidRPr="00C55CF7" w:rsidRDefault="00C55CF7" w:rsidP="00C55CF7">
      <w:pPr>
        <w:ind w:firstLine="709"/>
        <w:jc w:val="both"/>
      </w:pPr>
      <w:r w:rsidRPr="00C55CF7">
        <w:t>Примечание:</w:t>
      </w:r>
    </w:p>
    <w:p w:rsidR="00C55CF7" w:rsidRPr="00C55CF7" w:rsidRDefault="00C55CF7" w:rsidP="00C55CF7">
      <w:pPr>
        <w:ind w:firstLine="709"/>
        <w:jc w:val="both"/>
      </w:pPr>
      <w:r w:rsidRPr="00C55CF7">
        <w:t xml:space="preserve">*Организованная деятельность – интегрированное занятие, организованное педагогом в течение дня в игровой форме через разные виды детской деятельности (игровая, двигательная, познавательная, творческая, исследовательская, трудовая, самостоятельная) для реализации содержания Типовой учебной программы дошкольного воспитания и обучения, утвержденной приказом исполняющего обязанности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(зарегистрированный в Реестре государственной регистрации нормативных правовых актов под № 14235) (далее – Типовая программа), в том числе задач по привитию детям национальных ценностей казахского народа, семейных ценностей, чувства патриотизма, любви к Родине, приобщение их к социокультурным нормам, правил безопасного поведения с учетом направления работы дошкольной организации. </w:t>
      </w:r>
    </w:p>
    <w:p w:rsidR="00C55CF7" w:rsidRPr="00C55CF7" w:rsidRDefault="00C55CF7" w:rsidP="00C55CF7">
      <w:pPr>
        <w:ind w:firstLine="709"/>
        <w:jc w:val="both"/>
      </w:pPr>
      <w:r w:rsidRPr="00C55CF7">
        <w:t>**С учетом возрастных особенностей детей дошкольного возраста в течение дня уделяется время на физическую активность детей.</w:t>
      </w:r>
    </w:p>
    <w:p w:rsidR="00C55CF7" w:rsidRPr="00C55CF7" w:rsidRDefault="00C55CF7" w:rsidP="00C55CF7">
      <w:pPr>
        <w:ind w:firstLine="709"/>
        <w:jc w:val="both"/>
      </w:pPr>
      <w:r w:rsidRPr="00C55CF7">
        <w:t>***В целях усвоения государственного языка в течение дня педагогу вместе с детьми рекомендуется изучать с детьми словарный минимум, определенный в Типовой программе, развитие устной связной речи воспитанников в различных видах детской деятельности, а также знакомство с культурой, обычаями и традициями казахского народа, обогащение активного словаря, овладение нормами речи, культуры общения.</w:t>
      </w:r>
    </w:p>
    <w:p w:rsidR="00C55CF7" w:rsidRPr="00C55CF7" w:rsidRDefault="00C55CF7" w:rsidP="00C55CF7">
      <w:pPr>
        <w:ind w:firstLine="709"/>
        <w:jc w:val="both"/>
      </w:pPr>
      <w:r w:rsidRPr="00C55CF7">
        <w:t>****С учетом возрастных особенностей детей в течение дня уделяется время на пение, слушание музыки, заучивание песен, импровизацию, музыкально-ритмические движения, игру на детских шумовых инструментах и другие виды музыкальной деятельности.</w:t>
      </w:r>
    </w:p>
    <w:p w:rsidR="00C55CF7" w:rsidRPr="00402845" w:rsidRDefault="00C55CF7" w:rsidP="00C55CF7">
      <w:pPr>
        <w:rPr>
          <w:sz w:val="28"/>
          <w:szCs w:val="28"/>
        </w:rPr>
      </w:pPr>
    </w:p>
    <w:p w:rsidR="001C2D18" w:rsidRPr="00402845" w:rsidRDefault="001C2D18">
      <w:pPr>
        <w:rPr>
          <w:sz w:val="28"/>
          <w:szCs w:val="28"/>
        </w:rPr>
      </w:pPr>
    </w:p>
    <w:p w:rsidR="00CD3888" w:rsidRDefault="00CD3888" w:rsidP="00CD3888">
      <w:pPr>
        <w:ind w:left="5670"/>
        <w:jc w:val="right"/>
      </w:pPr>
      <w:r w:rsidRPr="00FD51FC">
        <w:lastRenderedPageBreak/>
        <w:t xml:space="preserve">Приложение </w:t>
      </w:r>
      <w:r>
        <w:rPr>
          <w:lang w:val="ru-RU"/>
        </w:rPr>
        <w:t>3</w:t>
      </w:r>
      <w:r w:rsidRPr="00FD51FC">
        <w:t>к приказу</w:t>
      </w:r>
    </w:p>
    <w:p w:rsidR="00CD3888" w:rsidRPr="00FD51FC" w:rsidRDefault="00CD3888" w:rsidP="00CD3888">
      <w:pPr>
        <w:ind w:left="5670"/>
        <w:jc w:val="right"/>
      </w:pPr>
      <w:r>
        <w:t>Министра просвещения</w:t>
      </w:r>
    </w:p>
    <w:p w:rsidR="00CD3888" w:rsidRDefault="00CD3888" w:rsidP="00CD3888">
      <w:pPr>
        <w:ind w:left="5670"/>
        <w:jc w:val="right"/>
      </w:pPr>
      <w:r>
        <w:t>Республики Казахстан</w:t>
      </w:r>
    </w:p>
    <w:p w:rsidR="00CD3888" w:rsidRDefault="00CD3888" w:rsidP="00CD3888">
      <w:pPr>
        <w:ind w:left="5670"/>
        <w:jc w:val="right"/>
      </w:pPr>
      <w:r>
        <w:t>от « ___ » _______ 2022 года</w:t>
      </w:r>
    </w:p>
    <w:p w:rsidR="00CD3888" w:rsidRDefault="00CD3888" w:rsidP="00CD3888">
      <w:pPr>
        <w:ind w:left="5670"/>
        <w:jc w:val="right"/>
      </w:pPr>
      <w:r>
        <w:t>№ ___</w:t>
      </w:r>
    </w:p>
    <w:p w:rsidR="00CD3888" w:rsidRPr="00FD51FC" w:rsidRDefault="00CD3888" w:rsidP="00CD3888">
      <w:pPr>
        <w:ind w:left="5670"/>
        <w:jc w:val="right"/>
      </w:pPr>
      <w:r>
        <w:t xml:space="preserve">Приложение </w:t>
      </w:r>
      <w:r>
        <w:rPr>
          <w:lang w:val="ru-RU"/>
        </w:rPr>
        <w:t>3</w:t>
      </w:r>
      <w:r w:rsidRPr="00FD51FC">
        <w:t xml:space="preserve"> к приказу</w:t>
      </w:r>
    </w:p>
    <w:p w:rsidR="00CD3888" w:rsidRPr="00FD51FC" w:rsidRDefault="00CD3888" w:rsidP="00CD3888">
      <w:pPr>
        <w:ind w:left="5670"/>
        <w:jc w:val="right"/>
      </w:pPr>
      <w:r w:rsidRPr="00FD51FC">
        <w:t>Министра образования и науки</w:t>
      </w:r>
    </w:p>
    <w:p w:rsidR="00CD3888" w:rsidRPr="00FD51FC" w:rsidRDefault="00CD3888" w:rsidP="00CD3888">
      <w:pPr>
        <w:ind w:left="5670"/>
        <w:jc w:val="right"/>
      </w:pPr>
      <w:r w:rsidRPr="00FD51FC">
        <w:t>Республики Казахстан</w:t>
      </w:r>
    </w:p>
    <w:p w:rsidR="00CD3888" w:rsidRDefault="00CD3888" w:rsidP="00CD3888">
      <w:pPr>
        <w:shd w:val="clear" w:color="auto" w:fill="FFFFFF"/>
        <w:ind w:right="-1"/>
        <w:jc w:val="right"/>
        <w:textAlignment w:val="baseline"/>
        <w:outlineLvl w:val="2"/>
        <w:rPr>
          <w:b/>
        </w:rPr>
      </w:pPr>
      <w:r w:rsidRPr="00FD51FC">
        <w:t>от 20 декабря 2012 года № 557</w:t>
      </w:r>
    </w:p>
    <w:p w:rsidR="001A19ED" w:rsidRDefault="00CD3888" w:rsidP="00CD3888">
      <w:pPr>
        <w:pStyle w:val="ab"/>
        <w:spacing w:before="0" w:beforeAutospacing="0" w:after="0" w:afterAutospacing="0" w:line="254" w:lineRule="auto"/>
        <w:ind w:firstLine="58"/>
        <w:jc w:val="center"/>
        <w:rPr>
          <w:b/>
        </w:rPr>
      </w:pPr>
      <w:r>
        <w:rPr>
          <w:b/>
        </w:rPr>
        <w:t>Рабочий</w:t>
      </w:r>
      <w:r w:rsidRPr="00CD3888">
        <w:rPr>
          <w:b/>
        </w:rPr>
        <w:t xml:space="preserve"> учебный план дошкольного воспитания и обучения для</w:t>
      </w:r>
      <w:r w:rsidR="001A19ED">
        <w:rPr>
          <w:b/>
        </w:rPr>
        <w:t xml:space="preserve">предшкольной группы </w:t>
      </w:r>
    </w:p>
    <w:p w:rsidR="00CD3888" w:rsidRPr="00CD3888" w:rsidRDefault="00CD3888" w:rsidP="00CD3888">
      <w:pPr>
        <w:pStyle w:val="ab"/>
        <w:spacing w:before="0" w:beforeAutospacing="0" w:after="0" w:afterAutospacing="0" w:line="254" w:lineRule="auto"/>
        <w:ind w:firstLine="58"/>
        <w:jc w:val="center"/>
        <w:rPr>
          <w:rFonts w:eastAsia="Calibri"/>
          <w:b/>
          <w:color w:val="000000"/>
          <w:kern w:val="24"/>
          <w:lang w:val="kk-KZ"/>
        </w:rPr>
      </w:pPr>
      <w:r w:rsidRPr="00CD3888">
        <w:rPr>
          <w:b/>
        </w:rPr>
        <w:t>(дети 5-ти лет)</w:t>
      </w:r>
      <w:r w:rsidRPr="00CD3888">
        <w:rPr>
          <w:rFonts w:eastAsia="Calibri"/>
          <w:b/>
          <w:color w:val="000000"/>
          <w:kern w:val="24"/>
          <w:lang w:val="kk-KZ"/>
        </w:rPr>
        <w:t xml:space="preserve">с русским  языком обучения </w:t>
      </w:r>
    </w:p>
    <w:tbl>
      <w:tblPr>
        <w:tblW w:w="1081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7"/>
        <w:gridCol w:w="45"/>
        <w:gridCol w:w="5495"/>
        <w:gridCol w:w="2040"/>
        <w:gridCol w:w="2268"/>
      </w:tblGrid>
      <w:tr w:rsidR="00CD3888" w:rsidRPr="00C55CF7" w:rsidTr="00A712BC">
        <w:trPr>
          <w:trHeight w:val="1409"/>
        </w:trPr>
        <w:tc>
          <w:tcPr>
            <w:tcW w:w="1012" w:type="dxa"/>
            <w:gridSpan w:val="2"/>
            <w:tcMar>
              <w:top w:w="15" w:type="dxa"/>
              <w:left w:w="15" w:type="dxa"/>
              <w:bottom w:w="15" w:type="dxa"/>
              <w:right w:w="15" w:type="dxa"/>
            </w:tcMar>
            <w:vAlign w:val="center"/>
          </w:tcPr>
          <w:p w:rsidR="00CD3888" w:rsidRPr="00C55CF7" w:rsidRDefault="00CD3888" w:rsidP="00A712BC">
            <w:pPr>
              <w:spacing w:after="20" w:line="276" w:lineRule="auto"/>
              <w:ind w:left="20"/>
              <w:jc w:val="center"/>
              <w:rPr>
                <w:rFonts w:eastAsia="Calibri"/>
                <w:color w:val="000000"/>
                <w:kern w:val="24"/>
                <w:sz w:val="24"/>
                <w:szCs w:val="24"/>
              </w:rPr>
            </w:pPr>
            <w:r w:rsidRPr="00C55CF7">
              <w:rPr>
                <w:color w:val="000000"/>
                <w:sz w:val="24"/>
                <w:szCs w:val="24"/>
                <w:lang w:val="en-US"/>
              </w:rPr>
              <w:t>№ п/п</w:t>
            </w:r>
          </w:p>
        </w:tc>
        <w:tc>
          <w:tcPr>
            <w:tcW w:w="5495" w:type="dxa"/>
            <w:vAlign w:val="center"/>
          </w:tcPr>
          <w:p w:rsidR="00CD3888" w:rsidRPr="00C55CF7" w:rsidRDefault="00CD3888" w:rsidP="00A712BC">
            <w:pPr>
              <w:pStyle w:val="ab"/>
              <w:spacing w:line="254" w:lineRule="auto"/>
              <w:ind w:firstLine="58"/>
              <w:jc w:val="center"/>
              <w:rPr>
                <w:rFonts w:eastAsia="Calibri"/>
                <w:color w:val="000000"/>
                <w:kern w:val="24"/>
                <w:lang w:val="kk-KZ"/>
              </w:rPr>
            </w:pPr>
            <w:r w:rsidRPr="00C55CF7">
              <w:rPr>
                <w:rFonts w:eastAsia="Calibri"/>
                <w:color w:val="000000"/>
                <w:spacing w:val="2"/>
                <w:kern w:val="24"/>
                <w:lang w:val="kk-KZ"/>
              </w:rPr>
              <w:t>Организованная деятельность*</w:t>
            </w:r>
          </w:p>
        </w:tc>
        <w:tc>
          <w:tcPr>
            <w:tcW w:w="2040" w:type="dxa"/>
          </w:tcPr>
          <w:p w:rsidR="00CD3888" w:rsidRPr="00C55CF7" w:rsidRDefault="00CD3888" w:rsidP="00A712BC">
            <w:pPr>
              <w:pStyle w:val="ab"/>
              <w:spacing w:before="0" w:beforeAutospacing="0" w:after="0" w:afterAutospacing="0" w:line="254" w:lineRule="auto"/>
              <w:ind w:firstLine="58"/>
              <w:jc w:val="center"/>
              <w:rPr>
                <w:rFonts w:eastAsia="Calibri"/>
                <w:color w:val="000000"/>
                <w:kern w:val="24"/>
                <w:lang w:val="kk-KZ"/>
              </w:rPr>
            </w:pPr>
            <w:r>
              <w:t>Периодичность проведения в неделю</w:t>
            </w:r>
          </w:p>
        </w:tc>
        <w:tc>
          <w:tcPr>
            <w:tcW w:w="2268" w:type="dxa"/>
          </w:tcPr>
          <w:p w:rsidR="00CD3888" w:rsidRPr="00C55CF7" w:rsidRDefault="00CD3888" w:rsidP="00A712BC">
            <w:pPr>
              <w:pStyle w:val="ab"/>
              <w:spacing w:line="254" w:lineRule="auto"/>
              <w:ind w:firstLine="58"/>
              <w:jc w:val="center"/>
              <w:rPr>
                <w:rFonts w:eastAsia="Calibri"/>
                <w:color w:val="000000"/>
                <w:kern w:val="24"/>
                <w:lang w:val="kk-KZ"/>
              </w:rPr>
            </w:pPr>
            <w:r>
              <w:t>Нормативная нагрузка в неделю</w:t>
            </w:r>
          </w:p>
        </w:tc>
      </w:tr>
      <w:tr w:rsidR="00CD3888" w:rsidRPr="00C55CF7" w:rsidTr="00CD3888">
        <w:trPr>
          <w:trHeight w:val="20"/>
        </w:trPr>
        <w:tc>
          <w:tcPr>
            <w:tcW w:w="967" w:type="dxa"/>
            <w:vMerge w:val="restart"/>
            <w:tcMar>
              <w:top w:w="15" w:type="dxa"/>
              <w:left w:w="15" w:type="dxa"/>
              <w:bottom w:w="15" w:type="dxa"/>
              <w:right w:w="15" w:type="dxa"/>
            </w:tcMar>
          </w:tcPr>
          <w:p w:rsidR="00CD3888" w:rsidRPr="00C55CF7" w:rsidRDefault="00CD3888" w:rsidP="00A712BC">
            <w:pPr>
              <w:spacing w:after="20" w:line="276" w:lineRule="auto"/>
              <w:ind w:left="20"/>
              <w:jc w:val="center"/>
              <w:rPr>
                <w:sz w:val="24"/>
                <w:szCs w:val="24"/>
                <w:lang w:val="en-US"/>
              </w:rPr>
            </w:pPr>
            <w:r w:rsidRPr="00C55CF7">
              <w:rPr>
                <w:color w:val="000000"/>
                <w:sz w:val="24"/>
                <w:szCs w:val="24"/>
                <w:lang w:val="en-US"/>
              </w:rPr>
              <w:t>1</w:t>
            </w:r>
          </w:p>
        </w:tc>
        <w:tc>
          <w:tcPr>
            <w:tcW w:w="5540" w:type="dxa"/>
            <w:gridSpan w:val="2"/>
            <w:shd w:val="clear" w:color="auto" w:fill="auto"/>
            <w:tcMar>
              <w:top w:w="15" w:type="dxa"/>
              <w:left w:w="15" w:type="dxa"/>
              <w:bottom w:w="15" w:type="dxa"/>
              <w:right w:w="15" w:type="dxa"/>
            </w:tcMar>
          </w:tcPr>
          <w:p w:rsidR="00CD3888" w:rsidRPr="00C55CF7" w:rsidRDefault="00CD3888" w:rsidP="00A712BC">
            <w:pPr>
              <w:pStyle w:val="ab"/>
              <w:spacing w:before="0" w:beforeAutospacing="0" w:after="0" w:afterAutospacing="0" w:line="254" w:lineRule="auto"/>
              <w:ind w:left="101" w:right="173"/>
              <w:jc w:val="both"/>
            </w:pPr>
            <w:r w:rsidRPr="00C55CF7">
              <w:rPr>
                <w:rFonts w:eastAsia="Calibri"/>
                <w:color w:val="000000"/>
                <w:kern w:val="24"/>
              </w:rPr>
              <w:t xml:space="preserve">Физическая </w:t>
            </w:r>
            <w:r w:rsidRPr="00C55CF7">
              <w:rPr>
                <w:rFonts w:eastAsia="Calibri"/>
                <w:color w:val="000000"/>
                <w:kern w:val="24"/>
                <w:lang w:val="kk-KZ"/>
              </w:rPr>
              <w:t>культура</w:t>
            </w:r>
          </w:p>
        </w:tc>
        <w:tc>
          <w:tcPr>
            <w:tcW w:w="2040" w:type="dxa"/>
          </w:tcPr>
          <w:p w:rsidR="00CD3888" w:rsidRPr="00C55CF7" w:rsidRDefault="00CD3888" w:rsidP="00A712BC">
            <w:pPr>
              <w:pStyle w:val="ab"/>
              <w:spacing w:before="0" w:beforeAutospacing="0" w:after="0" w:afterAutospacing="0" w:line="254" w:lineRule="auto"/>
              <w:jc w:val="center"/>
              <w:rPr>
                <w:color w:val="000000" w:themeColor="text1"/>
                <w:kern w:val="24"/>
                <w:lang w:val="kk-KZ"/>
              </w:rPr>
            </w:pPr>
          </w:p>
        </w:tc>
        <w:tc>
          <w:tcPr>
            <w:tcW w:w="2268" w:type="dxa"/>
          </w:tcPr>
          <w:p w:rsidR="00CD3888" w:rsidRPr="00C55CF7" w:rsidRDefault="00CD3888" w:rsidP="00A712BC">
            <w:pPr>
              <w:pStyle w:val="ab"/>
              <w:spacing w:before="0" w:beforeAutospacing="0" w:after="0" w:afterAutospacing="0" w:line="254" w:lineRule="auto"/>
              <w:jc w:val="center"/>
            </w:pPr>
            <w:r>
              <w:t>3 часа</w:t>
            </w:r>
          </w:p>
        </w:tc>
      </w:tr>
      <w:tr w:rsidR="00CD3888" w:rsidRPr="00C55CF7" w:rsidTr="00CD3888">
        <w:trPr>
          <w:trHeight w:val="20"/>
        </w:trPr>
        <w:tc>
          <w:tcPr>
            <w:tcW w:w="967" w:type="dxa"/>
            <w:vMerge/>
            <w:tcMar>
              <w:top w:w="15" w:type="dxa"/>
              <w:left w:w="15" w:type="dxa"/>
              <w:bottom w:w="15" w:type="dxa"/>
              <w:right w:w="15" w:type="dxa"/>
            </w:tcMar>
          </w:tcPr>
          <w:p w:rsidR="00CD3888" w:rsidRPr="00C55CF7" w:rsidRDefault="00CD3888" w:rsidP="00A712BC">
            <w:pPr>
              <w:spacing w:after="20" w:line="276" w:lineRule="auto"/>
              <w:ind w:left="20"/>
              <w:jc w:val="center"/>
              <w:rPr>
                <w:color w:val="000000"/>
                <w:sz w:val="24"/>
                <w:szCs w:val="24"/>
              </w:rPr>
            </w:pPr>
          </w:p>
        </w:tc>
        <w:tc>
          <w:tcPr>
            <w:tcW w:w="5540" w:type="dxa"/>
            <w:gridSpan w:val="2"/>
            <w:shd w:val="clear" w:color="auto" w:fill="auto"/>
            <w:tcMar>
              <w:top w:w="15" w:type="dxa"/>
              <w:left w:w="15" w:type="dxa"/>
              <w:bottom w:w="15" w:type="dxa"/>
              <w:right w:w="15" w:type="dxa"/>
            </w:tcMar>
          </w:tcPr>
          <w:p w:rsidR="00CD3888" w:rsidRPr="00C55CF7" w:rsidRDefault="00CD3888" w:rsidP="00A712BC">
            <w:pPr>
              <w:pStyle w:val="ab"/>
              <w:spacing w:before="0" w:beforeAutospacing="0" w:after="0" w:afterAutospacing="0" w:line="254" w:lineRule="auto"/>
              <w:ind w:left="101" w:right="173"/>
              <w:jc w:val="both"/>
              <w:rPr>
                <w:rFonts w:eastAsia="Calibri"/>
                <w:color w:val="000000"/>
                <w:kern w:val="24"/>
                <w:lang w:val="kk-KZ"/>
              </w:rPr>
            </w:pPr>
            <w:r w:rsidRPr="00C55CF7">
              <w:rPr>
                <w:rFonts w:eastAsia="Calibri"/>
                <w:color w:val="000000"/>
                <w:kern w:val="24"/>
              </w:rPr>
              <w:t xml:space="preserve">Физическая </w:t>
            </w:r>
            <w:r w:rsidRPr="00C55CF7">
              <w:rPr>
                <w:rFonts w:eastAsia="Calibri"/>
                <w:color w:val="000000"/>
                <w:kern w:val="24"/>
                <w:lang w:val="kk-KZ"/>
              </w:rPr>
              <w:t>культура**</w:t>
            </w:r>
          </w:p>
        </w:tc>
        <w:tc>
          <w:tcPr>
            <w:tcW w:w="2040" w:type="dxa"/>
          </w:tcPr>
          <w:p w:rsidR="00CD3888" w:rsidRPr="00C55CF7" w:rsidRDefault="00CD3888" w:rsidP="00A712BC">
            <w:pPr>
              <w:pStyle w:val="ab"/>
              <w:spacing w:before="0" w:beforeAutospacing="0" w:after="0" w:afterAutospacing="0" w:line="254" w:lineRule="auto"/>
              <w:jc w:val="center"/>
              <w:rPr>
                <w:color w:val="000000" w:themeColor="text1"/>
                <w:kern w:val="24"/>
                <w:lang w:val="kk-KZ"/>
              </w:rPr>
            </w:pPr>
            <w:r w:rsidRPr="00C55CF7">
              <w:rPr>
                <w:color w:val="000000" w:themeColor="text1"/>
                <w:kern w:val="24"/>
                <w:lang w:val="kk-KZ"/>
              </w:rPr>
              <w:t>ежедневно</w:t>
            </w:r>
          </w:p>
        </w:tc>
        <w:tc>
          <w:tcPr>
            <w:tcW w:w="2268" w:type="dxa"/>
          </w:tcPr>
          <w:p w:rsidR="00CD3888" w:rsidRPr="00C55CF7" w:rsidRDefault="00CD3888" w:rsidP="00A712BC">
            <w:pPr>
              <w:pStyle w:val="ab"/>
              <w:spacing w:before="0" w:beforeAutospacing="0" w:after="0" w:afterAutospacing="0" w:line="254" w:lineRule="auto"/>
              <w:jc w:val="center"/>
              <w:rPr>
                <w:color w:val="000000" w:themeColor="text1"/>
                <w:kern w:val="24"/>
                <w:lang w:val="kk-KZ"/>
              </w:rPr>
            </w:pPr>
          </w:p>
        </w:tc>
      </w:tr>
      <w:tr w:rsidR="00CD3888" w:rsidRPr="00C55CF7" w:rsidTr="001A19ED">
        <w:trPr>
          <w:trHeight w:val="259"/>
        </w:trPr>
        <w:tc>
          <w:tcPr>
            <w:tcW w:w="967" w:type="dxa"/>
            <w:vMerge w:val="restart"/>
            <w:tcMar>
              <w:top w:w="15" w:type="dxa"/>
              <w:left w:w="15" w:type="dxa"/>
              <w:bottom w:w="15" w:type="dxa"/>
              <w:right w:w="15" w:type="dxa"/>
            </w:tcMar>
          </w:tcPr>
          <w:p w:rsidR="00CD3888" w:rsidRPr="00C55CF7" w:rsidRDefault="00CD3888" w:rsidP="00A712BC">
            <w:pPr>
              <w:spacing w:after="20" w:line="276" w:lineRule="auto"/>
              <w:ind w:left="20"/>
              <w:jc w:val="center"/>
              <w:rPr>
                <w:sz w:val="24"/>
                <w:szCs w:val="24"/>
                <w:lang w:val="en-US"/>
              </w:rPr>
            </w:pPr>
            <w:r w:rsidRPr="00C55CF7">
              <w:rPr>
                <w:color w:val="000000"/>
                <w:sz w:val="24"/>
                <w:szCs w:val="24"/>
                <w:lang w:val="en-US"/>
              </w:rPr>
              <w:t>2</w:t>
            </w:r>
          </w:p>
        </w:tc>
        <w:tc>
          <w:tcPr>
            <w:tcW w:w="5540" w:type="dxa"/>
            <w:gridSpan w:val="2"/>
            <w:shd w:val="clear" w:color="auto" w:fill="auto"/>
            <w:tcMar>
              <w:top w:w="15" w:type="dxa"/>
              <w:left w:w="15" w:type="dxa"/>
              <w:bottom w:w="15" w:type="dxa"/>
              <w:right w:w="15" w:type="dxa"/>
            </w:tcMar>
          </w:tcPr>
          <w:p w:rsidR="00CD3888" w:rsidRPr="00C55CF7" w:rsidRDefault="00CD3888" w:rsidP="00CD3888">
            <w:pPr>
              <w:pStyle w:val="ab"/>
              <w:spacing w:before="0" w:beforeAutospacing="0" w:after="0" w:afterAutospacing="0" w:line="254" w:lineRule="auto"/>
              <w:ind w:left="101" w:right="173"/>
              <w:jc w:val="both"/>
            </w:pPr>
            <w:r w:rsidRPr="00C55CF7">
              <w:rPr>
                <w:rFonts w:eastAsia="Calibri"/>
                <w:color w:val="000000"/>
                <w:kern w:val="24"/>
              </w:rPr>
              <w:t>Развитие речи</w:t>
            </w:r>
          </w:p>
        </w:tc>
        <w:tc>
          <w:tcPr>
            <w:tcW w:w="2040" w:type="dxa"/>
          </w:tcPr>
          <w:p w:rsidR="00CD3888" w:rsidRPr="00C55CF7" w:rsidRDefault="00CD3888" w:rsidP="00A712BC">
            <w:pPr>
              <w:pStyle w:val="ab"/>
              <w:spacing w:before="0" w:beforeAutospacing="0" w:after="0" w:afterAutospacing="0" w:line="254" w:lineRule="auto"/>
              <w:jc w:val="center"/>
              <w:rPr>
                <w:color w:val="000000" w:themeColor="text1"/>
                <w:kern w:val="24"/>
                <w:lang w:val="kk-KZ"/>
              </w:rPr>
            </w:pPr>
          </w:p>
        </w:tc>
        <w:tc>
          <w:tcPr>
            <w:tcW w:w="2268" w:type="dxa"/>
          </w:tcPr>
          <w:p w:rsidR="00CD3888" w:rsidRPr="00C55CF7" w:rsidRDefault="00CD3888" w:rsidP="00A712BC">
            <w:pPr>
              <w:pStyle w:val="ab"/>
              <w:spacing w:before="0" w:beforeAutospacing="0" w:after="0" w:afterAutospacing="0" w:line="254" w:lineRule="auto"/>
              <w:jc w:val="center"/>
            </w:pPr>
            <w:r>
              <w:t>2 часа</w:t>
            </w:r>
          </w:p>
        </w:tc>
      </w:tr>
      <w:tr w:rsidR="00CD3888" w:rsidRPr="00C55CF7" w:rsidTr="001A19ED">
        <w:trPr>
          <w:trHeight w:val="207"/>
        </w:trPr>
        <w:tc>
          <w:tcPr>
            <w:tcW w:w="967" w:type="dxa"/>
            <w:vMerge/>
            <w:tcMar>
              <w:top w:w="15" w:type="dxa"/>
              <w:left w:w="15" w:type="dxa"/>
              <w:bottom w:w="15" w:type="dxa"/>
              <w:right w:w="15" w:type="dxa"/>
            </w:tcMar>
          </w:tcPr>
          <w:p w:rsidR="00CD3888" w:rsidRPr="00C55CF7" w:rsidRDefault="00CD3888" w:rsidP="00A712BC">
            <w:pPr>
              <w:spacing w:after="20" w:line="276" w:lineRule="auto"/>
              <w:ind w:left="20"/>
              <w:jc w:val="center"/>
              <w:rPr>
                <w:color w:val="000000"/>
                <w:sz w:val="24"/>
                <w:szCs w:val="24"/>
                <w:lang w:val="en-US"/>
              </w:rPr>
            </w:pPr>
          </w:p>
        </w:tc>
        <w:tc>
          <w:tcPr>
            <w:tcW w:w="5540" w:type="dxa"/>
            <w:gridSpan w:val="2"/>
            <w:shd w:val="clear" w:color="auto" w:fill="auto"/>
            <w:tcMar>
              <w:top w:w="15" w:type="dxa"/>
              <w:left w:w="15" w:type="dxa"/>
              <w:bottom w:w="15" w:type="dxa"/>
              <w:right w:w="15" w:type="dxa"/>
            </w:tcMar>
          </w:tcPr>
          <w:p w:rsidR="00CD3888" w:rsidRPr="00C55CF7" w:rsidRDefault="00CD3888" w:rsidP="00A712BC">
            <w:pPr>
              <w:pStyle w:val="ab"/>
              <w:spacing w:before="0" w:beforeAutospacing="0" w:after="0" w:afterAutospacing="0" w:line="254" w:lineRule="auto"/>
              <w:ind w:left="101" w:right="173"/>
              <w:jc w:val="both"/>
              <w:rPr>
                <w:rFonts w:eastAsia="Calibri"/>
                <w:color w:val="000000"/>
                <w:kern w:val="24"/>
              </w:rPr>
            </w:pPr>
            <w:r>
              <w:rPr>
                <w:rFonts w:eastAsia="Calibri"/>
                <w:color w:val="000000"/>
                <w:kern w:val="24"/>
                <w:lang w:val="kk-KZ"/>
              </w:rPr>
              <w:t>Х</w:t>
            </w:r>
            <w:r w:rsidRPr="00C55CF7">
              <w:rPr>
                <w:rFonts w:eastAsia="Calibri"/>
                <w:color w:val="000000"/>
                <w:kern w:val="24"/>
              </w:rPr>
              <w:t>удожественная литература</w:t>
            </w:r>
          </w:p>
        </w:tc>
        <w:tc>
          <w:tcPr>
            <w:tcW w:w="2040" w:type="dxa"/>
          </w:tcPr>
          <w:p w:rsidR="00CD3888" w:rsidRPr="00C55CF7" w:rsidRDefault="00CD3888" w:rsidP="00A712BC">
            <w:pPr>
              <w:pStyle w:val="ab"/>
              <w:spacing w:before="0" w:beforeAutospacing="0" w:after="0" w:afterAutospacing="0" w:line="254" w:lineRule="auto"/>
              <w:jc w:val="center"/>
              <w:rPr>
                <w:color w:val="000000" w:themeColor="text1"/>
                <w:kern w:val="24"/>
                <w:lang w:val="kk-KZ"/>
              </w:rPr>
            </w:pPr>
          </w:p>
        </w:tc>
        <w:tc>
          <w:tcPr>
            <w:tcW w:w="2268" w:type="dxa"/>
          </w:tcPr>
          <w:p w:rsidR="00CD3888" w:rsidRPr="00C55CF7" w:rsidRDefault="00CD3888" w:rsidP="00A712BC">
            <w:pPr>
              <w:pStyle w:val="ab"/>
              <w:spacing w:before="0" w:beforeAutospacing="0" w:after="0" w:afterAutospacing="0" w:line="254" w:lineRule="auto"/>
              <w:jc w:val="center"/>
            </w:pPr>
            <w:r>
              <w:t>2часа</w:t>
            </w:r>
          </w:p>
        </w:tc>
      </w:tr>
      <w:tr w:rsidR="00CD3888" w:rsidRPr="00C55CF7" w:rsidTr="001A19ED">
        <w:trPr>
          <w:trHeight w:val="100"/>
        </w:trPr>
        <w:tc>
          <w:tcPr>
            <w:tcW w:w="967" w:type="dxa"/>
            <w:vMerge/>
            <w:tcMar>
              <w:top w:w="15" w:type="dxa"/>
              <w:left w:w="15" w:type="dxa"/>
              <w:bottom w:w="15" w:type="dxa"/>
              <w:right w:w="15" w:type="dxa"/>
            </w:tcMar>
          </w:tcPr>
          <w:p w:rsidR="00CD3888" w:rsidRPr="00C55CF7" w:rsidRDefault="00CD3888" w:rsidP="00A712BC">
            <w:pPr>
              <w:spacing w:after="20" w:line="276" w:lineRule="auto"/>
              <w:ind w:left="20"/>
              <w:jc w:val="center"/>
              <w:rPr>
                <w:color w:val="000000"/>
                <w:sz w:val="24"/>
                <w:szCs w:val="24"/>
                <w:lang w:val="en-US"/>
              </w:rPr>
            </w:pPr>
          </w:p>
        </w:tc>
        <w:tc>
          <w:tcPr>
            <w:tcW w:w="5540" w:type="dxa"/>
            <w:gridSpan w:val="2"/>
            <w:shd w:val="clear" w:color="auto" w:fill="auto"/>
            <w:tcMar>
              <w:top w:w="15" w:type="dxa"/>
              <w:left w:w="15" w:type="dxa"/>
              <w:bottom w:w="15" w:type="dxa"/>
              <w:right w:w="15" w:type="dxa"/>
            </w:tcMar>
          </w:tcPr>
          <w:p w:rsidR="00CD3888" w:rsidRPr="00C55CF7" w:rsidRDefault="00CD3888" w:rsidP="00A712BC">
            <w:pPr>
              <w:pStyle w:val="ab"/>
              <w:spacing w:before="0" w:beforeAutospacing="0" w:after="0" w:afterAutospacing="0" w:line="254" w:lineRule="auto"/>
              <w:ind w:left="101" w:right="173"/>
              <w:jc w:val="both"/>
              <w:rPr>
                <w:rFonts w:eastAsia="Calibri"/>
                <w:color w:val="000000"/>
                <w:kern w:val="24"/>
              </w:rPr>
            </w:pPr>
            <w:r>
              <w:t>Коммуникативная деятельность</w:t>
            </w:r>
          </w:p>
        </w:tc>
        <w:tc>
          <w:tcPr>
            <w:tcW w:w="2040" w:type="dxa"/>
          </w:tcPr>
          <w:p w:rsidR="00CD3888" w:rsidRPr="00C55CF7" w:rsidRDefault="00CD3888" w:rsidP="00A712BC">
            <w:pPr>
              <w:pStyle w:val="ab"/>
              <w:spacing w:before="0" w:beforeAutospacing="0" w:after="0" w:afterAutospacing="0" w:line="254" w:lineRule="auto"/>
              <w:jc w:val="center"/>
              <w:rPr>
                <w:color w:val="000000" w:themeColor="text1"/>
                <w:kern w:val="24"/>
                <w:lang w:val="kk-KZ"/>
              </w:rPr>
            </w:pPr>
            <w:r w:rsidRPr="00C55CF7">
              <w:rPr>
                <w:color w:val="000000" w:themeColor="text1"/>
                <w:kern w:val="24"/>
                <w:lang w:val="kk-KZ"/>
              </w:rPr>
              <w:t>ежедневно</w:t>
            </w:r>
          </w:p>
        </w:tc>
        <w:tc>
          <w:tcPr>
            <w:tcW w:w="2268" w:type="dxa"/>
          </w:tcPr>
          <w:p w:rsidR="00CD3888" w:rsidRPr="00C55CF7" w:rsidRDefault="00CD3888" w:rsidP="00A712BC">
            <w:pPr>
              <w:pStyle w:val="ab"/>
              <w:spacing w:before="0" w:beforeAutospacing="0" w:after="0" w:afterAutospacing="0" w:line="254" w:lineRule="auto"/>
              <w:jc w:val="center"/>
            </w:pPr>
          </w:p>
        </w:tc>
      </w:tr>
      <w:tr w:rsidR="00CD3888" w:rsidRPr="00C55CF7" w:rsidTr="00CD3888">
        <w:trPr>
          <w:trHeight w:val="20"/>
        </w:trPr>
        <w:tc>
          <w:tcPr>
            <w:tcW w:w="967" w:type="dxa"/>
            <w:vMerge/>
            <w:tcMar>
              <w:top w:w="15" w:type="dxa"/>
              <w:left w:w="15" w:type="dxa"/>
              <w:bottom w:w="15" w:type="dxa"/>
              <w:right w:w="15" w:type="dxa"/>
            </w:tcMar>
          </w:tcPr>
          <w:p w:rsidR="00CD3888" w:rsidRPr="00C55CF7" w:rsidRDefault="00CD3888" w:rsidP="00A712BC">
            <w:pPr>
              <w:spacing w:after="20" w:line="276" w:lineRule="auto"/>
              <w:ind w:left="20"/>
              <w:jc w:val="center"/>
              <w:rPr>
                <w:color w:val="000000"/>
                <w:sz w:val="24"/>
                <w:szCs w:val="24"/>
              </w:rPr>
            </w:pPr>
          </w:p>
        </w:tc>
        <w:tc>
          <w:tcPr>
            <w:tcW w:w="5540" w:type="dxa"/>
            <w:gridSpan w:val="2"/>
            <w:shd w:val="clear" w:color="auto" w:fill="auto"/>
            <w:tcMar>
              <w:top w:w="15" w:type="dxa"/>
              <w:left w:w="15" w:type="dxa"/>
              <w:bottom w:w="15" w:type="dxa"/>
              <w:right w:w="15" w:type="dxa"/>
            </w:tcMar>
          </w:tcPr>
          <w:p w:rsidR="00CD3888" w:rsidRPr="00C55CF7" w:rsidRDefault="00CD3888" w:rsidP="00A712BC">
            <w:pPr>
              <w:pStyle w:val="ab"/>
              <w:spacing w:before="0" w:beforeAutospacing="0" w:after="0" w:afterAutospacing="0" w:line="254" w:lineRule="auto"/>
              <w:ind w:left="101" w:right="173"/>
              <w:jc w:val="both"/>
              <w:rPr>
                <w:rFonts w:eastAsia="Calibri"/>
                <w:color w:val="000000"/>
                <w:kern w:val="24"/>
              </w:rPr>
            </w:pPr>
            <w:r w:rsidRPr="00C55CF7">
              <w:rPr>
                <w:rFonts w:eastAsia="Calibri"/>
                <w:color w:val="000000"/>
                <w:kern w:val="24"/>
                <w:lang w:val="kk-KZ"/>
              </w:rPr>
              <w:t>К</w:t>
            </w:r>
            <w:r w:rsidRPr="00C55CF7">
              <w:rPr>
                <w:color w:val="000000" w:themeColor="text1"/>
                <w:kern w:val="24"/>
                <w:lang w:val="kk-KZ"/>
              </w:rPr>
              <w:t xml:space="preserve">азахский язык </w:t>
            </w:r>
          </w:p>
        </w:tc>
        <w:tc>
          <w:tcPr>
            <w:tcW w:w="2040" w:type="dxa"/>
          </w:tcPr>
          <w:p w:rsidR="00CD3888" w:rsidRPr="00C55CF7" w:rsidRDefault="00CD3888" w:rsidP="00A712BC">
            <w:pPr>
              <w:pStyle w:val="ab"/>
              <w:spacing w:before="0" w:beforeAutospacing="0" w:after="0" w:afterAutospacing="0" w:line="254" w:lineRule="auto"/>
              <w:jc w:val="center"/>
              <w:rPr>
                <w:color w:val="000000" w:themeColor="text1"/>
                <w:kern w:val="24"/>
                <w:lang w:val="kk-KZ"/>
              </w:rPr>
            </w:pPr>
          </w:p>
        </w:tc>
        <w:tc>
          <w:tcPr>
            <w:tcW w:w="2268" w:type="dxa"/>
          </w:tcPr>
          <w:p w:rsidR="00CD3888" w:rsidRPr="00C55CF7" w:rsidRDefault="00CD3888" w:rsidP="00A712BC">
            <w:pPr>
              <w:pStyle w:val="ab"/>
              <w:spacing w:before="0" w:beforeAutospacing="0" w:after="0" w:afterAutospacing="0" w:line="254" w:lineRule="auto"/>
              <w:jc w:val="center"/>
              <w:rPr>
                <w:color w:val="000000" w:themeColor="text1"/>
                <w:kern w:val="24"/>
                <w:lang w:val="kk-KZ"/>
              </w:rPr>
            </w:pPr>
            <w:r>
              <w:rPr>
                <w:color w:val="000000" w:themeColor="text1"/>
                <w:kern w:val="24"/>
                <w:lang w:val="kk-KZ"/>
              </w:rPr>
              <w:t>2 часа</w:t>
            </w:r>
          </w:p>
        </w:tc>
      </w:tr>
      <w:tr w:rsidR="00CD3888" w:rsidRPr="00C55CF7" w:rsidTr="00CD3888">
        <w:trPr>
          <w:trHeight w:val="20"/>
        </w:trPr>
        <w:tc>
          <w:tcPr>
            <w:tcW w:w="967" w:type="dxa"/>
            <w:vMerge/>
            <w:tcMar>
              <w:top w:w="15" w:type="dxa"/>
              <w:left w:w="15" w:type="dxa"/>
              <w:bottom w:w="15" w:type="dxa"/>
              <w:right w:w="15" w:type="dxa"/>
            </w:tcMar>
          </w:tcPr>
          <w:p w:rsidR="00CD3888" w:rsidRPr="00C55CF7" w:rsidRDefault="00CD3888" w:rsidP="00A712BC">
            <w:pPr>
              <w:spacing w:after="20" w:line="276" w:lineRule="auto"/>
              <w:ind w:left="20"/>
              <w:jc w:val="center"/>
              <w:rPr>
                <w:color w:val="000000"/>
                <w:sz w:val="24"/>
                <w:szCs w:val="24"/>
              </w:rPr>
            </w:pPr>
          </w:p>
        </w:tc>
        <w:tc>
          <w:tcPr>
            <w:tcW w:w="5540" w:type="dxa"/>
            <w:gridSpan w:val="2"/>
            <w:shd w:val="clear" w:color="auto" w:fill="auto"/>
            <w:tcMar>
              <w:top w:w="15" w:type="dxa"/>
              <w:left w:w="15" w:type="dxa"/>
              <w:bottom w:w="15" w:type="dxa"/>
              <w:right w:w="15" w:type="dxa"/>
            </w:tcMar>
          </w:tcPr>
          <w:p w:rsidR="00CD3888" w:rsidRPr="00C55CF7" w:rsidRDefault="00CD3888" w:rsidP="00A712BC">
            <w:pPr>
              <w:pStyle w:val="ab"/>
              <w:spacing w:before="0" w:beforeAutospacing="0" w:after="0" w:afterAutospacing="0" w:line="254" w:lineRule="auto"/>
              <w:ind w:left="101" w:right="173"/>
              <w:jc w:val="both"/>
              <w:rPr>
                <w:rFonts w:eastAsia="Calibri"/>
                <w:color w:val="000000"/>
                <w:kern w:val="24"/>
                <w:lang w:val="kk-KZ"/>
              </w:rPr>
            </w:pPr>
            <w:r w:rsidRPr="00C55CF7">
              <w:rPr>
                <w:rFonts w:eastAsia="Calibri"/>
                <w:color w:val="000000"/>
                <w:kern w:val="24"/>
                <w:lang w:val="kk-KZ"/>
              </w:rPr>
              <w:t>К</w:t>
            </w:r>
            <w:r w:rsidRPr="00C55CF7">
              <w:rPr>
                <w:color w:val="000000" w:themeColor="text1"/>
                <w:kern w:val="24"/>
                <w:lang w:val="kk-KZ"/>
              </w:rPr>
              <w:t xml:space="preserve">азахский язык </w:t>
            </w:r>
            <w:r w:rsidRPr="00C55CF7">
              <w:rPr>
                <w:rFonts w:eastAsia="Calibri"/>
                <w:color w:val="000000"/>
                <w:kern w:val="24"/>
                <w:lang w:val="kk-KZ"/>
              </w:rPr>
              <w:t>***</w:t>
            </w:r>
          </w:p>
        </w:tc>
        <w:tc>
          <w:tcPr>
            <w:tcW w:w="2040" w:type="dxa"/>
          </w:tcPr>
          <w:p w:rsidR="00CD3888" w:rsidRPr="00C55CF7" w:rsidRDefault="00CD3888" w:rsidP="00A712BC">
            <w:pPr>
              <w:pStyle w:val="ab"/>
              <w:spacing w:before="0" w:beforeAutospacing="0" w:after="0" w:afterAutospacing="0" w:line="254" w:lineRule="auto"/>
              <w:jc w:val="center"/>
              <w:rPr>
                <w:color w:val="000000" w:themeColor="text1"/>
                <w:kern w:val="24"/>
                <w:lang w:val="kk-KZ"/>
              </w:rPr>
            </w:pPr>
            <w:r w:rsidRPr="00C55CF7">
              <w:rPr>
                <w:color w:val="000000" w:themeColor="text1"/>
                <w:kern w:val="24"/>
                <w:lang w:val="kk-KZ"/>
              </w:rPr>
              <w:t>ежедневно</w:t>
            </w:r>
          </w:p>
        </w:tc>
        <w:tc>
          <w:tcPr>
            <w:tcW w:w="2268" w:type="dxa"/>
          </w:tcPr>
          <w:p w:rsidR="00CD3888" w:rsidRPr="00C55CF7" w:rsidRDefault="00CD3888" w:rsidP="00A712BC">
            <w:pPr>
              <w:pStyle w:val="ab"/>
              <w:spacing w:before="0" w:beforeAutospacing="0" w:after="0" w:afterAutospacing="0" w:line="254" w:lineRule="auto"/>
              <w:jc w:val="center"/>
              <w:rPr>
                <w:color w:val="000000" w:themeColor="text1"/>
                <w:kern w:val="24"/>
                <w:lang w:val="kk-KZ"/>
              </w:rPr>
            </w:pPr>
          </w:p>
        </w:tc>
      </w:tr>
      <w:tr w:rsidR="00CD3888" w:rsidRPr="00C55CF7" w:rsidTr="00CD3888">
        <w:trPr>
          <w:trHeight w:val="20"/>
        </w:trPr>
        <w:tc>
          <w:tcPr>
            <w:tcW w:w="967" w:type="dxa"/>
            <w:tcMar>
              <w:top w:w="15" w:type="dxa"/>
              <w:left w:w="15" w:type="dxa"/>
              <w:bottom w:w="15" w:type="dxa"/>
              <w:right w:w="15" w:type="dxa"/>
            </w:tcMar>
          </w:tcPr>
          <w:p w:rsidR="00CD3888" w:rsidRPr="00C55CF7" w:rsidRDefault="00CD3888" w:rsidP="00A712BC">
            <w:pPr>
              <w:spacing w:after="20" w:line="276" w:lineRule="auto"/>
              <w:ind w:left="20"/>
              <w:jc w:val="center"/>
              <w:rPr>
                <w:color w:val="000000"/>
                <w:sz w:val="24"/>
                <w:szCs w:val="24"/>
              </w:rPr>
            </w:pPr>
            <w:r w:rsidRPr="00C55CF7">
              <w:rPr>
                <w:color w:val="000000"/>
                <w:sz w:val="24"/>
                <w:szCs w:val="24"/>
              </w:rPr>
              <w:t>3</w:t>
            </w:r>
          </w:p>
        </w:tc>
        <w:tc>
          <w:tcPr>
            <w:tcW w:w="5540" w:type="dxa"/>
            <w:gridSpan w:val="2"/>
            <w:shd w:val="clear" w:color="auto" w:fill="auto"/>
            <w:tcMar>
              <w:top w:w="15" w:type="dxa"/>
              <w:left w:w="15" w:type="dxa"/>
              <w:bottom w:w="15" w:type="dxa"/>
              <w:right w:w="15" w:type="dxa"/>
            </w:tcMar>
          </w:tcPr>
          <w:p w:rsidR="00CD3888" w:rsidRPr="00C55CF7" w:rsidRDefault="00CD3888" w:rsidP="00A712BC">
            <w:pPr>
              <w:pStyle w:val="ab"/>
              <w:spacing w:before="0" w:beforeAutospacing="0" w:after="0" w:afterAutospacing="0" w:line="254" w:lineRule="auto"/>
              <w:ind w:left="101" w:right="173"/>
              <w:jc w:val="both"/>
              <w:rPr>
                <w:rFonts w:eastAsia="Calibri"/>
                <w:color w:val="000000"/>
                <w:kern w:val="24"/>
                <w:lang w:val="kk-KZ"/>
              </w:rPr>
            </w:pPr>
            <w:r w:rsidRPr="00C55CF7">
              <w:rPr>
                <w:rFonts w:eastAsia="Calibri"/>
                <w:color w:val="000000"/>
                <w:kern w:val="24"/>
                <w:lang w:val="kk-KZ"/>
              </w:rPr>
              <w:t>Основы грамоты</w:t>
            </w:r>
          </w:p>
        </w:tc>
        <w:tc>
          <w:tcPr>
            <w:tcW w:w="2040" w:type="dxa"/>
          </w:tcPr>
          <w:p w:rsidR="00CD3888" w:rsidRPr="00C55CF7" w:rsidRDefault="00CD3888" w:rsidP="00A712BC">
            <w:pPr>
              <w:pStyle w:val="ab"/>
              <w:spacing w:before="0" w:beforeAutospacing="0" w:after="0" w:afterAutospacing="0" w:line="254" w:lineRule="auto"/>
              <w:jc w:val="center"/>
              <w:rPr>
                <w:color w:val="000000" w:themeColor="text1"/>
                <w:kern w:val="24"/>
                <w:lang w:val="kk-KZ"/>
              </w:rPr>
            </w:pPr>
          </w:p>
        </w:tc>
        <w:tc>
          <w:tcPr>
            <w:tcW w:w="2268" w:type="dxa"/>
          </w:tcPr>
          <w:p w:rsidR="00CD3888" w:rsidRPr="00C55CF7" w:rsidRDefault="00CD3888" w:rsidP="00A712BC">
            <w:pPr>
              <w:pStyle w:val="ab"/>
              <w:spacing w:before="0" w:beforeAutospacing="0" w:after="0" w:afterAutospacing="0" w:line="254" w:lineRule="auto"/>
              <w:jc w:val="center"/>
              <w:rPr>
                <w:color w:val="000000" w:themeColor="text1"/>
                <w:kern w:val="24"/>
                <w:lang w:val="kk-KZ"/>
              </w:rPr>
            </w:pPr>
            <w:r>
              <w:rPr>
                <w:color w:val="000000" w:themeColor="text1"/>
                <w:kern w:val="24"/>
                <w:lang w:val="kk-KZ"/>
              </w:rPr>
              <w:t xml:space="preserve">3 часа </w:t>
            </w:r>
          </w:p>
        </w:tc>
      </w:tr>
      <w:tr w:rsidR="00CD3888" w:rsidRPr="00C55CF7" w:rsidTr="00CD3888">
        <w:trPr>
          <w:trHeight w:val="20"/>
        </w:trPr>
        <w:tc>
          <w:tcPr>
            <w:tcW w:w="967" w:type="dxa"/>
            <w:tcMar>
              <w:top w:w="15" w:type="dxa"/>
              <w:left w:w="15" w:type="dxa"/>
              <w:bottom w:w="15" w:type="dxa"/>
              <w:right w:w="15" w:type="dxa"/>
            </w:tcMar>
          </w:tcPr>
          <w:p w:rsidR="00CD3888" w:rsidRPr="00C55CF7" w:rsidRDefault="00CD3888" w:rsidP="00A712BC">
            <w:pPr>
              <w:spacing w:after="20" w:line="276" w:lineRule="auto"/>
              <w:ind w:left="20"/>
              <w:jc w:val="center"/>
              <w:rPr>
                <w:sz w:val="24"/>
                <w:szCs w:val="24"/>
                <w:lang w:val="en-US"/>
              </w:rPr>
            </w:pPr>
          </w:p>
        </w:tc>
        <w:tc>
          <w:tcPr>
            <w:tcW w:w="5540" w:type="dxa"/>
            <w:gridSpan w:val="2"/>
            <w:shd w:val="clear" w:color="auto" w:fill="auto"/>
            <w:tcMar>
              <w:top w:w="15" w:type="dxa"/>
              <w:left w:w="15" w:type="dxa"/>
              <w:bottom w:w="15" w:type="dxa"/>
              <w:right w:w="15" w:type="dxa"/>
            </w:tcMar>
          </w:tcPr>
          <w:p w:rsidR="00CD3888" w:rsidRPr="00C55CF7" w:rsidRDefault="00CD3888" w:rsidP="00A712BC">
            <w:pPr>
              <w:ind w:left="133"/>
              <w:rPr>
                <w:rFonts w:eastAsia="Calibri"/>
                <w:color w:val="000000"/>
                <w:kern w:val="24"/>
                <w:sz w:val="24"/>
                <w:szCs w:val="24"/>
              </w:rPr>
            </w:pPr>
            <w:r>
              <w:t>Коммуникативная, познавательная деятельность</w:t>
            </w:r>
          </w:p>
        </w:tc>
        <w:tc>
          <w:tcPr>
            <w:tcW w:w="2040" w:type="dxa"/>
          </w:tcPr>
          <w:p w:rsidR="00CD3888" w:rsidRPr="00C55CF7" w:rsidRDefault="00CD3888" w:rsidP="00A712BC">
            <w:pPr>
              <w:pStyle w:val="ab"/>
              <w:spacing w:before="0" w:beforeAutospacing="0" w:after="0" w:afterAutospacing="0" w:line="254" w:lineRule="auto"/>
              <w:jc w:val="center"/>
              <w:rPr>
                <w:color w:val="000000" w:themeColor="text1"/>
                <w:kern w:val="24"/>
                <w:lang w:val="kk-KZ"/>
              </w:rPr>
            </w:pPr>
            <w:r w:rsidRPr="00C55CF7">
              <w:rPr>
                <w:color w:val="000000" w:themeColor="text1"/>
                <w:kern w:val="24"/>
                <w:lang w:val="kk-KZ"/>
              </w:rPr>
              <w:t>ежедневно</w:t>
            </w:r>
          </w:p>
        </w:tc>
        <w:tc>
          <w:tcPr>
            <w:tcW w:w="2268" w:type="dxa"/>
          </w:tcPr>
          <w:p w:rsidR="00CD3888" w:rsidRPr="00C55CF7" w:rsidRDefault="00CD3888" w:rsidP="00A712BC">
            <w:pPr>
              <w:pStyle w:val="ab"/>
              <w:spacing w:before="0" w:beforeAutospacing="0" w:after="0" w:afterAutospacing="0" w:line="254" w:lineRule="auto"/>
              <w:jc w:val="center"/>
            </w:pPr>
          </w:p>
        </w:tc>
      </w:tr>
      <w:tr w:rsidR="00CD3888" w:rsidRPr="00C55CF7" w:rsidTr="00CD3888">
        <w:trPr>
          <w:trHeight w:val="20"/>
        </w:trPr>
        <w:tc>
          <w:tcPr>
            <w:tcW w:w="967" w:type="dxa"/>
            <w:tcMar>
              <w:top w:w="15" w:type="dxa"/>
              <w:left w:w="15" w:type="dxa"/>
              <w:bottom w:w="15" w:type="dxa"/>
              <w:right w:w="15" w:type="dxa"/>
            </w:tcMar>
          </w:tcPr>
          <w:p w:rsidR="00CD3888" w:rsidRPr="00C55CF7" w:rsidRDefault="00CD3888" w:rsidP="00A712BC">
            <w:pPr>
              <w:spacing w:after="20" w:line="276" w:lineRule="auto"/>
              <w:ind w:left="20"/>
              <w:jc w:val="center"/>
              <w:rPr>
                <w:color w:val="000000"/>
                <w:sz w:val="24"/>
                <w:szCs w:val="24"/>
                <w:lang w:val="en-US"/>
              </w:rPr>
            </w:pPr>
            <w:r w:rsidRPr="00C55CF7">
              <w:rPr>
                <w:color w:val="000000"/>
                <w:sz w:val="24"/>
                <w:szCs w:val="24"/>
                <w:lang w:val="en-US"/>
              </w:rPr>
              <w:t>4</w:t>
            </w:r>
          </w:p>
        </w:tc>
        <w:tc>
          <w:tcPr>
            <w:tcW w:w="5540" w:type="dxa"/>
            <w:gridSpan w:val="2"/>
            <w:shd w:val="clear" w:color="auto" w:fill="auto"/>
            <w:tcMar>
              <w:top w:w="15" w:type="dxa"/>
              <w:left w:w="15" w:type="dxa"/>
              <w:bottom w:w="15" w:type="dxa"/>
              <w:right w:w="15" w:type="dxa"/>
            </w:tcMar>
          </w:tcPr>
          <w:p w:rsidR="00CD3888" w:rsidRPr="00C55CF7" w:rsidRDefault="00CD3888" w:rsidP="00A712BC">
            <w:pPr>
              <w:ind w:left="133"/>
              <w:rPr>
                <w:rFonts w:eastAsia="Calibri"/>
                <w:color w:val="000000"/>
                <w:kern w:val="24"/>
                <w:sz w:val="24"/>
                <w:szCs w:val="24"/>
              </w:rPr>
            </w:pPr>
            <w:r w:rsidRPr="00C55CF7">
              <w:rPr>
                <w:rFonts w:eastAsia="Calibri"/>
                <w:color w:val="000000"/>
                <w:kern w:val="24"/>
                <w:sz w:val="24"/>
                <w:szCs w:val="24"/>
              </w:rPr>
              <w:t>Основы математики</w:t>
            </w:r>
          </w:p>
        </w:tc>
        <w:tc>
          <w:tcPr>
            <w:tcW w:w="2040" w:type="dxa"/>
          </w:tcPr>
          <w:p w:rsidR="00CD3888" w:rsidRPr="00C55CF7" w:rsidRDefault="00CD3888" w:rsidP="00A712BC">
            <w:pPr>
              <w:pStyle w:val="ab"/>
              <w:spacing w:before="0" w:beforeAutospacing="0" w:after="0" w:afterAutospacing="0" w:line="254" w:lineRule="auto"/>
              <w:jc w:val="center"/>
              <w:rPr>
                <w:color w:val="000000" w:themeColor="text1"/>
                <w:kern w:val="24"/>
                <w:lang w:val="kk-KZ"/>
              </w:rPr>
            </w:pPr>
          </w:p>
        </w:tc>
        <w:tc>
          <w:tcPr>
            <w:tcW w:w="2268" w:type="dxa"/>
          </w:tcPr>
          <w:p w:rsidR="00CD3888" w:rsidRPr="00C55CF7" w:rsidRDefault="00CD3888" w:rsidP="00A712BC">
            <w:pPr>
              <w:pStyle w:val="ab"/>
              <w:spacing w:before="0" w:beforeAutospacing="0" w:after="0" w:afterAutospacing="0" w:line="254" w:lineRule="auto"/>
              <w:jc w:val="center"/>
            </w:pPr>
            <w:r>
              <w:t>3 часа</w:t>
            </w:r>
          </w:p>
        </w:tc>
      </w:tr>
      <w:tr w:rsidR="00CD3888" w:rsidRPr="00C55CF7" w:rsidTr="00CD3888">
        <w:trPr>
          <w:trHeight w:val="20"/>
        </w:trPr>
        <w:tc>
          <w:tcPr>
            <w:tcW w:w="967" w:type="dxa"/>
            <w:tcMar>
              <w:top w:w="15" w:type="dxa"/>
              <w:left w:w="15" w:type="dxa"/>
              <w:bottom w:w="15" w:type="dxa"/>
              <w:right w:w="15" w:type="dxa"/>
            </w:tcMar>
          </w:tcPr>
          <w:p w:rsidR="00CD3888" w:rsidRPr="00C55CF7" w:rsidRDefault="00CD3888" w:rsidP="00A712BC">
            <w:pPr>
              <w:spacing w:after="20" w:line="276" w:lineRule="auto"/>
              <w:ind w:left="20"/>
              <w:jc w:val="center"/>
              <w:rPr>
                <w:color w:val="000000"/>
                <w:sz w:val="24"/>
                <w:szCs w:val="24"/>
                <w:lang w:val="en-US"/>
              </w:rPr>
            </w:pPr>
          </w:p>
        </w:tc>
        <w:tc>
          <w:tcPr>
            <w:tcW w:w="5540" w:type="dxa"/>
            <w:gridSpan w:val="2"/>
            <w:shd w:val="clear" w:color="auto" w:fill="auto"/>
            <w:tcMar>
              <w:top w:w="15" w:type="dxa"/>
              <w:left w:w="15" w:type="dxa"/>
              <w:bottom w:w="15" w:type="dxa"/>
              <w:right w:w="15" w:type="dxa"/>
            </w:tcMar>
          </w:tcPr>
          <w:p w:rsidR="00CD3888" w:rsidRPr="00C55CF7" w:rsidRDefault="00CD3888" w:rsidP="00A712BC">
            <w:pPr>
              <w:ind w:left="133"/>
              <w:rPr>
                <w:rFonts w:eastAsia="Calibri"/>
                <w:color w:val="000000"/>
                <w:kern w:val="24"/>
                <w:sz w:val="24"/>
                <w:szCs w:val="24"/>
              </w:rPr>
            </w:pPr>
            <w:r>
              <w:t>Познавательная, исследовательская деятельность</w:t>
            </w:r>
          </w:p>
        </w:tc>
        <w:tc>
          <w:tcPr>
            <w:tcW w:w="2040" w:type="dxa"/>
          </w:tcPr>
          <w:p w:rsidR="00CD3888" w:rsidRPr="00C55CF7" w:rsidRDefault="00CD3888" w:rsidP="00A712BC">
            <w:pPr>
              <w:pStyle w:val="ab"/>
              <w:spacing w:before="0" w:beforeAutospacing="0" w:after="0" w:afterAutospacing="0" w:line="254" w:lineRule="auto"/>
              <w:jc w:val="center"/>
              <w:rPr>
                <w:color w:val="000000" w:themeColor="text1"/>
                <w:kern w:val="24"/>
                <w:lang w:val="kk-KZ"/>
              </w:rPr>
            </w:pPr>
            <w:r w:rsidRPr="00C55CF7">
              <w:rPr>
                <w:color w:val="000000" w:themeColor="text1"/>
                <w:kern w:val="24"/>
                <w:lang w:val="kk-KZ"/>
              </w:rPr>
              <w:t>ежедневно</w:t>
            </w:r>
          </w:p>
        </w:tc>
        <w:tc>
          <w:tcPr>
            <w:tcW w:w="2268" w:type="dxa"/>
          </w:tcPr>
          <w:p w:rsidR="00CD3888" w:rsidRPr="00C55CF7" w:rsidRDefault="00CD3888" w:rsidP="00A712BC">
            <w:pPr>
              <w:pStyle w:val="ab"/>
              <w:spacing w:before="0" w:beforeAutospacing="0" w:after="0" w:afterAutospacing="0" w:line="254" w:lineRule="auto"/>
              <w:jc w:val="center"/>
            </w:pPr>
          </w:p>
        </w:tc>
      </w:tr>
      <w:tr w:rsidR="00CD3888" w:rsidRPr="00C55CF7" w:rsidTr="00CD3888">
        <w:trPr>
          <w:trHeight w:val="303"/>
        </w:trPr>
        <w:tc>
          <w:tcPr>
            <w:tcW w:w="967" w:type="dxa"/>
            <w:tcMar>
              <w:top w:w="15" w:type="dxa"/>
              <w:left w:w="15" w:type="dxa"/>
              <w:bottom w:w="15" w:type="dxa"/>
              <w:right w:w="15" w:type="dxa"/>
            </w:tcMar>
          </w:tcPr>
          <w:p w:rsidR="00CD3888" w:rsidRPr="00C55CF7" w:rsidRDefault="00CD3888" w:rsidP="00A712BC">
            <w:pPr>
              <w:spacing w:after="20" w:line="276" w:lineRule="auto"/>
              <w:ind w:left="20"/>
              <w:jc w:val="center"/>
              <w:rPr>
                <w:color w:val="000000"/>
                <w:sz w:val="24"/>
                <w:szCs w:val="24"/>
                <w:lang w:val="en-US"/>
              </w:rPr>
            </w:pPr>
            <w:r w:rsidRPr="00C55CF7">
              <w:rPr>
                <w:color w:val="000000"/>
                <w:sz w:val="24"/>
                <w:szCs w:val="24"/>
                <w:lang w:val="en-US"/>
              </w:rPr>
              <w:t>5</w:t>
            </w:r>
          </w:p>
        </w:tc>
        <w:tc>
          <w:tcPr>
            <w:tcW w:w="5540" w:type="dxa"/>
            <w:gridSpan w:val="2"/>
            <w:shd w:val="clear" w:color="auto" w:fill="auto"/>
            <w:tcMar>
              <w:top w:w="15" w:type="dxa"/>
              <w:left w:w="15" w:type="dxa"/>
              <w:bottom w:w="15" w:type="dxa"/>
              <w:right w:w="15" w:type="dxa"/>
            </w:tcMar>
          </w:tcPr>
          <w:p w:rsidR="00CD3888" w:rsidRPr="00C55CF7" w:rsidRDefault="00CD3888" w:rsidP="00A712BC">
            <w:pPr>
              <w:pStyle w:val="ab"/>
              <w:spacing w:before="0" w:beforeAutospacing="0" w:after="0" w:afterAutospacing="0" w:line="254" w:lineRule="auto"/>
              <w:ind w:left="101" w:right="173"/>
              <w:jc w:val="both"/>
              <w:rPr>
                <w:lang w:val="kk-KZ"/>
              </w:rPr>
            </w:pPr>
            <w:r w:rsidRPr="00C55CF7">
              <w:rPr>
                <w:lang w:val="kk-KZ"/>
              </w:rPr>
              <w:t>Ознакомление с окружающим миром</w:t>
            </w:r>
          </w:p>
        </w:tc>
        <w:tc>
          <w:tcPr>
            <w:tcW w:w="2040" w:type="dxa"/>
          </w:tcPr>
          <w:p w:rsidR="00CD3888" w:rsidRPr="00C55CF7" w:rsidRDefault="00CD3888" w:rsidP="00A712BC">
            <w:pPr>
              <w:pStyle w:val="ab"/>
              <w:spacing w:before="0" w:beforeAutospacing="0" w:after="0" w:afterAutospacing="0" w:line="254" w:lineRule="auto"/>
              <w:jc w:val="center"/>
              <w:rPr>
                <w:color w:val="000000" w:themeColor="text1"/>
                <w:kern w:val="24"/>
                <w:lang w:val="kk-KZ"/>
              </w:rPr>
            </w:pPr>
          </w:p>
        </w:tc>
        <w:tc>
          <w:tcPr>
            <w:tcW w:w="2268" w:type="dxa"/>
          </w:tcPr>
          <w:p w:rsidR="00CD3888" w:rsidRPr="00C55CF7" w:rsidRDefault="001A19ED" w:rsidP="00A712BC">
            <w:pPr>
              <w:pStyle w:val="ab"/>
              <w:spacing w:before="0" w:beforeAutospacing="0" w:after="0" w:afterAutospacing="0" w:line="254" w:lineRule="auto"/>
              <w:jc w:val="center"/>
            </w:pPr>
            <w:r>
              <w:t>2часа</w:t>
            </w:r>
          </w:p>
        </w:tc>
      </w:tr>
      <w:tr w:rsidR="001A19ED" w:rsidRPr="00C55CF7" w:rsidTr="00CD3888">
        <w:trPr>
          <w:trHeight w:val="303"/>
        </w:trPr>
        <w:tc>
          <w:tcPr>
            <w:tcW w:w="967" w:type="dxa"/>
            <w:tcMar>
              <w:top w:w="15" w:type="dxa"/>
              <w:left w:w="15" w:type="dxa"/>
              <w:bottom w:w="15" w:type="dxa"/>
              <w:right w:w="15" w:type="dxa"/>
            </w:tcMar>
          </w:tcPr>
          <w:p w:rsidR="001A19ED" w:rsidRPr="00C55CF7" w:rsidRDefault="001A19ED" w:rsidP="00A712BC">
            <w:pPr>
              <w:spacing w:after="20" w:line="276" w:lineRule="auto"/>
              <w:ind w:left="20"/>
              <w:jc w:val="center"/>
              <w:rPr>
                <w:color w:val="000000"/>
                <w:sz w:val="24"/>
                <w:szCs w:val="24"/>
                <w:lang w:val="en-US"/>
              </w:rPr>
            </w:pPr>
          </w:p>
        </w:tc>
        <w:tc>
          <w:tcPr>
            <w:tcW w:w="5540" w:type="dxa"/>
            <w:gridSpan w:val="2"/>
            <w:shd w:val="clear" w:color="auto" w:fill="auto"/>
            <w:tcMar>
              <w:top w:w="15" w:type="dxa"/>
              <w:left w:w="15" w:type="dxa"/>
              <w:bottom w:w="15" w:type="dxa"/>
              <w:right w:w="15" w:type="dxa"/>
            </w:tcMar>
          </w:tcPr>
          <w:p w:rsidR="001A19ED" w:rsidRPr="00C55CF7" w:rsidRDefault="001A19ED" w:rsidP="00A712BC">
            <w:pPr>
              <w:pStyle w:val="ab"/>
              <w:spacing w:before="0" w:beforeAutospacing="0" w:after="0" w:afterAutospacing="0" w:line="254" w:lineRule="auto"/>
              <w:ind w:left="101" w:right="173"/>
              <w:jc w:val="both"/>
              <w:rPr>
                <w:lang w:val="kk-KZ"/>
              </w:rPr>
            </w:pPr>
            <w:r>
              <w:t>Исследовательская, познавательная, коммуникативная, трудовая деятельность</w:t>
            </w:r>
          </w:p>
        </w:tc>
        <w:tc>
          <w:tcPr>
            <w:tcW w:w="2040" w:type="dxa"/>
          </w:tcPr>
          <w:p w:rsidR="001A19ED" w:rsidRPr="00C55CF7" w:rsidRDefault="001A19ED" w:rsidP="00A712BC">
            <w:pPr>
              <w:pStyle w:val="ab"/>
              <w:spacing w:before="0" w:beforeAutospacing="0" w:after="0" w:afterAutospacing="0" w:line="254" w:lineRule="auto"/>
              <w:jc w:val="center"/>
              <w:rPr>
                <w:color w:val="000000" w:themeColor="text1"/>
                <w:kern w:val="24"/>
                <w:lang w:val="kk-KZ"/>
              </w:rPr>
            </w:pPr>
            <w:r w:rsidRPr="00C55CF7">
              <w:rPr>
                <w:color w:val="000000" w:themeColor="text1"/>
                <w:kern w:val="24"/>
                <w:lang w:val="kk-KZ"/>
              </w:rPr>
              <w:t>ежедневно</w:t>
            </w:r>
          </w:p>
        </w:tc>
        <w:tc>
          <w:tcPr>
            <w:tcW w:w="2268" w:type="dxa"/>
          </w:tcPr>
          <w:p w:rsidR="001A19ED" w:rsidRDefault="001A19ED" w:rsidP="00A712BC">
            <w:pPr>
              <w:pStyle w:val="ab"/>
              <w:spacing w:before="0" w:beforeAutospacing="0" w:after="0" w:afterAutospacing="0" w:line="254" w:lineRule="auto"/>
              <w:jc w:val="center"/>
            </w:pPr>
          </w:p>
        </w:tc>
      </w:tr>
      <w:tr w:rsidR="00CD3888" w:rsidRPr="00C55CF7" w:rsidTr="00CD3888">
        <w:trPr>
          <w:trHeight w:val="20"/>
        </w:trPr>
        <w:tc>
          <w:tcPr>
            <w:tcW w:w="967" w:type="dxa"/>
            <w:vMerge w:val="restart"/>
            <w:tcMar>
              <w:top w:w="15" w:type="dxa"/>
              <w:left w:w="15" w:type="dxa"/>
              <w:bottom w:w="15" w:type="dxa"/>
              <w:right w:w="15" w:type="dxa"/>
            </w:tcMar>
          </w:tcPr>
          <w:p w:rsidR="00CD3888" w:rsidRPr="00C55CF7" w:rsidRDefault="00CD3888" w:rsidP="00A712BC">
            <w:pPr>
              <w:spacing w:after="20" w:line="276" w:lineRule="auto"/>
              <w:jc w:val="center"/>
              <w:rPr>
                <w:color w:val="000000"/>
                <w:sz w:val="24"/>
                <w:szCs w:val="24"/>
                <w:lang w:val="en-US"/>
              </w:rPr>
            </w:pPr>
            <w:r w:rsidRPr="00C55CF7">
              <w:rPr>
                <w:color w:val="000000"/>
                <w:sz w:val="24"/>
                <w:szCs w:val="24"/>
                <w:lang w:val="en-US"/>
              </w:rPr>
              <w:t>6</w:t>
            </w:r>
          </w:p>
        </w:tc>
        <w:tc>
          <w:tcPr>
            <w:tcW w:w="5540" w:type="dxa"/>
            <w:gridSpan w:val="2"/>
            <w:shd w:val="clear" w:color="auto" w:fill="auto"/>
            <w:tcMar>
              <w:top w:w="15" w:type="dxa"/>
              <w:left w:w="15" w:type="dxa"/>
              <w:bottom w:w="15" w:type="dxa"/>
              <w:right w:w="15" w:type="dxa"/>
            </w:tcMar>
          </w:tcPr>
          <w:p w:rsidR="00CD3888" w:rsidRPr="00C55CF7" w:rsidRDefault="00CD3888" w:rsidP="00A712BC">
            <w:pPr>
              <w:pStyle w:val="ab"/>
              <w:spacing w:before="0" w:beforeAutospacing="0" w:after="0" w:afterAutospacing="0" w:line="254" w:lineRule="auto"/>
              <w:ind w:left="101" w:right="173"/>
              <w:jc w:val="both"/>
            </w:pPr>
            <w:r w:rsidRPr="00C55CF7">
              <w:rPr>
                <w:rFonts w:eastAsia="Calibri"/>
                <w:color w:val="000000"/>
                <w:kern w:val="24"/>
                <w:lang w:val="kk-KZ"/>
              </w:rPr>
              <w:t xml:space="preserve">Рисование </w:t>
            </w:r>
          </w:p>
        </w:tc>
        <w:tc>
          <w:tcPr>
            <w:tcW w:w="2040" w:type="dxa"/>
          </w:tcPr>
          <w:p w:rsidR="00CD3888" w:rsidRPr="00C55CF7" w:rsidRDefault="00CD3888" w:rsidP="00A712BC">
            <w:pPr>
              <w:pStyle w:val="ab"/>
              <w:spacing w:before="0" w:beforeAutospacing="0" w:after="0" w:afterAutospacing="0" w:line="254" w:lineRule="auto"/>
              <w:jc w:val="center"/>
              <w:rPr>
                <w:color w:val="000000" w:themeColor="text1"/>
                <w:kern w:val="24"/>
                <w:lang w:val="kk-KZ"/>
              </w:rPr>
            </w:pPr>
          </w:p>
        </w:tc>
        <w:tc>
          <w:tcPr>
            <w:tcW w:w="2268" w:type="dxa"/>
            <w:vMerge w:val="restart"/>
            <w:vAlign w:val="center"/>
          </w:tcPr>
          <w:p w:rsidR="00CD3888" w:rsidRPr="00C55CF7" w:rsidRDefault="001A19ED" w:rsidP="00A712BC">
            <w:pPr>
              <w:pStyle w:val="ab"/>
              <w:spacing w:before="0" w:beforeAutospacing="0" w:after="0" w:afterAutospacing="0" w:line="254" w:lineRule="auto"/>
              <w:jc w:val="center"/>
              <w:rPr>
                <w:color w:val="000000" w:themeColor="text1"/>
                <w:kern w:val="24"/>
                <w:lang w:val="kk-KZ"/>
              </w:rPr>
            </w:pPr>
            <w:r>
              <w:rPr>
                <w:color w:val="000000" w:themeColor="text1"/>
                <w:kern w:val="24"/>
                <w:lang w:val="kk-KZ"/>
              </w:rPr>
              <w:t>1час</w:t>
            </w:r>
          </w:p>
        </w:tc>
      </w:tr>
      <w:tr w:rsidR="00CD3888" w:rsidRPr="00C55CF7" w:rsidTr="00CD3888">
        <w:trPr>
          <w:trHeight w:val="20"/>
        </w:trPr>
        <w:tc>
          <w:tcPr>
            <w:tcW w:w="967" w:type="dxa"/>
            <w:vMerge/>
            <w:tcMar>
              <w:top w:w="15" w:type="dxa"/>
              <w:left w:w="15" w:type="dxa"/>
              <w:bottom w:w="15" w:type="dxa"/>
              <w:right w:w="15" w:type="dxa"/>
            </w:tcMar>
          </w:tcPr>
          <w:p w:rsidR="00CD3888" w:rsidRPr="00C55CF7" w:rsidRDefault="00CD3888" w:rsidP="00A712BC">
            <w:pPr>
              <w:spacing w:after="20" w:line="276" w:lineRule="auto"/>
              <w:ind w:left="20"/>
              <w:jc w:val="center"/>
              <w:rPr>
                <w:color w:val="000000"/>
                <w:sz w:val="24"/>
                <w:szCs w:val="24"/>
                <w:lang w:val="en-US"/>
              </w:rPr>
            </w:pPr>
          </w:p>
        </w:tc>
        <w:tc>
          <w:tcPr>
            <w:tcW w:w="5540" w:type="dxa"/>
            <w:gridSpan w:val="2"/>
            <w:shd w:val="clear" w:color="auto" w:fill="auto"/>
            <w:tcMar>
              <w:top w:w="15" w:type="dxa"/>
              <w:left w:w="15" w:type="dxa"/>
              <w:bottom w:w="15" w:type="dxa"/>
              <w:right w:w="15" w:type="dxa"/>
            </w:tcMar>
          </w:tcPr>
          <w:p w:rsidR="00CD3888" w:rsidRPr="00C55CF7" w:rsidRDefault="00CD3888" w:rsidP="00A712BC">
            <w:pPr>
              <w:pStyle w:val="ab"/>
              <w:spacing w:before="0" w:beforeAutospacing="0" w:after="0" w:afterAutospacing="0" w:line="254" w:lineRule="auto"/>
              <w:ind w:left="101" w:right="173"/>
              <w:jc w:val="both"/>
              <w:rPr>
                <w:rFonts w:eastAsia="Calibri"/>
                <w:color w:val="000000"/>
                <w:kern w:val="24"/>
                <w:lang w:val="kk-KZ"/>
              </w:rPr>
            </w:pPr>
            <w:r w:rsidRPr="00C55CF7">
              <w:rPr>
                <w:rFonts w:eastAsia="Calibri"/>
                <w:color w:val="000000"/>
                <w:kern w:val="24"/>
                <w:lang w:val="kk-KZ"/>
              </w:rPr>
              <w:t>Лепка</w:t>
            </w:r>
          </w:p>
        </w:tc>
        <w:tc>
          <w:tcPr>
            <w:tcW w:w="2040" w:type="dxa"/>
          </w:tcPr>
          <w:p w:rsidR="00CD3888" w:rsidRPr="00C55CF7" w:rsidRDefault="00CD3888" w:rsidP="00A712BC">
            <w:pPr>
              <w:pStyle w:val="ab"/>
              <w:spacing w:before="0" w:beforeAutospacing="0" w:after="0" w:afterAutospacing="0" w:line="254" w:lineRule="auto"/>
              <w:jc w:val="center"/>
              <w:rPr>
                <w:color w:val="000000" w:themeColor="text1"/>
                <w:kern w:val="24"/>
                <w:lang w:val="kk-KZ"/>
              </w:rPr>
            </w:pPr>
          </w:p>
        </w:tc>
        <w:tc>
          <w:tcPr>
            <w:tcW w:w="2268" w:type="dxa"/>
            <w:vMerge/>
          </w:tcPr>
          <w:p w:rsidR="00CD3888" w:rsidRPr="00C55CF7" w:rsidRDefault="00CD3888" w:rsidP="00A712BC">
            <w:pPr>
              <w:pStyle w:val="ab"/>
              <w:spacing w:before="0" w:beforeAutospacing="0" w:after="0" w:afterAutospacing="0" w:line="254" w:lineRule="auto"/>
              <w:jc w:val="center"/>
              <w:rPr>
                <w:color w:val="000000" w:themeColor="text1"/>
                <w:kern w:val="24"/>
                <w:lang w:val="kk-KZ"/>
              </w:rPr>
            </w:pPr>
          </w:p>
        </w:tc>
      </w:tr>
      <w:tr w:rsidR="00CD3888" w:rsidRPr="00C55CF7" w:rsidTr="00CD3888">
        <w:trPr>
          <w:trHeight w:val="20"/>
        </w:trPr>
        <w:tc>
          <w:tcPr>
            <w:tcW w:w="967" w:type="dxa"/>
            <w:vMerge/>
            <w:tcMar>
              <w:top w:w="15" w:type="dxa"/>
              <w:left w:w="15" w:type="dxa"/>
              <w:bottom w:w="15" w:type="dxa"/>
              <w:right w:w="15" w:type="dxa"/>
            </w:tcMar>
          </w:tcPr>
          <w:p w:rsidR="00CD3888" w:rsidRPr="00C55CF7" w:rsidRDefault="00CD3888" w:rsidP="00A712BC">
            <w:pPr>
              <w:spacing w:after="20" w:line="276" w:lineRule="auto"/>
              <w:ind w:left="20"/>
              <w:jc w:val="center"/>
              <w:rPr>
                <w:color w:val="000000"/>
                <w:sz w:val="24"/>
                <w:szCs w:val="24"/>
                <w:lang w:val="en-US"/>
              </w:rPr>
            </w:pPr>
          </w:p>
        </w:tc>
        <w:tc>
          <w:tcPr>
            <w:tcW w:w="5540" w:type="dxa"/>
            <w:gridSpan w:val="2"/>
            <w:shd w:val="clear" w:color="auto" w:fill="auto"/>
            <w:tcMar>
              <w:top w:w="15" w:type="dxa"/>
              <w:left w:w="15" w:type="dxa"/>
              <w:bottom w:w="15" w:type="dxa"/>
              <w:right w:w="15" w:type="dxa"/>
            </w:tcMar>
          </w:tcPr>
          <w:p w:rsidR="00CD3888" w:rsidRPr="00C55CF7" w:rsidRDefault="00CD3888" w:rsidP="00A712BC">
            <w:pPr>
              <w:pStyle w:val="ab"/>
              <w:spacing w:before="0" w:beforeAutospacing="0" w:after="0" w:afterAutospacing="0" w:line="254" w:lineRule="auto"/>
              <w:ind w:left="101" w:right="173"/>
              <w:jc w:val="both"/>
              <w:rPr>
                <w:rFonts w:eastAsia="Calibri"/>
                <w:color w:val="000000"/>
                <w:kern w:val="24"/>
                <w:lang w:val="kk-KZ"/>
              </w:rPr>
            </w:pPr>
            <w:r w:rsidRPr="00C55CF7">
              <w:rPr>
                <w:rFonts w:eastAsia="Calibri"/>
                <w:color w:val="000000"/>
                <w:kern w:val="24"/>
                <w:lang w:val="kk-KZ"/>
              </w:rPr>
              <w:t>Аппликация</w:t>
            </w:r>
          </w:p>
        </w:tc>
        <w:tc>
          <w:tcPr>
            <w:tcW w:w="2040" w:type="dxa"/>
          </w:tcPr>
          <w:p w:rsidR="00CD3888" w:rsidRPr="00C55CF7" w:rsidRDefault="00CD3888" w:rsidP="00A712BC">
            <w:pPr>
              <w:pStyle w:val="ab"/>
              <w:spacing w:before="0" w:beforeAutospacing="0" w:after="0" w:afterAutospacing="0" w:line="254" w:lineRule="auto"/>
              <w:jc w:val="center"/>
              <w:rPr>
                <w:color w:val="000000" w:themeColor="text1"/>
                <w:kern w:val="24"/>
                <w:lang w:val="kk-KZ"/>
              </w:rPr>
            </w:pPr>
          </w:p>
        </w:tc>
        <w:tc>
          <w:tcPr>
            <w:tcW w:w="2268" w:type="dxa"/>
            <w:vMerge/>
          </w:tcPr>
          <w:p w:rsidR="00CD3888" w:rsidRPr="00C55CF7" w:rsidRDefault="00CD3888" w:rsidP="00A712BC">
            <w:pPr>
              <w:pStyle w:val="ab"/>
              <w:spacing w:before="0" w:beforeAutospacing="0" w:after="0" w:afterAutospacing="0" w:line="254" w:lineRule="auto"/>
              <w:jc w:val="center"/>
              <w:rPr>
                <w:color w:val="000000" w:themeColor="text1"/>
                <w:kern w:val="24"/>
                <w:lang w:val="kk-KZ"/>
              </w:rPr>
            </w:pPr>
          </w:p>
        </w:tc>
      </w:tr>
      <w:tr w:rsidR="00CD3888" w:rsidRPr="00C55CF7" w:rsidTr="00CD3888">
        <w:trPr>
          <w:trHeight w:val="20"/>
        </w:trPr>
        <w:tc>
          <w:tcPr>
            <w:tcW w:w="967" w:type="dxa"/>
            <w:vMerge/>
            <w:tcMar>
              <w:top w:w="15" w:type="dxa"/>
              <w:left w:w="15" w:type="dxa"/>
              <w:bottom w:w="15" w:type="dxa"/>
              <w:right w:w="15" w:type="dxa"/>
            </w:tcMar>
          </w:tcPr>
          <w:p w:rsidR="00CD3888" w:rsidRPr="00C55CF7" w:rsidRDefault="00CD3888" w:rsidP="00A712BC">
            <w:pPr>
              <w:spacing w:after="20" w:line="276" w:lineRule="auto"/>
              <w:ind w:left="20"/>
              <w:jc w:val="center"/>
              <w:rPr>
                <w:color w:val="000000"/>
                <w:sz w:val="24"/>
                <w:szCs w:val="24"/>
                <w:lang w:val="en-US"/>
              </w:rPr>
            </w:pPr>
          </w:p>
        </w:tc>
        <w:tc>
          <w:tcPr>
            <w:tcW w:w="5540" w:type="dxa"/>
            <w:gridSpan w:val="2"/>
            <w:shd w:val="clear" w:color="auto" w:fill="auto"/>
            <w:tcMar>
              <w:top w:w="15" w:type="dxa"/>
              <w:left w:w="15" w:type="dxa"/>
              <w:bottom w:w="15" w:type="dxa"/>
              <w:right w:w="15" w:type="dxa"/>
            </w:tcMar>
          </w:tcPr>
          <w:p w:rsidR="00CD3888" w:rsidRPr="00C55CF7" w:rsidRDefault="00CD3888" w:rsidP="00A712BC">
            <w:pPr>
              <w:pStyle w:val="ab"/>
              <w:spacing w:before="0" w:beforeAutospacing="0" w:after="0" w:afterAutospacing="0" w:line="254" w:lineRule="auto"/>
              <w:ind w:left="101" w:right="173"/>
              <w:jc w:val="both"/>
              <w:rPr>
                <w:rFonts w:eastAsia="Calibri"/>
                <w:color w:val="000000"/>
                <w:kern w:val="24"/>
                <w:lang w:val="kk-KZ"/>
              </w:rPr>
            </w:pPr>
            <w:r w:rsidRPr="00C55CF7">
              <w:rPr>
                <w:rFonts w:eastAsia="Calibri"/>
                <w:color w:val="000000"/>
                <w:kern w:val="24"/>
                <w:lang w:val="kk-KZ"/>
              </w:rPr>
              <w:t>Конструирование</w:t>
            </w:r>
          </w:p>
        </w:tc>
        <w:tc>
          <w:tcPr>
            <w:tcW w:w="2040" w:type="dxa"/>
          </w:tcPr>
          <w:p w:rsidR="00CD3888" w:rsidRPr="00C55CF7" w:rsidRDefault="00CD3888" w:rsidP="00A712BC">
            <w:pPr>
              <w:pStyle w:val="ab"/>
              <w:spacing w:before="0" w:beforeAutospacing="0" w:after="0" w:afterAutospacing="0" w:line="254" w:lineRule="auto"/>
              <w:jc w:val="center"/>
              <w:rPr>
                <w:color w:val="000000" w:themeColor="text1"/>
                <w:kern w:val="24"/>
                <w:lang w:val="kk-KZ"/>
              </w:rPr>
            </w:pPr>
          </w:p>
        </w:tc>
        <w:tc>
          <w:tcPr>
            <w:tcW w:w="2268" w:type="dxa"/>
            <w:vMerge/>
          </w:tcPr>
          <w:p w:rsidR="00CD3888" w:rsidRPr="00C55CF7" w:rsidRDefault="00CD3888" w:rsidP="00A712BC">
            <w:pPr>
              <w:pStyle w:val="ab"/>
              <w:spacing w:before="0" w:beforeAutospacing="0" w:after="0" w:afterAutospacing="0" w:line="254" w:lineRule="auto"/>
              <w:jc w:val="center"/>
              <w:rPr>
                <w:color w:val="000000" w:themeColor="text1"/>
                <w:kern w:val="24"/>
                <w:lang w:val="kk-KZ"/>
              </w:rPr>
            </w:pPr>
          </w:p>
        </w:tc>
      </w:tr>
      <w:tr w:rsidR="001A19ED" w:rsidRPr="00C55CF7" w:rsidTr="00CD3888">
        <w:trPr>
          <w:trHeight w:val="20"/>
        </w:trPr>
        <w:tc>
          <w:tcPr>
            <w:tcW w:w="967" w:type="dxa"/>
            <w:tcMar>
              <w:top w:w="15" w:type="dxa"/>
              <w:left w:w="15" w:type="dxa"/>
              <w:bottom w:w="15" w:type="dxa"/>
              <w:right w:w="15" w:type="dxa"/>
            </w:tcMar>
          </w:tcPr>
          <w:p w:rsidR="001A19ED" w:rsidRPr="00C55CF7" w:rsidRDefault="001A19ED" w:rsidP="00A712BC">
            <w:pPr>
              <w:spacing w:after="20" w:line="276" w:lineRule="auto"/>
              <w:ind w:left="20"/>
              <w:jc w:val="center"/>
              <w:rPr>
                <w:color w:val="000000"/>
                <w:sz w:val="24"/>
                <w:szCs w:val="24"/>
                <w:lang w:val="en-US"/>
              </w:rPr>
            </w:pPr>
          </w:p>
        </w:tc>
        <w:tc>
          <w:tcPr>
            <w:tcW w:w="5540" w:type="dxa"/>
            <w:gridSpan w:val="2"/>
            <w:shd w:val="clear" w:color="auto" w:fill="auto"/>
            <w:tcMar>
              <w:top w:w="15" w:type="dxa"/>
              <w:left w:w="15" w:type="dxa"/>
              <w:bottom w:w="15" w:type="dxa"/>
              <w:right w:w="15" w:type="dxa"/>
            </w:tcMar>
          </w:tcPr>
          <w:p w:rsidR="001A19ED" w:rsidRPr="00C55CF7" w:rsidRDefault="001A19ED" w:rsidP="00A712BC">
            <w:pPr>
              <w:pStyle w:val="ab"/>
              <w:spacing w:before="0" w:beforeAutospacing="0" w:after="0" w:afterAutospacing="0" w:line="254" w:lineRule="auto"/>
              <w:ind w:left="101" w:right="173"/>
              <w:jc w:val="both"/>
              <w:rPr>
                <w:rFonts w:eastAsia="Calibri"/>
                <w:color w:val="000000"/>
                <w:kern w:val="24"/>
                <w:lang w:val="kk-KZ"/>
              </w:rPr>
            </w:pPr>
            <w:r>
              <w:t>Творческая, изобразительная деятельность</w:t>
            </w:r>
          </w:p>
        </w:tc>
        <w:tc>
          <w:tcPr>
            <w:tcW w:w="2040" w:type="dxa"/>
          </w:tcPr>
          <w:p w:rsidR="001A19ED" w:rsidRPr="00C55CF7" w:rsidRDefault="001A19ED" w:rsidP="00A712BC">
            <w:pPr>
              <w:pStyle w:val="ab"/>
              <w:spacing w:before="0" w:beforeAutospacing="0" w:after="0" w:afterAutospacing="0" w:line="254" w:lineRule="auto"/>
              <w:jc w:val="center"/>
              <w:rPr>
                <w:color w:val="000000" w:themeColor="text1"/>
                <w:kern w:val="24"/>
                <w:lang w:val="kk-KZ"/>
              </w:rPr>
            </w:pPr>
            <w:r w:rsidRPr="00C55CF7">
              <w:rPr>
                <w:color w:val="000000" w:themeColor="text1"/>
                <w:kern w:val="24"/>
                <w:lang w:val="kk-KZ"/>
              </w:rPr>
              <w:t>ежедневно</w:t>
            </w:r>
          </w:p>
        </w:tc>
        <w:tc>
          <w:tcPr>
            <w:tcW w:w="2268" w:type="dxa"/>
          </w:tcPr>
          <w:p w:rsidR="001A19ED" w:rsidRPr="00C55CF7" w:rsidRDefault="001A19ED" w:rsidP="00A712BC">
            <w:pPr>
              <w:pStyle w:val="ab"/>
              <w:spacing w:before="0" w:beforeAutospacing="0" w:after="0" w:afterAutospacing="0" w:line="254" w:lineRule="auto"/>
              <w:jc w:val="center"/>
              <w:rPr>
                <w:color w:val="000000" w:themeColor="text1"/>
                <w:kern w:val="24"/>
                <w:lang w:val="kk-KZ"/>
              </w:rPr>
            </w:pPr>
          </w:p>
        </w:tc>
      </w:tr>
      <w:tr w:rsidR="00CD3888" w:rsidRPr="00C55CF7" w:rsidTr="00CD3888">
        <w:trPr>
          <w:trHeight w:val="20"/>
        </w:trPr>
        <w:tc>
          <w:tcPr>
            <w:tcW w:w="967" w:type="dxa"/>
            <w:vMerge w:val="restart"/>
            <w:tcMar>
              <w:top w:w="15" w:type="dxa"/>
              <w:left w:w="15" w:type="dxa"/>
              <w:bottom w:w="15" w:type="dxa"/>
              <w:right w:w="15" w:type="dxa"/>
            </w:tcMar>
          </w:tcPr>
          <w:p w:rsidR="00CD3888" w:rsidRPr="00C55CF7" w:rsidRDefault="00CD3888" w:rsidP="00A712BC">
            <w:pPr>
              <w:spacing w:after="20" w:line="276" w:lineRule="auto"/>
              <w:ind w:left="20"/>
              <w:jc w:val="center"/>
              <w:rPr>
                <w:sz w:val="24"/>
                <w:szCs w:val="24"/>
                <w:lang w:val="en-US"/>
              </w:rPr>
            </w:pPr>
            <w:r w:rsidRPr="00C55CF7">
              <w:rPr>
                <w:color w:val="000000"/>
                <w:sz w:val="24"/>
                <w:szCs w:val="24"/>
                <w:lang w:val="en-US"/>
              </w:rPr>
              <w:t>7</w:t>
            </w:r>
          </w:p>
        </w:tc>
        <w:tc>
          <w:tcPr>
            <w:tcW w:w="5540" w:type="dxa"/>
            <w:gridSpan w:val="2"/>
            <w:shd w:val="clear" w:color="auto" w:fill="auto"/>
            <w:tcMar>
              <w:top w:w="15" w:type="dxa"/>
              <w:left w:w="15" w:type="dxa"/>
              <w:bottom w:w="15" w:type="dxa"/>
              <w:right w:w="15" w:type="dxa"/>
            </w:tcMar>
          </w:tcPr>
          <w:p w:rsidR="00CD3888" w:rsidRPr="00C55CF7" w:rsidRDefault="00CD3888" w:rsidP="00A712BC">
            <w:pPr>
              <w:pStyle w:val="ab"/>
              <w:spacing w:before="0" w:beforeAutospacing="0" w:after="0" w:afterAutospacing="0" w:line="254" w:lineRule="auto"/>
              <w:ind w:left="101" w:right="173"/>
              <w:jc w:val="both"/>
              <w:rPr>
                <w:lang w:val="kk-KZ"/>
              </w:rPr>
            </w:pPr>
            <w:r w:rsidRPr="00C55CF7">
              <w:rPr>
                <w:rFonts w:eastAsia="Calibri"/>
                <w:color w:val="000000"/>
                <w:kern w:val="24"/>
              </w:rPr>
              <w:t>Музыка</w:t>
            </w:r>
          </w:p>
        </w:tc>
        <w:tc>
          <w:tcPr>
            <w:tcW w:w="2040" w:type="dxa"/>
          </w:tcPr>
          <w:p w:rsidR="00CD3888" w:rsidRDefault="00CD3888" w:rsidP="00A712BC">
            <w:pPr>
              <w:pStyle w:val="ab"/>
              <w:spacing w:before="0" w:beforeAutospacing="0" w:after="0" w:afterAutospacing="0" w:line="254" w:lineRule="auto"/>
              <w:jc w:val="center"/>
              <w:rPr>
                <w:color w:val="000000" w:themeColor="text1"/>
                <w:kern w:val="24"/>
                <w:lang w:val="kk-KZ"/>
              </w:rPr>
            </w:pPr>
          </w:p>
        </w:tc>
        <w:tc>
          <w:tcPr>
            <w:tcW w:w="2268" w:type="dxa"/>
            <w:tcBorders>
              <w:top w:val="single" w:sz="8" w:space="0" w:color="000000"/>
              <w:left w:val="single" w:sz="8" w:space="0" w:color="000000"/>
              <w:bottom w:val="single" w:sz="8" w:space="0" w:color="000000"/>
              <w:right w:val="single" w:sz="8" w:space="0" w:color="000000"/>
            </w:tcBorders>
          </w:tcPr>
          <w:p w:rsidR="00CD3888" w:rsidRPr="00C55CF7" w:rsidRDefault="001A19ED" w:rsidP="00A712BC">
            <w:pPr>
              <w:pStyle w:val="ab"/>
              <w:spacing w:before="0" w:beforeAutospacing="0" w:after="0" w:afterAutospacing="0" w:line="254" w:lineRule="auto"/>
              <w:jc w:val="center"/>
            </w:pPr>
            <w:r>
              <w:t>2часа</w:t>
            </w:r>
          </w:p>
        </w:tc>
      </w:tr>
      <w:tr w:rsidR="00CD3888" w:rsidRPr="00C55CF7" w:rsidTr="00CD3888">
        <w:trPr>
          <w:trHeight w:val="20"/>
        </w:trPr>
        <w:tc>
          <w:tcPr>
            <w:tcW w:w="967" w:type="dxa"/>
            <w:vMerge/>
            <w:tcMar>
              <w:top w:w="15" w:type="dxa"/>
              <w:left w:w="15" w:type="dxa"/>
              <w:bottom w:w="15" w:type="dxa"/>
              <w:right w:w="15" w:type="dxa"/>
            </w:tcMar>
          </w:tcPr>
          <w:p w:rsidR="00CD3888" w:rsidRPr="00C55CF7" w:rsidRDefault="00CD3888" w:rsidP="00A712BC">
            <w:pPr>
              <w:spacing w:after="20" w:line="276" w:lineRule="auto"/>
              <w:ind w:left="20"/>
              <w:jc w:val="center"/>
              <w:rPr>
                <w:color w:val="000000"/>
                <w:sz w:val="24"/>
                <w:szCs w:val="24"/>
                <w:lang w:val="en-US"/>
              </w:rPr>
            </w:pPr>
          </w:p>
        </w:tc>
        <w:tc>
          <w:tcPr>
            <w:tcW w:w="5540" w:type="dxa"/>
            <w:gridSpan w:val="2"/>
            <w:shd w:val="clear" w:color="auto" w:fill="auto"/>
            <w:tcMar>
              <w:top w:w="15" w:type="dxa"/>
              <w:left w:w="15" w:type="dxa"/>
              <w:bottom w:w="15" w:type="dxa"/>
              <w:right w:w="15" w:type="dxa"/>
            </w:tcMar>
          </w:tcPr>
          <w:p w:rsidR="00CD3888" w:rsidRPr="00C55CF7" w:rsidRDefault="00CD3888" w:rsidP="00A712BC">
            <w:pPr>
              <w:pStyle w:val="ab"/>
              <w:spacing w:before="0" w:beforeAutospacing="0" w:after="0" w:afterAutospacing="0" w:line="254" w:lineRule="auto"/>
              <w:ind w:left="101" w:right="173"/>
              <w:jc w:val="both"/>
              <w:rPr>
                <w:rFonts w:eastAsia="Calibri"/>
                <w:color w:val="000000"/>
                <w:kern w:val="24"/>
              </w:rPr>
            </w:pPr>
            <w:r w:rsidRPr="00C55CF7">
              <w:rPr>
                <w:rFonts w:eastAsia="Calibri"/>
                <w:color w:val="000000"/>
                <w:kern w:val="24"/>
              </w:rPr>
              <w:t>Музыка ****</w:t>
            </w:r>
          </w:p>
        </w:tc>
        <w:tc>
          <w:tcPr>
            <w:tcW w:w="2040" w:type="dxa"/>
          </w:tcPr>
          <w:p w:rsidR="00CD3888" w:rsidRPr="00C55CF7" w:rsidRDefault="001A19ED" w:rsidP="00A712BC">
            <w:pPr>
              <w:pStyle w:val="ab"/>
              <w:spacing w:before="0" w:beforeAutospacing="0" w:after="0" w:afterAutospacing="0" w:line="254" w:lineRule="auto"/>
              <w:jc w:val="center"/>
              <w:rPr>
                <w:color w:val="000000" w:themeColor="text1"/>
                <w:kern w:val="24"/>
                <w:lang w:val="kk-KZ"/>
              </w:rPr>
            </w:pPr>
            <w:r w:rsidRPr="00C55CF7">
              <w:rPr>
                <w:color w:val="000000" w:themeColor="text1"/>
                <w:kern w:val="24"/>
                <w:lang w:val="kk-KZ"/>
              </w:rPr>
              <w:t>ежедневно</w:t>
            </w:r>
          </w:p>
        </w:tc>
        <w:tc>
          <w:tcPr>
            <w:tcW w:w="2268" w:type="dxa"/>
            <w:tcBorders>
              <w:top w:val="single" w:sz="8" w:space="0" w:color="000000"/>
              <w:left w:val="single" w:sz="8" w:space="0" w:color="000000"/>
              <w:bottom w:val="single" w:sz="8" w:space="0" w:color="000000"/>
              <w:right w:val="single" w:sz="8" w:space="0" w:color="000000"/>
            </w:tcBorders>
          </w:tcPr>
          <w:p w:rsidR="00CD3888" w:rsidRPr="00C55CF7" w:rsidRDefault="00CD3888" w:rsidP="00A712BC">
            <w:pPr>
              <w:pStyle w:val="ab"/>
              <w:spacing w:before="0" w:beforeAutospacing="0" w:after="0" w:afterAutospacing="0" w:line="254" w:lineRule="auto"/>
              <w:jc w:val="center"/>
              <w:rPr>
                <w:color w:val="000000" w:themeColor="text1"/>
                <w:kern w:val="24"/>
                <w:lang w:val="kk-KZ"/>
              </w:rPr>
            </w:pPr>
          </w:p>
        </w:tc>
      </w:tr>
      <w:tr w:rsidR="001A19ED" w:rsidRPr="00C55CF7" w:rsidTr="00CD3888">
        <w:trPr>
          <w:trHeight w:val="20"/>
        </w:trPr>
        <w:tc>
          <w:tcPr>
            <w:tcW w:w="967" w:type="dxa"/>
            <w:tcMar>
              <w:top w:w="15" w:type="dxa"/>
              <w:left w:w="15" w:type="dxa"/>
              <w:bottom w:w="15" w:type="dxa"/>
              <w:right w:w="15" w:type="dxa"/>
            </w:tcMar>
          </w:tcPr>
          <w:p w:rsidR="001A19ED" w:rsidRPr="001A19ED" w:rsidRDefault="001A19ED" w:rsidP="00A712BC">
            <w:pPr>
              <w:spacing w:after="20" w:line="276" w:lineRule="auto"/>
              <w:ind w:left="20"/>
              <w:jc w:val="center"/>
              <w:rPr>
                <w:color w:val="000000"/>
                <w:sz w:val="24"/>
                <w:szCs w:val="24"/>
                <w:lang w:val="ru-RU"/>
              </w:rPr>
            </w:pPr>
            <w:r>
              <w:rPr>
                <w:color w:val="000000"/>
                <w:sz w:val="24"/>
                <w:szCs w:val="24"/>
                <w:lang w:val="ru-RU"/>
              </w:rPr>
              <w:t>8</w:t>
            </w:r>
          </w:p>
        </w:tc>
        <w:tc>
          <w:tcPr>
            <w:tcW w:w="5540" w:type="dxa"/>
            <w:gridSpan w:val="2"/>
            <w:shd w:val="clear" w:color="auto" w:fill="auto"/>
            <w:tcMar>
              <w:top w:w="15" w:type="dxa"/>
              <w:left w:w="15" w:type="dxa"/>
              <w:bottom w:w="15" w:type="dxa"/>
              <w:right w:w="15" w:type="dxa"/>
            </w:tcMar>
          </w:tcPr>
          <w:p w:rsidR="001A19ED" w:rsidRPr="00C55CF7" w:rsidRDefault="001A19ED" w:rsidP="00A712BC">
            <w:pPr>
              <w:pStyle w:val="ab"/>
              <w:spacing w:before="0" w:beforeAutospacing="0" w:after="0" w:afterAutospacing="0" w:line="254" w:lineRule="auto"/>
              <w:ind w:left="101" w:right="173"/>
              <w:jc w:val="both"/>
              <w:rPr>
                <w:rFonts w:eastAsia="Calibri"/>
                <w:color w:val="000000"/>
                <w:kern w:val="24"/>
              </w:rPr>
            </w:pPr>
            <w:r>
              <w:rPr>
                <w:rFonts w:eastAsia="Calibri"/>
                <w:color w:val="000000"/>
                <w:kern w:val="24"/>
              </w:rPr>
              <w:t xml:space="preserve">Итого </w:t>
            </w:r>
          </w:p>
        </w:tc>
        <w:tc>
          <w:tcPr>
            <w:tcW w:w="2040" w:type="dxa"/>
          </w:tcPr>
          <w:p w:rsidR="001A19ED" w:rsidRPr="00C55CF7" w:rsidRDefault="001A19ED" w:rsidP="00A712BC">
            <w:pPr>
              <w:pStyle w:val="ab"/>
              <w:spacing w:before="0" w:beforeAutospacing="0" w:after="0" w:afterAutospacing="0" w:line="254" w:lineRule="auto"/>
              <w:jc w:val="center"/>
              <w:rPr>
                <w:color w:val="000000" w:themeColor="text1"/>
                <w:kern w:val="24"/>
                <w:lang w:val="kk-KZ"/>
              </w:rPr>
            </w:pPr>
          </w:p>
        </w:tc>
        <w:tc>
          <w:tcPr>
            <w:tcW w:w="2268" w:type="dxa"/>
            <w:tcBorders>
              <w:top w:val="single" w:sz="8" w:space="0" w:color="000000"/>
              <w:left w:val="single" w:sz="8" w:space="0" w:color="000000"/>
              <w:bottom w:val="single" w:sz="8" w:space="0" w:color="000000"/>
              <w:right w:val="single" w:sz="8" w:space="0" w:color="000000"/>
            </w:tcBorders>
          </w:tcPr>
          <w:p w:rsidR="001A19ED" w:rsidRPr="00C55CF7" w:rsidRDefault="001A19ED" w:rsidP="00A712BC">
            <w:pPr>
              <w:pStyle w:val="ab"/>
              <w:spacing w:before="0" w:beforeAutospacing="0" w:after="0" w:afterAutospacing="0" w:line="254" w:lineRule="auto"/>
              <w:jc w:val="center"/>
              <w:rPr>
                <w:color w:val="000000" w:themeColor="text1"/>
                <w:kern w:val="24"/>
                <w:lang w:val="kk-KZ"/>
              </w:rPr>
            </w:pPr>
            <w:r>
              <w:rPr>
                <w:color w:val="000000" w:themeColor="text1"/>
                <w:kern w:val="24"/>
                <w:lang w:val="kk-KZ"/>
              </w:rPr>
              <w:t>20 часов</w:t>
            </w:r>
          </w:p>
        </w:tc>
      </w:tr>
    </w:tbl>
    <w:p w:rsidR="001A19ED" w:rsidRDefault="001A19ED" w:rsidP="001A19ED">
      <w:pPr>
        <w:rPr>
          <w:lang w:val="ru-RU"/>
        </w:rPr>
      </w:pPr>
      <w:r>
        <w:t>Примечание:</w:t>
      </w:r>
    </w:p>
    <w:p w:rsidR="001A19ED" w:rsidRDefault="001A19ED" w:rsidP="001A19ED">
      <w:pPr>
        <w:rPr>
          <w:lang w:val="ru-RU"/>
        </w:rPr>
      </w:pPr>
      <w:r>
        <w:t xml:space="preserve"> *Организованная деятельность – интегрированное занятие, организованное педагогом в течение дня в игровой форме через разные виды детской деятельности (игровая, двигательная, познавательная, творческая, исследовательская, трудовая, самостоятельная) для реализации содержания Типовой учебной программы дошкольного воспитания и обучения, утвержденной приказом исполняющего обязанности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(зарегистрированный в Реестре государственной регистрации нормативных правовых актов под № 14235) (далее – Типовая программа), в том числе задач по привитию детям национальных ценностей казахского народа, семейных ценностей, чувства патриотизма, любви к Родине, приобщение их к социокультурным нормам, правил безопасного поведения с учетом направления работы дошкольной организации. </w:t>
      </w:r>
    </w:p>
    <w:p w:rsidR="001A19ED" w:rsidRDefault="001A19ED" w:rsidP="001A19ED">
      <w:pPr>
        <w:rPr>
          <w:lang w:val="ru-RU"/>
        </w:rPr>
      </w:pPr>
      <w:r>
        <w:t xml:space="preserve">**С учетом возрастных особенностей детей дошкольного возраста в течение дня уделяется время на </w:t>
      </w:r>
      <w:r>
        <w:lastRenderedPageBreak/>
        <w:t xml:space="preserve">физическую активность детей. </w:t>
      </w:r>
    </w:p>
    <w:p w:rsidR="001A19ED" w:rsidRDefault="001A19ED" w:rsidP="001A19ED">
      <w:pPr>
        <w:rPr>
          <w:lang w:val="ru-RU"/>
        </w:rPr>
      </w:pPr>
      <w:r>
        <w:t xml:space="preserve">***В целях усвоения государственного языка в течение дня педагогу вместе с детьми рекомендуется изучать с детьми словарный минимум, определенный в Типовой программе, развитие устной связной речи воспитанников в различных видах детской деятельности, а также знакомство с культурой, обычаями и традициями казахского народа, обогащение активного словаря, овладение нормами речи, культуры общения. </w:t>
      </w:r>
    </w:p>
    <w:p w:rsidR="00CD3888" w:rsidRPr="00CD3888" w:rsidRDefault="001A19ED" w:rsidP="001A19ED">
      <w:pPr>
        <w:rPr>
          <w:b/>
          <w:sz w:val="24"/>
          <w:szCs w:val="24"/>
        </w:rPr>
      </w:pPr>
      <w:r>
        <w:t>****С учетом возрастных особенностей детей в течение дня уделяется время на пение, слушание музыки, заучивание песен, импровизацию, музыкально-ритмические движения, игру на детских шумовых инструментах и другие виды музыкальной деятельности.</w:t>
      </w:r>
    </w:p>
    <w:sectPr w:rsidR="00CD3888" w:rsidRPr="00CD3888" w:rsidSect="00FB520C">
      <w:footerReference w:type="default" r:id="rId43"/>
      <w:pgSz w:w="11910" w:h="16840"/>
      <w:pgMar w:top="1038" w:right="539" w:bottom="426" w:left="709" w:header="0" w:footer="69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97E" w:rsidRDefault="000E297E">
      <w:r>
        <w:separator/>
      </w:r>
    </w:p>
  </w:endnote>
  <w:endnote w:type="continuationSeparator" w:id="1">
    <w:p w:rsidR="000E297E" w:rsidRDefault="000E29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09E" w:rsidRDefault="0026009E">
    <w:pPr>
      <w:pStyle w:val="a3"/>
      <w:spacing w:line="14" w:lineRule="auto"/>
      <w:ind w:left="0"/>
      <w:jc w:val="left"/>
      <w:rPr>
        <w:sz w:val="19"/>
      </w:rPr>
    </w:pPr>
    <w:r w:rsidRPr="00256FD9">
      <w:pict>
        <v:shapetype id="_x0000_t202" coordsize="21600,21600" o:spt="202" path="m,l,21600r21600,l21600,xe">
          <v:stroke joinstyle="miter"/>
          <v:path gradientshapeok="t" o:connecttype="rect"/>
        </v:shapetype>
        <v:shape id="_x0000_s2049" type="#_x0000_t202" style="position:absolute;margin-left:523.75pt;margin-top:792.05pt;width:18pt;height:15.3pt;z-index:-251658752;mso-position-horizontal-relative:page;mso-position-vertical-relative:page" filled="f" stroked="f">
          <v:textbox style="mso-next-textbox:#_x0000_s2049" inset="0,0,0,0">
            <w:txbxContent>
              <w:p w:rsidR="0026009E" w:rsidRDefault="0026009E">
                <w:pPr>
                  <w:spacing w:before="10"/>
                  <w:ind w:left="60"/>
                  <w:rPr>
                    <w:sz w:val="24"/>
                  </w:rPr>
                </w:pPr>
                <w:r>
                  <w:fldChar w:fldCharType="begin"/>
                </w:r>
                <w:r>
                  <w:rPr>
                    <w:sz w:val="24"/>
                  </w:rPr>
                  <w:instrText xml:space="preserve"> PAGE </w:instrText>
                </w:r>
                <w:r>
                  <w:fldChar w:fldCharType="separate"/>
                </w:r>
                <w:r w:rsidR="003B058E">
                  <w:rPr>
                    <w:noProof/>
                    <w:sz w:val="24"/>
                  </w:rPr>
                  <w:t>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97E" w:rsidRDefault="000E297E">
      <w:r>
        <w:separator/>
      </w:r>
    </w:p>
  </w:footnote>
  <w:footnote w:type="continuationSeparator" w:id="1">
    <w:p w:rsidR="000E297E" w:rsidRDefault="000E29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C1126"/>
    <w:multiLevelType w:val="hybridMultilevel"/>
    <w:tmpl w:val="3314DE2E"/>
    <w:lvl w:ilvl="0" w:tplc="41A0222E">
      <w:start w:val="1"/>
      <w:numFmt w:val="decimal"/>
      <w:lvlText w:val="%1."/>
      <w:lvlJc w:val="left"/>
      <w:pPr>
        <w:ind w:left="1700" w:hanging="346"/>
        <w:jc w:val="right"/>
      </w:pPr>
      <w:rPr>
        <w:rFonts w:ascii="Times New Roman" w:eastAsia="Times New Roman" w:hAnsi="Times New Roman" w:cs="Times New Roman" w:hint="default"/>
        <w:w w:val="99"/>
        <w:sz w:val="28"/>
        <w:szCs w:val="28"/>
        <w:lang w:val="kk-KZ" w:eastAsia="en-US" w:bidi="ar-SA"/>
      </w:rPr>
    </w:lvl>
    <w:lvl w:ilvl="1" w:tplc="A41C4ECC">
      <w:numFmt w:val="bullet"/>
      <w:lvlText w:val="•"/>
      <w:lvlJc w:val="left"/>
      <w:pPr>
        <w:ind w:left="2594" w:hanging="346"/>
      </w:pPr>
      <w:rPr>
        <w:rFonts w:hint="default"/>
        <w:lang w:val="kk-KZ" w:eastAsia="en-US" w:bidi="ar-SA"/>
      </w:rPr>
    </w:lvl>
    <w:lvl w:ilvl="2" w:tplc="7AB6FBBE">
      <w:numFmt w:val="bullet"/>
      <w:lvlText w:val="•"/>
      <w:lvlJc w:val="left"/>
      <w:pPr>
        <w:ind w:left="3488" w:hanging="346"/>
      </w:pPr>
      <w:rPr>
        <w:rFonts w:hint="default"/>
        <w:lang w:val="kk-KZ" w:eastAsia="en-US" w:bidi="ar-SA"/>
      </w:rPr>
    </w:lvl>
    <w:lvl w:ilvl="3" w:tplc="38963E88">
      <w:numFmt w:val="bullet"/>
      <w:lvlText w:val="•"/>
      <w:lvlJc w:val="left"/>
      <w:pPr>
        <w:ind w:left="4383" w:hanging="346"/>
      </w:pPr>
      <w:rPr>
        <w:rFonts w:hint="default"/>
        <w:lang w:val="kk-KZ" w:eastAsia="en-US" w:bidi="ar-SA"/>
      </w:rPr>
    </w:lvl>
    <w:lvl w:ilvl="4" w:tplc="7B8071B6">
      <w:numFmt w:val="bullet"/>
      <w:lvlText w:val="•"/>
      <w:lvlJc w:val="left"/>
      <w:pPr>
        <w:ind w:left="5277" w:hanging="346"/>
      </w:pPr>
      <w:rPr>
        <w:rFonts w:hint="default"/>
        <w:lang w:val="kk-KZ" w:eastAsia="en-US" w:bidi="ar-SA"/>
      </w:rPr>
    </w:lvl>
    <w:lvl w:ilvl="5" w:tplc="BCB4BDDA">
      <w:numFmt w:val="bullet"/>
      <w:lvlText w:val="•"/>
      <w:lvlJc w:val="left"/>
      <w:pPr>
        <w:ind w:left="6172" w:hanging="346"/>
      </w:pPr>
      <w:rPr>
        <w:rFonts w:hint="default"/>
        <w:lang w:val="kk-KZ" w:eastAsia="en-US" w:bidi="ar-SA"/>
      </w:rPr>
    </w:lvl>
    <w:lvl w:ilvl="6" w:tplc="E54407FA">
      <w:numFmt w:val="bullet"/>
      <w:lvlText w:val="•"/>
      <w:lvlJc w:val="left"/>
      <w:pPr>
        <w:ind w:left="7066" w:hanging="346"/>
      </w:pPr>
      <w:rPr>
        <w:rFonts w:hint="default"/>
        <w:lang w:val="kk-KZ" w:eastAsia="en-US" w:bidi="ar-SA"/>
      </w:rPr>
    </w:lvl>
    <w:lvl w:ilvl="7" w:tplc="6F8A7266">
      <w:numFmt w:val="bullet"/>
      <w:lvlText w:val="•"/>
      <w:lvlJc w:val="left"/>
      <w:pPr>
        <w:ind w:left="7960" w:hanging="346"/>
      </w:pPr>
      <w:rPr>
        <w:rFonts w:hint="default"/>
        <w:lang w:val="kk-KZ" w:eastAsia="en-US" w:bidi="ar-SA"/>
      </w:rPr>
    </w:lvl>
    <w:lvl w:ilvl="8" w:tplc="1CA684EA">
      <w:numFmt w:val="bullet"/>
      <w:lvlText w:val="•"/>
      <w:lvlJc w:val="left"/>
      <w:pPr>
        <w:ind w:left="8855" w:hanging="346"/>
      </w:pPr>
      <w:rPr>
        <w:rFonts w:hint="default"/>
        <w:lang w:val="kk-KZ" w:eastAsia="en-US" w:bidi="ar-SA"/>
      </w:rPr>
    </w:lvl>
  </w:abstractNum>
  <w:abstractNum w:abstractNumId="1">
    <w:nsid w:val="07FC004B"/>
    <w:multiLevelType w:val="hybridMultilevel"/>
    <w:tmpl w:val="DD8E3F06"/>
    <w:lvl w:ilvl="0" w:tplc="201AC8FA">
      <w:numFmt w:val="bullet"/>
      <w:lvlText w:val="-"/>
      <w:lvlJc w:val="left"/>
      <w:pPr>
        <w:ind w:left="979" w:hanging="346"/>
      </w:pPr>
      <w:rPr>
        <w:rFonts w:ascii="Times New Roman" w:eastAsia="Times New Roman" w:hAnsi="Times New Roman" w:cs="Times New Roman" w:hint="default"/>
        <w:w w:val="99"/>
        <w:sz w:val="28"/>
        <w:szCs w:val="28"/>
        <w:lang w:val="kk-KZ" w:eastAsia="en-US" w:bidi="ar-SA"/>
      </w:rPr>
    </w:lvl>
    <w:lvl w:ilvl="1" w:tplc="D3D42078">
      <w:numFmt w:val="bullet"/>
      <w:lvlText w:val="•"/>
      <w:lvlJc w:val="left"/>
      <w:pPr>
        <w:ind w:left="1946" w:hanging="346"/>
      </w:pPr>
      <w:rPr>
        <w:rFonts w:hint="default"/>
        <w:lang w:val="kk-KZ" w:eastAsia="en-US" w:bidi="ar-SA"/>
      </w:rPr>
    </w:lvl>
    <w:lvl w:ilvl="2" w:tplc="0798AEEA">
      <w:numFmt w:val="bullet"/>
      <w:lvlText w:val="•"/>
      <w:lvlJc w:val="left"/>
      <w:pPr>
        <w:ind w:left="2912" w:hanging="346"/>
      </w:pPr>
      <w:rPr>
        <w:rFonts w:hint="default"/>
        <w:lang w:val="kk-KZ" w:eastAsia="en-US" w:bidi="ar-SA"/>
      </w:rPr>
    </w:lvl>
    <w:lvl w:ilvl="3" w:tplc="BE8A3E8C">
      <w:numFmt w:val="bullet"/>
      <w:lvlText w:val="•"/>
      <w:lvlJc w:val="left"/>
      <w:pPr>
        <w:ind w:left="3879" w:hanging="346"/>
      </w:pPr>
      <w:rPr>
        <w:rFonts w:hint="default"/>
        <w:lang w:val="kk-KZ" w:eastAsia="en-US" w:bidi="ar-SA"/>
      </w:rPr>
    </w:lvl>
    <w:lvl w:ilvl="4" w:tplc="04184784">
      <w:numFmt w:val="bullet"/>
      <w:lvlText w:val="•"/>
      <w:lvlJc w:val="left"/>
      <w:pPr>
        <w:ind w:left="4845" w:hanging="346"/>
      </w:pPr>
      <w:rPr>
        <w:rFonts w:hint="default"/>
        <w:lang w:val="kk-KZ" w:eastAsia="en-US" w:bidi="ar-SA"/>
      </w:rPr>
    </w:lvl>
    <w:lvl w:ilvl="5" w:tplc="1630867C">
      <w:numFmt w:val="bullet"/>
      <w:lvlText w:val="•"/>
      <w:lvlJc w:val="left"/>
      <w:pPr>
        <w:ind w:left="5812" w:hanging="346"/>
      </w:pPr>
      <w:rPr>
        <w:rFonts w:hint="default"/>
        <w:lang w:val="kk-KZ" w:eastAsia="en-US" w:bidi="ar-SA"/>
      </w:rPr>
    </w:lvl>
    <w:lvl w:ilvl="6" w:tplc="D5F487DA">
      <w:numFmt w:val="bullet"/>
      <w:lvlText w:val="•"/>
      <w:lvlJc w:val="left"/>
      <w:pPr>
        <w:ind w:left="6778" w:hanging="346"/>
      </w:pPr>
      <w:rPr>
        <w:rFonts w:hint="default"/>
        <w:lang w:val="kk-KZ" w:eastAsia="en-US" w:bidi="ar-SA"/>
      </w:rPr>
    </w:lvl>
    <w:lvl w:ilvl="7" w:tplc="4A76DE04">
      <w:numFmt w:val="bullet"/>
      <w:lvlText w:val="•"/>
      <w:lvlJc w:val="left"/>
      <w:pPr>
        <w:ind w:left="7744" w:hanging="346"/>
      </w:pPr>
      <w:rPr>
        <w:rFonts w:hint="default"/>
        <w:lang w:val="kk-KZ" w:eastAsia="en-US" w:bidi="ar-SA"/>
      </w:rPr>
    </w:lvl>
    <w:lvl w:ilvl="8" w:tplc="CF86CC9E">
      <w:numFmt w:val="bullet"/>
      <w:lvlText w:val="•"/>
      <w:lvlJc w:val="left"/>
      <w:pPr>
        <w:ind w:left="8711" w:hanging="346"/>
      </w:pPr>
      <w:rPr>
        <w:rFonts w:hint="default"/>
        <w:lang w:val="kk-KZ" w:eastAsia="en-US" w:bidi="ar-SA"/>
      </w:rPr>
    </w:lvl>
  </w:abstractNum>
  <w:abstractNum w:abstractNumId="2">
    <w:nsid w:val="12254985"/>
    <w:multiLevelType w:val="hybridMultilevel"/>
    <w:tmpl w:val="77486B1E"/>
    <w:lvl w:ilvl="0" w:tplc="FD8436FC">
      <w:numFmt w:val="bullet"/>
      <w:lvlText w:val="-"/>
      <w:lvlJc w:val="left"/>
      <w:pPr>
        <w:ind w:left="962" w:hanging="164"/>
      </w:pPr>
      <w:rPr>
        <w:rFonts w:ascii="Times New Roman" w:eastAsia="Times New Roman" w:hAnsi="Times New Roman" w:cs="Times New Roman" w:hint="default"/>
        <w:w w:val="100"/>
        <w:sz w:val="28"/>
        <w:szCs w:val="28"/>
        <w:lang w:val="kk-KZ" w:eastAsia="en-US" w:bidi="ar-SA"/>
      </w:rPr>
    </w:lvl>
    <w:lvl w:ilvl="1" w:tplc="B61A9AF8">
      <w:numFmt w:val="bullet"/>
      <w:lvlText w:val="•"/>
      <w:lvlJc w:val="left"/>
      <w:pPr>
        <w:ind w:left="1936" w:hanging="164"/>
      </w:pPr>
      <w:rPr>
        <w:rFonts w:hint="default"/>
        <w:lang w:val="kk-KZ" w:eastAsia="en-US" w:bidi="ar-SA"/>
      </w:rPr>
    </w:lvl>
    <w:lvl w:ilvl="2" w:tplc="9E42C272">
      <w:numFmt w:val="bullet"/>
      <w:lvlText w:val="•"/>
      <w:lvlJc w:val="left"/>
      <w:pPr>
        <w:ind w:left="2913" w:hanging="164"/>
      </w:pPr>
      <w:rPr>
        <w:rFonts w:hint="default"/>
        <w:lang w:val="kk-KZ" w:eastAsia="en-US" w:bidi="ar-SA"/>
      </w:rPr>
    </w:lvl>
    <w:lvl w:ilvl="3" w:tplc="18549B38">
      <w:numFmt w:val="bullet"/>
      <w:lvlText w:val="•"/>
      <w:lvlJc w:val="left"/>
      <w:pPr>
        <w:ind w:left="3889" w:hanging="164"/>
      </w:pPr>
      <w:rPr>
        <w:rFonts w:hint="default"/>
        <w:lang w:val="kk-KZ" w:eastAsia="en-US" w:bidi="ar-SA"/>
      </w:rPr>
    </w:lvl>
    <w:lvl w:ilvl="4" w:tplc="60A8A326">
      <w:numFmt w:val="bullet"/>
      <w:lvlText w:val="•"/>
      <w:lvlJc w:val="left"/>
      <w:pPr>
        <w:ind w:left="4866" w:hanging="164"/>
      </w:pPr>
      <w:rPr>
        <w:rFonts w:hint="default"/>
        <w:lang w:val="kk-KZ" w:eastAsia="en-US" w:bidi="ar-SA"/>
      </w:rPr>
    </w:lvl>
    <w:lvl w:ilvl="5" w:tplc="7E0E7DE6">
      <w:numFmt w:val="bullet"/>
      <w:lvlText w:val="•"/>
      <w:lvlJc w:val="left"/>
      <w:pPr>
        <w:ind w:left="5843" w:hanging="164"/>
      </w:pPr>
      <w:rPr>
        <w:rFonts w:hint="default"/>
        <w:lang w:val="kk-KZ" w:eastAsia="en-US" w:bidi="ar-SA"/>
      </w:rPr>
    </w:lvl>
    <w:lvl w:ilvl="6" w:tplc="58A893BC">
      <w:numFmt w:val="bullet"/>
      <w:lvlText w:val="•"/>
      <w:lvlJc w:val="left"/>
      <w:pPr>
        <w:ind w:left="6819" w:hanging="164"/>
      </w:pPr>
      <w:rPr>
        <w:rFonts w:hint="default"/>
        <w:lang w:val="kk-KZ" w:eastAsia="en-US" w:bidi="ar-SA"/>
      </w:rPr>
    </w:lvl>
    <w:lvl w:ilvl="7" w:tplc="335A4E60">
      <w:numFmt w:val="bullet"/>
      <w:lvlText w:val="•"/>
      <w:lvlJc w:val="left"/>
      <w:pPr>
        <w:ind w:left="7796" w:hanging="164"/>
      </w:pPr>
      <w:rPr>
        <w:rFonts w:hint="default"/>
        <w:lang w:val="kk-KZ" w:eastAsia="en-US" w:bidi="ar-SA"/>
      </w:rPr>
    </w:lvl>
    <w:lvl w:ilvl="8" w:tplc="4B241EAE">
      <w:numFmt w:val="bullet"/>
      <w:lvlText w:val="•"/>
      <w:lvlJc w:val="left"/>
      <w:pPr>
        <w:ind w:left="8773" w:hanging="164"/>
      </w:pPr>
      <w:rPr>
        <w:rFonts w:hint="default"/>
        <w:lang w:val="kk-KZ" w:eastAsia="en-US" w:bidi="ar-SA"/>
      </w:rPr>
    </w:lvl>
  </w:abstractNum>
  <w:abstractNum w:abstractNumId="3">
    <w:nsid w:val="206B6D4A"/>
    <w:multiLevelType w:val="hybridMultilevel"/>
    <w:tmpl w:val="0E701D3E"/>
    <w:lvl w:ilvl="0" w:tplc="1DC44EDA">
      <w:numFmt w:val="bullet"/>
      <w:lvlText w:val=""/>
      <w:lvlJc w:val="left"/>
      <w:pPr>
        <w:ind w:left="979" w:hanging="707"/>
      </w:pPr>
      <w:rPr>
        <w:rFonts w:ascii="Symbol" w:eastAsia="Symbol" w:hAnsi="Symbol" w:cs="Symbol" w:hint="default"/>
        <w:w w:val="99"/>
        <w:sz w:val="28"/>
        <w:szCs w:val="28"/>
        <w:lang w:val="kk-KZ" w:eastAsia="en-US" w:bidi="ar-SA"/>
      </w:rPr>
    </w:lvl>
    <w:lvl w:ilvl="1" w:tplc="5FF005BA">
      <w:numFmt w:val="bullet"/>
      <w:lvlText w:val=""/>
      <w:lvlJc w:val="left"/>
      <w:pPr>
        <w:ind w:left="1685" w:hanging="279"/>
      </w:pPr>
      <w:rPr>
        <w:rFonts w:ascii="Wingdings" w:eastAsia="Wingdings" w:hAnsi="Wingdings" w:cs="Wingdings" w:hint="default"/>
        <w:w w:val="99"/>
        <w:sz w:val="28"/>
        <w:szCs w:val="28"/>
        <w:lang w:val="kk-KZ" w:eastAsia="en-US" w:bidi="ar-SA"/>
      </w:rPr>
    </w:lvl>
    <w:lvl w:ilvl="2" w:tplc="084A77DC">
      <w:numFmt w:val="bullet"/>
      <w:lvlText w:val="•"/>
      <w:lvlJc w:val="left"/>
      <w:pPr>
        <w:ind w:left="2676" w:hanging="279"/>
      </w:pPr>
      <w:rPr>
        <w:rFonts w:hint="default"/>
        <w:lang w:val="kk-KZ" w:eastAsia="en-US" w:bidi="ar-SA"/>
      </w:rPr>
    </w:lvl>
    <w:lvl w:ilvl="3" w:tplc="CAE087F4">
      <w:numFmt w:val="bullet"/>
      <w:lvlText w:val="•"/>
      <w:lvlJc w:val="left"/>
      <w:pPr>
        <w:ind w:left="3672" w:hanging="279"/>
      </w:pPr>
      <w:rPr>
        <w:rFonts w:hint="default"/>
        <w:lang w:val="kk-KZ" w:eastAsia="en-US" w:bidi="ar-SA"/>
      </w:rPr>
    </w:lvl>
    <w:lvl w:ilvl="4" w:tplc="FAE85A56">
      <w:numFmt w:val="bullet"/>
      <w:lvlText w:val="•"/>
      <w:lvlJc w:val="left"/>
      <w:pPr>
        <w:ind w:left="4668" w:hanging="279"/>
      </w:pPr>
      <w:rPr>
        <w:rFonts w:hint="default"/>
        <w:lang w:val="kk-KZ" w:eastAsia="en-US" w:bidi="ar-SA"/>
      </w:rPr>
    </w:lvl>
    <w:lvl w:ilvl="5" w:tplc="1068A380">
      <w:numFmt w:val="bullet"/>
      <w:lvlText w:val="•"/>
      <w:lvlJc w:val="left"/>
      <w:pPr>
        <w:ind w:left="5664" w:hanging="279"/>
      </w:pPr>
      <w:rPr>
        <w:rFonts w:hint="default"/>
        <w:lang w:val="kk-KZ" w:eastAsia="en-US" w:bidi="ar-SA"/>
      </w:rPr>
    </w:lvl>
    <w:lvl w:ilvl="6" w:tplc="F344411E">
      <w:numFmt w:val="bullet"/>
      <w:lvlText w:val="•"/>
      <w:lvlJc w:val="left"/>
      <w:pPr>
        <w:ind w:left="6660" w:hanging="279"/>
      </w:pPr>
      <w:rPr>
        <w:rFonts w:hint="default"/>
        <w:lang w:val="kk-KZ" w:eastAsia="en-US" w:bidi="ar-SA"/>
      </w:rPr>
    </w:lvl>
    <w:lvl w:ilvl="7" w:tplc="AAA4E210">
      <w:numFmt w:val="bullet"/>
      <w:lvlText w:val="•"/>
      <w:lvlJc w:val="left"/>
      <w:pPr>
        <w:ind w:left="7656" w:hanging="279"/>
      </w:pPr>
      <w:rPr>
        <w:rFonts w:hint="default"/>
        <w:lang w:val="kk-KZ" w:eastAsia="en-US" w:bidi="ar-SA"/>
      </w:rPr>
    </w:lvl>
    <w:lvl w:ilvl="8" w:tplc="2B0A69AA">
      <w:numFmt w:val="bullet"/>
      <w:lvlText w:val="•"/>
      <w:lvlJc w:val="left"/>
      <w:pPr>
        <w:ind w:left="8652" w:hanging="279"/>
      </w:pPr>
      <w:rPr>
        <w:rFonts w:hint="default"/>
        <w:lang w:val="kk-KZ" w:eastAsia="en-US" w:bidi="ar-SA"/>
      </w:rPr>
    </w:lvl>
  </w:abstractNum>
  <w:abstractNum w:abstractNumId="4">
    <w:nsid w:val="20CB4C2C"/>
    <w:multiLevelType w:val="hybridMultilevel"/>
    <w:tmpl w:val="FD5C36DA"/>
    <w:lvl w:ilvl="0" w:tplc="C34234A0">
      <w:numFmt w:val="bullet"/>
      <w:lvlText w:val="-"/>
      <w:lvlJc w:val="left"/>
      <w:pPr>
        <w:ind w:left="979" w:hanging="197"/>
      </w:pPr>
      <w:rPr>
        <w:rFonts w:ascii="Times New Roman" w:eastAsia="Times New Roman" w:hAnsi="Times New Roman" w:cs="Times New Roman" w:hint="default"/>
        <w:w w:val="99"/>
        <w:sz w:val="28"/>
        <w:szCs w:val="28"/>
        <w:lang w:val="kk-KZ" w:eastAsia="en-US" w:bidi="ar-SA"/>
      </w:rPr>
    </w:lvl>
    <w:lvl w:ilvl="1" w:tplc="6D386F50">
      <w:numFmt w:val="bullet"/>
      <w:lvlText w:val=""/>
      <w:lvlJc w:val="left"/>
      <w:pPr>
        <w:ind w:left="979" w:hanging="140"/>
      </w:pPr>
      <w:rPr>
        <w:rFonts w:ascii="Symbol" w:eastAsia="Symbol" w:hAnsi="Symbol" w:cs="Symbol" w:hint="default"/>
        <w:spacing w:val="11"/>
        <w:w w:val="99"/>
        <w:sz w:val="26"/>
        <w:szCs w:val="26"/>
        <w:lang w:val="kk-KZ" w:eastAsia="en-US" w:bidi="ar-SA"/>
      </w:rPr>
    </w:lvl>
    <w:lvl w:ilvl="2" w:tplc="BC209846">
      <w:numFmt w:val="bullet"/>
      <w:lvlText w:val="•"/>
      <w:lvlJc w:val="left"/>
      <w:pPr>
        <w:ind w:left="2912" w:hanging="140"/>
      </w:pPr>
      <w:rPr>
        <w:rFonts w:hint="default"/>
        <w:lang w:val="kk-KZ" w:eastAsia="en-US" w:bidi="ar-SA"/>
      </w:rPr>
    </w:lvl>
    <w:lvl w:ilvl="3" w:tplc="5D8A0B46">
      <w:numFmt w:val="bullet"/>
      <w:lvlText w:val="•"/>
      <w:lvlJc w:val="left"/>
      <w:pPr>
        <w:ind w:left="3879" w:hanging="140"/>
      </w:pPr>
      <w:rPr>
        <w:rFonts w:hint="default"/>
        <w:lang w:val="kk-KZ" w:eastAsia="en-US" w:bidi="ar-SA"/>
      </w:rPr>
    </w:lvl>
    <w:lvl w:ilvl="4" w:tplc="EFB82678">
      <w:numFmt w:val="bullet"/>
      <w:lvlText w:val="•"/>
      <w:lvlJc w:val="left"/>
      <w:pPr>
        <w:ind w:left="4845" w:hanging="140"/>
      </w:pPr>
      <w:rPr>
        <w:rFonts w:hint="default"/>
        <w:lang w:val="kk-KZ" w:eastAsia="en-US" w:bidi="ar-SA"/>
      </w:rPr>
    </w:lvl>
    <w:lvl w:ilvl="5" w:tplc="4C84B7C4">
      <w:numFmt w:val="bullet"/>
      <w:lvlText w:val="•"/>
      <w:lvlJc w:val="left"/>
      <w:pPr>
        <w:ind w:left="5812" w:hanging="140"/>
      </w:pPr>
      <w:rPr>
        <w:rFonts w:hint="default"/>
        <w:lang w:val="kk-KZ" w:eastAsia="en-US" w:bidi="ar-SA"/>
      </w:rPr>
    </w:lvl>
    <w:lvl w:ilvl="6" w:tplc="6EDA2F94">
      <w:numFmt w:val="bullet"/>
      <w:lvlText w:val="•"/>
      <w:lvlJc w:val="left"/>
      <w:pPr>
        <w:ind w:left="6778" w:hanging="140"/>
      </w:pPr>
      <w:rPr>
        <w:rFonts w:hint="default"/>
        <w:lang w:val="kk-KZ" w:eastAsia="en-US" w:bidi="ar-SA"/>
      </w:rPr>
    </w:lvl>
    <w:lvl w:ilvl="7" w:tplc="94248BD8">
      <w:numFmt w:val="bullet"/>
      <w:lvlText w:val="•"/>
      <w:lvlJc w:val="left"/>
      <w:pPr>
        <w:ind w:left="7744" w:hanging="140"/>
      </w:pPr>
      <w:rPr>
        <w:rFonts w:hint="default"/>
        <w:lang w:val="kk-KZ" w:eastAsia="en-US" w:bidi="ar-SA"/>
      </w:rPr>
    </w:lvl>
    <w:lvl w:ilvl="8" w:tplc="51384790">
      <w:numFmt w:val="bullet"/>
      <w:lvlText w:val="•"/>
      <w:lvlJc w:val="left"/>
      <w:pPr>
        <w:ind w:left="8711" w:hanging="140"/>
      </w:pPr>
      <w:rPr>
        <w:rFonts w:hint="default"/>
        <w:lang w:val="kk-KZ" w:eastAsia="en-US" w:bidi="ar-SA"/>
      </w:rPr>
    </w:lvl>
  </w:abstractNum>
  <w:abstractNum w:abstractNumId="5">
    <w:nsid w:val="337A7F9E"/>
    <w:multiLevelType w:val="hybridMultilevel"/>
    <w:tmpl w:val="2F3A1BB8"/>
    <w:lvl w:ilvl="0" w:tplc="DB8073A8">
      <w:start w:val="1"/>
      <w:numFmt w:val="decimal"/>
      <w:lvlText w:val="%1."/>
      <w:lvlJc w:val="left"/>
      <w:pPr>
        <w:ind w:left="2396" w:hanging="706"/>
      </w:pPr>
      <w:rPr>
        <w:rFonts w:ascii="Times New Roman" w:eastAsia="Times New Roman" w:hAnsi="Times New Roman" w:cs="Times New Roman" w:hint="default"/>
        <w:w w:val="99"/>
        <w:sz w:val="28"/>
        <w:szCs w:val="28"/>
        <w:lang w:val="kk-KZ" w:eastAsia="en-US" w:bidi="ar-SA"/>
      </w:rPr>
    </w:lvl>
    <w:lvl w:ilvl="1" w:tplc="5DF8487A">
      <w:numFmt w:val="bullet"/>
      <w:lvlText w:val="•"/>
      <w:lvlJc w:val="left"/>
      <w:pPr>
        <w:ind w:left="3224" w:hanging="706"/>
      </w:pPr>
      <w:rPr>
        <w:rFonts w:hint="default"/>
        <w:lang w:val="kk-KZ" w:eastAsia="en-US" w:bidi="ar-SA"/>
      </w:rPr>
    </w:lvl>
    <w:lvl w:ilvl="2" w:tplc="00F63EE0">
      <w:numFmt w:val="bullet"/>
      <w:lvlText w:val="•"/>
      <w:lvlJc w:val="left"/>
      <w:pPr>
        <w:ind w:left="4048" w:hanging="706"/>
      </w:pPr>
      <w:rPr>
        <w:rFonts w:hint="default"/>
        <w:lang w:val="kk-KZ" w:eastAsia="en-US" w:bidi="ar-SA"/>
      </w:rPr>
    </w:lvl>
    <w:lvl w:ilvl="3" w:tplc="A012422A">
      <w:numFmt w:val="bullet"/>
      <w:lvlText w:val="•"/>
      <w:lvlJc w:val="left"/>
      <w:pPr>
        <w:ind w:left="4873" w:hanging="706"/>
      </w:pPr>
      <w:rPr>
        <w:rFonts w:hint="default"/>
        <w:lang w:val="kk-KZ" w:eastAsia="en-US" w:bidi="ar-SA"/>
      </w:rPr>
    </w:lvl>
    <w:lvl w:ilvl="4" w:tplc="BFBAD93A">
      <w:numFmt w:val="bullet"/>
      <w:lvlText w:val="•"/>
      <w:lvlJc w:val="left"/>
      <w:pPr>
        <w:ind w:left="5697" w:hanging="706"/>
      </w:pPr>
      <w:rPr>
        <w:rFonts w:hint="default"/>
        <w:lang w:val="kk-KZ" w:eastAsia="en-US" w:bidi="ar-SA"/>
      </w:rPr>
    </w:lvl>
    <w:lvl w:ilvl="5" w:tplc="2618E228">
      <w:numFmt w:val="bullet"/>
      <w:lvlText w:val="•"/>
      <w:lvlJc w:val="left"/>
      <w:pPr>
        <w:ind w:left="6522" w:hanging="706"/>
      </w:pPr>
      <w:rPr>
        <w:rFonts w:hint="default"/>
        <w:lang w:val="kk-KZ" w:eastAsia="en-US" w:bidi="ar-SA"/>
      </w:rPr>
    </w:lvl>
    <w:lvl w:ilvl="6" w:tplc="DF205D40">
      <w:numFmt w:val="bullet"/>
      <w:lvlText w:val="•"/>
      <w:lvlJc w:val="left"/>
      <w:pPr>
        <w:ind w:left="7346" w:hanging="706"/>
      </w:pPr>
      <w:rPr>
        <w:rFonts w:hint="default"/>
        <w:lang w:val="kk-KZ" w:eastAsia="en-US" w:bidi="ar-SA"/>
      </w:rPr>
    </w:lvl>
    <w:lvl w:ilvl="7" w:tplc="E0466F60">
      <w:numFmt w:val="bullet"/>
      <w:lvlText w:val="•"/>
      <w:lvlJc w:val="left"/>
      <w:pPr>
        <w:ind w:left="8170" w:hanging="706"/>
      </w:pPr>
      <w:rPr>
        <w:rFonts w:hint="default"/>
        <w:lang w:val="kk-KZ" w:eastAsia="en-US" w:bidi="ar-SA"/>
      </w:rPr>
    </w:lvl>
    <w:lvl w:ilvl="8" w:tplc="466E3EF4">
      <w:numFmt w:val="bullet"/>
      <w:lvlText w:val="•"/>
      <w:lvlJc w:val="left"/>
      <w:pPr>
        <w:ind w:left="8995" w:hanging="706"/>
      </w:pPr>
      <w:rPr>
        <w:rFonts w:hint="default"/>
        <w:lang w:val="kk-KZ" w:eastAsia="en-US" w:bidi="ar-SA"/>
      </w:rPr>
    </w:lvl>
  </w:abstractNum>
  <w:abstractNum w:abstractNumId="6">
    <w:nsid w:val="33DC4D39"/>
    <w:multiLevelType w:val="hybridMultilevel"/>
    <w:tmpl w:val="93B8A240"/>
    <w:lvl w:ilvl="0" w:tplc="1374BA32">
      <w:start w:val="1"/>
      <w:numFmt w:val="decimal"/>
      <w:lvlText w:val="%1."/>
      <w:lvlJc w:val="left"/>
      <w:pPr>
        <w:ind w:left="1700" w:hanging="346"/>
      </w:pPr>
      <w:rPr>
        <w:rFonts w:ascii="Times New Roman" w:eastAsia="Times New Roman" w:hAnsi="Times New Roman" w:cs="Times New Roman" w:hint="default"/>
        <w:w w:val="99"/>
        <w:sz w:val="28"/>
        <w:szCs w:val="28"/>
        <w:lang w:val="kk-KZ" w:eastAsia="en-US" w:bidi="ar-SA"/>
      </w:rPr>
    </w:lvl>
    <w:lvl w:ilvl="1" w:tplc="B4B051BC">
      <w:start w:val="1"/>
      <w:numFmt w:val="decimal"/>
      <w:lvlText w:val="%2-"/>
      <w:lvlJc w:val="left"/>
      <w:pPr>
        <w:ind w:left="9188" w:hanging="185"/>
      </w:pPr>
      <w:rPr>
        <w:rFonts w:ascii="Times New Roman" w:eastAsia="Times New Roman" w:hAnsi="Times New Roman" w:cs="Times New Roman" w:hint="default"/>
        <w:spacing w:val="-2"/>
        <w:w w:val="100"/>
        <w:sz w:val="20"/>
        <w:szCs w:val="20"/>
        <w:lang w:val="kk-KZ" w:eastAsia="en-US" w:bidi="ar-SA"/>
      </w:rPr>
    </w:lvl>
    <w:lvl w:ilvl="2" w:tplc="16262706">
      <w:numFmt w:val="bullet"/>
      <w:lvlText w:val="•"/>
      <w:lvlJc w:val="left"/>
      <w:pPr>
        <w:ind w:left="9342" w:hanging="185"/>
      </w:pPr>
      <w:rPr>
        <w:rFonts w:hint="default"/>
        <w:lang w:val="kk-KZ" w:eastAsia="en-US" w:bidi="ar-SA"/>
      </w:rPr>
    </w:lvl>
    <w:lvl w:ilvl="3" w:tplc="83747922">
      <w:numFmt w:val="bullet"/>
      <w:lvlText w:val="•"/>
      <w:lvlJc w:val="left"/>
      <w:pPr>
        <w:ind w:left="9505" w:hanging="185"/>
      </w:pPr>
      <w:rPr>
        <w:rFonts w:hint="default"/>
        <w:lang w:val="kk-KZ" w:eastAsia="en-US" w:bidi="ar-SA"/>
      </w:rPr>
    </w:lvl>
    <w:lvl w:ilvl="4" w:tplc="A9D61DB0">
      <w:numFmt w:val="bullet"/>
      <w:lvlText w:val="•"/>
      <w:lvlJc w:val="left"/>
      <w:pPr>
        <w:ind w:left="9668" w:hanging="185"/>
      </w:pPr>
      <w:rPr>
        <w:rFonts w:hint="default"/>
        <w:lang w:val="kk-KZ" w:eastAsia="en-US" w:bidi="ar-SA"/>
      </w:rPr>
    </w:lvl>
    <w:lvl w:ilvl="5" w:tplc="5158FF8C">
      <w:numFmt w:val="bullet"/>
      <w:lvlText w:val="•"/>
      <w:lvlJc w:val="left"/>
      <w:pPr>
        <w:ind w:left="9830" w:hanging="185"/>
      </w:pPr>
      <w:rPr>
        <w:rFonts w:hint="default"/>
        <w:lang w:val="kk-KZ" w:eastAsia="en-US" w:bidi="ar-SA"/>
      </w:rPr>
    </w:lvl>
    <w:lvl w:ilvl="6" w:tplc="418ADBDE">
      <w:numFmt w:val="bullet"/>
      <w:lvlText w:val="•"/>
      <w:lvlJc w:val="left"/>
      <w:pPr>
        <w:ind w:left="9993" w:hanging="185"/>
      </w:pPr>
      <w:rPr>
        <w:rFonts w:hint="default"/>
        <w:lang w:val="kk-KZ" w:eastAsia="en-US" w:bidi="ar-SA"/>
      </w:rPr>
    </w:lvl>
    <w:lvl w:ilvl="7" w:tplc="5788996A">
      <w:numFmt w:val="bullet"/>
      <w:lvlText w:val="•"/>
      <w:lvlJc w:val="left"/>
      <w:pPr>
        <w:ind w:left="10156" w:hanging="185"/>
      </w:pPr>
      <w:rPr>
        <w:rFonts w:hint="default"/>
        <w:lang w:val="kk-KZ" w:eastAsia="en-US" w:bidi="ar-SA"/>
      </w:rPr>
    </w:lvl>
    <w:lvl w:ilvl="8" w:tplc="E0826A20">
      <w:numFmt w:val="bullet"/>
      <w:lvlText w:val="•"/>
      <w:lvlJc w:val="left"/>
      <w:pPr>
        <w:ind w:left="10318" w:hanging="185"/>
      </w:pPr>
      <w:rPr>
        <w:rFonts w:hint="default"/>
        <w:lang w:val="kk-KZ" w:eastAsia="en-US" w:bidi="ar-SA"/>
      </w:rPr>
    </w:lvl>
  </w:abstractNum>
  <w:abstractNum w:abstractNumId="7">
    <w:nsid w:val="35E958FE"/>
    <w:multiLevelType w:val="hybridMultilevel"/>
    <w:tmpl w:val="ACEC6FBC"/>
    <w:lvl w:ilvl="0" w:tplc="E1923614">
      <w:numFmt w:val="bullet"/>
      <w:lvlText w:val=""/>
      <w:lvlJc w:val="left"/>
      <w:pPr>
        <w:ind w:left="1700" w:hanging="346"/>
      </w:pPr>
      <w:rPr>
        <w:rFonts w:ascii="Symbol" w:eastAsia="Symbol" w:hAnsi="Symbol" w:cs="Symbol" w:hint="default"/>
        <w:w w:val="99"/>
        <w:sz w:val="28"/>
        <w:szCs w:val="28"/>
        <w:lang w:val="kk-KZ" w:eastAsia="en-US" w:bidi="ar-SA"/>
      </w:rPr>
    </w:lvl>
    <w:lvl w:ilvl="1" w:tplc="FA44B834">
      <w:numFmt w:val="bullet"/>
      <w:lvlText w:val="•"/>
      <w:lvlJc w:val="left"/>
      <w:pPr>
        <w:ind w:left="2594" w:hanging="346"/>
      </w:pPr>
      <w:rPr>
        <w:rFonts w:hint="default"/>
        <w:lang w:val="kk-KZ" w:eastAsia="en-US" w:bidi="ar-SA"/>
      </w:rPr>
    </w:lvl>
    <w:lvl w:ilvl="2" w:tplc="4D50446A">
      <w:numFmt w:val="bullet"/>
      <w:lvlText w:val="•"/>
      <w:lvlJc w:val="left"/>
      <w:pPr>
        <w:ind w:left="3488" w:hanging="346"/>
      </w:pPr>
      <w:rPr>
        <w:rFonts w:hint="default"/>
        <w:lang w:val="kk-KZ" w:eastAsia="en-US" w:bidi="ar-SA"/>
      </w:rPr>
    </w:lvl>
    <w:lvl w:ilvl="3" w:tplc="0414CFC4">
      <w:numFmt w:val="bullet"/>
      <w:lvlText w:val="•"/>
      <w:lvlJc w:val="left"/>
      <w:pPr>
        <w:ind w:left="4383" w:hanging="346"/>
      </w:pPr>
      <w:rPr>
        <w:rFonts w:hint="default"/>
        <w:lang w:val="kk-KZ" w:eastAsia="en-US" w:bidi="ar-SA"/>
      </w:rPr>
    </w:lvl>
    <w:lvl w:ilvl="4" w:tplc="0FD476B4">
      <w:numFmt w:val="bullet"/>
      <w:lvlText w:val="•"/>
      <w:lvlJc w:val="left"/>
      <w:pPr>
        <w:ind w:left="5277" w:hanging="346"/>
      </w:pPr>
      <w:rPr>
        <w:rFonts w:hint="default"/>
        <w:lang w:val="kk-KZ" w:eastAsia="en-US" w:bidi="ar-SA"/>
      </w:rPr>
    </w:lvl>
    <w:lvl w:ilvl="5" w:tplc="35928596">
      <w:numFmt w:val="bullet"/>
      <w:lvlText w:val="•"/>
      <w:lvlJc w:val="left"/>
      <w:pPr>
        <w:ind w:left="6172" w:hanging="346"/>
      </w:pPr>
      <w:rPr>
        <w:rFonts w:hint="default"/>
        <w:lang w:val="kk-KZ" w:eastAsia="en-US" w:bidi="ar-SA"/>
      </w:rPr>
    </w:lvl>
    <w:lvl w:ilvl="6" w:tplc="305A6B62">
      <w:numFmt w:val="bullet"/>
      <w:lvlText w:val="•"/>
      <w:lvlJc w:val="left"/>
      <w:pPr>
        <w:ind w:left="7066" w:hanging="346"/>
      </w:pPr>
      <w:rPr>
        <w:rFonts w:hint="default"/>
        <w:lang w:val="kk-KZ" w:eastAsia="en-US" w:bidi="ar-SA"/>
      </w:rPr>
    </w:lvl>
    <w:lvl w:ilvl="7" w:tplc="132E44F0">
      <w:numFmt w:val="bullet"/>
      <w:lvlText w:val="•"/>
      <w:lvlJc w:val="left"/>
      <w:pPr>
        <w:ind w:left="7960" w:hanging="346"/>
      </w:pPr>
      <w:rPr>
        <w:rFonts w:hint="default"/>
        <w:lang w:val="kk-KZ" w:eastAsia="en-US" w:bidi="ar-SA"/>
      </w:rPr>
    </w:lvl>
    <w:lvl w:ilvl="8" w:tplc="FC829D20">
      <w:numFmt w:val="bullet"/>
      <w:lvlText w:val="•"/>
      <w:lvlJc w:val="left"/>
      <w:pPr>
        <w:ind w:left="8855" w:hanging="346"/>
      </w:pPr>
      <w:rPr>
        <w:rFonts w:hint="default"/>
        <w:lang w:val="kk-KZ" w:eastAsia="en-US" w:bidi="ar-SA"/>
      </w:rPr>
    </w:lvl>
  </w:abstractNum>
  <w:abstractNum w:abstractNumId="8">
    <w:nsid w:val="3A58782B"/>
    <w:multiLevelType w:val="hybridMultilevel"/>
    <w:tmpl w:val="D63C53C8"/>
    <w:lvl w:ilvl="0" w:tplc="9DA2D2BC">
      <w:start w:val="17"/>
      <w:numFmt w:val="decimal"/>
      <w:lvlText w:val="%1."/>
      <w:lvlJc w:val="left"/>
      <w:pPr>
        <w:ind w:left="979" w:hanging="668"/>
      </w:pPr>
      <w:rPr>
        <w:rFonts w:hint="default"/>
        <w:w w:val="99"/>
        <w:u w:val="single" w:color="006FC0"/>
        <w:lang w:val="kk-KZ" w:eastAsia="en-US" w:bidi="ar-SA"/>
      </w:rPr>
    </w:lvl>
    <w:lvl w:ilvl="1" w:tplc="0AA82E36">
      <w:numFmt w:val="bullet"/>
      <w:lvlText w:val="•"/>
      <w:lvlJc w:val="left"/>
      <w:pPr>
        <w:ind w:left="1946" w:hanging="668"/>
      </w:pPr>
      <w:rPr>
        <w:rFonts w:hint="default"/>
        <w:lang w:val="kk-KZ" w:eastAsia="en-US" w:bidi="ar-SA"/>
      </w:rPr>
    </w:lvl>
    <w:lvl w:ilvl="2" w:tplc="417EF360">
      <w:numFmt w:val="bullet"/>
      <w:lvlText w:val="•"/>
      <w:lvlJc w:val="left"/>
      <w:pPr>
        <w:ind w:left="2912" w:hanging="668"/>
      </w:pPr>
      <w:rPr>
        <w:rFonts w:hint="default"/>
        <w:lang w:val="kk-KZ" w:eastAsia="en-US" w:bidi="ar-SA"/>
      </w:rPr>
    </w:lvl>
    <w:lvl w:ilvl="3" w:tplc="67221830">
      <w:numFmt w:val="bullet"/>
      <w:lvlText w:val="•"/>
      <w:lvlJc w:val="left"/>
      <w:pPr>
        <w:ind w:left="3879" w:hanging="668"/>
      </w:pPr>
      <w:rPr>
        <w:rFonts w:hint="default"/>
        <w:lang w:val="kk-KZ" w:eastAsia="en-US" w:bidi="ar-SA"/>
      </w:rPr>
    </w:lvl>
    <w:lvl w:ilvl="4" w:tplc="46E6467A">
      <w:numFmt w:val="bullet"/>
      <w:lvlText w:val="•"/>
      <w:lvlJc w:val="left"/>
      <w:pPr>
        <w:ind w:left="4845" w:hanging="668"/>
      </w:pPr>
      <w:rPr>
        <w:rFonts w:hint="default"/>
        <w:lang w:val="kk-KZ" w:eastAsia="en-US" w:bidi="ar-SA"/>
      </w:rPr>
    </w:lvl>
    <w:lvl w:ilvl="5" w:tplc="36140EDE">
      <w:numFmt w:val="bullet"/>
      <w:lvlText w:val="•"/>
      <w:lvlJc w:val="left"/>
      <w:pPr>
        <w:ind w:left="5812" w:hanging="668"/>
      </w:pPr>
      <w:rPr>
        <w:rFonts w:hint="default"/>
        <w:lang w:val="kk-KZ" w:eastAsia="en-US" w:bidi="ar-SA"/>
      </w:rPr>
    </w:lvl>
    <w:lvl w:ilvl="6" w:tplc="A148BB70">
      <w:numFmt w:val="bullet"/>
      <w:lvlText w:val="•"/>
      <w:lvlJc w:val="left"/>
      <w:pPr>
        <w:ind w:left="6778" w:hanging="668"/>
      </w:pPr>
      <w:rPr>
        <w:rFonts w:hint="default"/>
        <w:lang w:val="kk-KZ" w:eastAsia="en-US" w:bidi="ar-SA"/>
      </w:rPr>
    </w:lvl>
    <w:lvl w:ilvl="7" w:tplc="57E2D7D0">
      <w:numFmt w:val="bullet"/>
      <w:lvlText w:val="•"/>
      <w:lvlJc w:val="left"/>
      <w:pPr>
        <w:ind w:left="7744" w:hanging="668"/>
      </w:pPr>
      <w:rPr>
        <w:rFonts w:hint="default"/>
        <w:lang w:val="kk-KZ" w:eastAsia="en-US" w:bidi="ar-SA"/>
      </w:rPr>
    </w:lvl>
    <w:lvl w:ilvl="8" w:tplc="075A8BFE">
      <w:numFmt w:val="bullet"/>
      <w:lvlText w:val="•"/>
      <w:lvlJc w:val="left"/>
      <w:pPr>
        <w:ind w:left="8711" w:hanging="668"/>
      </w:pPr>
      <w:rPr>
        <w:rFonts w:hint="default"/>
        <w:lang w:val="kk-KZ" w:eastAsia="en-US" w:bidi="ar-SA"/>
      </w:rPr>
    </w:lvl>
  </w:abstractNum>
  <w:abstractNum w:abstractNumId="9">
    <w:nsid w:val="402B7CD2"/>
    <w:multiLevelType w:val="hybridMultilevel"/>
    <w:tmpl w:val="B7D28AC6"/>
    <w:lvl w:ilvl="0" w:tplc="3EAC96B0">
      <w:numFmt w:val="bullet"/>
      <w:lvlText w:val=""/>
      <w:lvlJc w:val="left"/>
      <w:pPr>
        <w:ind w:left="979" w:hanging="360"/>
      </w:pPr>
      <w:rPr>
        <w:rFonts w:ascii="Symbol" w:eastAsia="Symbol" w:hAnsi="Symbol" w:cs="Symbol" w:hint="default"/>
        <w:w w:val="99"/>
        <w:sz w:val="28"/>
        <w:szCs w:val="28"/>
        <w:lang w:val="kk-KZ" w:eastAsia="en-US" w:bidi="ar-SA"/>
      </w:rPr>
    </w:lvl>
    <w:lvl w:ilvl="1" w:tplc="5E0C8570">
      <w:numFmt w:val="bullet"/>
      <w:lvlText w:val=""/>
      <w:lvlJc w:val="left"/>
      <w:pPr>
        <w:ind w:left="1685" w:hanging="346"/>
      </w:pPr>
      <w:rPr>
        <w:rFonts w:ascii="Wingdings" w:eastAsia="Wingdings" w:hAnsi="Wingdings" w:cs="Wingdings" w:hint="default"/>
        <w:w w:val="99"/>
        <w:sz w:val="28"/>
        <w:szCs w:val="28"/>
        <w:lang w:val="kk-KZ" w:eastAsia="en-US" w:bidi="ar-SA"/>
      </w:rPr>
    </w:lvl>
    <w:lvl w:ilvl="2" w:tplc="9FC6DE0C">
      <w:numFmt w:val="bullet"/>
      <w:lvlText w:val="•"/>
      <w:lvlJc w:val="left"/>
      <w:pPr>
        <w:ind w:left="2676" w:hanging="346"/>
      </w:pPr>
      <w:rPr>
        <w:rFonts w:hint="default"/>
        <w:lang w:val="kk-KZ" w:eastAsia="en-US" w:bidi="ar-SA"/>
      </w:rPr>
    </w:lvl>
    <w:lvl w:ilvl="3" w:tplc="05AE6358">
      <w:numFmt w:val="bullet"/>
      <w:lvlText w:val="•"/>
      <w:lvlJc w:val="left"/>
      <w:pPr>
        <w:ind w:left="3672" w:hanging="346"/>
      </w:pPr>
      <w:rPr>
        <w:rFonts w:hint="default"/>
        <w:lang w:val="kk-KZ" w:eastAsia="en-US" w:bidi="ar-SA"/>
      </w:rPr>
    </w:lvl>
    <w:lvl w:ilvl="4" w:tplc="980C9520">
      <w:numFmt w:val="bullet"/>
      <w:lvlText w:val="•"/>
      <w:lvlJc w:val="left"/>
      <w:pPr>
        <w:ind w:left="4668" w:hanging="346"/>
      </w:pPr>
      <w:rPr>
        <w:rFonts w:hint="default"/>
        <w:lang w:val="kk-KZ" w:eastAsia="en-US" w:bidi="ar-SA"/>
      </w:rPr>
    </w:lvl>
    <w:lvl w:ilvl="5" w:tplc="8294F68A">
      <w:numFmt w:val="bullet"/>
      <w:lvlText w:val="•"/>
      <w:lvlJc w:val="left"/>
      <w:pPr>
        <w:ind w:left="5664" w:hanging="346"/>
      </w:pPr>
      <w:rPr>
        <w:rFonts w:hint="default"/>
        <w:lang w:val="kk-KZ" w:eastAsia="en-US" w:bidi="ar-SA"/>
      </w:rPr>
    </w:lvl>
    <w:lvl w:ilvl="6" w:tplc="AC385456">
      <w:numFmt w:val="bullet"/>
      <w:lvlText w:val="•"/>
      <w:lvlJc w:val="left"/>
      <w:pPr>
        <w:ind w:left="6660" w:hanging="346"/>
      </w:pPr>
      <w:rPr>
        <w:rFonts w:hint="default"/>
        <w:lang w:val="kk-KZ" w:eastAsia="en-US" w:bidi="ar-SA"/>
      </w:rPr>
    </w:lvl>
    <w:lvl w:ilvl="7" w:tplc="F322100C">
      <w:numFmt w:val="bullet"/>
      <w:lvlText w:val="•"/>
      <w:lvlJc w:val="left"/>
      <w:pPr>
        <w:ind w:left="7656" w:hanging="346"/>
      </w:pPr>
      <w:rPr>
        <w:rFonts w:hint="default"/>
        <w:lang w:val="kk-KZ" w:eastAsia="en-US" w:bidi="ar-SA"/>
      </w:rPr>
    </w:lvl>
    <w:lvl w:ilvl="8" w:tplc="FE9AF3E6">
      <w:numFmt w:val="bullet"/>
      <w:lvlText w:val="•"/>
      <w:lvlJc w:val="left"/>
      <w:pPr>
        <w:ind w:left="8652" w:hanging="346"/>
      </w:pPr>
      <w:rPr>
        <w:rFonts w:hint="default"/>
        <w:lang w:val="kk-KZ" w:eastAsia="en-US" w:bidi="ar-SA"/>
      </w:rPr>
    </w:lvl>
  </w:abstractNum>
  <w:abstractNum w:abstractNumId="10">
    <w:nsid w:val="46C0697B"/>
    <w:multiLevelType w:val="hybridMultilevel"/>
    <w:tmpl w:val="A1888092"/>
    <w:lvl w:ilvl="0" w:tplc="FBB0126C">
      <w:start w:val="3"/>
      <w:numFmt w:val="decimal"/>
      <w:lvlText w:val="%1."/>
      <w:lvlJc w:val="left"/>
      <w:pPr>
        <w:ind w:left="1700" w:hanging="346"/>
      </w:pPr>
      <w:rPr>
        <w:rFonts w:ascii="Times New Roman" w:eastAsia="Times New Roman" w:hAnsi="Times New Roman" w:cs="Times New Roman" w:hint="default"/>
        <w:w w:val="99"/>
        <w:sz w:val="28"/>
        <w:szCs w:val="28"/>
        <w:lang w:val="kk-KZ" w:eastAsia="en-US" w:bidi="ar-SA"/>
      </w:rPr>
    </w:lvl>
    <w:lvl w:ilvl="1" w:tplc="40D494F2">
      <w:numFmt w:val="bullet"/>
      <w:lvlText w:val="•"/>
      <w:lvlJc w:val="left"/>
      <w:pPr>
        <w:ind w:left="2594" w:hanging="346"/>
      </w:pPr>
      <w:rPr>
        <w:rFonts w:hint="default"/>
        <w:lang w:val="kk-KZ" w:eastAsia="en-US" w:bidi="ar-SA"/>
      </w:rPr>
    </w:lvl>
    <w:lvl w:ilvl="2" w:tplc="9CC0FD32">
      <w:numFmt w:val="bullet"/>
      <w:lvlText w:val="•"/>
      <w:lvlJc w:val="left"/>
      <w:pPr>
        <w:ind w:left="3488" w:hanging="346"/>
      </w:pPr>
      <w:rPr>
        <w:rFonts w:hint="default"/>
        <w:lang w:val="kk-KZ" w:eastAsia="en-US" w:bidi="ar-SA"/>
      </w:rPr>
    </w:lvl>
    <w:lvl w:ilvl="3" w:tplc="122A11E8">
      <w:numFmt w:val="bullet"/>
      <w:lvlText w:val="•"/>
      <w:lvlJc w:val="left"/>
      <w:pPr>
        <w:ind w:left="4383" w:hanging="346"/>
      </w:pPr>
      <w:rPr>
        <w:rFonts w:hint="default"/>
        <w:lang w:val="kk-KZ" w:eastAsia="en-US" w:bidi="ar-SA"/>
      </w:rPr>
    </w:lvl>
    <w:lvl w:ilvl="4" w:tplc="45E85B54">
      <w:numFmt w:val="bullet"/>
      <w:lvlText w:val="•"/>
      <w:lvlJc w:val="left"/>
      <w:pPr>
        <w:ind w:left="5277" w:hanging="346"/>
      </w:pPr>
      <w:rPr>
        <w:rFonts w:hint="default"/>
        <w:lang w:val="kk-KZ" w:eastAsia="en-US" w:bidi="ar-SA"/>
      </w:rPr>
    </w:lvl>
    <w:lvl w:ilvl="5" w:tplc="001CAFC2">
      <w:numFmt w:val="bullet"/>
      <w:lvlText w:val="•"/>
      <w:lvlJc w:val="left"/>
      <w:pPr>
        <w:ind w:left="6172" w:hanging="346"/>
      </w:pPr>
      <w:rPr>
        <w:rFonts w:hint="default"/>
        <w:lang w:val="kk-KZ" w:eastAsia="en-US" w:bidi="ar-SA"/>
      </w:rPr>
    </w:lvl>
    <w:lvl w:ilvl="6" w:tplc="158CF49A">
      <w:numFmt w:val="bullet"/>
      <w:lvlText w:val="•"/>
      <w:lvlJc w:val="left"/>
      <w:pPr>
        <w:ind w:left="7066" w:hanging="346"/>
      </w:pPr>
      <w:rPr>
        <w:rFonts w:hint="default"/>
        <w:lang w:val="kk-KZ" w:eastAsia="en-US" w:bidi="ar-SA"/>
      </w:rPr>
    </w:lvl>
    <w:lvl w:ilvl="7" w:tplc="6AD4B614">
      <w:numFmt w:val="bullet"/>
      <w:lvlText w:val="•"/>
      <w:lvlJc w:val="left"/>
      <w:pPr>
        <w:ind w:left="7960" w:hanging="346"/>
      </w:pPr>
      <w:rPr>
        <w:rFonts w:hint="default"/>
        <w:lang w:val="kk-KZ" w:eastAsia="en-US" w:bidi="ar-SA"/>
      </w:rPr>
    </w:lvl>
    <w:lvl w:ilvl="8" w:tplc="BBAEAE04">
      <w:numFmt w:val="bullet"/>
      <w:lvlText w:val="•"/>
      <w:lvlJc w:val="left"/>
      <w:pPr>
        <w:ind w:left="8855" w:hanging="346"/>
      </w:pPr>
      <w:rPr>
        <w:rFonts w:hint="default"/>
        <w:lang w:val="kk-KZ" w:eastAsia="en-US" w:bidi="ar-SA"/>
      </w:rPr>
    </w:lvl>
  </w:abstractNum>
  <w:abstractNum w:abstractNumId="11">
    <w:nsid w:val="5E594252"/>
    <w:multiLevelType w:val="hybridMultilevel"/>
    <w:tmpl w:val="0BA4D970"/>
    <w:lvl w:ilvl="0" w:tplc="52A4CD28">
      <w:start w:val="1"/>
      <w:numFmt w:val="decimal"/>
      <w:lvlText w:val="%1."/>
      <w:lvlJc w:val="left"/>
      <w:pPr>
        <w:ind w:left="979" w:hanging="706"/>
        <w:jc w:val="right"/>
      </w:pPr>
      <w:rPr>
        <w:rFonts w:ascii="Times New Roman" w:eastAsia="Times New Roman" w:hAnsi="Times New Roman" w:cs="Times New Roman" w:hint="default"/>
        <w:w w:val="99"/>
        <w:sz w:val="28"/>
        <w:szCs w:val="28"/>
        <w:lang w:val="kk-KZ" w:eastAsia="en-US" w:bidi="ar-SA"/>
      </w:rPr>
    </w:lvl>
    <w:lvl w:ilvl="1" w:tplc="0A60580C">
      <w:numFmt w:val="bullet"/>
      <w:lvlText w:val="•"/>
      <w:lvlJc w:val="left"/>
      <w:pPr>
        <w:ind w:left="1946" w:hanging="706"/>
      </w:pPr>
      <w:rPr>
        <w:rFonts w:hint="default"/>
        <w:lang w:val="kk-KZ" w:eastAsia="en-US" w:bidi="ar-SA"/>
      </w:rPr>
    </w:lvl>
    <w:lvl w:ilvl="2" w:tplc="5DB094E6">
      <w:numFmt w:val="bullet"/>
      <w:lvlText w:val="•"/>
      <w:lvlJc w:val="left"/>
      <w:pPr>
        <w:ind w:left="2912" w:hanging="706"/>
      </w:pPr>
      <w:rPr>
        <w:rFonts w:hint="default"/>
        <w:lang w:val="kk-KZ" w:eastAsia="en-US" w:bidi="ar-SA"/>
      </w:rPr>
    </w:lvl>
    <w:lvl w:ilvl="3" w:tplc="B770EF42">
      <w:numFmt w:val="bullet"/>
      <w:lvlText w:val="•"/>
      <w:lvlJc w:val="left"/>
      <w:pPr>
        <w:ind w:left="3879" w:hanging="706"/>
      </w:pPr>
      <w:rPr>
        <w:rFonts w:hint="default"/>
        <w:lang w:val="kk-KZ" w:eastAsia="en-US" w:bidi="ar-SA"/>
      </w:rPr>
    </w:lvl>
    <w:lvl w:ilvl="4" w:tplc="608A2048">
      <w:numFmt w:val="bullet"/>
      <w:lvlText w:val="•"/>
      <w:lvlJc w:val="left"/>
      <w:pPr>
        <w:ind w:left="4845" w:hanging="706"/>
      </w:pPr>
      <w:rPr>
        <w:rFonts w:hint="default"/>
        <w:lang w:val="kk-KZ" w:eastAsia="en-US" w:bidi="ar-SA"/>
      </w:rPr>
    </w:lvl>
    <w:lvl w:ilvl="5" w:tplc="E7C87F8E">
      <w:numFmt w:val="bullet"/>
      <w:lvlText w:val="•"/>
      <w:lvlJc w:val="left"/>
      <w:pPr>
        <w:ind w:left="5812" w:hanging="706"/>
      </w:pPr>
      <w:rPr>
        <w:rFonts w:hint="default"/>
        <w:lang w:val="kk-KZ" w:eastAsia="en-US" w:bidi="ar-SA"/>
      </w:rPr>
    </w:lvl>
    <w:lvl w:ilvl="6" w:tplc="10C0D54E">
      <w:numFmt w:val="bullet"/>
      <w:lvlText w:val="•"/>
      <w:lvlJc w:val="left"/>
      <w:pPr>
        <w:ind w:left="6778" w:hanging="706"/>
      </w:pPr>
      <w:rPr>
        <w:rFonts w:hint="default"/>
        <w:lang w:val="kk-KZ" w:eastAsia="en-US" w:bidi="ar-SA"/>
      </w:rPr>
    </w:lvl>
    <w:lvl w:ilvl="7" w:tplc="921A8D68">
      <w:numFmt w:val="bullet"/>
      <w:lvlText w:val="•"/>
      <w:lvlJc w:val="left"/>
      <w:pPr>
        <w:ind w:left="7744" w:hanging="706"/>
      </w:pPr>
      <w:rPr>
        <w:rFonts w:hint="default"/>
        <w:lang w:val="kk-KZ" w:eastAsia="en-US" w:bidi="ar-SA"/>
      </w:rPr>
    </w:lvl>
    <w:lvl w:ilvl="8" w:tplc="4CEEDB54">
      <w:numFmt w:val="bullet"/>
      <w:lvlText w:val="•"/>
      <w:lvlJc w:val="left"/>
      <w:pPr>
        <w:ind w:left="8711" w:hanging="706"/>
      </w:pPr>
      <w:rPr>
        <w:rFonts w:hint="default"/>
        <w:lang w:val="kk-KZ" w:eastAsia="en-US" w:bidi="ar-SA"/>
      </w:rPr>
    </w:lvl>
  </w:abstractNum>
  <w:abstractNum w:abstractNumId="12">
    <w:nsid w:val="61640351"/>
    <w:multiLevelType w:val="hybridMultilevel"/>
    <w:tmpl w:val="DC86AEAE"/>
    <w:lvl w:ilvl="0" w:tplc="DD50D190">
      <w:numFmt w:val="bullet"/>
      <w:lvlText w:val="-"/>
      <w:lvlJc w:val="left"/>
      <w:pPr>
        <w:ind w:left="1143" w:hanging="164"/>
      </w:pPr>
      <w:rPr>
        <w:rFonts w:ascii="Times New Roman" w:eastAsia="Times New Roman" w:hAnsi="Times New Roman" w:cs="Times New Roman" w:hint="default"/>
        <w:w w:val="99"/>
        <w:sz w:val="28"/>
        <w:szCs w:val="28"/>
        <w:lang w:val="kk-KZ" w:eastAsia="en-US" w:bidi="ar-SA"/>
      </w:rPr>
    </w:lvl>
    <w:lvl w:ilvl="1" w:tplc="2BB8A2CE">
      <w:numFmt w:val="bullet"/>
      <w:lvlText w:val=""/>
      <w:lvlJc w:val="left"/>
      <w:pPr>
        <w:ind w:left="1685" w:hanging="346"/>
      </w:pPr>
      <w:rPr>
        <w:rFonts w:ascii="Wingdings" w:eastAsia="Wingdings" w:hAnsi="Wingdings" w:cs="Wingdings" w:hint="default"/>
        <w:w w:val="99"/>
        <w:sz w:val="28"/>
        <w:szCs w:val="28"/>
        <w:lang w:val="kk-KZ" w:eastAsia="en-US" w:bidi="ar-SA"/>
      </w:rPr>
    </w:lvl>
    <w:lvl w:ilvl="2" w:tplc="33B62CCC">
      <w:numFmt w:val="bullet"/>
      <w:lvlText w:val=""/>
      <w:lvlJc w:val="left"/>
      <w:pPr>
        <w:ind w:left="979" w:hanging="140"/>
      </w:pPr>
      <w:rPr>
        <w:rFonts w:ascii="Symbol" w:eastAsia="Symbol" w:hAnsi="Symbol" w:cs="Symbol" w:hint="default"/>
        <w:spacing w:val="11"/>
        <w:w w:val="99"/>
        <w:sz w:val="26"/>
        <w:szCs w:val="26"/>
        <w:lang w:val="kk-KZ" w:eastAsia="en-US" w:bidi="ar-SA"/>
      </w:rPr>
    </w:lvl>
    <w:lvl w:ilvl="3" w:tplc="10366CD0">
      <w:numFmt w:val="bullet"/>
      <w:lvlText w:val="•"/>
      <w:lvlJc w:val="left"/>
      <w:pPr>
        <w:ind w:left="2800" w:hanging="140"/>
      </w:pPr>
      <w:rPr>
        <w:rFonts w:hint="default"/>
        <w:lang w:val="kk-KZ" w:eastAsia="en-US" w:bidi="ar-SA"/>
      </w:rPr>
    </w:lvl>
    <w:lvl w:ilvl="4" w:tplc="05504B7A">
      <w:numFmt w:val="bullet"/>
      <w:lvlText w:val="•"/>
      <w:lvlJc w:val="left"/>
      <w:pPr>
        <w:ind w:left="3921" w:hanging="140"/>
      </w:pPr>
      <w:rPr>
        <w:rFonts w:hint="default"/>
        <w:lang w:val="kk-KZ" w:eastAsia="en-US" w:bidi="ar-SA"/>
      </w:rPr>
    </w:lvl>
    <w:lvl w:ilvl="5" w:tplc="0882B90C">
      <w:numFmt w:val="bullet"/>
      <w:lvlText w:val="•"/>
      <w:lvlJc w:val="left"/>
      <w:pPr>
        <w:ind w:left="5041" w:hanging="140"/>
      </w:pPr>
      <w:rPr>
        <w:rFonts w:hint="default"/>
        <w:lang w:val="kk-KZ" w:eastAsia="en-US" w:bidi="ar-SA"/>
      </w:rPr>
    </w:lvl>
    <w:lvl w:ilvl="6" w:tplc="80328F38">
      <w:numFmt w:val="bullet"/>
      <w:lvlText w:val="•"/>
      <w:lvlJc w:val="left"/>
      <w:pPr>
        <w:ind w:left="6162" w:hanging="140"/>
      </w:pPr>
      <w:rPr>
        <w:rFonts w:hint="default"/>
        <w:lang w:val="kk-KZ" w:eastAsia="en-US" w:bidi="ar-SA"/>
      </w:rPr>
    </w:lvl>
    <w:lvl w:ilvl="7" w:tplc="D46E277C">
      <w:numFmt w:val="bullet"/>
      <w:lvlText w:val="•"/>
      <w:lvlJc w:val="left"/>
      <w:pPr>
        <w:ind w:left="7282" w:hanging="140"/>
      </w:pPr>
      <w:rPr>
        <w:rFonts w:hint="default"/>
        <w:lang w:val="kk-KZ" w:eastAsia="en-US" w:bidi="ar-SA"/>
      </w:rPr>
    </w:lvl>
    <w:lvl w:ilvl="8" w:tplc="32FAFCDA">
      <w:numFmt w:val="bullet"/>
      <w:lvlText w:val="•"/>
      <w:lvlJc w:val="left"/>
      <w:pPr>
        <w:ind w:left="8403" w:hanging="140"/>
      </w:pPr>
      <w:rPr>
        <w:rFonts w:hint="default"/>
        <w:lang w:val="kk-KZ" w:eastAsia="en-US" w:bidi="ar-SA"/>
      </w:rPr>
    </w:lvl>
  </w:abstractNum>
  <w:abstractNum w:abstractNumId="13">
    <w:nsid w:val="63A50C73"/>
    <w:multiLevelType w:val="hybridMultilevel"/>
    <w:tmpl w:val="B69C293A"/>
    <w:lvl w:ilvl="0" w:tplc="042698B2">
      <w:numFmt w:val="bullet"/>
      <w:lvlText w:val=""/>
      <w:lvlJc w:val="left"/>
      <w:pPr>
        <w:ind w:left="1546" w:hanging="284"/>
      </w:pPr>
      <w:rPr>
        <w:rFonts w:ascii="Wingdings" w:eastAsia="Wingdings" w:hAnsi="Wingdings" w:cs="Wingdings" w:hint="default"/>
        <w:w w:val="99"/>
        <w:sz w:val="28"/>
        <w:szCs w:val="28"/>
        <w:lang w:val="kk-KZ" w:eastAsia="en-US" w:bidi="ar-SA"/>
      </w:rPr>
    </w:lvl>
    <w:lvl w:ilvl="1" w:tplc="5372D1E2">
      <w:numFmt w:val="bullet"/>
      <w:lvlText w:val=""/>
      <w:lvlJc w:val="left"/>
      <w:pPr>
        <w:ind w:left="979" w:hanging="140"/>
      </w:pPr>
      <w:rPr>
        <w:rFonts w:ascii="Symbol" w:eastAsia="Symbol" w:hAnsi="Symbol" w:cs="Symbol" w:hint="default"/>
        <w:spacing w:val="11"/>
        <w:w w:val="99"/>
        <w:sz w:val="26"/>
        <w:szCs w:val="26"/>
        <w:lang w:val="kk-KZ" w:eastAsia="en-US" w:bidi="ar-SA"/>
      </w:rPr>
    </w:lvl>
    <w:lvl w:ilvl="2" w:tplc="714E4910">
      <w:numFmt w:val="bullet"/>
      <w:lvlText w:val="•"/>
      <w:lvlJc w:val="left"/>
      <w:pPr>
        <w:ind w:left="2551" w:hanging="140"/>
      </w:pPr>
      <w:rPr>
        <w:rFonts w:hint="default"/>
        <w:lang w:val="kk-KZ" w:eastAsia="en-US" w:bidi="ar-SA"/>
      </w:rPr>
    </w:lvl>
    <w:lvl w:ilvl="3" w:tplc="812E2122">
      <w:numFmt w:val="bullet"/>
      <w:lvlText w:val="•"/>
      <w:lvlJc w:val="left"/>
      <w:pPr>
        <w:ind w:left="3563" w:hanging="140"/>
      </w:pPr>
      <w:rPr>
        <w:rFonts w:hint="default"/>
        <w:lang w:val="kk-KZ" w:eastAsia="en-US" w:bidi="ar-SA"/>
      </w:rPr>
    </w:lvl>
    <w:lvl w:ilvl="4" w:tplc="79063B5C">
      <w:numFmt w:val="bullet"/>
      <w:lvlText w:val="•"/>
      <w:lvlJc w:val="left"/>
      <w:pPr>
        <w:ind w:left="4574" w:hanging="140"/>
      </w:pPr>
      <w:rPr>
        <w:rFonts w:hint="default"/>
        <w:lang w:val="kk-KZ" w:eastAsia="en-US" w:bidi="ar-SA"/>
      </w:rPr>
    </w:lvl>
    <w:lvl w:ilvl="5" w:tplc="86587CE0">
      <w:numFmt w:val="bullet"/>
      <w:lvlText w:val="•"/>
      <w:lvlJc w:val="left"/>
      <w:pPr>
        <w:ind w:left="5586" w:hanging="140"/>
      </w:pPr>
      <w:rPr>
        <w:rFonts w:hint="default"/>
        <w:lang w:val="kk-KZ" w:eastAsia="en-US" w:bidi="ar-SA"/>
      </w:rPr>
    </w:lvl>
    <w:lvl w:ilvl="6" w:tplc="126C0030">
      <w:numFmt w:val="bullet"/>
      <w:lvlText w:val="•"/>
      <w:lvlJc w:val="left"/>
      <w:pPr>
        <w:ind w:left="6597" w:hanging="140"/>
      </w:pPr>
      <w:rPr>
        <w:rFonts w:hint="default"/>
        <w:lang w:val="kk-KZ" w:eastAsia="en-US" w:bidi="ar-SA"/>
      </w:rPr>
    </w:lvl>
    <w:lvl w:ilvl="7" w:tplc="A22E5A36">
      <w:numFmt w:val="bullet"/>
      <w:lvlText w:val="•"/>
      <w:lvlJc w:val="left"/>
      <w:pPr>
        <w:ind w:left="7609" w:hanging="140"/>
      </w:pPr>
      <w:rPr>
        <w:rFonts w:hint="default"/>
        <w:lang w:val="kk-KZ" w:eastAsia="en-US" w:bidi="ar-SA"/>
      </w:rPr>
    </w:lvl>
    <w:lvl w:ilvl="8" w:tplc="3082514E">
      <w:numFmt w:val="bullet"/>
      <w:lvlText w:val="•"/>
      <w:lvlJc w:val="left"/>
      <w:pPr>
        <w:ind w:left="8620" w:hanging="140"/>
      </w:pPr>
      <w:rPr>
        <w:rFonts w:hint="default"/>
        <w:lang w:val="kk-KZ" w:eastAsia="en-US" w:bidi="ar-SA"/>
      </w:rPr>
    </w:lvl>
  </w:abstractNum>
  <w:abstractNum w:abstractNumId="14">
    <w:nsid w:val="748441E3"/>
    <w:multiLevelType w:val="hybridMultilevel"/>
    <w:tmpl w:val="A2FE618C"/>
    <w:lvl w:ilvl="0" w:tplc="B67093A4">
      <w:start w:val="1"/>
      <w:numFmt w:val="decimal"/>
      <w:lvlText w:val="%1."/>
      <w:lvlJc w:val="left"/>
      <w:pPr>
        <w:ind w:left="1339" w:hanging="360"/>
      </w:pPr>
      <w:rPr>
        <w:rFonts w:hint="default"/>
      </w:rPr>
    </w:lvl>
    <w:lvl w:ilvl="1" w:tplc="04190019" w:tentative="1">
      <w:start w:val="1"/>
      <w:numFmt w:val="lowerLetter"/>
      <w:lvlText w:val="%2."/>
      <w:lvlJc w:val="left"/>
      <w:pPr>
        <w:ind w:left="2059" w:hanging="360"/>
      </w:pPr>
    </w:lvl>
    <w:lvl w:ilvl="2" w:tplc="0419001B" w:tentative="1">
      <w:start w:val="1"/>
      <w:numFmt w:val="lowerRoman"/>
      <w:lvlText w:val="%3."/>
      <w:lvlJc w:val="right"/>
      <w:pPr>
        <w:ind w:left="2779" w:hanging="180"/>
      </w:pPr>
    </w:lvl>
    <w:lvl w:ilvl="3" w:tplc="0419000F" w:tentative="1">
      <w:start w:val="1"/>
      <w:numFmt w:val="decimal"/>
      <w:lvlText w:val="%4."/>
      <w:lvlJc w:val="left"/>
      <w:pPr>
        <w:ind w:left="3499" w:hanging="360"/>
      </w:pPr>
    </w:lvl>
    <w:lvl w:ilvl="4" w:tplc="04190019" w:tentative="1">
      <w:start w:val="1"/>
      <w:numFmt w:val="lowerLetter"/>
      <w:lvlText w:val="%5."/>
      <w:lvlJc w:val="left"/>
      <w:pPr>
        <w:ind w:left="4219" w:hanging="360"/>
      </w:pPr>
    </w:lvl>
    <w:lvl w:ilvl="5" w:tplc="0419001B" w:tentative="1">
      <w:start w:val="1"/>
      <w:numFmt w:val="lowerRoman"/>
      <w:lvlText w:val="%6."/>
      <w:lvlJc w:val="right"/>
      <w:pPr>
        <w:ind w:left="4939" w:hanging="180"/>
      </w:pPr>
    </w:lvl>
    <w:lvl w:ilvl="6" w:tplc="0419000F" w:tentative="1">
      <w:start w:val="1"/>
      <w:numFmt w:val="decimal"/>
      <w:lvlText w:val="%7."/>
      <w:lvlJc w:val="left"/>
      <w:pPr>
        <w:ind w:left="5659" w:hanging="360"/>
      </w:pPr>
    </w:lvl>
    <w:lvl w:ilvl="7" w:tplc="04190019" w:tentative="1">
      <w:start w:val="1"/>
      <w:numFmt w:val="lowerLetter"/>
      <w:lvlText w:val="%8."/>
      <w:lvlJc w:val="left"/>
      <w:pPr>
        <w:ind w:left="6379" w:hanging="360"/>
      </w:pPr>
    </w:lvl>
    <w:lvl w:ilvl="8" w:tplc="0419001B" w:tentative="1">
      <w:start w:val="1"/>
      <w:numFmt w:val="lowerRoman"/>
      <w:lvlText w:val="%9."/>
      <w:lvlJc w:val="right"/>
      <w:pPr>
        <w:ind w:left="7099" w:hanging="180"/>
      </w:pPr>
    </w:lvl>
  </w:abstractNum>
  <w:num w:numId="1">
    <w:abstractNumId w:val="5"/>
  </w:num>
  <w:num w:numId="2">
    <w:abstractNumId w:val="10"/>
  </w:num>
  <w:num w:numId="3">
    <w:abstractNumId w:val="9"/>
  </w:num>
  <w:num w:numId="4">
    <w:abstractNumId w:val="3"/>
  </w:num>
  <w:num w:numId="5">
    <w:abstractNumId w:val="1"/>
  </w:num>
  <w:num w:numId="6">
    <w:abstractNumId w:val="8"/>
  </w:num>
  <w:num w:numId="7">
    <w:abstractNumId w:val="0"/>
  </w:num>
  <w:num w:numId="8">
    <w:abstractNumId w:val="6"/>
  </w:num>
  <w:num w:numId="9">
    <w:abstractNumId w:val="13"/>
  </w:num>
  <w:num w:numId="10">
    <w:abstractNumId w:val="7"/>
  </w:num>
  <w:num w:numId="11">
    <w:abstractNumId w:val="4"/>
  </w:num>
  <w:num w:numId="12">
    <w:abstractNumId w:val="12"/>
  </w:num>
  <w:num w:numId="13">
    <w:abstractNumId w:val="11"/>
  </w:num>
  <w:num w:numId="14">
    <w:abstractNumId w:val="2"/>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drawingGridHorizontalSpacing w:val="110"/>
  <w:displayHorizontalDrawingGridEvery w:val="2"/>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ulTrailSpace/>
    <w:shapeLayoutLikeWW8/>
  </w:compat>
  <w:rsids>
    <w:rsidRoot w:val="00167C4A"/>
    <w:rsid w:val="0007350C"/>
    <w:rsid w:val="000B2B65"/>
    <w:rsid w:val="000E297E"/>
    <w:rsid w:val="000F6429"/>
    <w:rsid w:val="00115652"/>
    <w:rsid w:val="00126CAA"/>
    <w:rsid w:val="00154D53"/>
    <w:rsid w:val="00167C4A"/>
    <w:rsid w:val="00195AB9"/>
    <w:rsid w:val="001A19ED"/>
    <w:rsid w:val="001C2AEA"/>
    <w:rsid w:val="001C2D18"/>
    <w:rsid w:val="00225560"/>
    <w:rsid w:val="00233918"/>
    <w:rsid w:val="002456C3"/>
    <w:rsid w:val="00256FD9"/>
    <w:rsid w:val="0026009E"/>
    <w:rsid w:val="002950BE"/>
    <w:rsid w:val="00353E8A"/>
    <w:rsid w:val="00361C80"/>
    <w:rsid w:val="003B058E"/>
    <w:rsid w:val="003D7088"/>
    <w:rsid w:val="00402845"/>
    <w:rsid w:val="0043328D"/>
    <w:rsid w:val="004711F8"/>
    <w:rsid w:val="004B3AE8"/>
    <w:rsid w:val="004E5862"/>
    <w:rsid w:val="004E6B7D"/>
    <w:rsid w:val="004E764F"/>
    <w:rsid w:val="00514C02"/>
    <w:rsid w:val="00551021"/>
    <w:rsid w:val="00566735"/>
    <w:rsid w:val="00596AC3"/>
    <w:rsid w:val="005D3B1E"/>
    <w:rsid w:val="006229B9"/>
    <w:rsid w:val="006811C7"/>
    <w:rsid w:val="006C5155"/>
    <w:rsid w:val="006E0F14"/>
    <w:rsid w:val="007870BF"/>
    <w:rsid w:val="007F18AF"/>
    <w:rsid w:val="00867EA3"/>
    <w:rsid w:val="00893C28"/>
    <w:rsid w:val="008E78FA"/>
    <w:rsid w:val="00991010"/>
    <w:rsid w:val="00A33FC9"/>
    <w:rsid w:val="00A712BC"/>
    <w:rsid w:val="00A80518"/>
    <w:rsid w:val="00AF4754"/>
    <w:rsid w:val="00B91B31"/>
    <w:rsid w:val="00BC2D88"/>
    <w:rsid w:val="00BD5136"/>
    <w:rsid w:val="00BE7C31"/>
    <w:rsid w:val="00C30EEE"/>
    <w:rsid w:val="00C55CF7"/>
    <w:rsid w:val="00CD3888"/>
    <w:rsid w:val="00CF13BA"/>
    <w:rsid w:val="00D17A8C"/>
    <w:rsid w:val="00D30B35"/>
    <w:rsid w:val="00D37CD2"/>
    <w:rsid w:val="00D71DF5"/>
    <w:rsid w:val="00D84705"/>
    <w:rsid w:val="00D96238"/>
    <w:rsid w:val="00DA3F22"/>
    <w:rsid w:val="00E0375D"/>
    <w:rsid w:val="00EC6418"/>
    <w:rsid w:val="00F10888"/>
    <w:rsid w:val="00F60D0C"/>
    <w:rsid w:val="00FA7054"/>
    <w:rsid w:val="00FA7E5D"/>
    <w:rsid w:val="00FB52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3328D"/>
    <w:rPr>
      <w:rFonts w:ascii="Times New Roman" w:eastAsia="Times New Roman" w:hAnsi="Times New Roman" w:cs="Times New Roman"/>
      <w:lang w:val="kk-KZ"/>
    </w:rPr>
  </w:style>
  <w:style w:type="paragraph" w:styleId="1">
    <w:name w:val="heading 1"/>
    <w:basedOn w:val="a"/>
    <w:uiPriority w:val="1"/>
    <w:qFormat/>
    <w:rsid w:val="0043328D"/>
    <w:pPr>
      <w:ind w:left="1199" w:right="822"/>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3328D"/>
    <w:tblPr>
      <w:tblInd w:w="0" w:type="dxa"/>
      <w:tblCellMar>
        <w:top w:w="0" w:type="dxa"/>
        <w:left w:w="0" w:type="dxa"/>
        <w:bottom w:w="0" w:type="dxa"/>
        <w:right w:w="0" w:type="dxa"/>
      </w:tblCellMar>
    </w:tblPr>
  </w:style>
  <w:style w:type="paragraph" w:styleId="a3">
    <w:name w:val="Body Text"/>
    <w:basedOn w:val="a"/>
    <w:uiPriority w:val="1"/>
    <w:qFormat/>
    <w:rsid w:val="0043328D"/>
    <w:pPr>
      <w:ind w:left="979"/>
      <w:jc w:val="both"/>
    </w:pPr>
    <w:rPr>
      <w:sz w:val="28"/>
      <w:szCs w:val="28"/>
    </w:rPr>
  </w:style>
  <w:style w:type="paragraph" w:styleId="a4">
    <w:name w:val="List Paragraph"/>
    <w:basedOn w:val="a"/>
    <w:uiPriority w:val="1"/>
    <w:qFormat/>
    <w:rsid w:val="0043328D"/>
    <w:pPr>
      <w:ind w:left="979" w:firstLine="710"/>
      <w:jc w:val="both"/>
    </w:pPr>
  </w:style>
  <w:style w:type="paragraph" w:customStyle="1" w:styleId="TableParagraph">
    <w:name w:val="Table Paragraph"/>
    <w:basedOn w:val="a"/>
    <w:uiPriority w:val="1"/>
    <w:qFormat/>
    <w:rsid w:val="0043328D"/>
    <w:pPr>
      <w:spacing w:before="20"/>
      <w:jc w:val="center"/>
    </w:pPr>
  </w:style>
  <w:style w:type="paragraph" w:styleId="a5">
    <w:name w:val="Balloon Text"/>
    <w:basedOn w:val="a"/>
    <w:link w:val="a6"/>
    <w:uiPriority w:val="99"/>
    <w:semiHidden/>
    <w:unhideWhenUsed/>
    <w:rsid w:val="00514C02"/>
    <w:rPr>
      <w:rFonts w:ascii="Tahoma" w:hAnsi="Tahoma" w:cs="Tahoma"/>
      <w:sz w:val="16"/>
      <w:szCs w:val="16"/>
    </w:rPr>
  </w:style>
  <w:style w:type="character" w:customStyle="1" w:styleId="a6">
    <w:name w:val="Текст выноски Знак"/>
    <w:basedOn w:val="a0"/>
    <w:link w:val="a5"/>
    <w:uiPriority w:val="99"/>
    <w:semiHidden/>
    <w:rsid w:val="00514C02"/>
    <w:rPr>
      <w:rFonts w:ascii="Tahoma" w:eastAsia="Times New Roman" w:hAnsi="Tahoma" w:cs="Tahoma"/>
      <w:sz w:val="16"/>
      <w:szCs w:val="16"/>
      <w:lang w:val="kk-KZ"/>
    </w:rPr>
  </w:style>
  <w:style w:type="table" w:styleId="a7">
    <w:name w:val="Table Grid"/>
    <w:basedOn w:val="a1"/>
    <w:uiPriority w:val="59"/>
    <w:rsid w:val="00A805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link w:val="a9"/>
    <w:uiPriority w:val="99"/>
    <w:qFormat/>
    <w:rsid w:val="00A80518"/>
    <w:rPr>
      <w:rFonts w:ascii="Times New Roman" w:eastAsia="Times New Roman" w:hAnsi="Times New Roman" w:cs="Times New Roman"/>
      <w:lang w:val="kk-KZ"/>
    </w:rPr>
  </w:style>
  <w:style w:type="character" w:styleId="aa">
    <w:name w:val="Hyperlink"/>
    <w:basedOn w:val="a0"/>
    <w:uiPriority w:val="99"/>
    <w:unhideWhenUsed/>
    <w:rsid w:val="001C2AEA"/>
    <w:rPr>
      <w:color w:val="0000FF" w:themeColor="hyperlink"/>
      <w:u w:val="single"/>
    </w:rPr>
  </w:style>
  <w:style w:type="paragraph" w:styleId="ab">
    <w:name w:val="Normal (Web)"/>
    <w:basedOn w:val="a"/>
    <w:uiPriority w:val="99"/>
    <w:unhideWhenUsed/>
    <w:rsid w:val="00A33FC9"/>
    <w:pPr>
      <w:widowControl/>
      <w:autoSpaceDE/>
      <w:autoSpaceDN/>
      <w:spacing w:before="100" w:beforeAutospacing="1" w:after="100" w:afterAutospacing="1"/>
    </w:pPr>
    <w:rPr>
      <w:sz w:val="24"/>
      <w:szCs w:val="24"/>
      <w:lang w:val="ru-RU" w:eastAsia="zh-CN"/>
    </w:rPr>
  </w:style>
  <w:style w:type="paragraph" w:styleId="ac">
    <w:name w:val="header"/>
    <w:basedOn w:val="a"/>
    <w:link w:val="ad"/>
    <w:uiPriority w:val="99"/>
    <w:unhideWhenUsed/>
    <w:rsid w:val="000B2B65"/>
    <w:pPr>
      <w:widowControl/>
      <w:tabs>
        <w:tab w:val="center" w:pos="4680"/>
        <w:tab w:val="right" w:pos="9360"/>
      </w:tabs>
      <w:autoSpaceDE/>
      <w:autoSpaceDN/>
      <w:spacing w:after="200" w:line="276" w:lineRule="auto"/>
    </w:pPr>
    <w:rPr>
      <w:lang w:val="en-US"/>
    </w:rPr>
  </w:style>
  <w:style w:type="character" w:customStyle="1" w:styleId="ad">
    <w:name w:val="Верхний колонтитул Знак"/>
    <w:basedOn w:val="a0"/>
    <w:link w:val="ac"/>
    <w:uiPriority w:val="99"/>
    <w:rsid w:val="000B2B65"/>
    <w:rPr>
      <w:rFonts w:ascii="Times New Roman" w:eastAsia="Times New Roman" w:hAnsi="Times New Roman" w:cs="Times New Roman"/>
    </w:rPr>
  </w:style>
  <w:style w:type="character" w:styleId="ae">
    <w:name w:val="FollowedHyperlink"/>
    <w:basedOn w:val="a0"/>
    <w:uiPriority w:val="99"/>
    <w:semiHidden/>
    <w:unhideWhenUsed/>
    <w:rsid w:val="007F18AF"/>
    <w:rPr>
      <w:color w:val="800080" w:themeColor="followedHyperlink"/>
      <w:u w:val="single"/>
    </w:rPr>
  </w:style>
  <w:style w:type="character" w:customStyle="1" w:styleId="a9">
    <w:name w:val="Без интервала Знак"/>
    <w:link w:val="a8"/>
    <w:uiPriority w:val="99"/>
    <w:rsid w:val="00233918"/>
    <w:rPr>
      <w:rFonts w:ascii="Times New Roman" w:eastAsia="Times New Roman" w:hAnsi="Times New Roman" w:cs="Times New Roman"/>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ind w:left="1199" w:right="822"/>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79"/>
      <w:jc w:val="both"/>
    </w:pPr>
    <w:rPr>
      <w:sz w:val="28"/>
      <w:szCs w:val="28"/>
    </w:rPr>
  </w:style>
  <w:style w:type="paragraph" w:styleId="a4">
    <w:name w:val="List Paragraph"/>
    <w:basedOn w:val="a"/>
    <w:uiPriority w:val="1"/>
    <w:qFormat/>
    <w:pPr>
      <w:ind w:left="979" w:firstLine="710"/>
      <w:jc w:val="both"/>
    </w:pPr>
  </w:style>
  <w:style w:type="paragraph" w:customStyle="1" w:styleId="TableParagraph">
    <w:name w:val="Table Paragraph"/>
    <w:basedOn w:val="a"/>
    <w:uiPriority w:val="1"/>
    <w:qFormat/>
    <w:pPr>
      <w:spacing w:before="20"/>
      <w:jc w:val="center"/>
    </w:pPr>
  </w:style>
  <w:style w:type="paragraph" w:styleId="a5">
    <w:name w:val="Balloon Text"/>
    <w:basedOn w:val="a"/>
    <w:link w:val="a6"/>
    <w:uiPriority w:val="99"/>
    <w:semiHidden/>
    <w:unhideWhenUsed/>
    <w:rsid w:val="00514C02"/>
    <w:rPr>
      <w:rFonts w:ascii="Tahoma" w:hAnsi="Tahoma" w:cs="Tahoma"/>
      <w:sz w:val="16"/>
      <w:szCs w:val="16"/>
    </w:rPr>
  </w:style>
  <w:style w:type="character" w:customStyle="1" w:styleId="a6">
    <w:name w:val="Текст выноски Знак"/>
    <w:basedOn w:val="a0"/>
    <w:link w:val="a5"/>
    <w:uiPriority w:val="99"/>
    <w:semiHidden/>
    <w:rsid w:val="00514C02"/>
    <w:rPr>
      <w:rFonts w:ascii="Tahoma" w:eastAsia="Times New Roman" w:hAnsi="Tahoma" w:cs="Tahoma"/>
      <w:sz w:val="16"/>
      <w:szCs w:val="16"/>
      <w:lang w:val="kk-KZ"/>
    </w:rPr>
  </w:style>
  <w:style w:type="table" w:styleId="a7">
    <w:name w:val="Table Grid"/>
    <w:basedOn w:val="a1"/>
    <w:uiPriority w:val="59"/>
    <w:rsid w:val="00A805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A80518"/>
    <w:rPr>
      <w:rFonts w:ascii="Times New Roman" w:eastAsia="Times New Roman" w:hAnsi="Times New Roman" w:cs="Times New Roman"/>
      <w:lang w:val="kk-KZ"/>
    </w:rPr>
  </w:style>
  <w:style w:type="character" w:styleId="aa">
    <w:name w:val="Hyperlink"/>
    <w:basedOn w:val="a0"/>
    <w:uiPriority w:val="99"/>
    <w:unhideWhenUsed/>
    <w:rsid w:val="001C2AEA"/>
    <w:rPr>
      <w:color w:val="0000FF" w:themeColor="hyperlink"/>
      <w:u w:val="single"/>
    </w:rPr>
  </w:style>
  <w:style w:type="paragraph" w:styleId="ab">
    <w:name w:val="Normal (Web)"/>
    <w:basedOn w:val="a"/>
    <w:uiPriority w:val="99"/>
    <w:unhideWhenUsed/>
    <w:rsid w:val="00A33FC9"/>
    <w:pPr>
      <w:widowControl/>
      <w:autoSpaceDE/>
      <w:autoSpaceDN/>
      <w:spacing w:before="100" w:beforeAutospacing="1" w:after="100" w:afterAutospacing="1"/>
    </w:pPr>
    <w:rPr>
      <w:sz w:val="24"/>
      <w:szCs w:val="24"/>
      <w:lang w:val="ru-RU" w:eastAsia="zh-CN"/>
    </w:rPr>
  </w:style>
  <w:style w:type="paragraph" w:styleId="ac">
    <w:name w:val="header"/>
    <w:basedOn w:val="a"/>
    <w:link w:val="ad"/>
    <w:uiPriority w:val="99"/>
    <w:unhideWhenUsed/>
    <w:rsid w:val="000B2B65"/>
    <w:pPr>
      <w:widowControl/>
      <w:tabs>
        <w:tab w:val="center" w:pos="4680"/>
        <w:tab w:val="right" w:pos="9360"/>
      </w:tabs>
      <w:autoSpaceDE/>
      <w:autoSpaceDN/>
      <w:spacing w:after="200" w:line="276" w:lineRule="auto"/>
    </w:pPr>
    <w:rPr>
      <w:lang w:val="en-US"/>
    </w:rPr>
  </w:style>
  <w:style w:type="character" w:customStyle="1" w:styleId="ad">
    <w:name w:val="Верхний колонтитул Знак"/>
    <w:basedOn w:val="a0"/>
    <w:link w:val="ac"/>
    <w:uiPriority w:val="99"/>
    <w:rsid w:val="000B2B65"/>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94067786">
      <w:bodyDiv w:val="1"/>
      <w:marLeft w:val="0"/>
      <w:marRight w:val="0"/>
      <w:marTop w:val="0"/>
      <w:marBottom w:val="0"/>
      <w:divBdr>
        <w:top w:val="none" w:sz="0" w:space="0" w:color="auto"/>
        <w:left w:val="none" w:sz="0" w:space="0" w:color="auto"/>
        <w:bottom w:val="none" w:sz="0" w:space="0" w:color="auto"/>
        <w:right w:val="none" w:sz="0" w:space="0" w:color="auto"/>
      </w:divBdr>
    </w:div>
    <w:div w:id="826437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20000345_" TargetMode="External"/><Relationship Id="rId13" Type="http://schemas.openxmlformats.org/officeDocument/2006/relationships/hyperlink" Target="https://adilet.zan.kz/kaz/docs/V1800017669" TargetMode="External"/><Relationship Id="rId18" Type="http://schemas.openxmlformats.org/officeDocument/2006/relationships/hyperlink" Target="https://adilet.zan.kz/kaz/docs/P080000077_" TargetMode="External"/><Relationship Id="rId26" Type="http://schemas.openxmlformats.org/officeDocument/2006/relationships/hyperlink" Target="https://adilet.zan.kz/rus/docs/Z1900000293" TargetMode="External"/><Relationship Id="rId39" Type="http://schemas.openxmlformats.org/officeDocument/2006/relationships/hyperlink" Target="https://adilet.zan.kz/rus/docs/V1600013272" TargetMode="External"/><Relationship Id="rId3" Type="http://schemas.openxmlformats.org/officeDocument/2006/relationships/settings" Target="settings.xml"/><Relationship Id="rId21" Type="http://schemas.openxmlformats.org/officeDocument/2006/relationships/hyperlink" Target="https://adilet.zan.kz/kaz/docs/V1700015584" TargetMode="External"/><Relationship Id="rId34" Type="http://schemas.openxmlformats.org/officeDocument/2006/relationships/hyperlink" Target="https://adilet.zan.kz/rus/docs/V1600014235/history" TargetMode="External"/><Relationship Id="rId42" Type="http://schemas.openxmlformats.org/officeDocument/2006/relationships/hyperlink" Target="https://adilet.zan.kz/rus/docs/V2000020883" TargetMode="External"/><Relationship Id="rId7" Type="http://schemas.openxmlformats.org/officeDocument/2006/relationships/hyperlink" Target="https://adilet.zan.kz/kaz/docs/Z1900000293" TargetMode="External"/><Relationship Id="rId12" Type="http://schemas.openxmlformats.org/officeDocument/2006/relationships/hyperlink" Target="https://adilet.zan.kz/kaz/docs/V2100023469" TargetMode="External"/><Relationship Id="rId17" Type="http://schemas.openxmlformats.org/officeDocument/2006/relationships/hyperlink" Target="https://adilet.zan.kz/kaz/docs/V1600013227" TargetMode="External"/><Relationship Id="rId25" Type="http://schemas.openxmlformats.org/officeDocument/2006/relationships/hyperlink" Target="https://adilet.zan.kz/rus/docs/Z070000319%20_" TargetMode="External"/><Relationship Id="rId33" Type="http://schemas.openxmlformats.org/officeDocument/2006/relationships/hyperlink" Target="https://adilet.zan.kz/rus/docs/V1200008275" TargetMode="External"/><Relationship Id="rId38" Type="http://schemas.openxmlformats.org/officeDocument/2006/relationships/hyperlink" Target="https://adilet.zan.kz/rus/docs/V090005750_" TargetMode="External"/><Relationship Id="rId46"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adilet.zan.kz/kaz/docs/V1800017657" TargetMode="External"/><Relationship Id="rId20" Type="http://schemas.openxmlformats.org/officeDocument/2006/relationships/hyperlink" Target="https://adilet.zan.kz/kaz/docs/V1600013272" TargetMode="External"/><Relationship Id="rId29" Type="http://schemas.openxmlformats.org/officeDocument/2006/relationships/hyperlink" Target="https://adilet.zan.kz/rus/docs/Z020000343_" TargetMode="External"/><Relationship Id="rId41" Type="http://schemas.openxmlformats.org/officeDocument/2006/relationships/hyperlink" Target="https://adilet.zan.kz/rus/docs/V1900018239/inf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ilet.zan.kz/kaz/docs/P2100000137" TargetMode="External"/><Relationship Id="rId24" Type="http://schemas.openxmlformats.org/officeDocument/2006/relationships/hyperlink" Target="http://rc-dd.kz/sites/rc-" TargetMode="External"/><Relationship Id="rId32" Type="http://schemas.openxmlformats.org/officeDocument/2006/relationships/hyperlink" Target="https://adilet.zan.kz/kaz/docs/V1800017669" TargetMode="External"/><Relationship Id="rId37" Type="http://schemas.openxmlformats.org/officeDocument/2006/relationships/hyperlink" Target="https://adilet.zan.kz/rus/docs/P080000077_" TargetMode="External"/><Relationship Id="rId40" Type="http://schemas.openxmlformats.org/officeDocument/2006/relationships/hyperlink" Target="https://adilet.zan.kz/rus/docs/V1700015584"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dilet.zan.kz/kaz/docs/V1600014235" TargetMode="External"/><Relationship Id="rId23" Type="http://schemas.openxmlformats.org/officeDocument/2006/relationships/hyperlink" Target="https://adilet.zan.kz/kaz/docs/V2000020883" TargetMode="External"/><Relationship Id="rId28" Type="http://schemas.openxmlformats.org/officeDocument/2006/relationships/hyperlink" Target="https://adilet.zan.kz/rus/docs/Z070000306" TargetMode="External"/><Relationship Id="rId36" Type="http://schemas.openxmlformats.org/officeDocument/2006/relationships/hyperlink" Target="https://adilet.zan.kz/rus/docs/V1600013227" TargetMode="External"/><Relationship Id="rId10" Type="http://schemas.openxmlformats.org/officeDocument/2006/relationships/hyperlink" Target="https://adilet.zan.kz/kaz/docs/Z020000343_" TargetMode="External"/><Relationship Id="rId19" Type="http://schemas.openxmlformats.org/officeDocument/2006/relationships/hyperlink" Target="https://adilet.zan.kz/kaz/docs/V090005750_" TargetMode="External"/><Relationship Id="rId31" Type="http://schemas.openxmlformats.org/officeDocument/2006/relationships/hyperlink" Target="https://adilet.zan.kz/rus/docs/V2100023469"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ilet.zan.kz/kaz/docs/Z070000306_" TargetMode="External"/><Relationship Id="rId14" Type="http://schemas.openxmlformats.org/officeDocument/2006/relationships/hyperlink" Target="https://adilet.zan.kz/kaz/docs/V1200008275" TargetMode="External"/><Relationship Id="rId22" Type="http://schemas.openxmlformats.org/officeDocument/2006/relationships/hyperlink" Target="https://adilet.zan.kz/kaz/docs/V1900018239" TargetMode="External"/><Relationship Id="rId27" Type="http://schemas.openxmlformats.org/officeDocument/2006/relationships/hyperlink" Target="https://adilet.zan.kz/rus/docs/Z020000345_" TargetMode="External"/><Relationship Id="rId30" Type="http://schemas.openxmlformats.org/officeDocument/2006/relationships/hyperlink" Target="https://adilet.zan.kz/rus/docs/P2100000137" TargetMode="External"/><Relationship Id="rId35" Type="http://schemas.openxmlformats.org/officeDocument/2006/relationships/hyperlink" Target="https://adilet.zan.kz/rus/docs/V1800017657"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633</TotalTime>
  <Pages>1</Pages>
  <Words>4464</Words>
  <Characters>25448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Надежда</cp:lastModifiedBy>
  <cp:revision>20</cp:revision>
  <cp:lastPrinted>2022-09-29T03:33:00Z</cp:lastPrinted>
  <dcterms:created xsi:type="dcterms:W3CDTF">2022-08-25T07:59:00Z</dcterms:created>
  <dcterms:modified xsi:type="dcterms:W3CDTF">2022-09-29T03:36:00Z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2022-08-24T00:00:00Z</vt:filetime>
  </property>
</Properties>
</file>