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4536" w:type="dxa"/>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AA3F15" w:rsidTr="008A59B0">
        <w:tc>
          <w:tcPr>
            <w:tcW w:w="4536" w:type="dxa"/>
            <w:tcBorders>
              <w:top w:val="nil"/>
              <w:left w:val="nil"/>
              <w:bottom w:val="nil"/>
              <w:right w:val="nil"/>
            </w:tcBorders>
          </w:tcPr>
          <w:p w:rsidR="008A59B0" w:rsidRDefault="00307AC7" w:rsidP="008A59B0">
            <w:pPr>
              <w:ind w:left="250"/>
              <w:rPr>
                <w:sz w:val="28"/>
              </w:rPr>
            </w:pPr>
            <w:proofErr w:type="spellStart"/>
            <w:r>
              <w:rPr>
                <w:sz w:val="28"/>
              </w:rPr>
              <w:t>Қазақстан</w:t>
            </w:r>
            <w:proofErr w:type="spellEnd"/>
            <w:r>
              <w:rPr>
                <w:sz w:val="28"/>
              </w:rPr>
              <w:t xml:space="preserve"> </w:t>
            </w:r>
            <w:proofErr w:type="spellStart"/>
            <w:r>
              <w:rPr>
                <w:sz w:val="28"/>
              </w:rPr>
              <w:t>Республикасы</w:t>
            </w:r>
            <w:proofErr w:type="spellEnd"/>
            <w:r>
              <w:rPr>
                <w:sz w:val="28"/>
              </w:rPr>
              <w:t xml:space="preserve"> </w:t>
            </w:r>
          </w:p>
          <w:p w:rsidR="00AA3F15" w:rsidRPr="008A59B0" w:rsidRDefault="00307AC7" w:rsidP="008A59B0">
            <w:pPr>
              <w:ind w:left="250"/>
              <w:rPr>
                <w:lang w:val="kk-KZ"/>
              </w:rPr>
            </w:pPr>
            <w:proofErr w:type="spellStart"/>
            <w:r>
              <w:rPr>
                <w:sz w:val="28"/>
              </w:rPr>
              <w:t>Оқу-ағарту</w:t>
            </w:r>
            <w:proofErr w:type="spellEnd"/>
            <w:r>
              <w:rPr>
                <w:sz w:val="28"/>
              </w:rPr>
              <w:t xml:space="preserve"> </w:t>
            </w:r>
            <w:proofErr w:type="spellStart"/>
            <w:r>
              <w:rPr>
                <w:sz w:val="28"/>
              </w:rPr>
              <w:t>министрі</w:t>
            </w:r>
            <w:proofErr w:type="spellEnd"/>
            <w:r w:rsidR="008A59B0">
              <w:rPr>
                <w:sz w:val="28"/>
                <w:lang w:val="kk-KZ"/>
              </w:rPr>
              <w:t>нің</w:t>
            </w:r>
          </w:p>
          <w:p w:rsidR="00AA3F15" w:rsidRDefault="00307AC7" w:rsidP="008A59B0">
            <w:pPr>
              <w:ind w:left="250"/>
            </w:pPr>
            <w:r>
              <w:rPr>
                <w:sz w:val="28"/>
              </w:rPr>
              <w:t xml:space="preserve">2023 </w:t>
            </w:r>
            <w:proofErr w:type="spellStart"/>
            <w:r>
              <w:rPr>
                <w:sz w:val="28"/>
              </w:rPr>
              <w:t>жылғы</w:t>
            </w:r>
            <w:proofErr w:type="spellEnd"/>
            <w:r>
              <w:rPr>
                <w:sz w:val="28"/>
              </w:rPr>
              <w:t xml:space="preserve"> 13 </w:t>
            </w:r>
            <w:proofErr w:type="spellStart"/>
            <w:r>
              <w:rPr>
                <w:sz w:val="28"/>
              </w:rPr>
              <w:t>сәуірдегі</w:t>
            </w:r>
            <w:proofErr w:type="spellEnd"/>
          </w:p>
          <w:p w:rsidR="00AA3F15" w:rsidRDefault="00307AC7" w:rsidP="008A59B0">
            <w:pPr>
              <w:ind w:left="250"/>
            </w:pPr>
            <w:r>
              <w:rPr>
                <w:sz w:val="28"/>
              </w:rPr>
              <w:t>№ 96</w:t>
            </w:r>
            <w:r w:rsidR="008A59B0" w:rsidRPr="005507DA">
              <w:rPr>
                <w:sz w:val="28"/>
                <w:szCs w:val="28"/>
              </w:rPr>
              <w:t xml:space="preserve"> </w:t>
            </w:r>
            <w:proofErr w:type="spellStart"/>
            <w:r w:rsidR="008A59B0" w:rsidRPr="005507DA">
              <w:rPr>
                <w:sz w:val="28"/>
                <w:szCs w:val="28"/>
              </w:rPr>
              <w:t>бұйрығына</w:t>
            </w:r>
            <w:proofErr w:type="spellEnd"/>
            <w:r w:rsidR="008A59B0" w:rsidRPr="005507DA">
              <w:rPr>
                <w:sz w:val="28"/>
                <w:szCs w:val="28"/>
              </w:rPr>
              <w:t xml:space="preserve"> </w:t>
            </w:r>
            <w:r w:rsidR="008A59B0">
              <w:rPr>
                <w:sz w:val="28"/>
                <w:szCs w:val="28"/>
              </w:rPr>
              <w:t>2-</w:t>
            </w:r>
            <w:r w:rsidR="008A59B0" w:rsidRPr="005507DA">
              <w:rPr>
                <w:sz w:val="28"/>
                <w:szCs w:val="28"/>
              </w:rPr>
              <w:t>қ</w:t>
            </w:r>
            <w:r w:rsidR="008A59B0" w:rsidRPr="005507DA">
              <w:rPr>
                <w:sz w:val="28"/>
                <w:szCs w:val="28"/>
                <w:lang w:val="kk-KZ"/>
              </w:rPr>
              <w:t>о</w:t>
            </w:r>
            <w:proofErr w:type="spellStart"/>
            <w:r w:rsidR="008A59B0">
              <w:rPr>
                <w:sz w:val="28"/>
                <w:szCs w:val="28"/>
              </w:rPr>
              <w:t>сымша</w:t>
            </w:r>
            <w:proofErr w:type="spellEnd"/>
          </w:p>
        </w:tc>
      </w:tr>
      <w:tr w:rsidR="00AA3F15" w:rsidTr="008A59B0">
        <w:tc>
          <w:tcPr>
            <w:tcW w:w="4536" w:type="dxa"/>
            <w:tcBorders>
              <w:top w:val="nil"/>
              <w:left w:val="nil"/>
              <w:bottom w:val="nil"/>
              <w:right w:val="nil"/>
            </w:tcBorders>
          </w:tcPr>
          <w:p w:rsidR="00AA3F15" w:rsidRDefault="00AA3F15">
            <w:pPr>
              <w:rPr>
                <w:sz w:val="28"/>
                <w:szCs w:val="28"/>
              </w:rPr>
            </w:pPr>
          </w:p>
          <w:p w:rsidR="00AA3F15" w:rsidRDefault="00AA3F15">
            <w:pPr>
              <w:rPr>
                <w:i/>
                <w:sz w:val="28"/>
                <w:szCs w:val="28"/>
                <w:lang w:val="kk-KZ"/>
              </w:rPr>
            </w:pPr>
            <w:bookmarkStart w:id="0" w:name="_GoBack"/>
            <w:bookmarkEnd w:id="0"/>
          </w:p>
        </w:tc>
      </w:tr>
    </w:tbl>
    <w:p w:rsidR="00AA3F15" w:rsidRDefault="00AA3F15">
      <w:pPr>
        <w:jc w:val="right"/>
        <w:rPr>
          <w:i/>
          <w:sz w:val="28"/>
          <w:szCs w:val="28"/>
          <w:lang w:val="kk-KZ"/>
        </w:rPr>
      </w:pPr>
    </w:p>
    <w:p w:rsidR="00AA3F15" w:rsidRDefault="00307AC7">
      <w:pPr>
        <w:pStyle w:val="a4"/>
        <w:jc w:val="right"/>
        <w:rPr>
          <w:rFonts w:ascii="Times New Roman" w:hAnsi="Times New Roman"/>
          <w:sz w:val="28"/>
          <w:szCs w:val="28"/>
          <w:lang w:val="kk-KZ"/>
        </w:rPr>
      </w:pPr>
      <w:r w:rsidRPr="00F37A0F">
        <w:rPr>
          <w:rFonts w:ascii="Times New Roman" w:hAnsi="Times New Roman"/>
          <w:sz w:val="28"/>
          <w:szCs w:val="28"/>
          <w:lang w:val="kk-KZ"/>
        </w:rPr>
        <w:t>Қазақстан Республикасы</w:t>
      </w:r>
    </w:p>
    <w:p w:rsidR="00AA3F15" w:rsidRDefault="00307AC7">
      <w:pPr>
        <w:pStyle w:val="a4"/>
        <w:jc w:val="right"/>
        <w:rPr>
          <w:rFonts w:ascii="Times New Roman" w:hAnsi="Times New Roman"/>
          <w:sz w:val="28"/>
          <w:szCs w:val="28"/>
          <w:lang w:val="kk-KZ"/>
        </w:rPr>
      </w:pPr>
      <w:r w:rsidRPr="00F37A0F">
        <w:rPr>
          <w:rFonts w:ascii="Times New Roman" w:hAnsi="Times New Roman"/>
          <w:sz w:val="28"/>
          <w:szCs w:val="28"/>
          <w:lang w:val="kk-KZ"/>
        </w:rPr>
        <w:t>Білім және ғылым министрінің</w:t>
      </w:r>
    </w:p>
    <w:p w:rsidR="00AA3F15" w:rsidRDefault="00307AC7">
      <w:pPr>
        <w:pStyle w:val="a4"/>
        <w:jc w:val="right"/>
        <w:rPr>
          <w:rFonts w:ascii="Times New Roman" w:hAnsi="Times New Roman"/>
          <w:sz w:val="28"/>
          <w:szCs w:val="28"/>
          <w:lang w:val="kk-KZ"/>
        </w:rPr>
      </w:pPr>
      <w:r w:rsidRPr="00F37A0F">
        <w:rPr>
          <w:rFonts w:ascii="Times New Roman" w:hAnsi="Times New Roman"/>
          <w:sz w:val="28"/>
          <w:szCs w:val="28"/>
          <w:lang w:val="kk-KZ"/>
        </w:rPr>
        <w:t>2008 жылғы 18 наурыздағы</w:t>
      </w:r>
    </w:p>
    <w:p w:rsidR="00AA3F15" w:rsidRDefault="00307AC7">
      <w:pPr>
        <w:jc w:val="right"/>
        <w:rPr>
          <w:sz w:val="28"/>
          <w:szCs w:val="28"/>
          <w:lang w:val="kk-KZ"/>
        </w:rPr>
      </w:pPr>
      <w:r>
        <w:rPr>
          <w:sz w:val="28"/>
          <w:szCs w:val="28"/>
          <w:lang w:val="kk-KZ"/>
        </w:rPr>
        <w:t xml:space="preserve">№ 125 бұйрығына </w:t>
      </w:r>
      <w:r w:rsidRPr="00F37A0F">
        <w:rPr>
          <w:sz w:val="28"/>
          <w:szCs w:val="28"/>
          <w:lang w:val="kk-KZ"/>
        </w:rPr>
        <w:t>2-қосымша</w:t>
      </w:r>
    </w:p>
    <w:p w:rsidR="00AA3F15" w:rsidRDefault="00AA3F15">
      <w:pPr>
        <w:jc w:val="right"/>
        <w:rPr>
          <w:sz w:val="28"/>
          <w:szCs w:val="28"/>
          <w:lang w:val="kk-KZ"/>
        </w:rPr>
      </w:pPr>
    </w:p>
    <w:p w:rsidR="00AA3F15" w:rsidRDefault="00AA3F15">
      <w:pPr>
        <w:jc w:val="right"/>
        <w:rPr>
          <w:sz w:val="28"/>
          <w:szCs w:val="28"/>
          <w:lang w:val="kk-KZ"/>
        </w:rPr>
      </w:pPr>
    </w:p>
    <w:p w:rsidR="00AA3F15" w:rsidRDefault="00AA3F15">
      <w:pPr>
        <w:jc w:val="right"/>
        <w:rPr>
          <w:sz w:val="28"/>
          <w:szCs w:val="28"/>
          <w:lang w:val="kk-KZ"/>
        </w:rPr>
      </w:pPr>
    </w:p>
    <w:p w:rsidR="00AA3F15" w:rsidRDefault="00307AC7">
      <w:pPr>
        <w:jc w:val="center"/>
        <w:rPr>
          <w:sz w:val="28"/>
          <w:szCs w:val="28"/>
          <w:lang w:val="kk-KZ"/>
        </w:rPr>
      </w:pPr>
      <w:r w:rsidRPr="00F37A0F">
        <w:rPr>
          <w:b/>
          <w:color w:val="000000"/>
          <w:sz w:val="28"/>
          <w:szCs w:val="28"/>
          <w:lang w:val="kk-KZ"/>
        </w:rPr>
        <w:t>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үлгі қағидалары</w:t>
      </w:r>
    </w:p>
    <w:p w:rsidR="00AA3F15" w:rsidRDefault="00AA3F15">
      <w:pPr>
        <w:ind w:firstLine="709"/>
        <w:jc w:val="both"/>
        <w:rPr>
          <w:color w:val="FF0000"/>
          <w:sz w:val="28"/>
          <w:szCs w:val="28"/>
          <w:lang w:val="kk-KZ"/>
        </w:rPr>
      </w:pPr>
      <w:bookmarkStart w:id="1" w:name="z45"/>
    </w:p>
    <w:p w:rsidR="00AA3F15" w:rsidRDefault="00307AC7">
      <w:pPr>
        <w:ind w:firstLine="709"/>
        <w:jc w:val="center"/>
        <w:rPr>
          <w:b/>
          <w:color w:val="000000"/>
          <w:sz w:val="28"/>
          <w:szCs w:val="28"/>
        </w:rPr>
      </w:pPr>
      <w:r w:rsidRPr="00F37A0F">
        <w:rPr>
          <w:b/>
          <w:color w:val="000000"/>
          <w:sz w:val="28"/>
          <w:szCs w:val="28"/>
        </w:rPr>
        <w:t xml:space="preserve">1-тарау. </w:t>
      </w:r>
      <w:proofErr w:type="spellStart"/>
      <w:r w:rsidRPr="00F37A0F">
        <w:rPr>
          <w:b/>
          <w:color w:val="000000"/>
          <w:sz w:val="28"/>
          <w:szCs w:val="28"/>
        </w:rPr>
        <w:t>Негізгі</w:t>
      </w:r>
      <w:proofErr w:type="spellEnd"/>
      <w:r w:rsidRPr="00F37A0F">
        <w:rPr>
          <w:b/>
          <w:color w:val="000000"/>
          <w:sz w:val="28"/>
          <w:szCs w:val="28"/>
        </w:rPr>
        <w:t xml:space="preserve"> </w:t>
      </w:r>
      <w:proofErr w:type="spellStart"/>
      <w:r w:rsidRPr="00F37A0F">
        <w:rPr>
          <w:b/>
          <w:color w:val="000000"/>
          <w:sz w:val="28"/>
          <w:szCs w:val="28"/>
        </w:rPr>
        <w:t>ережелер</w:t>
      </w:r>
      <w:proofErr w:type="spellEnd"/>
    </w:p>
    <w:p w:rsidR="00AA3F15" w:rsidRDefault="00AA3F15">
      <w:pPr>
        <w:ind w:firstLine="709"/>
        <w:jc w:val="both"/>
        <w:rPr>
          <w:sz w:val="28"/>
          <w:szCs w:val="28"/>
        </w:rPr>
      </w:pPr>
    </w:p>
    <w:p w:rsidR="00AA3F15" w:rsidRDefault="00307AC7">
      <w:pPr>
        <w:pStyle w:val="a6"/>
        <w:numPr>
          <w:ilvl w:val="0"/>
          <w:numId w:val="3"/>
        </w:numPr>
        <w:spacing w:after="0" w:line="240" w:lineRule="auto"/>
        <w:ind w:left="0" w:firstLine="679"/>
        <w:jc w:val="both"/>
        <w:rPr>
          <w:sz w:val="28"/>
          <w:szCs w:val="28"/>
          <w:lang w:val="ru-RU"/>
        </w:rPr>
      </w:pPr>
      <w:bookmarkStart w:id="2" w:name="z47"/>
      <w:bookmarkEnd w:id="1"/>
      <w:r w:rsidRPr="00D94CEE">
        <w:rPr>
          <w:sz w:val="28"/>
          <w:szCs w:val="28"/>
          <w:lang w:val="ru-RU"/>
        </w:rPr>
        <w:t xml:space="preserve">Осы </w:t>
      </w:r>
      <w:proofErr w:type="spellStart"/>
      <w:r w:rsidRPr="00D94CEE">
        <w:rPr>
          <w:sz w:val="28"/>
          <w:szCs w:val="28"/>
          <w:lang w:val="ru-RU"/>
        </w:rPr>
        <w:t>техникалық</w:t>
      </w:r>
      <w:proofErr w:type="spellEnd"/>
      <w:r w:rsidRPr="00D94CEE">
        <w:rPr>
          <w:sz w:val="28"/>
          <w:szCs w:val="28"/>
          <w:lang w:val="ru-RU"/>
        </w:rPr>
        <w:t xml:space="preserve"> </w:t>
      </w:r>
      <w:proofErr w:type="spellStart"/>
      <w:r w:rsidRPr="00D94CEE">
        <w:rPr>
          <w:sz w:val="28"/>
          <w:szCs w:val="28"/>
          <w:lang w:val="ru-RU"/>
        </w:rPr>
        <w:t>және</w:t>
      </w:r>
      <w:proofErr w:type="spellEnd"/>
      <w:r w:rsidRPr="00D94CEE">
        <w:rPr>
          <w:sz w:val="28"/>
          <w:szCs w:val="28"/>
          <w:lang w:val="ru-RU"/>
        </w:rPr>
        <w:t xml:space="preserve"> </w:t>
      </w:r>
      <w:proofErr w:type="spellStart"/>
      <w:r w:rsidRPr="00D94CEE">
        <w:rPr>
          <w:sz w:val="28"/>
          <w:szCs w:val="28"/>
          <w:lang w:val="ru-RU"/>
        </w:rPr>
        <w:t>кәсіптік</w:t>
      </w:r>
      <w:proofErr w:type="spellEnd"/>
      <w:r w:rsidRPr="00D94CEE">
        <w:rPr>
          <w:sz w:val="28"/>
          <w:szCs w:val="28"/>
          <w:lang w:val="ru-RU"/>
        </w:rPr>
        <w:t xml:space="preserve">, орта </w:t>
      </w:r>
      <w:proofErr w:type="spellStart"/>
      <w:r w:rsidRPr="00D94CEE">
        <w:rPr>
          <w:sz w:val="28"/>
          <w:szCs w:val="28"/>
          <w:lang w:val="ru-RU"/>
        </w:rPr>
        <w:t>білімнен</w:t>
      </w:r>
      <w:proofErr w:type="spellEnd"/>
      <w:r w:rsidRPr="00D94CEE">
        <w:rPr>
          <w:sz w:val="28"/>
          <w:szCs w:val="28"/>
          <w:lang w:val="ru-RU"/>
        </w:rPr>
        <w:t xml:space="preserve"> </w:t>
      </w:r>
      <w:proofErr w:type="spellStart"/>
      <w:r w:rsidRPr="00D94CEE">
        <w:rPr>
          <w:sz w:val="28"/>
          <w:szCs w:val="28"/>
          <w:lang w:val="ru-RU"/>
        </w:rPr>
        <w:t>кейінгі</w:t>
      </w:r>
      <w:proofErr w:type="spellEnd"/>
      <w:r w:rsidRPr="00D94CEE">
        <w:rPr>
          <w:sz w:val="28"/>
          <w:szCs w:val="28"/>
          <w:lang w:val="ru-RU"/>
        </w:rPr>
        <w:t xml:space="preserve"> </w:t>
      </w:r>
      <w:proofErr w:type="spellStart"/>
      <w:r w:rsidRPr="00D94CEE">
        <w:rPr>
          <w:sz w:val="28"/>
          <w:szCs w:val="28"/>
          <w:lang w:val="ru-RU"/>
        </w:rPr>
        <w:t>білім</w:t>
      </w:r>
      <w:proofErr w:type="spellEnd"/>
      <w:r w:rsidRPr="00D94CEE">
        <w:rPr>
          <w:sz w:val="28"/>
          <w:szCs w:val="28"/>
          <w:lang w:val="ru-RU"/>
        </w:rPr>
        <w:t xml:space="preserve"> беру </w:t>
      </w:r>
      <w:proofErr w:type="spellStart"/>
      <w:r w:rsidRPr="00D94CEE">
        <w:rPr>
          <w:sz w:val="28"/>
          <w:szCs w:val="28"/>
          <w:lang w:val="ru-RU"/>
        </w:rPr>
        <w:t>ұйымдарындағы</w:t>
      </w:r>
      <w:proofErr w:type="spellEnd"/>
      <w:r w:rsidRPr="00D94CEE">
        <w:rPr>
          <w:sz w:val="28"/>
          <w:szCs w:val="28"/>
          <w:lang w:val="ru-RU"/>
        </w:rPr>
        <w:t xml:space="preserve"> </w:t>
      </w:r>
      <w:proofErr w:type="spellStart"/>
      <w:r w:rsidRPr="00D94CEE">
        <w:rPr>
          <w:sz w:val="28"/>
          <w:szCs w:val="28"/>
          <w:lang w:val="ru-RU"/>
        </w:rPr>
        <w:t>білім</w:t>
      </w:r>
      <w:proofErr w:type="spellEnd"/>
      <w:r w:rsidRPr="00D94CEE">
        <w:rPr>
          <w:sz w:val="28"/>
          <w:szCs w:val="28"/>
          <w:lang w:val="ru-RU"/>
        </w:rPr>
        <w:t xml:space="preserve"> </w:t>
      </w:r>
      <w:proofErr w:type="spellStart"/>
      <w:r w:rsidRPr="00D94CEE">
        <w:rPr>
          <w:sz w:val="28"/>
          <w:szCs w:val="28"/>
          <w:lang w:val="ru-RU"/>
        </w:rPr>
        <w:t>алушылардың</w:t>
      </w:r>
      <w:proofErr w:type="spellEnd"/>
      <w:r w:rsidRPr="00D94CEE">
        <w:rPr>
          <w:sz w:val="28"/>
          <w:szCs w:val="28"/>
          <w:lang w:val="ru-RU"/>
        </w:rPr>
        <w:t xml:space="preserve"> </w:t>
      </w:r>
      <w:proofErr w:type="spellStart"/>
      <w:r w:rsidRPr="00D94CEE">
        <w:rPr>
          <w:sz w:val="28"/>
          <w:szCs w:val="28"/>
          <w:lang w:val="ru-RU"/>
        </w:rPr>
        <w:t>үлгеріміне</w:t>
      </w:r>
      <w:proofErr w:type="spellEnd"/>
      <w:r w:rsidRPr="00D94CEE">
        <w:rPr>
          <w:sz w:val="28"/>
          <w:szCs w:val="28"/>
          <w:lang w:val="ru-RU"/>
        </w:rPr>
        <w:t xml:space="preserve"> </w:t>
      </w:r>
      <w:proofErr w:type="spellStart"/>
      <w:r w:rsidRPr="00D94CEE">
        <w:rPr>
          <w:sz w:val="28"/>
          <w:szCs w:val="28"/>
          <w:lang w:val="ru-RU"/>
        </w:rPr>
        <w:t>ағымдағы</w:t>
      </w:r>
      <w:proofErr w:type="spellEnd"/>
      <w:r w:rsidRPr="00D94CEE">
        <w:rPr>
          <w:sz w:val="28"/>
          <w:szCs w:val="28"/>
          <w:lang w:val="ru-RU"/>
        </w:rPr>
        <w:t xml:space="preserve"> </w:t>
      </w:r>
      <w:proofErr w:type="spellStart"/>
      <w:r w:rsidRPr="00D94CEE">
        <w:rPr>
          <w:sz w:val="28"/>
          <w:szCs w:val="28"/>
          <w:lang w:val="ru-RU"/>
        </w:rPr>
        <w:t>бақылауды</w:t>
      </w:r>
      <w:proofErr w:type="spellEnd"/>
      <w:r w:rsidRPr="00D94CEE">
        <w:rPr>
          <w:sz w:val="28"/>
          <w:szCs w:val="28"/>
          <w:lang w:val="ru-RU"/>
        </w:rPr>
        <w:t xml:space="preserve">, </w:t>
      </w:r>
      <w:proofErr w:type="spellStart"/>
      <w:r w:rsidRPr="00D94CEE">
        <w:rPr>
          <w:sz w:val="28"/>
          <w:szCs w:val="28"/>
          <w:lang w:val="ru-RU"/>
        </w:rPr>
        <w:t>аралық</w:t>
      </w:r>
      <w:proofErr w:type="spellEnd"/>
      <w:r w:rsidRPr="00D94CEE">
        <w:rPr>
          <w:sz w:val="28"/>
          <w:szCs w:val="28"/>
          <w:lang w:val="ru-RU"/>
        </w:rPr>
        <w:t xml:space="preserve"> </w:t>
      </w:r>
      <w:proofErr w:type="spellStart"/>
      <w:r w:rsidRPr="00D94CEE">
        <w:rPr>
          <w:sz w:val="28"/>
          <w:szCs w:val="28"/>
          <w:lang w:val="ru-RU"/>
        </w:rPr>
        <w:t>және</w:t>
      </w:r>
      <w:proofErr w:type="spellEnd"/>
      <w:r w:rsidRPr="00D94CEE">
        <w:rPr>
          <w:sz w:val="28"/>
          <w:szCs w:val="28"/>
          <w:lang w:val="ru-RU"/>
        </w:rPr>
        <w:t xml:space="preserve"> </w:t>
      </w:r>
      <w:proofErr w:type="spellStart"/>
      <w:r w:rsidRPr="00D94CEE">
        <w:rPr>
          <w:sz w:val="28"/>
          <w:szCs w:val="28"/>
          <w:lang w:val="ru-RU"/>
        </w:rPr>
        <w:t>қорытынды</w:t>
      </w:r>
      <w:proofErr w:type="spellEnd"/>
      <w:r w:rsidRPr="00D94CEE">
        <w:rPr>
          <w:sz w:val="28"/>
          <w:szCs w:val="28"/>
          <w:lang w:val="ru-RU"/>
        </w:rPr>
        <w:t xml:space="preserve"> </w:t>
      </w:r>
      <w:proofErr w:type="spellStart"/>
      <w:r w:rsidRPr="00D94CEE">
        <w:rPr>
          <w:sz w:val="28"/>
          <w:szCs w:val="28"/>
          <w:lang w:val="ru-RU"/>
        </w:rPr>
        <w:t>аттестаттауды</w:t>
      </w:r>
      <w:proofErr w:type="spellEnd"/>
      <w:r w:rsidRPr="00D94CEE">
        <w:rPr>
          <w:sz w:val="28"/>
          <w:szCs w:val="28"/>
          <w:lang w:val="ru-RU"/>
        </w:rPr>
        <w:t xml:space="preserve"> </w:t>
      </w:r>
      <w:proofErr w:type="spellStart"/>
      <w:r w:rsidRPr="00D94CEE">
        <w:rPr>
          <w:sz w:val="28"/>
          <w:szCs w:val="28"/>
          <w:lang w:val="ru-RU"/>
        </w:rPr>
        <w:t>өткізудің</w:t>
      </w:r>
      <w:proofErr w:type="spellEnd"/>
      <w:r w:rsidRPr="00D94CEE">
        <w:rPr>
          <w:sz w:val="28"/>
          <w:szCs w:val="28"/>
          <w:lang w:val="ru-RU"/>
        </w:rPr>
        <w:t xml:space="preserve"> </w:t>
      </w:r>
      <w:proofErr w:type="spellStart"/>
      <w:r w:rsidRPr="00D94CEE">
        <w:rPr>
          <w:sz w:val="28"/>
          <w:szCs w:val="28"/>
          <w:lang w:val="ru-RU"/>
        </w:rPr>
        <w:t>үлгі</w:t>
      </w:r>
      <w:proofErr w:type="spellEnd"/>
      <w:r w:rsidRPr="00D94CEE">
        <w:rPr>
          <w:sz w:val="28"/>
          <w:szCs w:val="28"/>
          <w:lang w:val="ru-RU"/>
        </w:rPr>
        <w:t xml:space="preserve"> </w:t>
      </w:r>
      <w:proofErr w:type="spellStart"/>
      <w:r w:rsidRPr="00D94CEE">
        <w:rPr>
          <w:sz w:val="28"/>
          <w:szCs w:val="28"/>
          <w:lang w:val="ru-RU"/>
        </w:rPr>
        <w:t>қағидалары</w:t>
      </w:r>
      <w:proofErr w:type="spellEnd"/>
      <w:r w:rsidRPr="00D94CEE">
        <w:rPr>
          <w:sz w:val="28"/>
          <w:szCs w:val="28"/>
          <w:lang w:val="ru-RU"/>
        </w:rPr>
        <w:t xml:space="preserve"> (</w:t>
      </w:r>
      <w:proofErr w:type="spellStart"/>
      <w:r w:rsidRPr="00D94CEE">
        <w:rPr>
          <w:sz w:val="28"/>
          <w:szCs w:val="28"/>
          <w:lang w:val="ru-RU"/>
        </w:rPr>
        <w:t>бұдан</w:t>
      </w:r>
      <w:proofErr w:type="spellEnd"/>
      <w:r w:rsidRPr="00D94CEE">
        <w:rPr>
          <w:sz w:val="28"/>
          <w:szCs w:val="28"/>
          <w:lang w:val="ru-RU"/>
        </w:rPr>
        <w:t xml:space="preserve"> </w:t>
      </w:r>
      <w:proofErr w:type="spellStart"/>
      <w:r w:rsidRPr="00D94CEE">
        <w:rPr>
          <w:sz w:val="28"/>
          <w:szCs w:val="28"/>
          <w:lang w:val="ru-RU"/>
        </w:rPr>
        <w:t>әрі</w:t>
      </w:r>
      <w:proofErr w:type="spellEnd"/>
      <w:r w:rsidRPr="00D94CEE">
        <w:rPr>
          <w:sz w:val="28"/>
          <w:szCs w:val="28"/>
          <w:lang w:val="ru-RU"/>
        </w:rPr>
        <w:t xml:space="preserve"> - </w:t>
      </w:r>
      <w:proofErr w:type="spellStart"/>
      <w:r w:rsidRPr="00D94CEE">
        <w:rPr>
          <w:sz w:val="28"/>
          <w:szCs w:val="28"/>
          <w:lang w:val="ru-RU"/>
        </w:rPr>
        <w:t>Қағидалар</w:t>
      </w:r>
      <w:proofErr w:type="spellEnd"/>
      <w:r w:rsidRPr="00D94CEE">
        <w:rPr>
          <w:sz w:val="28"/>
          <w:szCs w:val="28"/>
          <w:lang w:val="ru-RU"/>
        </w:rPr>
        <w:t xml:space="preserve">) </w:t>
      </w:r>
      <w:r>
        <w:rPr>
          <w:sz w:val="28"/>
          <w:szCs w:val="28"/>
          <w:lang w:val="ru-RU"/>
        </w:rPr>
        <w:t>«</w:t>
      </w:r>
      <w:proofErr w:type="spellStart"/>
      <w:r w:rsidRPr="00D94CEE">
        <w:rPr>
          <w:sz w:val="28"/>
          <w:szCs w:val="28"/>
          <w:lang w:val="ru-RU"/>
        </w:rPr>
        <w:t>Білім</w:t>
      </w:r>
      <w:proofErr w:type="spellEnd"/>
      <w:r w:rsidRPr="00D94CEE">
        <w:rPr>
          <w:sz w:val="28"/>
          <w:szCs w:val="28"/>
          <w:lang w:val="ru-RU"/>
        </w:rPr>
        <w:t xml:space="preserve"> </w:t>
      </w:r>
      <w:proofErr w:type="spellStart"/>
      <w:r w:rsidRPr="00D94CEE">
        <w:rPr>
          <w:sz w:val="28"/>
          <w:szCs w:val="28"/>
          <w:lang w:val="ru-RU"/>
        </w:rPr>
        <w:t>туралы</w:t>
      </w:r>
      <w:proofErr w:type="spellEnd"/>
      <w:r>
        <w:rPr>
          <w:sz w:val="28"/>
          <w:szCs w:val="28"/>
          <w:lang w:val="ru-RU"/>
        </w:rPr>
        <w:t>»</w:t>
      </w:r>
      <w:r w:rsidRPr="00D94CEE">
        <w:rPr>
          <w:sz w:val="28"/>
          <w:szCs w:val="28"/>
          <w:lang w:val="ru-RU"/>
        </w:rPr>
        <w:t xml:space="preserve"> </w:t>
      </w:r>
      <w:proofErr w:type="spellStart"/>
      <w:r w:rsidRPr="00D94CEE">
        <w:rPr>
          <w:sz w:val="28"/>
          <w:szCs w:val="28"/>
          <w:lang w:val="ru-RU"/>
        </w:rPr>
        <w:t>Қазақстан</w:t>
      </w:r>
      <w:proofErr w:type="spellEnd"/>
      <w:r w:rsidRPr="00D94CEE">
        <w:rPr>
          <w:sz w:val="28"/>
          <w:szCs w:val="28"/>
          <w:lang w:val="ru-RU"/>
        </w:rPr>
        <w:t xml:space="preserve"> </w:t>
      </w:r>
      <w:proofErr w:type="spellStart"/>
      <w:r w:rsidRPr="00D94CEE">
        <w:rPr>
          <w:sz w:val="28"/>
          <w:szCs w:val="28"/>
          <w:lang w:val="ru-RU"/>
        </w:rPr>
        <w:t>Республикасы</w:t>
      </w:r>
      <w:proofErr w:type="spellEnd"/>
      <w:r w:rsidRPr="00D94CEE">
        <w:rPr>
          <w:sz w:val="28"/>
          <w:szCs w:val="28"/>
          <w:lang w:val="ru-RU"/>
        </w:rPr>
        <w:t xml:space="preserve"> </w:t>
      </w:r>
      <w:proofErr w:type="spellStart"/>
      <w:r w:rsidRPr="00D94CEE">
        <w:rPr>
          <w:sz w:val="28"/>
          <w:szCs w:val="28"/>
          <w:lang w:val="ru-RU"/>
        </w:rPr>
        <w:t>Заңының</w:t>
      </w:r>
      <w:proofErr w:type="spellEnd"/>
      <w:r w:rsidRPr="00D94CEE">
        <w:rPr>
          <w:sz w:val="28"/>
          <w:szCs w:val="28"/>
          <w:lang w:val="ru-RU"/>
        </w:rPr>
        <w:t xml:space="preserve"> 5-бабының 19) </w:t>
      </w:r>
      <w:proofErr w:type="spellStart"/>
      <w:r w:rsidRPr="00D94CEE">
        <w:rPr>
          <w:sz w:val="28"/>
          <w:szCs w:val="28"/>
          <w:lang w:val="ru-RU"/>
        </w:rPr>
        <w:t>тармақшасына</w:t>
      </w:r>
      <w:proofErr w:type="spellEnd"/>
      <w:r w:rsidRPr="00D94CEE">
        <w:rPr>
          <w:sz w:val="28"/>
          <w:szCs w:val="28"/>
          <w:lang w:val="ru-RU"/>
        </w:rPr>
        <w:t xml:space="preserve"> </w:t>
      </w:r>
      <w:proofErr w:type="spellStart"/>
      <w:r w:rsidRPr="00D94CEE">
        <w:rPr>
          <w:sz w:val="28"/>
          <w:szCs w:val="28"/>
          <w:lang w:val="ru-RU"/>
        </w:rPr>
        <w:t>сәйкес</w:t>
      </w:r>
      <w:proofErr w:type="spellEnd"/>
      <w:r w:rsidRPr="00D94CEE">
        <w:rPr>
          <w:sz w:val="28"/>
          <w:szCs w:val="28"/>
          <w:lang w:val="ru-RU"/>
        </w:rPr>
        <w:t xml:space="preserve"> </w:t>
      </w:r>
      <w:proofErr w:type="spellStart"/>
      <w:r w:rsidRPr="00D94CEE">
        <w:rPr>
          <w:sz w:val="28"/>
          <w:szCs w:val="28"/>
          <w:lang w:val="ru-RU"/>
        </w:rPr>
        <w:t>әзірленген</w:t>
      </w:r>
      <w:proofErr w:type="spellEnd"/>
      <w:r w:rsidRPr="00D94CEE">
        <w:rPr>
          <w:sz w:val="28"/>
          <w:szCs w:val="28"/>
          <w:lang w:val="ru-RU"/>
        </w:rPr>
        <w:t xml:space="preserve"> </w:t>
      </w:r>
      <w:proofErr w:type="spellStart"/>
      <w:r w:rsidRPr="00D94CEE">
        <w:rPr>
          <w:sz w:val="28"/>
          <w:szCs w:val="28"/>
          <w:lang w:val="ru-RU"/>
        </w:rPr>
        <w:t>және</w:t>
      </w:r>
      <w:proofErr w:type="spellEnd"/>
      <w:r w:rsidRPr="00D94CEE">
        <w:rPr>
          <w:sz w:val="28"/>
          <w:szCs w:val="28"/>
          <w:lang w:val="ru-RU"/>
        </w:rPr>
        <w:t xml:space="preserve"> </w:t>
      </w:r>
      <w:proofErr w:type="spellStart"/>
      <w:r w:rsidRPr="00D94CEE">
        <w:rPr>
          <w:sz w:val="28"/>
          <w:szCs w:val="28"/>
          <w:lang w:val="ru-RU"/>
        </w:rPr>
        <w:t>меншік</w:t>
      </w:r>
      <w:proofErr w:type="spellEnd"/>
      <w:r w:rsidRPr="00D94CEE">
        <w:rPr>
          <w:sz w:val="28"/>
          <w:szCs w:val="28"/>
          <w:lang w:val="ru-RU"/>
        </w:rPr>
        <w:t xml:space="preserve"> </w:t>
      </w:r>
      <w:proofErr w:type="spellStart"/>
      <w:r w:rsidRPr="00D94CEE">
        <w:rPr>
          <w:sz w:val="28"/>
          <w:szCs w:val="28"/>
          <w:lang w:val="ru-RU"/>
        </w:rPr>
        <w:t>нысаны</w:t>
      </w:r>
      <w:proofErr w:type="spellEnd"/>
      <w:r w:rsidRPr="00D94CEE">
        <w:rPr>
          <w:sz w:val="28"/>
          <w:szCs w:val="28"/>
          <w:lang w:val="ru-RU"/>
        </w:rPr>
        <w:t xml:space="preserve"> мен </w:t>
      </w:r>
      <w:proofErr w:type="spellStart"/>
      <w:r w:rsidRPr="00D94CEE">
        <w:rPr>
          <w:sz w:val="28"/>
          <w:szCs w:val="28"/>
          <w:lang w:val="ru-RU"/>
        </w:rPr>
        <w:t>ведомстволық</w:t>
      </w:r>
      <w:proofErr w:type="spellEnd"/>
      <w:r w:rsidRPr="00D94CEE">
        <w:rPr>
          <w:sz w:val="28"/>
          <w:szCs w:val="28"/>
          <w:lang w:val="ru-RU"/>
        </w:rPr>
        <w:t xml:space="preserve"> </w:t>
      </w:r>
      <w:proofErr w:type="spellStart"/>
      <w:r w:rsidRPr="00D94CEE">
        <w:rPr>
          <w:sz w:val="28"/>
          <w:szCs w:val="28"/>
          <w:lang w:val="ru-RU"/>
        </w:rPr>
        <w:t>бағыныстылығына</w:t>
      </w:r>
      <w:proofErr w:type="spellEnd"/>
      <w:r w:rsidRPr="00D94CEE">
        <w:rPr>
          <w:sz w:val="28"/>
          <w:szCs w:val="28"/>
          <w:lang w:val="ru-RU"/>
        </w:rPr>
        <w:t xml:space="preserve"> </w:t>
      </w:r>
      <w:proofErr w:type="spellStart"/>
      <w:r w:rsidRPr="00D94CEE">
        <w:rPr>
          <w:sz w:val="28"/>
          <w:szCs w:val="28"/>
          <w:lang w:val="ru-RU"/>
        </w:rPr>
        <w:t>қарамастан</w:t>
      </w:r>
      <w:proofErr w:type="spellEnd"/>
      <w:r w:rsidRPr="00D94CEE">
        <w:rPr>
          <w:sz w:val="28"/>
          <w:szCs w:val="28"/>
          <w:lang w:val="ru-RU"/>
        </w:rPr>
        <w:t xml:space="preserve"> </w:t>
      </w:r>
      <w:proofErr w:type="spellStart"/>
      <w:r w:rsidRPr="00D94CEE">
        <w:rPr>
          <w:sz w:val="28"/>
          <w:szCs w:val="28"/>
          <w:lang w:val="ru-RU"/>
        </w:rPr>
        <w:t>техникалық</w:t>
      </w:r>
      <w:proofErr w:type="spellEnd"/>
      <w:r w:rsidRPr="00D94CEE">
        <w:rPr>
          <w:sz w:val="28"/>
          <w:szCs w:val="28"/>
          <w:lang w:val="ru-RU"/>
        </w:rPr>
        <w:t xml:space="preserve"> </w:t>
      </w:r>
      <w:proofErr w:type="spellStart"/>
      <w:r w:rsidRPr="00D94CEE">
        <w:rPr>
          <w:sz w:val="28"/>
          <w:szCs w:val="28"/>
          <w:lang w:val="ru-RU"/>
        </w:rPr>
        <w:t>және</w:t>
      </w:r>
      <w:proofErr w:type="spellEnd"/>
      <w:r w:rsidRPr="00D94CEE">
        <w:rPr>
          <w:sz w:val="28"/>
          <w:szCs w:val="28"/>
          <w:lang w:val="ru-RU"/>
        </w:rPr>
        <w:t xml:space="preserve"> </w:t>
      </w:r>
      <w:proofErr w:type="spellStart"/>
      <w:r w:rsidRPr="00D94CEE">
        <w:rPr>
          <w:sz w:val="28"/>
          <w:szCs w:val="28"/>
          <w:lang w:val="ru-RU"/>
        </w:rPr>
        <w:t>кәсіптік</w:t>
      </w:r>
      <w:proofErr w:type="spellEnd"/>
      <w:r w:rsidRPr="00D94CEE">
        <w:rPr>
          <w:sz w:val="28"/>
          <w:szCs w:val="28"/>
          <w:lang w:val="ru-RU"/>
        </w:rPr>
        <w:t xml:space="preserve">, орта </w:t>
      </w:r>
      <w:proofErr w:type="spellStart"/>
      <w:r w:rsidRPr="00D94CEE">
        <w:rPr>
          <w:sz w:val="28"/>
          <w:szCs w:val="28"/>
          <w:lang w:val="ru-RU"/>
        </w:rPr>
        <w:t>білімнен</w:t>
      </w:r>
      <w:proofErr w:type="spellEnd"/>
      <w:r w:rsidRPr="00D94CEE">
        <w:rPr>
          <w:sz w:val="28"/>
          <w:szCs w:val="28"/>
          <w:lang w:val="ru-RU"/>
        </w:rPr>
        <w:t xml:space="preserve"> </w:t>
      </w:r>
      <w:proofErr w:type="spellStart"/>
      <w:r w:rsidRPr="00D94CEE">
        <w:rPr>
          <w:sz w:val="28"/>
          <w:szCs w:val="28"/>
          <w:lang w:val="ru-RU"/>
        </w:rPr>
        <w:t>кейінгі</w:t>
      </w:r>
      <w:proofErr w:type="spellEnd"/>
      <w:r w:rsidRPr="00D94CEE">
        <w:rPr>
          <w:sz w:val="28"/>
          <w:szCs w:val="28"/>
          <w:lang w:val="ru-RU"/>
        </w:rPr>
        <w:t xml:space="preserve"> </w:t>
      </w:r>
      <w:proofErr w:type="spellStart"/>
      <w:r w:rsidRPr="00D94CEE">
        <w:rPr>
          <w:sz w:val="28"/>
          <w:szCs w:val="28"/>
          <w:lang w:val="ru-RU"/>
        </w:rPr>
        <w:t>білім</w:t>
      </w:r>
      <w:proofErr w:type="spellEnd"/>
      <w:r w:rsidRPr="00D94CEE">
        <w:rPr>
          <w:sz w:val="28"/>
          <w:szCs w:val="28"/>
          <w:lang w:val="ru-RU"/>
        </w:rPr>
        <w:t xml:space="preserve"> беру </w:t>
      </w:r>
      <w:proofErr w:type="spellStart"/>
      <w:r w:rsidRPr="00D94CEE">
        <w:rPr>
          <w:sz w:val="28"/>
          <w:szCs w:val="28"/>
          <w:lang w:val="ru-RU"/>
        </w:rPr>
        <w:t>ұйымдарындағы</w:t>
      </w:r>
      <w:proofErr w:type="spellEnd"/>
      <w:r w:rsidRPr="00D94CEE">
        <w:rPr>
          <w:sz w:val="28"/>
          <w:szCs w:val="28"/>
          <w:lang w:val="ru-RU"/>
        </w:rPr>
        <w:t xml:space="preserve"> </w:t>
      </w:r>
      <w:proofErr w:type="spellStart"/>
      <w:r w:rsidRPr="00D94CEE">
        <w:rPr>
          <w:sz w:val="28"/>
          <w:szCs w:val="28"/>
          <w:lang w:val="ru-RU"/>
        </w:rPr>
        <w:t>білім</w:t>
      </w:r>
      <w:proofErr w:type="spellEnd"/>
      <w:r w:rsidRPr="00D94CEE">
        <w:rPr>
          <w:sz w:val="28"/>
          <w:szCs w:val="28"/>
          <w:lang w:val="ru-RU"/>
        </w:rPr>
        <w:t xml:space="preserve"> </w:t>
      </w:r>
      <w:proofErr w:type="spellStart"/>
      <w:r w:rsidRPr="00D94CEE">
        <w:rPr>
          <w:sz w:val="28"/>
          <w:szCs w:val="28"/>
          <w:lang w:val="ru-RU"/>
        </w:rPr>
        <w:t>алушылардың</w:t>
      </w:r>
      <w:proofErr w:type="spellEnd"/>
      <w:r w:rsidRPr="00D94CEE">
        <w:rPr>
          <w:sz w:val="28"/>
          <w:szCs w:val="28"/>
          <w:lang w:val="ru-RU"/>
        </w:rPr>
        <w:t xml:space="preserve"> </w:t>
      </w:r>
      <w:proofErr w:type="spellStart"/>
      <w:r w:rsidRPr="00D94CEE">
        <w:rPr>
          <w:sz w:val="28"/>
          <w:szCs w:val="28"/>
          <w:lang w:val="ru-RU"/>
        </w:rPr>
        <w:t>үлгеріміне</w:t>
      </w:r>
      <w:proofErr w:type="spellEnd"/>
      <w:r w:rsidRPr="00D94CEE">
        <w:rPr>
          <w:sz w:val="28"/>
          <w:szCs w:val="28"/>
          <w:lang w:val="ru-RU"/>
        </w:rPr>
        <w:t xml:space="preserve"> </w:t>
      </w:r>
      <w:proofErr w:type="spellStart"/>
      <w:r w:rsidRPr="00D94CEE">
        <w:rPr>
          <w:sz w:val="28"/>
          <w:szCs w:val="28"/>
          <w:lang w:val="ru-RU"/>
        </w:rPr>
        <w:t>ағымдағы</w:t>
      </w:r>
      <w:proofErr w:type="spellEnd"/>
      <w:r w:rsidRPr="00D94CEE">
        <w:rPr>
          <w:sz w:val="28"/>
          <w:szCs w:val="28"/>
          <w:lang w:val="ru-RU"/>
        </w:rPr>
        <w:t xml:space="preserve"> </w:t>
      </w:r>
      <w:proofErr w:type="spellStart"/>
      <w:r w:rsidRPr="00D94CEE">
        <w:rPr>
          <w:sz w:val="28"/>
          <w:szCs w:val="28"/>
          <w:lang w:val="ru-RU"/>
        </w:rPr>
        <w:t>бақылауды</w:t>
      </w:r>
      <w:proofErr w:type="spellEnd"/>
      <w:r w:rsidRPr="00D94CEE">
        <w:rPr>
          <w:sz w:val="28"/>
          <w:szCs w:val="28"/>
          <w:lang w:val="ru-RU"/>
        </w:rPr>
        <w:t xml:space="preserve">, </w:t>
      </w:r>
      <w:proofErr w:type="spellStart"/>
      <w:r w:rsidRPr="00D94CEE">
        <w:rPr>
          <w:sz w:val="28"/>
          <w:szCs w:val="28"/>
          <w:lang w:val="ru-RU"/>
        </w:rPr>
        <w:t>аралық</w:t>
      </w:r>
      <w:proofErr w:type="spellEnd"/>
      <w:r w:rsidRPr="00D94CEE">
        <w:rPr>
          <w:sz w:val="28"/>
          <w:szCs w:val="28"/>
          <w:lang w:val="ru-RU"/>
        </w:rPr>
        <w:t xml:space="preserve"> </w:t>
      </w:r>
      <w:proofErr w:type="spellStart"/>
      <w:r w:rsidRPr="00D94CEE">
        <w:rPr>
          <w:sz w:val="28"/>
          <w:szCs w:val="28"/>
          <w:lang w:val="ru-RU"/>
        </w:rPr>
        <w:t>және</w:t>
      </w:r>
      <w:proofErr w:type="spellEnd"/>
      <w:r w:rsidRPr="00D94CEE">
        <w:rPr>
          <w:sz w:val="28"/>
          <w:szCs w:val="28"/>
          <w:lang w:val="ru-RU"/>
        </w:rPr>
        <w:t xml:space="preserve"> </w:t>
      </w:r>
      <w:proofErr w:type="spellStart"/>
      <w:r w:rsidRPr="00D94CEE">
        <w:rPr>
          <w:sz w:val="28"/>
          <w:szCs w:val="28"/>
          <w:lang w:val="ru-RU"/>
        </w:rPr>
        <w:t>қорытынды</w:t>
      </w:r>
      <w:proofErr w:type="spellEnd"/>
      <w:r w:rsidRPr="00D94CEE">
        <w:rPr>
          <w:sz w:val="28"/>
          <w:szCs w:val="28"/>
          <w:lang w:val="ru-RU"/>
        </w:rPr>
        <w:t xml:space="preserve"> </w:t>
      </w:r>
      <w:proofErr w:type="spellStart"/>
      <w:r w:rsidRPr="00D94CEE">
        <w:rPr>
          <w:sz w:val="28"/>
          <w:szCs w:val="28"/>
          <w:lang w:val="ru-RU"/>
        </w:rPr>
        <w:t>аттестаттауды</w:t>
      </w:r>
      <w:proofErr w:type="spellEnd"/>
      <w:r w:rsidRPr="00D94CEE">
        <w:rPr>
          <w:sz w:val="28"/>
          <w:szCs w:val="28"/>
          <w:lang w:val="ru-RU"/>
        </w:rPr>
        <w:t xml:space="preserve"> </w:t>
      </w:r>
      <w:proofErr w:type="spellStart"/>
      <w:r w:rsidRPr="00D94CEE">
        <w:rPr>
          <w:sz w:val="28"/>
          <w:szCs w:val="28"/>
          <w:lang w:val="ru-RU"/>
        </w:rPr>
        <w:t>өткізудің</w:t>
      </w:r>
      <w:proofErr w:type="spellEnd"/>
      <w:r w:rsidRPr="00D94CEE">
        <w:rPr>
          <w:sz w:val="28"/>
          <w:szCs w:val="28"/>
          <w:lang w:val="ru-RU"/>
        </w:rPr>
        <w:t xml:space="preserve"> </w:t>
      </w:r>
      <w:proofErr w:type="spellStart"/>
      <w:r w:rsidRPr="00D94CEE">
        <w:rPr>
          <w:sz w:val="28"/>
          <w:szCs w:val="28"/>
          <w:lang w:val="ru-RU"/>
        </w:rPr>
        <w:t>тәртібін</w:t>
      </w:r>
      <w:proofErr w:type="spellEnd"/>
      <w:r w:rsidRPr="00D94CEE">
        <w:rPr>
          <w:sz w:val="28"/>
          <w:szCs w:val="28"/>
          <w:lang w:val="ru-RU"/>
        </w:rPr>
        <w:t xml:space="preserve"> </w:t>
      </w:r>
      <w:proofErr w:type="spellStart"/>
      <w:r w:rsidRPr="00D94CEE">
        <w:rPr>
          <w:sz w:val="28"/>
          <w:szCs w:val="28"/>
          <w:lang w:val="ru-RU"/>
        </w:rPr>
        <w:t>айқындайды</w:t>
      </w:r>
      <w:proofErr w:type="spellEnd"/>
      <w:r w:rsidRPr="00D94CEE">
        <w:rPr>
          <w:sz w:val="28"/>
          <w:szCs w:val="28"/>
          <w:lang w:val="ru-RU"/>
        </w:rPr>
        <w:t>.</w:t>
      </w:r>
    </w:p>
    <w:p w:rsidR="00AA3F15" w:rsidRDefault="00307AC7">
      <w:pPr>
        <w:pStyle w:val="a6"/>
        <w:numPr>
          <w:ilvl w:val="0"/>
          <w:numId w:val="3"/>
        </w:numPr>
        <w:spacing w:after="0" w:line="240" w:lineRule="auto"/>
        <w:ind w:left="30" w:firstLine="679"/>
        <w:jc w:val="both"/>
        <w:rPr>
          <w:sz w:val="28"/>
          <w:szCs w:val="28"/>
          <w:lang w:val="ru-RU"/>
        </w:rPr>
      </w:pPr>
      <w:r w:rsidRPr="00F37A0F">
        <w:rPr>
          <w:color w:val="000000"/>
          <w:sz w:val="28"/>
          <w:szCs w:val="28"/>
          <w:lang w:val="ru-RU"/>
        </w:rPr>
        <w:t xml:space="preserve">Осы </w:t>
      </w:r>
      <w:proofErr w:type="spellStart"/>
      <w:r w:rsidRPr="00F37A0F">
        <w:rPr>
          <w:color w:val="000000"/>
          <w:sz w:val="28"/>
          <w:szCs w:val="28"/>
          <w:lang w:val="ru-RU"/>
        </w:rPr>
        <w:t>Қағидаларда</w:t>
      </w:r>
      <w:proofErr w:type="spellEnd"/>
      <w:r w:rsidRPr="00F37A0F">
        <w:rPr>
          <w:color w:val="000000"/>
          <w:sz w:val="28"/>
          <w:szCs w:val="28"/>
          <w:lang w:val="ru-RU"/>
        </w:rPr>
        <w:t xml:space="preserve"> </w:t>
      </w:r>
      <w:proofErr w:type="spellStart"/>
      <w:r w:rsidRPr="00F37A0F">
        <w:rPr>
          <w:color w:val="000000"/>
          <w:sz w:val="28"/>
          <w:szCs w:val="28"/>
          <w:lang w:val="ru-RU"/>
        </w:rPr>
        <w:t>мынадай</w:t>
      </w:r>
      <w:proofErr w:type="spellEnd"/>
      <w:r w:rsidRPr="00F37A0F">
        <w:rPr>
          <w:color w:val="000000"/>
          <w:sz w:val="28"/>
          <w:szCs w:val="28"/>
          <w:lang w:val="ru-RU"/>
        </w:rPr>
        <w:t xml:space="preserve"> </w:t>
      </w:r>
      <w:proofErr w:type="spellStart"/>
      <w:r w:rsidRPr="00F37A0F">
        <w:rPr>
          <w:color w:val="000000"/>
          <w:sz w:val="28"/>
          <w:szCs w:val="28"/>
          <w:lang w:val="ru-RU"/>
        </w:rPr>
        <w:t>анықтамалар</w:t>
      </w:r>
      <w:proofErr w:type="spellEnd"/>
      <w:r w:rsidRPr="00F37A0F">
        <w:rPr>
          <w:color w:val="000000"/>
          <w:sz w:val="28"/>
          <w:szCs w:val="28"/>
          <w:lang w:val="ru-RU"/>
        </w:rPr>
        <w:t xml:space="preserve"> </w:t>
      </w:r>
      <w:proofErr w:type="spellStart"/>
      <w:r w:rsidRPr="00F37A0F">
        <w:rPr>
          <w:color w:val="000000"/>
          <w:sz w:val="28"/>
          <w:szCs w:val="28"/>
          <w:lang w:val="ru-RU"/>
        </w:rPr>
        <w:t>пайдаланылады</w:t>
      </w:r>
      <w:proofErr w:type="spellEnd"/>
      <w:r w:rsidRPr="00F37A0F">
        <w:rPr>
          <w:color w:val="000000"/>
          <w:sz w:val="28"/>
          <w:szCs w:val="28"/>
          <w:lang w:val="ru-RU"/>
        </w:rPr>
        <w:t>:</w:t>
      </w:r>
      <w:bookmarkEnd w:id="2"/>
    </w:p>
    <w:p w:rsidR="00AA3F15" w:rsidRDefault="00307AC7">
      <w:pPr>
        <w:ind w:firstLine="709"/>
        <w:jc w:val="both"/>
        <w:rPr>
          <w:color w:val="000000"/>
          <w:sz w:val="28"/>
          <w:szCs w:val="28"/>
        </w:rPr>
      </w:pPr>
      <w:r w:rsidRPr="00F37A0F">
        <w:rPr>
          <w:color w:val="000000"/>
          <w:sz w:val="28"/>
          <w:szCs w:val="28"/>
        </w:rPr>
        <w:t xml:space="preserve">1) </w:t>
      </w:r>
      <w:proofErr w:type="spellStart"/>
      <w:r w:rsidRPr="00D94CEE">
        <w:rPr>
          <w:color w:val="000000"/>
          <w:sz w:val="28"/>
          <w:szCs w:val="28"/>
        </w:rPr>
        <w:t>біліктілік</w:t>
      </w:r>
      <w:proofErr w:type="spellEnd"/>
      <w:r w:rsidRPr="00D94CEE">
        <w:rPr>
          <w:color w:val="000000"/>
          <w:sz w:val="28"/>
          <w:szCs w:val="28"/>
        </w:rPr>
        <w:t xml:space="preserve"> </w:t>
      </w:r>
      <w:proofErr w:type="spellStart"/>
      <w:r w:rsidRPr="00D94CEE">
        <w:rPr>
          <w:color w:val="000000"/>
          <w:sz w:val="28"/>
          <w:szCs w:val="28"/>
        </w:rPr>
        <w:t>емтиханы</w:t>
      </w:r>
      <w:proofErr w:type="spellEnd"/>
      <w:r w:rsidRPr="00D94CEE">
        <w:rPr>
          <w:color w:val="000000"/>
          <w:sz w:val="28"/>
          <w:szCs w:val="28"/>
        </w:rPr>
        <w:t xml:space="preserve"> – </w:t>
      </w:r>
      <w:proofErr w:type="spellStart"/>
      <w:r w:rsidRPr="00D94CEE">
        <w:rPr>
          <w:color w:val="000000"/>
          <w:sz w:val="28"/>
          <w:szCs w:val="28"/>
        </w:rPr>
        <w:t>теориялық</w:t>
      </w:r>
      <w:proofErr w:type="spellEnd"/>
      <w:r w:rsidRPr="00D94CEE">
        <w:rPr>
          <w:color w:val="000000"/>
          <w:sz w:val="28"/>
          <w:szCs w:val="28"/>
        </w:rPr>
        <w:t xml:space="preserve"> </w:t>
      </w:r>
      <w:proofErr w:type="spellStart"/>
      <w:r w:rsidRPr="00D94CEE">
        <w:rPr>
          <w:color w:val="000000"/>
          <w:sz w:val="28"/>
          <w:szCs w:val="28"/>
        </w:rPr>
        <w:t>және</w:t>
      </w:r>
      <w:proofErr w:type="spellEnd"/>
      <w:r w:rsidRPr="00D94CEE">
        <w:rPr>
          <w:color w:val="000000"/>
          <w:sz w:val="28"/>
          <w:szCs w:val="28"/>
        </w:rPr>
        <w:t xml:space="preserve"> </w:t>
      </w:r>
      <w:proofErr w:type="spellStart"/>
      <w:r w:rsidRPr="00D94CEE">
        <w:rPr>
          <w:color w:val="000000"/>
          <w:sz w:val="28"/>
          <w:szCs w:val="28"/>
        </w:rPr>
        <w:t>практикалық</w:t>
      </w:r>
      <w:proofErr w:type="spellEnd"/>
      <w:r w:rsidRPr="00D94CEE">
        <w:rPr>
          <w:color w:val="000000"/>
          <w:sz w:val="28"/>
          <w:szCs w:val="28"/>
        </w:rPr>
        <w:t xml:space="preserve"> </w:t>
      </w:r>
      <w:proofErr w:type="spellStart"/>
      <w:r w:rsidRPr="00D94CEE">
        <w:rPr>
          <w:color w:val="000000"/>
          <w:sz w:val="28"/>
          <w:szCs w:val="28"/>
        </w:rPr>
        <w:t>дайындықтың</w:t>
      </w:r>
      <w:proofErr w:type="spellEnd"/>
      <w:r w:rsidRPr="00D94CEE">
        <w:rPr>
          <w:color w:val="000000"/>
          <w:sz w:val="28"/>
          <w:szCs w:val="28"/>
        </w:rPr>
        <w:t xml:space="preserve">, </w:t>
      </w:r>
      <w:proofErr w:type="spellStart"/>
      <w:r w:rsidRPr="00D94CEE">
        <w:rPr>
          <w:color w:val="000000"/>
          <w:sz w:val="28"/>
          <w:szCs w:val="28"/>
        </w:rPr>
        <w:t>тәжірибе</w:t>
      </w:r>
      <w:proofErr w:type="spellEnd"/>
      <w:r w:rsidRPr="00D94CEE">
        <w:rPr>
          <w:color w:val="000000"/>
          <w:sz w:val="28"/>
          <w:szCs w:val="28"/>
        </w:rPr>
        <w:t xml:space="preserve"> мен </w:t>
      </w:r>
      <w:proofErr w:type="spellStart"/>
      <w:r w:rsidRPr="00D94CEE">
        <w:rPr>
          <w:color w:val="000000"/>
          <w:sz w:val="28"/>
          <w:szCs w:val="28"/>
        </w:rPr>
        <w:t>құзыреттіліктің</w:t>
      </w:r>
      <w:proofErr w:type="spellEnd"/>
      <w:r w:rsidRPr="00D94CEE">
        <w:rPr>
          <w:color w:val="000000"/>
          <w:sz w:val="28"/>
          <w:szCs w:val="28"/>
        </w:rPr>
        <w:t xml:space="preserve"> </w:t>
      </w:r>
      <w:proofErr w:type="spellStart"/>
      <w:r w:rsidRPr="00D94CEE">
        <w:rPr>
          <w:color w:val="000000"/>
          <w:sz w:val="28"/>
          <w:szCs w:val="28"/>
        </w:rPr>
        <w:t>жеткілікті</w:t>
      </w:r>
      <w:proofErr w:type="spellEnd"/>
      <w:r w:rsidRPr="00D94CEE">
        <w:rPr>
          <w:color w:val="000000"/>
          <w:sz w:val="28"/>
          <w:szCs w:val="28"/>
        </w:rPr>
        <w:t xml:space="preserve"> </w:t>
      </w:r>
      <w:proofErr w:type="spellStart"/>
      <w:r w:rsidRPr="00D94CEE">
        <w:rPr>
          <w:color w:val="000000"/>
          <w:sz w:val="28"/>
          <w:szCs w:val="28"/>
        </w:rPr>
        <w:t>екендігін</w:t>
      </w:r>
      <w:proofErr w:type="spellEnd"/>
      <w:r w:rsidRPr="00D94CEE">
        <w:rPr>
          <w:color w:val="000000"/>
          <w:sz w:val="28"/>
          <w:szCs w:val="28"/>
        </w:rPr>
        <w:t xml:space="preserve"> </w:t>
      </w:r>
      <w:proofErr w:type="spellStart"/>
      <w:r w:rsidRPr="00D94CEE">
        <w:rPr>
          <w:color w:val="000000"/>
          <w:sz w:val="28"/>
          <w:szCs w:val="28"/>
        </w:rPr>
        <w:t>объективті</w:t>
      </w:r>
      <w:proofErr w:type="spellEnd"/>
      <w:r w:rsidRPr="00D94CEE">
        <w:rPr>
          <w:color w:val="000000"/>
          <w:sz w:val="28"/>
          <w:szCs w:val="28"/>
        </w:rPr>
        <w:t xml:space="preserve"> </w:t>
      </w:r>
      <w:proofErr w:type="spellStart"/>
      <w:r w:rsidRPr="00D94CEE">
        <w:rPr>
          <w:color w:val="000000"/>
          <w:sz w:val="28"/>
          <w:szCs w:val="28"/>
        </w:rPr>
        <w:t>айқындауға</w:t>
      </w:r>
      <w:proofErr w:type="spellEnd"/>
      <w:r w:rsidRPr="00D94CEE">
        <w:rPr>
          <w:color w:val="000000"/>
          <w:sz w:val="28"/>
          <w:szCs w:val="28"/>
        </w:rPr>
        <w:t xml:space="preserve">, </w:t>
      </w:r>
      <w:proofErr w:type="spellStart"/>
      <w:r w:rsidRPr="00D94CEE">
        <w:rPr>
          <w:color w:val="000000"/>
          <w:sz w:val="28"/>
          <w:szCs w:val="28"/>
        </w:rPr>
        <w:t>олардың</w:t>
      </w:r>
      <w:proofErr w:type="spellEnd"/>
      <w:r w:rsidRPr="00D94CEE">
        <w:rPr>
          <w:color w:val="000000"/>
          <w:sz w:val="28"/>
          <w:szCs w:val="28"/>
        </w:rPr>
        <w:t xml:space="preserve"> </w:t>
      </w:r>
      <w:proofErr w:type="spellStart"/>
      <w:r w:rsidRPr="00D94CEE">
        <w:rPr>
          <w:color w:val="000000"/>
          <w:sz w:val="28"/>
          <w:szCs w:val="28"/>
        </w:rPr>
        <w:t>талаптарға</w:t>
      </w:r>
      <w:proofErr w:type="spellEnd"/>
      <w:r w:rsidRPr="00D94CEE">
        <w:rPr>
          <w:color w:val="000000"/>
          <w:sz w:val="28"/>
          <w:szCs w:val="28"/>
        </w:rPr>
        <w:t xml:space="preserve"> </w:t>
      </w:r>
      <w:proofErr w:type="spellStart"/>
      <w:r w:rsidRPr="00D94CEE">
        <w:rPr>
          <w:color w:val="000000"/>
          <w:sz w:val="28"/>
          <w:szCs w:val="28"/>
        </w:rPr>
        <w:t>сәйкестігін</w:t>
      </w:r>
      <w:proofErr w:type="spellEnd"/>
      <w:r w:rsidRPr="00D94CEE">
        <w:rPr>
          <w:color w:val="000000"/>
          <w:sz w:val="28"/>
          <w:szCs w:val="28"/>
        </w:rPr>
        <w:t xml:space="preserve"> </w:t>
      </w:r>
      <w:proofErr w:type="spellStart"/>
      <w:r w:rsidRPr="00D94CEE">
        <w:rPr>
          <w:color w:val="000000"/>
          <w:sz w:val="28"/>
          <w:szCs w:val="28"/>
        </w:rPr>
        <w:t>бағалауға</w:t>
      </w:r>
      <w:proofErr w:type="spellEnd"/>
      <w:r w:rsidRPr="00D94CEE">
        <w:rPr>
          <w:color w:val="000000"/>
          <w:sz w:val="28"/>
          <w:szCs w:val="28"/>
        </w:rPr>
        <w:t xml:space="preserve"> </w:t>
      </w:r>
      <w:proofErr w:type="spellStart"/>
      <w:r w:rsidRPr="00D94CEE">
        <w:rPr>
          <w:color w:val="000000"/>
          <w:sz w:val="28"/>
          <w:szCs w:val="28"/>
        </w:rPr>
        <w:t>және</w:t>
      </w:r>
      <w:proofErr w:type="spellEnd"/>
      <w:r w:rsidRPr="00D94CEE">
        <w:rPr>
          <w:color w:val="000000"/>
          <w:sz w:val="28"/>
          <w:szCs w:val="28"/>
        </w:rPr>
        <w:t xml:space="preserve"> </w:t>
      </w:r>
      <w:proofErr w:type="spellStart"/>
      <w:r w:rsidRPr="00D94CEE">
        <w:rPr>
          <w:color w:val="000000"/>
          <w:sz w:val="28"/>
          <w:szCs w:val="28"/>
        </w:rPr>
        <w:t>біліктілік</w:t>
      </w:r>
      <w:proofErr w:type="spellEnd"/>
      <w:r w:rsidRPr="00D94CEE">
        <w:rPr>
          <w:color w:val="000000"/>
          <w:sz w:val="28"/>
          <w:szCs w:val="28"/>
        </w:rPr>
        <w:t xml:space="preserve"> </w:t>
      </w:r>
      <w:proofErr w:type="spellStart"/>
      <w:r w:rsidRPr="00D94CEE">
        <w:rPr>
          <w:color w:val="000000"/>
          <w:sz w:val="28"/>
          <w:szCs w:val="28"/>
        </w:rPr>
        <w:t>деңгейін</w:t>
      </w:r>
      <w:proofErr w:type="spellEnd"/>
      <w:r w:rsidRPr="00D94CEE">
        <w:rPr>
          <w:color w:val="000000"/>
          <w:sz w:val="28"/>
          <w:szCs w:val="28"/>
        </w:rPr>
        <w:t xml:space="preserve"> </w:t>
      </w:r>
      <w:proofErr w:type="spellStart"/>
      <w:r w:rsidRPr="00D94CEE">
        <w:rPr>
          <w:color w:val="000000"/>
          <w:sz w:val="28"/>
          <w:szCs w:val="28"/>
        </w:rPr>
        <w:t>беруге</w:t>
      </w:r>
      <w:proofErr w:type="spellEnd"/>
      <w:r w:rsidRPr="00D94CEE">
        <w:rPr>
          <w:color w:val="000000"/>
          <w:sz w:val="28"/>
          <w:szCs w:val="28"/>
        </w:rPr>
        <w:t xml:space="preserve"> </w:t>
      </w:r>
      <w:proofErr w:type="spellStart"/>
      <w:r w:rsidRPr="00D94CEE">
        <w:rPr>
          <w:color w:val="000000"/>
          <w:sz w:val="28"/>
          <w:szCs w:val="28"/>
        </w:rPr>
        <w:t>мүмкіндік</w:t>
      </w:r>
      <w:proofErr w:type="spellEnd"/>
      <w:r w:rsidRPr="00D94CEE">
        <w:rPr>
          <w:color w:val="000000"/>
          <w:sz w:val="28"/>
          <w:szCs w:val="28"/>
        </w:rPr>
        <w:t xml:space="preserve"> </w:t>
      </w:r>
      <w:proofErr w:type="spellStart"/>
      <w:r w:rsidRPr="00D94CEE">
        <w:rPr>
          <w:color w:val="000000"/>
          <w:sz w:val="28"/>
          <w:szCs w:val="28"/>
        </w:rPr>
        <w:t>беретін</w:t>
      </w:r>
      <w:proofErr w:type="spellEnd"/>
      <w:r w:rsidRPr="00D94CEE">
        <w:rPr>
          <w:color w:val="000000"/>
          <w:sz w:val="28"/>
          <w:szCs w:val="28"/>
        </w:rPr>
        <w:t xml:space="preserve"> </w:t>
      </w:r>
      <w:proofErr w:type="spellStart"/>
      <w:r w:rsidRPr="00D94CEE">
        <w:rPr>
          <w:color w:val="000000"/>
          <w:sz w:val="28"/>
          <w:szCs w:val="28"/>
        </w:rPr>
        <w:t>рәсім</w:t>
      </w:r>
      <w:proofErr w:type="spellEnd"/>
      <w:r w:rsidRPr="00D94CEE">
        <w:rPr>
          <w:color w:val="000000"/>
          <w:sz w:val="28"/>
          <w:szCs w:val="28"/>
        </w:rPr>
        <w:t>;</w:t>
      </w:r>
    </w:p>
    <w:p w:rsidR="00AA3F15" w:rsidRDefault="00307AC7">
      <w:pPr>
        <w:ind w:firstLine="709"/>
        <w:jc w:val="both"/>
        <w:rPr>
          <w:color w:val="000000"/>
          <w:sz w:val="28"/>
          <w:szCs w:val="28"/>
        </w:rPr>
      </w:pPr>
      <w:r w:rsidRPr="00F37A0F">
        <w:rPr>
          <w:color w:val="000000"/>
          <w:sz w:val="28"/>
          <w:szCs w:val="28"/>
        </w:rPr>
        <w:t xml:space="preserve">2) </w:t>
      </w:r>
      <w:proofErr w:type="spellStart"/>
      <w:r w:rsidRPr="00D94CEE">
        <w:rPr>
          <w:color w:val="000000"/>
          <w:sz w:val="28"/>
          <w:szCs w:val="28"/>
        </w:rPr>
        <w:t>біліктілік</w:t>
      </w:r>
      <w:proofErr w:type="spellEnd"/>
      <w:r w:rsidRPr="00D94CEE">
        <w:rPr>
          <w:color w:val="000000"/>
          <w:sz w:val="28"/>
          <w:szCs w:val="28"/>
        </w:rPr>
        <w:t xml:space="preserve"> </w:t>
      </w:r>
      <w:proofErr w:type="spellStart"/>
      <w:r w:rsidRPr="00D94CEE">
        <w:rPr>
          <w:color w:val="000000"/>
          <w:sz w:val="28"/>
          <w:szCs w:val="28"/>
        </w:rPr>
        <w:t>комиссиясы</w:t>
      </w:r>
      <w:proofErr w:type="spellEnd"/>
      <w:r w:rsidRPr="00D94CEE">
        <w:rPr>
          <w:color w:val="000000"/>
          <w:sz w:val="28"/>
          <w:szCs w:val="28"/>
        </w:rPr>
        <w:t xml:space="preserve"> – </w:t>
      </w:r>
      <w:proofErr w:type="spellStart"/>
      <w:r w:rsidRPr="00D94CEE">
        <w:rPr>
          <w:color w:val="000000"/>
          <w:sz w:val="28"/>
          <w:szCs w:val="28"/>
        </w:rPr>
        <w:t>техникалық</w:t>
      </w:r>
      <w:proofErr w:type="spellEnd"/>
      <w:r w:rsidRPr="00D94CEE">
        <w:rPr>
          <w:color w:val="000000"/>
          <w:sz w:val="28"/>
          <w:szCs w:val="28"/>
        </w:rPr>
        <w:t xml:space="preserve"> </w:t>
      </w:r>
      <w:proofErr w:type="spellStart"/>
      <w:r w:rsidRPr="00D94CEE">
        <w:rPr>
          <w:color w:val="000000"/>
          <w:sz w:val="28"/>
          <w:szCs w:val="28"/>
        </w:rPr>
        <w:t>және</w:t>
      </w:r>
      <w:proofErr w:type="spellEnd"/>
      <w:r w:rsidRPr="00D94CEE">
        <w:rPr>
          <w:color w:val="000000"/>
          <w:sz w:val="28"/>
          <w:szCs w:val="28"/>
        </w:rPr>
        <w:t xml:space="preserve"> </w:t>
      </w:r>
      <w:proofErr w:type="spellStart"/>
      <w:r w:rsidRPr="00D94CEE">
        <w:rPr>
          <w:color w:val="000000"/>
          <w:sz w:val="28"/>
          <w:szCs w:val="28"/>
        </w:rPr>
        <w:t>кәсіптік</w:t>
      </w:r>
      <w:proofErr w:type="spellEnd"/>
      <w:r w:rsidRPr="00D94CEE">
        <w:rPr>
          <w:color w:val="000000"/>
          <w:sz w:val="28"/>
          <w:szCs w:val="28"/>
        </w:rPr>
        <w:t xml:space="preserve"> </w:t>
      </w:r>
      <w:proofErr w:type="spellStart"/>
      <w:r w:rsidRPr="00D94CEE">
        <w:rPr>
          <w:color w:val="000000"/>
          <w:sz w:val="28"/>
          <w:szCs w:val="28"/>
        </w:rPr>
        <w:t>білім</w:t>
      </w:r>
      <w:proofErr w:type="spellEnd"/>
      <w:r w:rsidRPr="00D94CEE">
        <w:rPr>
          <w:color w:val="000000"/>
          <w:sz w:val="28"/>
          <w:szCs w:val="28"/>
        </w:rPr>
        <w:t xml:space="preserve"> беру </w:t>
      </w:r>
      <w:proofErr w:type="spellStart"/>
      <w:r w:rsidRPr="00D94CEE">
        <w:rPr>
          <w:color w:val="000000"/>
          <w:sz w:val="28"/>
          <w:szCs w:val="28"/>
        </w:rPr>
        <w:t>ұйымдарының</w:t>
      </w:r>
      <w:proofErr w:type="spellEnd"/>
      <w:r w:rsidRPr="00D94CEE">
        <w:rPr>
          <w:color w:val="000000"/>
          <w:sz w:val="28"/>
          <w:szCs w:val="28"/>
        </w:rPr>
        <w:t xml:space="preserve"> </w:t>
      </w:r>
      <w:proofErr w:type="spellStart"/>
      <w:r w:rsidRPr="00D94CEE">
        <w:rPr>
          <w:color w:val="000000"/>
          <w:sz w:val="28"/>
          <w:szCs w:val="28"/>
        </w:rPr>
        <w:t>білім</w:t>
      </w:r>
      <w:proofErr w:type="spellEnd"/>
      <w:r w:rsidRPr="00D94CEE">
        <w:rPr>
          <w:color w:val="000000"/>
          <w:sz w:val="28"/>
          <w:szCs w:val="28"/>
        </w:rPr>
        <w:t xml:space="preserve"> </w:t>
      </w:r>
      <w:proofErr w:type="spellStart"/>
      <w:r w:rsidRPr="00D94CEE">
        <w:rPr>
          <w:color w:val="000000"/>
          <w:sz w:val="28"/>
          <w:szCs w:val="28"/>
        </w:rPr>
        <w:t>алушыларына</w:t>
      </w:r>
      <w:proofErr w:type="spellEnd"/>
      <w:r w:rsidRPr="00D94CEE">
        <w:rPr>
          <w:color w:val="000000"/>
          <w:sz w:val="28"/>
          <w:szCs w:val="28"/>
        </w:rPr>
        <w:t xml:space="preserve"> </w:t>
      </w:r>
      <w:proofErr w:type="spellStart"/>
      <w:r w:rsidRPr="00D94CEE">
        <w:rPr>
          <w:color w:val="000000"/>
          <w:sz w:val="28"/>
          <w:szCs w:val="28"/>
        </w:rPr>
        <w:t>бір</w:t>
      </w:r>
      <w:proofErr w:type="spellEnd"/>
      <w:r w:rsidRPr="00D94CEE">
        <w:rPr>
          <w:color w:val="000000"/>
          <w:sz w:val="28"/>
          <w:szCs w:val="28"/>
        </w:rPr>
        <w:t xml:space="preserve"> </w:t>
      </w:r>
      <w:proofErr w:type="spellStart"/>
      <w:r w:rsidRPr="00D94CEE">
        <w:rPr>
          <w:color w:val="000000"/>
          <w:sz w:val="28"/>
          <w:szCs w:val="28"/>
        </w:rPr>
        <w:t>біліктілік</w:t>
      </w:r>
      <w:proofErr w:type="spellEnd"/>
      <w:r w:rsidRPr="00D94CEE">
        <w:rPr>
          <w:color w:val="000000"/>
          <w:sz w:val="28"/>
          <w:szCs w:val="28"/>
        </w:rPr>
        <w:t xml:space="preserve"> </w:t>
      </w:r>
      <w:proofErr w:type="spellStart"/>
      <w:r w:rsidRPr="00D94CEE">
        <w:rPr>
          <w:color w:val="000000"/>
          <w:sz w:val="28"/>
          <w:szCs w:val="28"/>
        </w:rPr>
        <w:t>шеңберінде</w:t>
      </w:r>
      <w:proofErr w:type="spellEnd"/>
      <w:r w:rsidRPr="00D94CEE">
        <w:rPr>
          <w:color w:val="000000"/>
          <w:sz w:val="28"/>
          <w:szCs w:val="28"/>
        </w:rPr>
        <w:t xml:space="preserve"> </w:t>
      </w:r>
      <w:proofErr w:type="spellStart"/>
      <w:r w:rsidRPr="00D94CEE">
        <w:rPr>
          <w:color w:val="000000"/>
          <w:sz w:val="28"/>
          <w:szCs w:val="28"/>
        </w:rPr>
        <w:t>кәсіптік</w:t>
      </w:r>
      <w:proofErr w:type="spellEnd"/>
      <w:r w:rsidRPr="00D94CEE">
        <w:rPr>
          <w:color w:val="000000"/>
          <w:sz w:val="28"/>
          <w:szCs w:val="28"/>
        </w:rPr>
        <w:t xml:space="preserve"> </w:t>
      </w:r>
      <w:proofErr w:type="spellStart"/>
      <w:r w:rsidRPr="00D94CEE">
        <w:rPr>
          <w:color w:val="000000"/>
          <w:sz w:val="28"/>
          <w:szCs w:val="28"/>
        </w:rPr>
        <w:t>модульді</w:t>
      </w:r>
      <w:proofErr w:type="spellEnd"/>
      <w:r>
        <w:rPr>
          <w:color w:val="000000"/>
          <w:sz w:val="28"/>
          <w:szCs w:val="28"/>
          <w:lang w:val="kk-KZ"/>
        </w:rPr>
        <w:t xml:space="preserve"> </w:t>
      </w:r>
      <w:r>
        <w:rPr>
          <w:color w:val="000000"/>
          <w:sz w:val="28"/>
          <w:szCs w:val="28"/>
        </w:rPr>
        <w:t>(</w:t>
      </w:r>
      <w:r>
        <w:rPr>
          <w:color w:val="000000"/>
          <w:sz w:val="28"/>
          <w:szCs w:val="28"/>
          <w:lang w:val="kk-KZ"/>
        </w:rPr>
        <w:t>пәндер</w:t>
      </w:r>
      <w:r>
        <w:rPr>
          <w:color w:val="000000"/>
          <w:sz w:val="28"/>
          <w:szCs w:val="28"/>
        </w:rPr>
        <w:t>)</w:t>
      </w:r>
      <w:r w:rsidRPr="00D94CEE">
        <w:rPr>
          <w:color w:val="000000"/>
          <w:sz w:val="28"/>
          <w:szCs w:val="28"/>
        </w:rPr>
        <w:t xml:space="preserve"> </w:t>
      </w:r>
      <w:proofErr w:type="spellStart"/>
      <w:r w:rsidRPr="00D94CEE">
        <w:rPr>
          <w:color w:val="000000"/>
          <w:sz w:val="28"/>
          <w:szCs w:val="28"/>
        </w:rPr>
        <w:t>игеру</w:t>
      </w:r>
      <w:proofErr w:type="spellEnd"/>
      <w:r w:rsidRPr="00D94CEE">
        <w:rPr>
          <w:color w:val="000000"/>
          <w:sz w:val="28"/>
          <w:szCs w:val="28"/>
        </w:rPr>
        <w:t xml:space="preserve"> </w:t>
      </w:r>
      <w:proofErr w:type="spellStart"/>
      <w:r w:rsidRPr="00D94CEE">
        <w:rPr>
          <w:color w:val="000000"/>
          <w:sz w:val="28"/>
          <w:szCs w:val="28"/>
        </w:rPr>
        <w:t>қорытындылары</w:t>
      </w:r>
      <w:proofErr w:type="spellEnd"/>
      <w:r w:rsidRPr="00D94CEE">
        <w:rPr>
          <w:color w:val="000000"/>
          <w:sz w:val="28"/>
          <w:szCs w:val="28"/>
        </w:rPr>
        <w:t xml:space="preserve"> </w:t>
      </w:r>
      <w:proofErr w:type="spellStart"/>
      <w:r w:rsidRPr="00D94CEE">
        <w:rPr>
          <w:color w:val="000000"/>
          <w:sz w:val="28"/>
          <w:szCs w:val="28"/>
        </w:rPr>
        <w:t>бойынша</w:t>
      </w:r>
      <w:proofErr w:type="spellEnd"/>
      <w:r w:rsidRPr="00D94CEE">
        <w:rPr>
          <w:color w:val="000000"/>
          <w:sz w:val="28"/>
          <w:szCs w:val="28"/>
        </w:rPr>
        <w:t xml:space="preserve"> </w:t>
      </w:r>
      <w:proofErr w:type="spellStart"/>
      <w:r w:rsidRPr="00D94CEE">
        <w:rPr>
          <w:color w:val="000000"/>
          <w:sz w:val="28"/>
          <w:szCs w:val="28"/>
        </w:rPr>
        <w:t>жұмысшы</w:t>
      </w:r>
      <w:proofErr w:type="spellEnd"/>
      <w:r w:rsidRPr="00D94CEE">
        <w:rPr>
          <w:color w:val="000000"/>
          <w:sz w:val="28"/>
          <w:szCs w:val="28"/>
        </w:rPr>
        <w:t xml:space="preserve"> </w:t>
      </w:r>
      <w:proofErr w:type="spellStart"/>
      <w:r w:rsidRPr="00D94CEE">
        <w:rPr>
          <w:color w:val="000000"/>
          <w:sz w:val="28"/>
          <w:szCs w:val="28"/>
        </w:rPr>
        <w:t>біліктілігін</w:t>
      </w:r>
      <w:proofErr w:type="spellEnd"/>
      <w:r w:rsidRPr="00D94CEE">
        <w:rPr>
          <w:color w:val="000000"/>
          <w:sz w:val="28"/>
          <w:szCs w:val="28"/>
        </w:rPr>
        <w:t xml:space="preserve"> беру </w:t>
      </w:r>
      <w:proofErr w:type="spellStart"/>
      <w:r w:rsidRPr="00D94CEE">
        <w:rPr>
          <w:color w:val="000000"/>
          <w:sz w:val="28"/>
          <w:szCs w:val="28"/>
        </w:rPr>
        <w:t>рәсімін</w:t>
      </w:r>
      <w:proofErr w:type="spellEnd"/>
      <w:r w:rsidRPr="00D94CEE">
        <w:rPr>
          <w:color w:val="000000"/>
          <w:sz w:val="28"/>
          <w:szCs w:val="28"/>
        </w:rPr>
        <w:t xml:space="preserve"> </w:t>
      </w:r>
      <w:proofErr w:type="spellStart"/>
      <w:r w:rsidRPr="00D94CEE">
        <w:rPr>
          <w:color w:val="000000"/>
          <w:sz w:val="28"/>
          <w:szCs w:val="28"/>
        </w:rPr>
        <w:t>өткізу</w:t>
      </w:r>
      <w:proofErr w:type="spellEnd"/>
      <w:r w:rsidRPr="00D94CEE">
        <w:rPr>
          <w:color w:val="000000"/>
          <w:sz w:val="28"/>
          <w:szCs w:val="28"/>
        </w:rPr>
        <w:t xml:space="preserve"> </w:t>
      </w:r>
      <w:proofErr w:type="spellStart"/>
      <w:r w:rsidRPr="00D94CEE">
        <w:rPr>
          <w:color w:val="000000"/>
          <w:sz w:val="28"/>
          <w:szCs w:val="28"/>
        </w:rPr>
        <w:t>үшін</w:t>
      </w:r>
      <w:proofErr w:type="spellEnd"/>
      <w:r w:rsidRPr="00D94CEE">
        <w:rPr>
          <w:color w:val="000000"/>
          <w:sz w:val="28"/>
          <w:szCs w:val="28"/>
        </w:rPr>
        <w:t xml:space="preserve"> </w:t>
      </w:r>
      <w:proofErr w:type="spellStart"/>
      <w:r w:rsidRPr="00D94CEE">
        <w:rPr>
          <w:color w:val="000000"/>
          <w:sz w:val="28"/>
          <w:szCs w:val="28"/>
        </w:rPr>
        <w:t>құрылатын</w:t>
      </w:r>
      <w:proofErr w:type="spellEnd"/>
      <w:r w:rsidRPr="00D94CEE">
        <w:rPr>
          <w:color w:val="000000"/>
          <w:sz w:val="28"/>
          <w:szCs w:val="28"/>
        </w:rPr>
        <w:t xml:space="preserve"> </w:t>
      </w:r>
      <w:proofErr w:type="spellStart"/>
      <w:r w:rsidRPr="00D94CEE">
        <w:rPr>
          <w:color w:val="000000"/>
          <w:sz w:val="28"/>
          <w:szCs w:val="28"/>
        </w:rPr>
        <w:t>алқалы</w:t>
      </w:r>
      <w:proofErr w:type="spellEnd"/>
      <w:r w:rsidRPr="00D94CEE">
        <w:rPr>
          <w:color w:val="000000"/>
          <w:sz w:val="28"/>
          <w:szCs w:val="28"/>
        </w:rPr>
        <w:t xml:space="preserve"> орган;</w:t>
      </w:r>
    </w:p>
    <w:p w:rsidR="00AA3F15" w:rsidRDefault="00307AC7">
      <w:pPr>
        <w:ind w:firstLine="709"/>
        <w:jc w:val="both"/>
        <w:rPr>
          <w:color w:val="000000"/>
          <w:spacing w:val="2"/>
          <w:sz w:val="28"/>
          <w:szCs w:val="20"/>
          <w:shd w:val="clear" w:color="auto" w:fill="FFFFFF"/>
        </w:rPr>
      </w:pPr>
      <w:r w:rsidRPr="00C33481">
        <w:rPr>
          <w:color w:val="000000"/>
          <w:spacing w:val="2"/>
          <w:sz w:val="28"/>
          <w:szCs w:val="20"/>
          <w:shd w:val="clear" w:color="auto" w:fill="FFFFFF"/>
        </w:rPr>
        <w:t xml:space="preserve">3) </w:t>
      </w:r>
      <w:proofErr w:type="spellStart"/>
      <w:r w:rsidRPr="00D94CEE">
        <w:rPr>
          <w:color w:val="000000"/>
          <w:spacing w:val="2"/>
          <w:sz w:val="28"/>
          <w:szCs w:val="20"/>
          <w:shd w:val="clear" w:color="auto" w:fill="FFFFFF"/>
        </w:rPr>
        <w:t>білім</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алушыларды</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аралық</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аттестаттау</w:t>
      </w:r>
      <w:proofErr w:type="spellEnd"/>
      <w:r w:rsidRPr="00D94CEE">
        <w:rPr>
          <w:color w:val="000000"/>
          <w:spacing w:val="2"/>
          <w:sz w:val="28"/>
          <w:szCs w:val="20"/>
          <w:shd w:val="clear" w:color="auto" w:fill="FFFFFF"/>
        </w:rPr>
        <w:t xml:space="preserve"> - </w:t>
      </w:r>
      <w:proofErr w:type="spellStart"/>
      <w:r w:rsidRPr="00D94CEE">
        <w:rPr>
          <w:color w:val="000000"/>
          <w:spacing w:val="2"/>
          <w:sz w:val="28"/>
          <w:szCs w:val="20"/>
          <w:shd w:val="clear" w:color="auto" w:fill="FFFFFF"/>
        </w:rPr>
        <w:t>білім</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алушылардың</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бір</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оқу</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сабағының</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бір</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оқу</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пәнінің</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және</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немесе</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модульдің</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сондай-ақ</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бір</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біліктілік</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шеңберінде</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кәсіптік</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модульдердің</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бір</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бөлігінің</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немесе</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бүкіл</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көлемінің</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мазмұнын</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оларды</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зерделеп</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бітіргеннен</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кейінгі</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меңгеру</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сапасын</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бағалау</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мақсатында</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жүргізілетін</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рәсім</w:t>
      </w:r>
      <w:proofErr w:type="spellEnd"/>
      <w:r w:rsidRPr="00D94CEE">
        <w:rPr>
          <w:color w:val="000000"/>
          <w:spacing w:val="2"/>
          <w:sz w:val="28"/>
          <w:szCs w:val="20"/>
          <w:shd w:val="clear" w:color="auto" w:fill="FFFFFF"/>
        </w:rPr>
        <w:t>;</w:t>
      </w:r>
    </w:p>
    <w:p w:rsidR="00AA3F15" w:rsidRDefault="00307AC7">
      <w:pPr>
        <w:ind w:firstLine="709"/>
        <w:jc w:val="both"/>
        <w:rPr>
          <w:color w:val="000000"/>
          <w:spacing w:val="2"/>
          <w:sz w:val="28"/>
          <w:szCs w:val="20"/>
          <w:shd w:val="clear" w:color="auto" w:fill="FFFFFF"/>
        </w:rPr>
      </w:pPr>
      <w:r w:rsidRPr="007F0955">
        <w:rPr>
          <w:color w:val="000000"/>
          <w:spacing w:val="2"/>
          <w:sz w:val="28"/>
          <w:szCs w:val="20"/>
          <w:shd w:val="clear" w:color="auto" w:fill="FFFFFF"/>
        </w:rPr>
        <w:t xml:space="preserve">4) </w:t>
      </w:r>
      <w:proofErr w:type="spellStart"/>
      <w:r w:rsidRPr="00D94CEE">
        <w:rPr>
          <w:color w:val="000000"/>
          <w:spacing w:val="2"/>
          <w:sz w:val="28"/>
          <w:szCs w:val="20"/>
          <w:shd w:val="clear" w:color="auto" w:fill="FFFFFF"/>
        </w:rPr>
        <w:t>білім</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алушыларды</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қорытынды</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аттестаттау</w:t>
      </w:r>
      <w:proofErr w:type="spellEnd"/>
      <w:r w:rsidRPr="00D94CEE">
        <w:rPr>
          <w:color w:val="000000"/>
          <w:spacing w:val="2"/>
          <w:sz w:val="28"/>
          <w:szCs w:val="20"/>
          <w:shd w:val="clear" w:color="auto" w:fill="FFFFFF"/>
        </w:rPr>
        <w:t xml:space="preserve"> - </w:t>
      </w:r>
      <w:proofErr w:type="spellStart"/>
      <w:r w:rsidRPr="00D94CEE">
        <w:rPr>
          <w:color w:val="000000"/>
          <w:spacing w:val="2"/>
          <w:sz w:val="28"/>
          <w:szCs w:val="20"/>
          <w:shd w:val="clear" w:color="auto" w:fill="FFFFFF"/>
        </w:rPr>
        <w:t>олардың</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тиісті</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білім</w:t>
      </w:r>
      <w:proofErr w:type="spellEnd"/>
      <w:r w:rsidRPr="00D94CEE">
        <w:rPr>
          <w:color w:val="000000"/>
          <w:spacing w:val="2"/>
          <w:sz w:val="28"/>
          <w:szCs w:val="20"/>
          <w:shd w:val="clear" w:color="auto" w:fill="FFFFFF"/>
        </w:rPr>
        <w:t xml:space="preserve"> беру </w:t>
      </w:r>
      <w:proofErr w:type="spellStart"/>
      <w:r w:rsidRPr="00D94CEE">
        <w:rPr>
          <w:color w:val="000000"/>
          <w:spacing w:val="2"/>
          <w:sz w:val="28"/>
          <w:szCs w:val="20"/>
          <w:shd w:val="clear" w:color="auto" w:fill="FFFFFF"/>
        </w:rPr>
        <w:t>деңгейінің</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мемлекеттік</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жалпыға</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міндетті</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стандартында</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көзделген</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оқу</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lastRenderedPageBreak/>
        <w:t>сабақтарының</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оқу</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пәндерінің</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және</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немесе</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модульдердің</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көлемін</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меңгеру</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дәрежесін</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айқындау</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мақсатында</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жүргізілетін</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рәсім</w:t>
      </w:r>
      <w:proofErr w:type="spellEnd"/>
      <w:r w:rsidRPr="00D94CEE">
        <w:rPr>
          <w:color w:val="000000"/>
          <w:spacing w:val="2"/>
          <w:sz w:val="28"/>
          <w:szCs w:val="20"/>
          <w:shd w:val="clear" w:color="auto" w:fill="FFFFFF"/>
        </w:rPr>
        <w:t>;</w:t>
      </w:r>
    </w:p>
    <w:p w:rsidR="00AA3F15" w:rsidRDefault="00307AC7">
      <w:pPr>
        <w:ind w:firstLine="709"/>
        <w:jc w:val="both"/>
        <w:rPr>
          <w:color w:val="000000"/>
          <w:sz w:val="28"/>
          <w:lang w:val="kk-KZ"/>
        </w:rPr>
      </w:pPr>
      <w:r w:rsidRPr="000533F9">
        <w:rPr>
          <w:color w:val="000000"/>
          <w:sz w:val="28"/>
          <w:lang w:val="kk-KZ"/>
        </w:rPr>
        <w:t xml:space="preserve">5) </w:t>
      </w:r>
      <w:bookmarkStart w:id="3" w:name="_Hlk77355937"/>
      <w:r w:rsidRPr="000533F9">
        <w:rPr>
          <w:color w:val="000000"/>
          <w:sz w:val="28"/>
          <w:lang w:val="kk-KZ"/>
        </w:rPr>
        <w:t>білім алушылардың үлгеріміне ағымдағы бақылау – педагог сабақта өткізетін білім алушылардың білімін, іскерлігі мен дағдыларын жүйелі түрде тексеру;</w:t>
      </w:r>
    </w:p>
    <w:p w:rsidR="00AA3F15" w:rsidRDefault="00307AC7">
      <w:pPr>
        <w:ind w:firstLine="709"/>
        <w:jc w:val="both"/>
        <w:rPr>
          <w:color w:val="000000"/>
          <w:sz w:val="28"/>
          <w:szCs w:val="28"/>
          <w:lang w:val="kk-KZ"/>
        </w:rPr>
      </w:pPr>
      <w:r w:rsidRPr="000533F9">
        <w:rPr>
          <w:color w:val="000000"/>
          <w:sz w:val="28"/>
          <w:lang w:val="kk-KZ"/>
        </w:rPr>
        <w:t xml:space="preserve">6) </w:t>
      </w:r>
      <w:r w:rsidRPr="000533F9">
        <w:rPr>
          <w:color w:val="000000"/>
          <w:sz w:val="28"/>
          <w:szCs w:val="28"/>
          <w:lang w:val="kk-KZ"/>
        </w:rPr>
        <w:t>демонстрациялық емтихан – білім алушыға меңгерген кәсіби құзыреттіліктерін іс жүзінде көрсетуге мүмкіндік беретін аралық және/немесе қорытынды аттестаттауды өткізу нысаны;</w:t>
      </w:r>
      <w:bookmarkEnd w:id="3"/>
    </w:p>
    <w:p w:rsidR="00AA3F15" w:rsidRDefault="00307AC7">
      <w:pPr>
        <w:ind w:firstLine="709"/>
        <w:jc w:val="both"/>
        <w:rPr>
          <w:color w:val="000000"/>
          <w:sz w:val="28"/>
          <w:lang w:val="kk-KZ"/>
        </w:rPr>
      </w:pPr>
      <w:r w:rsidRPr="000533F9">
        <w:rPr>
          <w:color w:val="000000"/>
          <w:sz w:val="28"/>
          <w:lang w:val="kk-KZ"/>
        </w:rPr>
        <w:t xml:space="preserve">7) </w:t>
      </w:r>
      <w:bookmarkStart w:id="4" w:name="z48"/>
      <w:r w:rsidRPr="000533F9">
        <w:rPr>
          <w:color w:val="000000"/>
          <w:sz w:val="28"/>
          <w:lang w:val="kk-KZ"/>
        </w:rPr>
        <w:t>дипломдық жұмыс (жоба) – білім алушылардың техникалық және кәсіптік, орта білімнен кейінгі білім беру бағдарламасын меңгеру нәтижелерін оның ішінде жобалық тәсілдерді қолдана отырып жинақтауды білдіретін өзіндік бітіру жұмысы;</w:t>
      </w:r>
    </w:p>
    <w:p w:rsidR="00AA3F15" w:rsidRDefault="00307AC7">
      <w:pPr>
        <w:ind w:firstLine="709"/>
        <w:jc w:val="both"/>
        <w:rPr>
          <w:color w:val="000000"/>
          <w:spacing w:val="2"/>
          <w:sz w:val="28"/>
          <w:szCs w:val="20"/>
          <w:shd w:val="clear" w:color="auto" w:fill="FFFFFF"/>
          <w:lang w:val="kk-KZ"/>
        </w:rPr>
      </w:pPr>
      <w:r w:rsidRPr="000533F9">
        <w:rPr>
          <w:color w:val="000000"/>
          <w:spacing w:val="2"/>
          <w:sz w:val="28"/>
          <w:szCs w:val="20"/>
          <w:shd w:val="clear" w:color="auto" w:fill="FFFFFF"/>
          <w:lang w:val="kk-KZ"/>
        </w:rPr>
        <w:t>8)</w:t>
      </w:r>
      <w:r w:rsidRPr="00317942">
        <w:rPr>
          <w:color w:val="000000"/>
          <w:spacing w:val="2"/>
          <w:sz w:val="28"/>
          <w:szCs w:val="20"/>
          <w:shd w:val="clear" w:color="auto" w:fill="FFFFFF"/>
          <w:lang w:val="kk-KZ"/>
        </w:rPr>
        <w:t xml:space="preserve"> </w:t>
      </w:r>
      <w:r w:rsidRPr="00D94CEE">
        <w:rPr>
          <w:color w:val="000000"/>
          <w:spacing w:val="2"/>
          <w:sz w:val="28"/>
          <w:szCs w:val="20"/>
          <w:shd w:val="clear" w:color="auto" w:fill="FFFFFF"/>
          <w:lang w:val="kk-KZ"/>
        </w:rPr>
        <w:t>қорытынды аттестаттау комиссиясы – техникалық және кәсіптік, орта білімнен кейінгі білім беру ұйымдарының бітірушілеріне қорытынды аттестаттау өткізу үшін құрылатын алқалы орган;</w:t>
      </w:r>
    </w:p>
    <w:p w:rsidR="00AA3F15" w:rsidRDefault="00307AC7">
      <w:pPr>
        <w:ind w:firstLine="709"/>
        <w:jc w:val="both"/>
        <w:rPr>
          <w:color w:val="000000"/>
          <w:spacing w:val="2"/>
          <w:sz w:val="28"/>
          <w:szCs w:val="20"/>
          <w:shd w:val="clear" w:color="auto" w:fill="FFFFFF"/>
          <w:lang w:val="kk-KZ"/>
        </w:rPr>
      </w:pPr>
      <w:r w:rsidRPr="000533F9">
        <w:rPr>
          <w:color w:val="000000"/>
          <w:spacing w:val="2"/>
          <w:sz w:val="28"/>
          <w:szCs w:val="20"/>
          <w:shd w:val="clear" w:color="auto" w:fill="FFFFFF"/>
          <w:lang w:val="kk-KZ"/>
        </w:rPr>
        <w:t>9)</w:t>
      </w:r>
      <w:r w:rsidRPr="00317942">
        <w:rPr>
          <w:color w:val="000000"/>
          <w:spacing w:val="2"/>
          <w:sz w:val="28"/>
          <w:szCs w:val="20"/>
          <w:shd w:val="clear" w:color="auto" w:fill="FFFFFF"/>
          <w:lang w:val="kk-KZ"/>
        </w:rPr>
        <w:t xml:space="preserve"> </w:t>
      </w:r>
      <w:r w:rsidRPr="00D94CEE">
        <w:rPr>
          <w:color w:val="000000"/>
          <w:spacing w:val="2"/>
          <w:sz w:val="28"/>
          <w:szCs w:val="20"/>
          <w:shd w:val="clear" w:color="auto" w:fill="FFFFFF"/>
          <w:lang w:val="kk-KZ"/>
        </w:rPr>
        <w:t>оқу жетістіктерін бағалаудың балдық–рейтингтік әріптік жүйесі - халықаралық практикада қабылданған сандық эквивалентті әріптік жүйеге сәйкес келетін және білім алушылардың рейтингін белгілеуге мүмкіндік беретін оқу жетістіктерінің деңгейін балмен бағалау жүйесі;</w:t>
      </w:r>
    </w:p>
    <w:p w:rsidR="00AA3F15" w:rsidRDefault="00307AC7">
      <w:pPr>
        <w:ind w:firstLine="709"/>
        <w:jc w:val="both"/>
        <w:rPr>
          <w:color w:val="000000"/>
          <w:spacing w:val="2"/>
          <w:sz w:val="28"/>
          <w:szCs w:val="20"/>
          <w:shd w:val="clear" w:color="auto" w:fill="FFFFFF"/>
          <w:lang w:val="kk-KZ"/>
        </w:rPr>
      </w:pPr>
      <w:r w:rsidRPr="000533F9">
        <w:rPr>
          <w:color w:val="000000"/>
          <w:sz w:val="28"/>
          <w:lang w:val="kk-KZ"/>
        </w:rPr>
        <w:t xml:space="preserve">10) </w:t>
      </w:r>
      <w:r w:rsidRPr="000533F9">
        <w:rPr>
          <w:color w:val="000000"/>
          <w:spacing w:val="2"/>
          <w:sz w:val="28"/>
          <w:szCs w:val="20"/>
          <w:shd w:val="clear" w:color="auto" w:fill="FFFFFF"/>
          <w:lang w:val="kk-KZ"/>
        </w:rPr>
        <w:t>оқыту нәтижелері – білім алушылардың білім беру бағдарламасын</w:t>
      </w:r>
      <w:r>
        <w:rPr>
          <w:color w:val="000000"/>
          <w:spacing w:val="2"/>
          <w:sz w:val="28"/>
          <w:szCs w:val="20"/>
          <w:shd w:val="clear" w:color="auto" w:fill="FFFFFF"/>
          <w:lang w:val="kk-KZ"/>
        </w:rPr>
        <w:t>ың оқу модулін</w:t>
      </w:r>
      <w:r w:rsidRPr="000533F9">
        <w:rPr>
          <w:color w:val="000000"/>
          <w:spacing w:val="2"/>
          <w:sz w:val="28"/>
          <w:szCs w:val="20"/>
          <w:shd w:val="clear" w:color="auto" w:fill="FFFFFF"/>
          <w:lang w:val="kk-KZ"/>
        </w:rPr>
        <w:t xml:space="preserve"> меңгеру бойынша алған, көрсететін білімінің, машықтарының, дағдыларының бағалаумен расталған көлемі және қалыптасқан құндылықтар мен қарым-қатынастар;</w:t>
      </w:r>
    </w:p>
    <w:p w:rsidR="00AA3F15" w:rsidRDefault="00307AC7">
      <w:pPr>
        <w:ind w:firstLine="709"/>
        <w:jc w:val="both"/>
        <w:rPr>
          <w:color w:val="000000"/>
          <w:spacing w:val="2"/>
          <w:sz w:val="28"/>
          <w:szCs w:val="20"/>
          <w:shd w:val="clear" w:color="auto" w:fill="FFFFFF"/>
          <w:lang w:val="kk-KZ"/>
        </w:rPr>
      </w:pPr>
      <w:r w:rsidRPr="000533F9">
        <w:rPr>
          <w:color w:val="000000"/>
          <w:spacing w:val="2"/>
          <w:sz w:val="28"/>
          <w:szCs w:val="28"/>
          <w:shd w:val="clear" w:color="auto" w:fill="FFFFFF"/>
          <w:lang w:val="kk-KZ"/>
        </w:rPr>
        <w:t xml:space="preserve">11) </w:t>
      </w:r>
      <w:r w:rsidRPr="00A0710A">
        <w:rPr>
          <w:color w:val="000000"/>
          <w:spacing w:val="2"/>
          <w:sz w:val="28"/>
          <w:szCs w:val="20"/>
          <w:shd w:val="clear" w:color="auto" w:fill="FFFFFF"/>
          <w:lang w:val="kk-KZ"/>
        </w:rPr>
        <w:t>практикалық жұмыс</w:t>
      </w:r>
      <w:r>
        <w:rPr>
          <w:color w:val="000000"/>
          <w:spacing w:val="2"/>
          <w:sz w:val="28"/>
          <w:szCs w:val="20"/>
          <w:shd w:val="clear" w:color="auto" w:fill="FFFFFF"/>
          <w:lang w:val="kk-KZ"/>
        </w:rPr>
        <w:t xml:space="preserve"> </w:t>
      </w:r>
      <w:r w:rsidRPr="00D94CEE">
        <w:rPr>
          <w:color w:val="000000"/>
          <w:spacing w:val="2"/>
          <w:sz w:val="28"/>
          <w:szCs w:val="20"/>
          <w:shd w:val="clear" w:color="auto" w:fill="FFFFFF"/>
          <w:lang w:val="kk-KZ"/>
        </w:rPr>
        <w:t>–</w:t>
      </w:r>
      <w:r>
        <w:rPr>
          <w:color w:val="000000"/>
          <w:spacing w:val="2"/>
          <w:sz w:val="28"/>
          <w:szCs w:val="20"/>
          <w:shd w:val="clear" w:color="auto" w:fill="FFFFFF"/>
          <w:lang w:val="kk-KZ"/>
        </w:rPr>
        <w:t xml:space="preserve"> </w:t>
      </w:r>
      <w:r w:rsidRPr="00A0710A">
        <w:rPr>
          <w:color w:val="000000"/>
          <w:spacing w:val="2"/>
          <w:sz w:val="28"/>
          <w:szCs w:val="20"/>
          <w:shd w:val="clear" w:color="auto" w:fill="FFFFFF"/>
          <w:lang w:val="kk-KZ"/>
        </w:rPr>
        <w:t>кәсіптік міндеттерді шешу үшін білім алушылардың практикалық біліктері мен дағдыларын айқындауға мүмкіндік беретін аралық және/немесе қорытынды аттестаттауды өткізу нысаны.</w:t>
      </w:r>
    </w:p>
    <w:p w:rsidR="00AA3F15" w:rsidRDefault="00307AC7">
      <w:pPr>
        <w:numPr>
          <w:ilvl w:val="0"/>
          <w:numId w:val="6"/>
        </w:numPr>
        <w:ind w:left="0" w:firstLine="709"/>
        <w:jc w:val="both"/>
        <w:rPr>
          <w:color w:val="000000"/>
          <w:spacing w:val="2"/>
          <w:sz w:val="28"/>
          <w:szCs w:val="20"/>
          <w:shd w:val="clear" w:color="auto" w:fill="FFFFFF"/>
          <w:lang w:val="kk-KZ"/>
        </w:rPr>
      </w:pPr>
      <w:r w:rsidRPr="000533F9">
        <w:rPr>
          <w:color w:val="000000"/>
          <w:sz w:val="28"/>
          <w:szCs w:val="28"/>
          <w:lang w:val="kk-KZ"/>
        </w:rPr>
        <w:t>Білім алушылардың білімін бағалау цифрлық бес балдық жүйе бойынша жүргізіледі: (5 - «өте жақсы», 4 – «жақсы», 3 – «қанағаттанарлық», 2 - «қанағаттанарлықсыз»).</w:t>
      </w:r>
      <w:bookmarkEnd w:id="4"/>
    </w:p>
    <w:p w:rsidR="00AA3F15" w:rsidRDefault="00307AC7">
      <w:pPr>
        <w:pStyle w:val="a6"/>
        <w:spacing w:after="0" w:line="240" w:lineRule="auto"/>
        <w:ind w:left="0" w:firstLine="709"/>
        <w:jc w:val="both"/>
        <w:rPr>
          <w:sz w:val="28"/>
          <w:szCs w:val="28"/>
          <w:lang w:val="kk-KZ"/>
        </w:rPr>
      </w:pPr>
      <w:r w:rsidRPr="000533F9">
        <w:rPr>
          <w:color w:val="000000"/>
          <w:sz w:val="28"/>
          <w:szCs w:val="28"/>
          <w:lang w:val="kk-KZ"/>
        </w:rPr>
        <w:t>Балдық-рейтингтік әріптік жүйені қолдану кезінде білім алушылардың оқу жетістіктері (білім, білік, дағды және құзыреттілік) осы Қағидаларға қосымшаға сәйкес 4 балдық шкала бойынша тиісті цифрлық эквиваленті бар халықаралық тәжірибеде қабылданған</w:t>
      </w:r>
      <w:r w:rsidRPr="00F37A0F">
        <w:rPr>
          <w:color w:val="000000"/>
          <w:sz w:val="28"/>
          <w:szCs w:val="28"/>
          <w:lang w:val="kk-KZ"/>
        </w:rPr>
        <w:t xml:space="preserve"> әріптік жүйеге (оң бағалар, кемуіне қарай, «А» - дан «D»-ға дейін, «қанағаттанарлықсыз» - «F») сәйкес келетін 100 балдық шкала бойынша бағаланады.</w:t>
      </w:r>
    </w:p>
    <w:p w:rsidR="00AA3F15" w:rsidRDefault="00AA3F15">
      <w:pPr>
        <w:ind w:firstLine="709"/>
        <w:jc w:val="both"/>
        <w:rPr>
          <w:b/>
          <w:color w:val="000000"/>
          <w:sz w:val="28"/>
          <w:szCs w:val="28"/>
          <w:lang w:val="kk-KZ"/>
        </w:rPr>
      </w:pPr>
      <w:bookmarkStart w:id="5" w:name="z49"/>
    </w:p>
    <w:p w:rsidR="00AA3F15" w:rsidRDefault="00AA3F15">
      <w:pPr>
        <w:ind w:firstLine="709"/>
        <w:jc w:val="both"/>
        <w:rPr>
          <w:b/>
          <w:color w:val="000000"/>
          <w:sz w:val="28"/>
          <w:szCs w:val="28"/>
          <w:lang w:val="kk-KZ"/>
        </w:rPr>
      </w:pPr>
    </w:p>
    <w:p w:rsidR="00AA3F15" w:rsidRDefault="00307AC7">
      <w:pPr>
        <w:ind w:firstLine="709"/>
        <w:jc w:val="center"/>
        <w:rPr>
          <w:b/>
          <w:color w:val="000000"/>
          <w:sz w:val="28"/>
          <w:szCs w:val="28"/>
          <w:lang w:val="kk-KZ"/>
        </w:rPr>
      </w:pPr>
      <w:r w:rsidRPr="00F37A0F">
        <w:rPr>
          <w:b/>
          <w:color w:val="000000"/>
          <w:sz w:val="28"/>
          <w:szCs w:val="28"/>
          <w:lang w:val="kk-KZ"/>
        </w:rPr>
        <w:t>2-тарау. Білім алушыларды ағымдағы бақылаудан және аралық аттестаттаудан өткізу</w:t>
      </w:r>
      <w:bookmarkStart w:id="6" w:name="z52"/>
      <w:bookmarkEnd w:id="5"/>
    </w:p>
    <w:p w:rsidR="00AA3F15" w:rsidRDefault="00AA3F15">
      <w:pPr>
        <w:ind w:firstLine="709"/>
        <w:jc w:val="center"/>
        <w:rPr>
          <w:b/>
          <w:color w:val="000000"/>
          <w:sz w:val="28"/>
          <w:szCs w:val="28"/>
          <w:lang w:val="kk-KZ"/>
        </w:rPr>
      </w:pPr>
    </w:p>
    <w:p w:rsidR="00AA3F15" w:rsidRDefault="00307AC7">
      <w:pPr>
        <w:numPr>
          <w:ilvl w:val="0"/>
          <w:numId w:val="8"/>
        </w:numPr>
        <w:ind w:left="0" w:firstLine="709"/>
        <w:jc w:val="both"/>
        <w:rPr>
          <w:color w:val="000000"/>
          <w:spacing w:val="2"/>
          <w:sz w:val="28"/>
          <w:szCs w:val="20"/>
          <w:lang w:val="kk-KZ"/>
        </w:rPr>
      </w:pPr>
      <w:r w:rsidRPr="00B26289">
        <w:rPr>
          <w:color w:val="000000"/>
          <w:spacing w:val="2"/>
          <w:sz w:val="28"/>
          <w:szCs w:val="20"/>
          <w:lang w:val="kk-KZ"/>
        </w:rPr>
        <w:t>Білім беру ұйымдары білім алушылардың үлгерімін ағымдағы бақылауды және аралық аттестаттауды өткізудің нысандарын, тәртібін және кезеңділігін дербес таңдайды.</w:t>
      </w:r>
    </w:p>
    <w:p w:rsidR="00AA3F15" w:rsidRDefault="00307AC7">
      <w:pPr>
        <w:ind w:firstLine="709"/>
        <w:jc w:val="both"/>
        <w:rPr>
          <w:color w:val="000000"/>
          <w:spacing w:val="2"/>
          <w:sz w:val="28"/>
          <w:szCs w:val="20"/>
          <w:lang w:val="kk-KZ"/>
        </w:rPr>
      </w:pPr>
      <w:r w:rsidRPr="00B26289">
        <w:rPr>
          <w:color w:val="000000"/>
          <w:spacing w:val="2"/>
          <w:sz w:val="28"/>
          <w:szCs w:val="20"/>
          <w:lang w:val="kk-KZ"/>
        </w:rPr>
        <w:lastRenderedPageBreak/>
        <w:t xml:space="preserve">Ағымдағы бақылау пәндер және (немесе) модульдер бойынша практикалық және </w:t>
      </w:r>
      <w:r>
        <w:rPr>
          <w:color w:val="000000"/>
          <w:spacing w:val="2"/>
          <w:sz w:val="28"/>
          <w:szCs w:val="20"/>
          <w:lang w:val="kk-KZ"/>
        </w:rPr>
        <w:t>лабораторлық</w:t>
      </w:r>
      <w:r w:rsidRPr="00B26289">
        <w:rPr>
          <w:color w:val="000000"/>
          <w:spacing w:val="2"/>
          <w:sz w:val="28"/>
          <w:szCs w:val="20"/>
          <w:lang w:val="kk-KZ"/>
        </w:rPr>
        <w:t xml:space="preserve"> сабақтар жоқ болған жағдайда, </w:t>
      </w:r>
      <w:r w:rsidRPr="000533F9">
        <w:rPr>
          <w:color w:val="000000"/>
          <w:spacing w:val="2"/>
          <w:sz w:val="28"/>
          <w:szCs w:val="20"/>
          <w:lang w:val="kk-KZ"/>
        </w:rPr>
        <w:t xml:space="preserve">педагогтің </w:t>
      </w:r>
      <w:r w:rsidRPr="00B26289">
        <w:rPr>
          <w:color w:val="000000"/>
          <w:spacing w:val="2"/>
          <w:sz w:val="28"/>
          <w:szCs w:val="20"/>
          <w:lang w:val="kk-KZ"/>
        </w:rPr>
        <w:t>оқу бағдарламасында көзделген міндетті бақылау жұмыстарын (жазбаша тапсырмалар, рефераттар) тексеруі арқылы, оның ішінде оқытудың жеке траекториясын ескере отырып жүзеге асырылады.</w:t>
      </w:r>
    </w:p>
    <w:p w:rsidR="00AA3F15" w:rsidRDefault="00307AC7">
      <w:pPr>
        <w:ind w:firstLine="709"/>
        <w:jc w:val="both"/>
        <w:rPr>
          <w:color w:val="000000"/>
          <w:spacing w:val="2"/>
          <w:sz w:val="28"/>
          <w:szCs w:val="20"/>
          <w:lang w:val="kk-KZ"/>
        </w:rPr>
      </w:pPr>
      <w:r w:rsidRPr="00B26289">
        <w:rPr>
          <w:color w:val="000000"/>
          <w:spacing w:val="2"/>
          <w:sz w:val="28"/>
          <w:szCs w:val="20"/>
          <w:lang w:val="kk-KZ"/>
        </w:rPr>
        <w:t>Ерекше білім берілуіне қажеттілігі бар тұлғалардың пәндер және (немесе) модульдер бойынша үлгеріміне ағымдағы бақылау психофизикалық даму ерекшеліктері ескеріле отырып жеке тапсырмалар бойынша өткізіледі.</w:t>
      </w:r>
    </w:p>
    <w:p w:rsidR="00AA3F15" w:rsidRDefault="00307AC7">
      <w:pPr>
        <w:ind w:firstLine="709"/>
        <w:jc w:val="both"/>
        <w:rPr>
          <w:color w:val="000000"/>
          <w:spacing w:val="2"/>
          <w:sz w:val="28"/>
          <w:szCs w:val="20"/>
          <w:lang w:val="kk-KZ"/>
        </w:rPr>
      </w:pPr>
      <w:r w:rsidRPr="00B26289">
        <w:rPr>
          <w:color w:val="000000"/>
          <w:spacing w:val="2"/>
          <w:sz w:val="28"/>
          <w:szCs w:val="20"/>
          <w:lang w:val="kk-KZ"/>
        </w:rPr>
        <w:t>Қашықтан оқыту (бұдан әрі – ҚО) арқылы білім алушылардың үлгерімін ағымдағы бақылау:</w:t>
      </w:r>
    </w:p>
    <w:p w:rsidR="00AA3F15" w:rsidRDefault="00307AC7">
      <w:pPr>
        <w:ind w:firstLine="709"/>
        <w:jc w:val="both"/>
        <w:rPr>
          <w:color w:val="000000"/>
          <w:spacing w:val="2"/>
          <w:sz w:val="28"/>
          <w:szCs w:val="20"/>
          <w:lang w:val="kk-KZ"/>
        </w:rPr>
      </w:pPr>
      <w:r w:rsidRPr="00B26289">
        <w:rPr>
          <w:color w:val="000000"/>
          <w:spacing w:val="2"/>
          <w:sz w:val="28"/>
          <w:szCs w:val="20"/>
          <w:lang w:val="kk-KZ"/>
        </w:rPr>
        <w:t xml:space="preserve">1) білім алушы мен </w:t>
      </w:r>
      <w:r w:rsidRPr="000533F9">
        <w:rPr>
          <w:color w:val="000000"/>
          <w:spacing w:val="2"/>
          <w:sz w:val="28"/>
          <w:szCs w:val="20"/>
          <w:lang w:val="kk-KZ"/>
        </w:rPr>
        <w:t>педагогтің</w:t>
      </w:r>
      <w:r w:rsidRPr="00B26289">
        <w:rPr>
          <w:color w:val="000000"/>
          <w:spacing w:val="2"/>
          <w:sz w:val="28"/>
          <w:szCs w:val="20"/>
          <w:lang w:val="kk-KZ"/>
        </w:rPr>
        <w:t xml:space="preserve"> телекоммуникациялық құралдарды пайдалана отырып онлайн немесе офлайн режимінде тікелей қарым-қатынасы;</w:t>
      </w:r>
    </w:p>
    <w:p w:rsidR="00AA3F15" w:rsidRDefault="00307AC7">
      <w:pPr>
        <w:ind w:firstLine="709"/>
        <w:jc w:val="both"/>
        <w:rPr>
          <w:color w:val="000000"/>
          <w:spacing w:val="2"/>
          <w:sz w:val="28"/>
          <w:szCs w:val="20"/>
          <w:lang w:val="kk-KZ"/>
        </w:rPr>
      </w:pPr>
      <w:r w:rsidRPr="00B26289">
        <w:rPr>
          <w:color w:val="000000"/>
          <w:spacing w:val="2"/>
          <w:sz w:val="28"/>
          <w:szCs w:val="20"/>
          <w:lang w:val="kk-KZ"/>
        </w:rPr>
        <w:t>2) автоматтандырылған тестілеу кешендері;</w:t>
      </w:r>
    </w:p>
    <w:p w:rsidR="00AA3F15" w:rsidRDefault="00307AC7">
      <w:pPr>
        <w:ind w:firstLine="709"/>
        <w:jc w:val="both"/>
        <w:rPr>
          <w:color w:val="000000"/>
          <w:spacing w:val="2"/>
          <w:sz w:val="28"/>
          <w:szCs w:val="20"/>
          <w:lang w:val="kk-KZ"/>
        </w:rPr>
      </w:pPr>
      <w:r w:rsidRPr="00B26289">
        <w:rPr>
          <w:color w:val="000000"/>
          <w:spacing w:val="2"/>
          <w:sz w:val="28"/>
          <w:szCs w:val="20"/>
          <w:lang w:val="kk-KZ"/>
        </w:rPr>
        <w:t>3) жеке тапсырмаларды тексеру (білім алушылардың электрондық поштасына, мессенджерлеріне тапсырмалар беру) арқылы жүзеге асырылады.</w:t>
      </w:r>
    </w:p>
    <w:p w:rsidR="00AA3F15" w:rsidRDefault="00307AC7">
      <w:pPr>
        <w:ind w:firstLine="709"/>
        <w:jc w:val="both"/>
        <w:rPr>
          <w:color w:val="000000"/>
          <w:spacing w:val="2"/>
          <w:sz w:val="28"/>
          <w:szCs w:val="20"/>
          <w:lang w:val="kk-KZ"/>
        </w:rPr>
      </w:pPr>
      <w:r w:rsidRPr="00B26289">
        <w:rPr>
          <w:color w:val="000000"/>
          <w:spacing w:val="2"/>
          <w:sz w:val="28"/>
          <w:szCs w:val="20"/>
          <w:lang w:val="kk-KZ"/>
        </w:rPr>
        <w:t>Білім алушылардың үлгеріміне ағымдағы бақылауды жүргізу нысандарын педагог оқу материалының мақсатын, мазмұнын ескере отырып анықтайды.</w:t>
      </w:r>
      <w:bookmarkStart w:id="7" w:name="z53"/>
      <w:bookmarkEnd w:id="6"/>
    </w:p>
    <w:p w:rsidR="00AA3F15" w:rsidRDefault="00307AC7">
      <w:pPr>
        <w:numPr>
          <w:ilvl w:val="0"/>
          <w:numId w:val="4"/>
        </w:numPr>
        <w:ind w:left="0" w:firstLine="709"/>
        <w:jc w:val="both"/>
        <w:rPr>
          <w:color w:val="000000"/>
          <w:spacing w:val="2"/>
          <w:sz w:val="28"/>
          <w:szCs w:val="20"/>
          <w:lang w:val="kk-KZ"/>
        </w:rPr>
      </w:pPr>
      <w:r w:rsidRPr="00B26289">
        <w:rPr>
          <w:color w:val="000000"/>
          <w:spacing w:val="2"/>
          <w:sz w:val="28"/>
          <w:szCs w:val="20"/>
          <w:shd w:val="clear" w:color="auto" w:fill="FFFFFF"/>
          <w:lang w:val="kk-KZ"/>
        </w:rPr>
        <w:t>Оқу жоспарына сәйкес оқыту дәрістік курспен шектелетін пәндер және (немесе) модульдер бойынша міндетті бақылау жұмыстары болмаған жағдайда, үлгерімді ағымдағы бақылау жүзеге асырылмайды. Пәндердің және (немесе) модульдердің тізбесін білім беру ұйымдарының алқалы органы айқындайды.</w:t>
      </w:r>
    </w:p>
    <w:p w:rsidR="00AA3F15" w:rsidRDefault="00307AC7">
      <w:pPr>
        <w:ind w:firstLine="709"/>
        <w:jc w:val="both"/>
        <w:rPr>
          <w:color w:val="000000"/>
          <w:sz w:val="28"/>
          <w:lang w:val="kk-KZ"/>
        </w:rPr>
      </w:pPr>
      <w:r w:rsidRPr="00B26289">
        <w:rPr>
          <w:color w:val="000000"/>
          <w:sz w:val="28"/>
          <w:lang w:val="kk-KZ"/>
        </w:rPr>
        <w:t>6. Білім алушыларды аралық аттестаттаудан өткізу пәндерінің және (немесе) модульдерінің тізбесі мен нысанын оқу жұмыс жоспарларына сәйкес техникалық және кәсіптік, орта білімнен кейінгі білім беру ұйымдары белгілейді және оқу жылының басында оқу процесінің кестесіне енгізіледі.</w:t>
      </w:r>
    </w:p>
    <w:p w:rsidR="00AA3F15" w:rsidRDefault="00307AC7">
      <w:pPr>
        <w:ind w:firstLine="709"/>
        <w:jc w:val="both"/>
        <w:rPr>
          <w:color w:val="000000"/>
          <w:sz w:val="28"/>
          <w:lang w:val="kk-KZ"/>
        </w:rPr>
      </w:pPr>
      <w:r w:rsidRPr="00B26289">
        <w:rPr>
          <w:color w:val="000000"/>
          <w:sz w:val="28"/>
          <w:lang w:val="kk-KZ"/>
        </w:rPr>
        <w:t>ҚО арқылы аралық аттестаттау өткізу кезінде мынадай нысандар қолданылады:</w:t>
      </w:r>
    </w:p>
    <w:p w:rsidR="00AA3F15" w:rsidRDefault="00307AC7">
      <w:pPr>
        <w:ind w:firstLine="709"/>
        <w:jc w:val="both"/>
        <w:rPr>
          <w:color w:val="000000"/>
          <w:sz w:val="28"/>
          <w:lang w:val="kk-KZ"/>
        </w:rPr>
      </w:pPr>
      <w:r w:rsidRPr="00B26289">
        <w:rPr>
          <w:color w:val="000000"/>
          <w:sz w:val="28"/>
          <w:lang w:val="kk-KZ"/>
        </w:rPr>
        <w:t>1) тапсырманы орындауға кететін уақытты шектеу мүмкіндігі бар автоматтандырылған тест жүйелерін қолдана отырып тестілеу;</w:t>
      </w:r>
    </w:p>
    <w:p w:rsidR="00AA3F15" w:rsidRDefault="00307AC7">
      <w:pPr>
        <w:ind w:firstLine="709"/>
        <w:jc w:val="both"/>
        <w:rPr>
          <w:color w:val="000000"/>
          <w:sz w:val="28"/>
          <w:lang w:val="kk-KZ"/>
        </w:rPr>
      </w:pPr>
      <w:r w:rsidRPr="00B26289">
        <w:rPr>
          <w:color w:val="000000"/>
          <w:sz w:val="28"/>
          <w:lang w:val="kk-KZ"/>
        </w:rPr>
        <w:t>2) жобаны орындау;</w:t>
      </w:r>
    </w:p>
    <w:p w:rsidR="00AA3F15" w:rsidRDefault="00307AC7">
      <w:pPr>
        <w:ind w:firstLine="709"/>
        <w:jc w:val="both"/>
        <w:rPr>
          <w:color w:val="000000"/>
          <w:sz w:val="28"/>
          <w:lang w:val="kk-KZ"/>
        </w:rPr>
      </w:pPr>
      <w:r w:rsidRPr="00B26289">
        <w:rPr>
          <w:color w:val="000000"/>
          <w:sz w:val="28"/>
          <w:lang w:val="kk-KZ"/>
        </w:rPr>
        <w:t>3) практикалық, шығармашылық тапсырманы орындау;</w:t>
      </w:r>
    </w:p>
    <w:p w:rsidR="00AA3F15" w:rsidRDefault="00307AC7">
      <w:pPr>
        <w:ind w:firstLine="709"/>
        <w:jc w:val="both"/>
        <w:rPr>
          <w:color w:val="000000"/>
          <w:sz w:val="28"/>
          <w:lang w:val="kk-KZ"/>
        </w:rPr>
      </w:pPr>
      <w:r w:rsidRPr="00B26289">
        <w:rPr>
          <w:color w:val="000000"/>
          <w:sz w:val="28"/>
          <w:lang w:val="kk-KZ"/>
        </w:rPr>
        <w:t>4) емтиханды онлайн режимінде тапсыру.</w:t>
      </w:r>
    </w:p>
    <w:p w:rsidR="00AA3F15" w:rsidRDefault="00307AC7">
      <w:pPr>
        <w:ind w:firstLine="709"/>
        <w:jc w:val="both"/>
        <w:rPr>
          <w:color w:val="000000"/>
          <w:sz w:val="28"/>
          <w:lang w:val="kk-KZ"/>
        </w:rPr>
      </w:pPr>
      <w:r w:rsidRPr="000533F9">
        <w:rPr>
          <w:color w:val="000000"/>
          <w:sz w:val="28"/>
          <w:lang w:val="kk-KZ"/>
        </w:rPr>
        <w:t xml:space="preserve">Жалпы білім беретін пәндер бойынша аралық аттестаттау: қазақ тілінде оқытатын топтар үшін қазақ тілі, орыс тілі және әдебиеті; орыс тілінде оқытатын топтар үшін орыс тілі, қазақ тілі және әдебиеті; Қазақстан тарихы, математика және </w:t>
      </w:r>
      <w:r w:rsidRPr="00D16282">
        <w:rPr>
          <w:color w:val="000000"/>
          <w:sz w:val="28"/>
          <w:lang w:val="kk-KZ"/>
        </w:rPr>
        <w:t xml:space="preserve">мамандық бейініне сәйкес білім беру ұйымының таңдау пәні бойынша </w:t>
      </w:r>
      <w:r w:rsidRPr="000533F9">
        <w:rPr>
          <w:color w:val="000000"/>
          <w:sz w:val="28"/>
          <w:lang w:val="kk-KZ"/>
        </w:rPr>
        <w:t>емтихандар өткізуді көздейді.</w:t>
      </w:r>
    </w:p>
    <w:p w:rsidR="00AA3F15" w:rsidRDefault="00307AC7">
      <w:pPr>
        <w:ind w:firstLine="709"/>
        <w:jc w:val="both"/>
        <w:rPr>
          <w:color w:val="000000"/>
          <w:sz w:val="28"/>
          <w:lang w:val="kk-KZ"/>
        </w:rPr>
      </w:pPr>
      <w:r w:rsidRPr="000533F9">
        <w:rPr>
          <w:color w:val="000000"/>
          <w:sz w:val="28"/>
          <w:lang w:val="kk-KZ"/>
        </w:rPr>
        <w:t>Жалпы білім беретін пәндер бойынша аралық аттестаттау «жалпы білім беретін пәндер» модуліне/цикліне бөлінген кредиттер/сағаттар есебінен өткізіледі.</w:t>
      </w:r>
    </w:p>
    <w:p w:rsidR="00AA3F15" w:rsidRDefault="00307AC7">
      <w:pPr>
        <w:ind w:firstLine="709"/>
        <w:jc w:val="both"/>
        <w:rPr>
          <w:color w:val="000000"/>
          <w:sz w:val="28"/>
          <w:lang w:val="kk-KZ"/>
        </w:rPr>
      </w:pPr>
      <w:r w:rsidRPr="000533F9">
        <w:rPr>
          <w:color w:val="000000"/>
          <w:sz w:val="28"/>
          <w:lang w:val="kk-KZ"/>
        </w:rPr>
        <w:t>Бақылау жұмыстары, сынақтар және курстық жобалар (жұмыстар) пәнді және (немесе) модульді оқытуға бөлінген оқу уақыты есебінен, емтихандар - аралық және/немесе қорытынды аттестаттауға бөлінген мерзімде өткізіледі.</w:t>
      </w:r>
    </w:p>
    <w:p w:rsidR="00AA3F15" w:rsidRDefault="00307AC7">
      <w:pPr>
        <w:ind w:firstLine="709"/>
        <w:jc w:val="both"/>
        <w:rPr>
          <w:color w:val="000000"/>
          <w:sz w:val="28"/>
          <w:lang w:val="kk-KZ"/>
        </w:rPr>
      </w:pPr>
      <w:r w:rsidRPr="000533F9">
        <w:rPr>
          <w:color w:val="000000"/>
          <w:sz w:val="28"/>
          <w:lang w:val="kk-KZ"/>
        </w:rPr>
        <w:lastRenderedPageBreak/>
        <w:t>Өнер және мәдениет саласындағы мамандықтар үшін қорытынды және (немесе) аралық аттестаттау шығармашылық тапсырмалардың орындалуын көздейді.</w:t>
      </w:r>
    </w:p>
    <w:p w:rsidR="00AA3F15" w:rsidRDefault="00307AC7">
      <w:pPr>
        <w:ind w:firstLine="709"/>
        <w:jc w:val="both"/>
        <w:rPr>
          <w:color w:val="000000"/>
          <w:sz w:val="28"/>
          <w:lang w:val="kk-KZ"/>
        </w:rPr>
      </w:pPr>
      <w:r w:rsidRPr="000533F9">
        <w:rPr>
          <w:color w:val="000000"/>
          <w:sz w:val="28"/>
          <w:lang w:val="kk-KZ"/>
        </w:rPr>
        <w:t>Шығармашылық тапсырма туралы ережені техникалық және кәсіптік, орта білімнен кейінгі білім беру ұйымы дербес әзірлейді.</w:t>
      </w:r>
    </w:p>
    <w:p w:rsidR="00AA3F15" w:rsidRDefault="00307AC7">
      <w:pPr>
        <w:ind w:firstLine="709"/>
        <w:jc w:val="both"/>
        <w:rPr>
          <w:color w:val="000000"/>
          <w:sz w:val="28"/>
          <w:lang w:val="kk-KZ"/>
        </w:rPr>
      </w:pPr>
      <w:r w:rsidRPr="000533F9">
        <w:rPr>
          <w:color w:val="000000"/>
          <w:sz w:val="28"/>
          <w:lang w:val="kk-KZ"/>
        </w:rPr>
        <w:t>Білім алушыларға жұмысшы біліктілігін беруге арналған аралық аттестаттау өткізу үшін техникалық және кәсіптік, орта білімнен кейінгі білім беру ұйымдары басшысының бұйрығымен біліктілік комиссиясы құрылады.</w:t>
      </w:r>
    </w:p>
    <w:p w:rsidR="00AA3F15" w:rsidRDefault="00307AC7">
      <w:pPr>
        <w:ind w:firstLine="709"/>
        <w:jc w:val="both"/>
        <w:rPr>
          <w:color w:val="000000"/>
          <w:sz w:val="28"/>
          <w:lang w:val="kk-KZ"/>
        </w:rPr>
      </w:pPr>
      <w:r w:rsidRPr="000533F9">
        <w:rPr>
          <w:color w:val="000000"/>
          <w:sz w:val="28"/>
          <w:lang w:val="kk-KZ"/>
        </w:rPr>
        <w:t>Жұмыс біліктілігі бағдарламасын меңгергеннен кейін біліктілік емтиханы өткізіледі.</w:t>
      </w:r>
    </w:p>
    <w:p w:rsidR="00AA3F15" w:rsidRDefault="00307AC7">
      <w:pPr>
        <w:ind w:firstLine="709"/>
        <w:jc w:val="both"/>
        <w:rPr>
          <w:color w:val="000000"/>
          <w:sz w:val="28"/>
          <w:lang w:val="kk-KZ"/>
        </w:rPr>
      </w:pPr>
      <w:r w:rsidRPr="000533F9">
        <w:rPr>
          <w:color w:val="000000"/>
          <w:sz w:val="28"/>
          <w:lang w:val="kk-KZ"/>
        </w:rPr>
        <w:t>Біліктілік емтихан практикалық жұмыс немесе демонстрациялық емтихан нысанында техникалық және кәсіптік, орта білімнен кейінгі білім беру ұйымының оқу-өндірістік шеберханаларында, зертханаларында және оқу орталықтарында және/немесе кәсіпорындардың өндірістік алаңдарында өткізіледі.</w:t>
      </w:r>
    </w:p>
    <w:p w:rsidR="00AA3F15" w:rsidRDefault="00307AC7">
      <w:pPr>
        <w:ind w:firstLine="709"/>
        <w:jc w:val="both"/>
        <w:rPr>
          <w:color w:val="000000"/>
          <w:sz w:val="28"/>
          <w:lang w:val="kk-KZ"/>
        </w:rPr>
      </w:pPr>
      <w:r w:rsidRPr="000533F9">
        <w:rPr>
          <w:color w:val="000000"/>
          <w:sz w:val="28"/>
          <w:lang w:val="kk-KZ"/>
        </w:rPr>
        <w:t>Жұмыс біліктілігін алу жөніндегі бағдарламаны меңгергеннен кейін оқуын жалғастырмайтын білім алушылар үшін біліктілік емтиханы қорытынды аттестаттау шеңберінде өткізіледі.</w:t>
      </w:r>
    </w:p>
    <w:p w:rsidR="00AA3F15" w:rsidRDefault="00307AC7">
      <w:pPr>
        <w:ind w:firstLine="709"/>
        <w:jc w:val="both"/>
        <w:rPr>
          <w:color w:val="000000"/>
          <w:sz w:val="28"/>
          <w:lang w:val="kk-KZ"/>
        </w:rPr>
      </w:pPr>
      <w:r w:rsidRPr="000533F9">
        <w:rPr>
          <w:color w:val="000000"/>
          <w:sz w:val="28"/>
          <w:lang w:val="kk-KZ"/>
        </w:rPr>
        <w:t>Оқуды жалғастыратын білім алушылар үшін біліктілік емтиханы аралық аттестаттау шеңберінде өткізіледі.</w:t>
      </w:r>
    </w:p>
    <w:p w:rsidR="00AA3F15" w:rsidRDefault="00307AC7">
      <w:pPr>
        <w:ind w:firstLine="709"/>
        <w:jc w:val="both"/>
        <w:rPr>
          <w:color w:val="000000"/>
          <w:sz w:val="28"/>
          <w:lang w:val="kk-KZ"/>
        </w:rPr>
      </w:pPr>
      <w:r w:rsidRPr="000533F9">
        <w:rPr>
          <w:color w:val="000000"/>
          <w:sz w:val="28"/>
          <w:lang w:val="kk-KZ"/>
        </w:rPr>
        <w:t>Жұмысшы біліктілігін беру туралы куәлік беру туралы шешім біліктілік комиссиясының шешімі бойынша біліктілік емтиханы негізінде қабылданады.</w:t>
      </w:r>
    </w:p>
    <w:p w:rsidR="00AA3F15" w:rsidRDefault="00307AC7">
      <w:pPr>
        <w:ind w:firstLine="709"/>
        <w:jc w:val="both"/>
        <w:rPr>
          <w:color w:val="000000"/>
          <w:sz w:val="28"/>
          <w:lang w:val="kk-KZ"/>
        </w:rPr>
      </w:pPr>
      <w:bookmarkStart w:id="8" w:name="z55"/>
      <w:bookmarkEnd w:id="7"/>
      <w:r w:rsidRPr="000533F9">
        <w:rPr>
          <w:color w:val="000000"/>
          <w:sz w:val="28"/>
          <w:lang w:val="kk-KZ"/>
        </w:rPr>
        <w:t>7. Техникалық және кәсіптік, орта білімнен кейінгі білім беру ұйымдарындағы білім алушыларды аралық аттестаттау оқу жұмыс жоспарлары мен бағдарламаларына сәйкес курстық жобаларды (жұмыстарды) қорғау, практика бойынша есептер, сынақтар және емтихандар нысанында жүзеге асырылады, бұл ретте сынақтар мен курстық жобаларды (жұмыстарды) қорғау емтихандар басталғанға дейін (болған жағдайда) өткізіледі.</w:t>
      </w:r>
    </w:p>
    <w:p w:rsidR="00AA3F15" w:rsidRDefault="00307AC7">
      <w:pPr>
        <w:ind w:firstLine="709"/>
        <w:jc w:val="both"/>
        <w:rPr>
          <w:color w:val="000000"/>
          <w:sz w:val="28"/>
          <w:lang w:val="kk-KZ"/>
        </w:rPr>
      </w:pPr>
      <w:r w:rsidRPr="000533F9">
        <w:rPr>
          <w:color w:val="000000"/>
          <w:sz w:val="28"/>
          <w:lang w:val="kk-KZ"/>
        </w:rPr>
        <w:t>Курстық жобалар (жұмыстар) аталған пән және (немесе) модуль бойынша курстық жобаны (жұмысты) орындау үшін жеткілікті білімді меңгеруді қамтамасыз ететін пәннің және (немесе) модульдің теориялық бөлімі немесе тарауы аяқталғаннан кейін орындалады.</w:t>
      </w:r>
    </w:p>
    <w:p w:rsidR="00AA3F15" w:rsidRDefault="00307AC7">
      <w:pPr>
        <w:ind w:firstLine="709"/>
        <w:jc w:val="both"/>
        <w:rPr>
          <w:color w:val="000000"/>
          <w:sz w:val="28"/>
          <w:lang w:val="kk-KZ"/>
        </w:rPr>
      </w:pPr>
      <w:r w:rsidRPr="000533F9">
        <w:rPr>
          <w:color w:val="000000"/>
          <w:sz w:val="28"/>
          <w:lang w:val="kk-KZ"/>
        </w:rPr>
        <w:t>Техникалық және кәсіптік білім беру ұйымдарында ерекше білім берілуіне қажеттілігі бар тұлғаларды аралық аттестаттау емтихандар және/немесе сынақтар нысанында өткізіледі.</w:t>
      </w:r>
    </w:p>
    <w:p w:rsidR="00AA3F15" w:rsidRDefault="00307AC7">
      <w:pPr>
        <w:ind w:firstLine="709"/>
        <w:jc w:val="both"/>
        <w:rPr>
          <w:color w:val="000000"/>
          <w:sz w:val="28"/>
          <w:lang w:val="kk-KZ"/>
        </w:rPr>
      </w:pPr>
      <w:bookmarkStart w:id="9" w:name="z56"/>
      <w:bookmarkEnd w:id="8"/>
      <w:r w:rsidRPr="000533F9">
        <w:rPr>
          <w:color w:val="000000"/>
          <w:sz w:val="28"/>
          <w:lang w:val="kk-KZ"/>
        </w:rPr>
        <w:t>8. Сынақтар тізбесі оқу жұмыс жоспарына, сондай-ақ курстық жобаларға (жұмыстарға), кәсіптік практикаға сәйкес айқандалатын пәндер және (немесе) модульдер бойынша саралған бағалармен/балдармен өткізіледі.</w:t>
      </w:r>
    </w:p>
    <w:p w:rsidR="00AA3F15" w:rsidRDefault="00307AC7">
      <w:pPr>
        <w:ind w:firstLine="709"/>
        <w:jc w:val="both"/>
        <w:rPr>
          <w:color w:val="000000"/>
          <w:sz w:val="28"/>
          <w:lang w:val="kk-KZ"/>
        </w:rPr>
      </w:pPr>
      <w:r w:rsidRPr="000533F9">
        <w:rPr>
          <w:color w:val="000000"/>
          <w:sz w:val="28"/>
          <w:lang w:val="kk-KZ"/>
        </w:rPr>
        <w:t>9. Білім алушыларды аралық аттестаттау материалдары әрбір оқу пәнінің және (немесе) модульдің оқу жұмыс жоспарлары мен бағдарламаларының негізінде жасалады.</w:t>
      </w:r>
    </w:p>
    <w:p w:rsidR="00AA3F15" w:rsidRDefault="00307AC7">
      <w:pPr>
        <w:ind w:firstLine="709"/>
        <w:jc w:val="both"/>
        <w:rPr>
          <w:color w:val="000000"/>
          <w:sz w:val="28"/>
          <w:lang w:val="kk-KZ"/>
        </w:rPr>
      </w:pPr>
      <w:r w:rsidRPr="000533F9">
        <w:rPr>
          <w:color w:val="000000"/>
          <w:sz w:val="28"/>
          <w:lang w:val="kk-KZ"/>
        </w:rPr>
        <w:t>10. Білім алушыларды аралық аттестаттауға даярлау кезеңінде консультацияға бөлінген жалпы бюджет уақыты есебінен консультация өткізіледі.</w:t>
      </w:r>
    </w:p>
    <w:p w:rsidR="00AA3F15" w:rsidRDefault="00307AC7">
      <w:pPr>
        <w:ind w:firstLine="709"/>
        <w:jc w:val="both"/>
        <w:rPr>
          <w:color w:val="000000"/>
          <w:sz w:val="28"/>
          <w:lang w:val="kk-KZ"/>
        </w:rPr>
      </w:pPr>
      <w:r w:rsidRPr="000533F9">
        <w:rPr>
          <w:color w:val="000000"/>
          <w:sz w:val="28"/>
          <w:lang w:val="kk-KZ"/>
        </w:rPr>
        <w:t>11. Білім алушыларды емтихан нысанында аралық аттестаттаудан өткізу үшін:</w:t>
      </w:r>
    </w:p>
    <w:p w:rsidR="00AA3F15" w:rsidRDefault="00307AC7">
      <w:pPr>
        <w:ind w:firstLine="709"/>
        <w:jc w:val="both"/>
        <w:rPr>
          <w:color w:val="000000"/>
          <w:sz w:val="28"/>
          <w:lang w:val="kk-KZ"/>
        </w:rPr>
      </w:pPr>
      <w:r w:rsidRPr="000533F9">
        <w:rPr>
          <w:color w:val="000000"/>
          <w:sz w:val="28"/>
          <w:lang w:val="kk-KZ"/>
        </w:rPr>
        <w:lastRenderedPageBreak/>
        <w:t>1) емтихан билеттері (емтихандық бақылау тапсырмалары), тест тапсырмалары, ситуациялық</w:t>
      </w:r>
      <w:r w:rsidRPr="00B26289">
        <w:rPr>
          <w:color w:val="000000"/>
          <w:sz w:val="28"/>
          <w:lang w:val="kk-KZ"/>
        </w:rPr>
        <w:t xml:space="preserve"> тапсырмалар;</w:t>
      </w:r>
    </w:p>
    <w:p w:rsidR="00AA3F15" w:rsidRDefault="00307AC7">
      <w:pPr>
        <w:ind w:firstLine="709"/>
        <w:jc w:val="both"/>
        <w:rPr>
          <w:color w:val="000000"/>
          <w:sz w:val="28"/>
          <w:lang w:val="kk-KZ"/>
        </w:rPr>
      </w:pPr>
      <w:r w:rsidRPr="00B26289">
        <w:rPr>
          <w:color w:val="000000"/>
          <w:sz w:val="28"/>
          <w:lang w:val="kk-KZ"/>
        </w:rPr>
        <w:t>2) емтихан кезінде пайдалануға рұқсат берілген көрнекі құралдар, анықтама сипатындағы материалдар, нормативтік құжаттар мен техника үлгілері;</w:t>
      </w:r>
    </w:p>
    <w:p w:rsidR="00AA3F15" w:rsidRDefault="00307AC7">
      <w:pPr>
        <w:ind w:firstLine="709"/>
        <w:jc w:val="both"/>
        <w:rPr>
          <w:color w:val="000000"/>
          <w:sz w:val="28"/>
          <w:lang w:val="kk-KZ"/>
        </w:rPr>
      </w:pPr>
      <w:r w:rsidRPr="00B26289">
        <w:rPr>
          <w:color w:val="000000"/>
          <w:sz w:val="28"/>
          <w:lang w:val="kk-KZ"/>
        </w:rPr>
        <w:t>3) оқу және технологогиялық карталар;</w:t>
      </w:r>
    </w:p>
    <w:p w:rsidR="00AA3F15" w:rsidRDefault="00307AC7">
      <w:pPr>
        <w:ind w:firstLine="709"/>
        <w:jc w:val="both"/>
        <w:rPr>
          <w:color w:val="000000"/>
          <w:sz w:val="28"/>
          <w:lang w:val="kk-KZ"/>
        </w:rPr>
      </w:pPr>
      <w:r w:rsidRPr="00B26289">
        <w:rPr>
          <w:color w:val="000000"/>
          <w:sz w:val="28"/>
          <w:lang w:val="kk-KZ"/>
        </w:rPr>
        <w:t>4) спорт залдары, жабдықтар, мүкәммалдар;</w:t>
      </w:r>
    </w:p>
    <w:p w:rsidR="00AA3F15" w:rsidRDefault="00307AC7">
      <w:pPr>
        <w:ind w:firstLine="709"/>
        <w:jc w:val="both"/>
        <w:rPr>
          <w:color w:val="000000"/>
          <w:sz w:val="28"/>
          <w:lang w:val="kk-KZ"/>
        </w:rPr>
      </w:pPr>
      <w:r w:rsidRPr="00B26289">
        <w:rPr>
          <w:color w:val="000000"/>
          <w:sz w:val="28"/>
          <w:lang w:val="kk-KZ"/>
        </w:rPr>
        <w:t>5) емтихан ведомосы дайын болуы қажет.</w:t>
      </w:r>
      <w:bookmarkEnd w:id="9"/>
    </w:p>
    <w:p w:rsidR="00AA3F15" w:rsidRDefault="00307AC7">
      <w:pPr>
        <w:ind w:firstLine="709"/>
        <w:jc w:val="both"/>
        <w:rPr>
          <w:color w:val="000000"/>
          <w:spacing w:val="2"/>
          <w:sz w:val="28"/>
          <w:szCs w:val="28"/>
          <w:lang w:val="kk-KZ"/>
        </w:rPr>
      </w:pPr>
      <w:r w:rsidRPr="000533F9">
        <w:rPr>
          <w:color w:val="000000"/>
          <w:spacing w:val="2"/>
          <w:sz w:val="28"/>
          <w:szCs w:val="28"/>
          <w:lang w:val="kk-KZ"/>
        </w:rPr>
        <w:t xml:space="preserve">12. Аралық аттестаттауды (емтихандар мен сынақтарды қабылдау) </w:t>
      </w:r>
      <w:r w:rsidRPr="000533F9">
        <w:rPr>
          <w:color w:val="000000"/>
          <w:sz w:val="28"/>
          <w:szCs w:val="28"/>
          <w:lang w:val="kk-KZ"/>
        </w:rPr>
        <w:t>педагог</w:t>
      </w:r>
      <w:r w:rsidRPr="000533F9">
        <w:rPr>
          <w:color w:val="000000"/>
          <w:spacing w:val="2"/>
          <w:sz w:val="28"/>
          <w:szCs w:val="28"/>
          <w:lang w:val="kk-KZ"/>
        </w:rPr>
        <w:t xml:space="preserve"> және (немесе) аталған пән және (немесе) модуль бойынша семестр бойы сабақ берген </w:t>
      </w:r>
      <w:r w:rsidRPr="000533F9">
        <w:rPr>
          <w:color w:val="000000"/>
          <w:sz w:val="28"/>
          <w:szCs w:val="28"/>
          <w:lang w:val="kk-KZ"/>
        </w:rPr>
        <w:t>педагогтер</w:t>
      </w:r>
      <w:r w:rsidRPr="000533F9">
        <w:rPr>
          <w:color w:val="000000"/>
          <w:spacing w:val="2"/>
          <w:sz w:val="28"/>
          <w:szCs w:val="28"/>
          <w:lang w:val="kk-KZ"/>
        </w:rPr>
        <w:t xml:space="preserve"> не білім беру ұйымы басшысының тапсырмасы бойынша осы пәннің және (немесе) модульдің бейініне сәйкес келетін біліктілігі бар </w:t>
      </w:r>
      <w:r w:rsidRPr="000533F9">
        <w:rPr>
          <w:color w:val="000000"/>
          <w:sz w:val="28"/>
          <w:szCs w:val="28"/>
          <w:lang w:val="kk-KZ"/>
        </w:rPr>
        <w:t>педагог</w:t>
      </w:r>
      <w:r w:rsidRPr="000533F9">
        <w:rPr>
          <w:color w:val="000000"/>
          <w:spacing w:val="2"/>
          <w:sz w:val="28"/>
          <w:szCs w:val="28"/>
          <w:lang w:val="kk-KZ"/>
        </w:rPr>
        <w:t xml:space="preserve"> жүзеге асырады.</w:t>
      </w:r>
    </w:p>
    <w:p w:rsidR="00AA3F15" w:rsidRDefault="00307AC7">
      <w:pPr>
        <w:ind w:firstLine="709"/>
        <w:jc w:val="both"/>
        <w:rPr>
          <w:color w:val="000000"/>
          <w:sz w:val="28"/>
          <w:szCs w:val="28"/>
          <w:lang w:val="kk-KZ"/>
        </w:rPr>
      </w:pPr>
      <w:bookmarkStart w:id="10" w:name="_Hlk77357038"/>
      <w:r w:rsidRPr="000533F9">
        <w:rPr>
          <w:color w:val="000000"/>
          <w:sz w:val="28"/>
          <w:szCs w:val="28"/>
          <w:lang w:val="kk-KZ"/>
        </w:rPr>
        <w:t>13. Аралық аттестаттау кезінде емтихандарға әрбір пән және (немесе) модуль бойынша оқу жұмыс жоспарлары мен білім беру бағдарламаларына сәйкес барлық практикалық, зертханалық, есептік-графикалық және курстық жұмыстарды (жобаларды), сынақтарды толық орындаған білім алушылар жіберіледі.</w:t>
      </w:r>
    </w:p>
    <w:p w:rsidR="00AA3F15" w:rsidRDefault="00307AC7">
      <w:pPr>
        <w:ind w:firstLine="709"/>
        <w:jc w:val="both"/>
        <w:rPr>
          <w:color w:val="000000"/>
          <w:sz w:val="28"/>
          <w:szCs w:val="28"/>
          <w:lang w:val="kk-KZ"/>
        </w:rPr>
      </w:pPr>
      <w:r w:rsidRPr="000533F9">
        <w:rPr>
          <w:color w:val="000000"/>
          <w:sz w:val="28"/>
          <w:szCs w:val="28"/>
          <w:lang w:val="kk-KZ"/>
        </w:rPr>
        <w:t>1-2 пән және (немесе) модуль бойынша қанағаттанарлықсыз бағалары бар білім алушылар емтиханға педагогикалық кеңестің шешімімен жіберіледі.</w:t>
      </w:r>
      <w:bookmarkEnd w:id="10"/>
    </w:p>
    <w:p w:rsidR="00AA3F15" w:rsidRDefault="00307AC7">
      <w:pPr>
        <w:ind w:firstLine="709"/>
        <w:jc w:val="both"/>
        <w:rPr>
          <w:color w:val="000000"/>
          <w:sz w:val="28"/>
          <w:szCs w:val="28"/>
          <w:lang w:val="kk-KZ"/>
        </w:rPr>
      </w:pPr>
      <w:r w:rsidRPr="00F26E83">
        <w:rPr>
          <w:color w:val="000000"/>
          <w:sz w:val="28"/>
          <w:szCs w:val="28"/>
          <w:lang w:val="kk-KZ"/>
        </w:rPr>
        <w:t>14. Емтихан билеттері бойынша тапсырманы орындау үшін аралық аттестаттауды өткізу кезінде:</w:t>
      </w:r>
    </w:p>
    <w:p w:rsidR="00AA3F15" w:rsidRDefault="00307AC7">
      <w:pPr>
        <w:ind w:firstLine="709"/>
        <w:jc w:val="both"/>
        <w:rPr>
          <w:color w:val="000000"/>
          <w:sz w:val="28"/>
          <w:szCs w:val="28"/>
          <w:lang w:val="kk-KZ"/>
        </w:rPr>
      </w:pPr>
      <w:r w:rsidRPr="00F26E83">
        <w:rPr>
          <w:color w:val="000000"/>
          <w:sz w:val="28"/>
          <w:szCs w:val="28"/>
          <w:lang w:val="kk-KZ"/>
        </w:rPr>
        <w:t>ауызша емтиханға әр білім алушыға 25 (жиырма бес) минуттан артық емес уақыт бөлінеді;</w:t>
      </w:r>
    </w:p>
    <w:p w:rsidR="00AA3F15" w:rsidRDefault="00307AC7">
      <w:pPr>
        <w:ind w:firstLine="709"/>
        <w:jc w:val="both"/>
        <w:rPr>
          <w:color w:val="000000"/>
          <w:sz w:val="28"/>
          <w:szCs w:val="28"/>
          <w:lang w:val="kk-KZ"/>
        </w:rPr>
      </w:pPr>
      <w:r w:rsidRPr="00F26E83">
        <w:rPr>
          <w:color w:val="000000"/>
          <w:sz w:val="28"/>
          <w:szCs w:val="28"/>
          <w:lang w:val="kk-KZ"/>
        </w:rPr>
        <w:t>жазбаша емтихан өткізуге:</w:t>
      </w:r>
    </w:p>
    <w:p w:rsidR="00AA3F15" w:rsidRDefault="00307AC7">
      <w:pPr>
        <w:ind w:firstLine="709"/>
        <w:jc w:val="both"/>
        <w:rPr>
          <w:color w:val="000000"/>
          <w:sz w:val="28"/>
          <w:szCs w:val="28"/>
          <w:lang w:val="kk-KZ"/>
        </w:rPr>
      </w:pPr>
      <w:r w:rsidRPr="00F26E83">
        <w:rPr>
          <w:color w:val="000000"/>
          <w:sz w:val="28"/>
          <w:szCs w:val="28"/>
          <w:lang w:val="kk-KZ"/>
        </w:rPr>
        <w:t>1) шығармаға және (немесе) эссеге әдебиет бойынша  6 астрономиялық сағат;</w:t>
      </w:r>
    </w:p>
    <w:p w:rsidR="00AA3F15" w:rsidRDefault="00307AC7">
      <w:pPr>
        <w:ind w:firstLine="709"/>
        <w:jc w:val="both"/>
        <w:rPr>
          <w:color w:val="000000"/>
          <w:sz w:val="28"/>
          <w:szCs w:val="28"/>
        </w:rPr>
      </w:pPr>
      <w:r w:rsidRPr="002D2F2A">
        <w:rPr>
          <w:color w:val="000000"/>
          <w:sz w:val="28"/>
          <w:szCs w:val="28"/>
        </w:rPr>
        <w:t xml:space="preserve">2) математика </w:t>
      </w:r>
      <w:proofErr w:type="spellStart"/>
      <w:r w:rsidRPr="002D2F2A">
        <w:rPr>
          <w:color w:val="000000"/>
          <w:sz w:val="28"/>
          <w:szCs w:val="28"/>
        </w:rPr>
        <w:t>және</w:t>
      </w:r>
      <w:proofErr w:type="spellEnd"/>
      <w:r w:rsidRPr="002D2F2A">
        <w:rPr>
          <w:color w:val="000000"/>
          <w:sz w:val="28"/>
          <w:szCs w:val="28"/>
        </w:rPr>
        <w:t xml:space="preserve"> </w:t>
      </w:r>
      <w:proofErr w:type="spellStart"/>
      <w:r w:rsidRPr="002D2F2A">
        <w:rPr>
          <w:color w:val="000000"/>
          <w:sz w:val="28"/>
          <w:szCs w:val="28"/>
        </w:rPr>
        <w:t>арнайы</w:t>
      </w:r>
      <w:proofErr w:type="spellEnd"/>
      <w:r w:rsidRPr="002D2F2A">
        <w:rPr>
          <w:color w:val="000000"/>
          <w:sz w:val="28"/>
          <w:szCs w:val="28"/>
        </w:rPr>
        <w:t xml:space="preserve"> </w:t>
      </w:r>
      <w:proofErr w:type="spellStart"/>
      <w:r w:rsidRPr="002D2F2A">
        <w:rPr>
          <w:color w:val="000000"/>
          <w:sz w:val="28"/>
          <w:szCs w:val="28"/>
        </w:rPr>
        <w:t>пәндерден</w:t>
      </w:r>
      <w:proofErr w:type="spellEnd"/>
      <w:r w:rsidRPr="002D2F2A">
        <w:rPr>
          <w:color w:val="000000"/>
          <w:sz w:val="28"/>
          <w:szCs w:val="28"/>
        </w:rPr>
        <w:t xml:space="preserve"> </w:t>
      </w:r>
      <w:proofErr w:type="spellStart"/>
      <w:r w:rsidRPr="002D2F2A">
        <w:rPr>
          <w:color w:val="000000"/>
          <w:sz w:val="28"/>
          <w:szCs w:val="28"/>
        </w:rPr>
        <w:t>және</w:t>
      </w:r>
      <w:proofErr w:type="spellEnd"/>
      <w:r w:rsidRPr="002D2F2A">
        <w:rPr>
          <w:color w:val="000000"/>
          <w:sz w:val="28"/>
          <w:szCs w:val="28"/>
        </w:rPr>
        <w:t xml:space="preserve"> (</w:t>
      </w:r>
      <w:proofErr w:type="spellStart"/>
      <w:r w:rsidRPr="002D2F2A">
        <w:rPr>
          <w:color w:val="000000"/>
          <w:sz w:val="28"/>
          <w:szCs w:val="28"/>
        </w:rPr>
        <w:t>немесе</w:t>
      </w:r>
      <w:proofErr w:type="spellEnd"/>
      <w:r w:rsidRPr="002D2F2A">
        <w:rPr>
          <w:color w:val="000000"/>
          <w:sz w:val="28"/>
          <w:szCs w:val="28"/>
        </w:rPr>
        <w:t xml:space="preserve">) </w:t>
      </w:r>
      <w:proofErr w:type="spellStart"/>
      <w:r w:rsidRPr="002A0B1F">
        <w:rPr>
          <w:color w:val="000000"/>
          <w:sz w:val="28"/>
          <w:szCs w:val="28"/>
        </w:rPr>
        <w:t>модульдерден</w:t>
      </w:r>
      <w:proofErr w:type="spellEnd"/>
      <w:r>
        <w:rPr>
          <w:color w:val="000000"/>
          <w:sz w:val="28"/>
          <w:szCs w:val="28"/>
        </w:rPr>
        <w:t xml:space="preserve">                                </w:t>
      </w:r>
      <w:r w:rsidRPr="002D2F2A">
        <w:rPr>
          <w:color w:val="000000"/>
          <w:sz w:val="28"/>
          <w:szCs w:val="28"/>
        </w:rPr>
        <w:t xml:space="preserve">4 </w:t>
      </w:r>
      <w:proofErr w:type="spellStart"/>
      <w:r w:rsidRPr="002D2F2A">
        <w:rPr>
          <w:color w:val="000000"/>
          <w:sz w:val="28"/>
          <w:szCs w:val="28"/>
        </w:rPr>
        <w:t>академиялық</w:t>
      </w:r>
      <w:proofErr w:type="spellEnd"/>
      <w:r w:rsidRPr="002D2F2A">
        <w:rPr>
          <w:color w:val="000000"/>
          <w:sz w:val="28"/>
          <w:szCs w:val="28"/>
        </w:rPr>
        <w:t xml:space="preserve"> </w:t>
      </w:r>
      <w:proofErr w:type="spellStart"/>
      <w:r w:rsidRPr="002D2F2A">
        <w:rPr>
          <w:color w:val="000000"/>
          <w:sz w:val="28"/>
          <w:szCs w:val="28"/>
        </w:rPr>
        <w:t>сағат</w:t>
      </w:r>
      <w:proofErr w:type="spellEnd"/>
      <w:r w:rsidRPr="002D2F2A">
        <w:rPr>
          <w:color w:val="000000"/>
          <w:sz w:val="28"/>
          <w:szCs w:val="28"/>
        </w:rPr>
        <w:t>;</w:t>
      </w:r>
    </w:p>
    <w:p w:rsidR="00AA3F15" w:rsidRDefault="00307AC7">
      <w:pPr>
        <w:ind w:firstLine="709"/>
        <w:jc w:val="both"/>
        <w:rPr>
          <w:color w:val="000000"/>
          <w:sz w:val="28"/>
          <w:szCs w:val="28"/>
        </w:rPr>
      </w:pPr>
      <w:r w:rsidRPr="00F26E83">
        <w:rPr>
          <w:color w:val="000000"/>
          <w:sz w:val="28"/>
          <w:szCs w:val="28"/>
        </w:rPr>
        <w:t xml:space="preserve">3) </w:t>
      </w:r>
      <w:proofErr w:type="spellStart"/>
      <w:r w:rsidRPr="00F26E83">
        <w:rPr>
          <w:color w:val="000000"/>
          <w:sz w:val="28"/>
          <w:szCs w:val="28"/>
        </w:rPr>
        <w:t>қазақ</w:t>
      </w:r>
      <w:proofErr w:type="spellEnd"/>
      <w:r w:rsidRPr="00F26E83">
        <w:rPr>
          <w:color w:val="000000"/>
          <w:sz w:val="28"/>
          <w:szCs w:val="28"/>
        </w:rPr>
        <w:t xml:space="preserve"> </w:t>
      </w:r>
      <w:proofErr w:type="spellStart"/>
      <w:r w:rsidRPr="00F26E83">
        <w:rPr>
          <w:color w:val="000000"/>
          <w:sz w:val="28"/>
          <w:szCs w:val="28"/>
        </w:rPr>
        <w:t>және</w:t>
      </w:r>
      <w:proofErr w:type="spellEnd"/>
      <w:r w:rsidRPr="00F26E83">
        <w:rPr>
          <w:color w:val="000000"/>
          <w:sz w:val="28"/>
          <w:szCs w:val="28"/>
        </w:rPr>
        <w:t xml:space="preserve"> </w:t>
      </w:r>
      <w:proofErr w:type="spellStart"/>
      <w:r w:rsidRPr="00F26E83">
        <w:rPr>
          <w:color w:val="000000"/>
          <w:sz w:val="28"/>
          <w:szCs w:val="28"/>
        </w:rPr>
        <w:t>орыс</w:t>
      </w:r>
      <w:proofErr w:type="spellEnd"/>
      <w:r w:rsidRPr="00F26E83">
        <w:rPr>
          <w:color w:val="000000"/>
          <w:sz w:val="28"/>
          <w:szCs w:val="28"/>
        </w:rPr>
        <w:t xml:space="preserve"> </w:t>
      </w:r>
      <w:proofErr w:type="spellStart"/>
      <w:r w:rsidRPr="00F26E83">
        <w:rPr>
          <w:color w:val="000000"/>
          <w:sz w:val="28"/>
          <w:szCs w:val="28"/>
        </w:rPr>
        <w:t>тілінен</w:t>
      </w:r>
      <w:proofErr w:type="spellEnd"/>
      <w:r w:rsidRPr="00F26E83">
        <w:rPr>
          <w:color w:val="000000"/>
          <w:sz w:val="28"/>
          <w:szCs w:val="28"/>
        </w:rPr>
        <w:t xml:space="preserve"> </w:t>
      </w:r>
      <w:proofErr w:type="spellStart"/>
      <w:r w:rsidRPr="00F26E83">
        <w:rPr>
          <w:color w:val="000000"/>
          <w:sz w:val="28"/>
          <w:szCs w:val="28"/>
        </w:rPr>
        <w:t>мазмұндауға</w:t>
      </w:r>
      <w:proofErr w:type="spellEnd"/>
      <w:r w:rsidRPr="00F26E83">
        <w:rPr>
          <w:color w:val="000000"/>
          <w:sz w:val="28"/>
          <w:szCs w:val="28"/>
        </w:rPr>
        <w:t xml:space="preserve"> 3 </w:t>
      </w:r>
      <w:proofErr w:type="spellStart"/>
      <w:r w:rsidRPr="00F26E83">
        <w:rPr>
          <w:color w:val="000000"/>
          <w:sz w:val="28"/>
          <w:szCs w:val="28"/>
        </w:rPr>
        <w:t>астрономиялық</w:t>
      </w:r>
      <w:proofErr w:type="spellEnd"/>
      <w:r w:rsidRPr="00F26E83">
        <w:rPr>
          <w:color w:val="000000"/>
          <w:sz w:val="28"/>
          <w:szCs w:val="28"/>
        </w:rPr>
        <w:t xml:space="preserve"> </w:t>
      </w:r>
      <w:proofErr w:type="spellStart"/>
      <w:proofErr w:type="gramStart"/>
      <w:r w:rsidRPr="00F26E83">
        <w:rPr>
          <w:color w:val="000000"/>
          <w:sz w:val="28"/>
          <w:szCs w:val="28"/>
        </w:rPr>
        <w:t>сағат</w:t>
      </w:r>
      <w:proofErr w:type="spellEnd"/>
      <w:r w:rsidRPr="000533F9">
        <w:rPr>
          <w:color w:val="000000"/>
          <w:sz w:val="28"/>
          <w:szCs w:val="28"/>
          <w:lang w:val="kk-KZ"/>
        </w:rPr>
        <w:t xml:space="preserve">, </w:t>
      </w:r>
      <w:r w:rsidRPr="00F26E83">
        <w:rPr>
          <w:color w:val="000000"/>
          <w:sz w:val="28"/>
          <w:szCs w:val="28"/>
        </w:rPr>
        <w:t xml:space="preserve"> </w:t>
      </w:r>
      <w:proofErr w:type="spellStart"/>
      <w:r w:rsidRPr="00F26E83">
        <w:rPr>
          <w:color w:val="000000"/>
          <w:sz w:val="28"/>
          <w:szCs w:val="28"/>
        </w:rPr>
        <w:t>диктантқа</w:t>
      </w:r>
      <w:proofErr w:type="spellEnd"/>
      <w:proofErr w:type="gramEnd"/>
      <w:r w:rsidRPr="00F26E83">
        <w:rPr>
          <w:color w:val="000000"/>
          <w:sz w:val="28"/>
          <w:szCs w:val="28"/>
        </w:rPr>
        <w:t xml:space="preserve"> </w:t>
      </w:r>
      <w:proofErr w:type="spellStart"/>
      <w:r w:rsidRPr="00F26E83">
        <w:rPr>
          <w:color w:val="000000"/>
          <w:sz w:val="28"/>
          <w:szCs w:val="28"/>
        </w:rPr>
        <w:t>қазақ</w:t>
      </w:r>
      <w:proofErr w:type="spellEnd"/>
      <w:r w:rsidRPr="00F26E83">
        <w:rPr>
          <w:color w:val="000000"/>
          <w:sz w:val="28"/>
          <w:szCs w:val="28"/>
        </w:rPr>
        <w:t xml:space="preserve"> </w:t>
      </w:r>
      <w:proofErr w:type="spellStart"/>
      <w:r w:rsidRPr="00F26E83">
        <w:rPr>
          <w:color w:val="000000"/>
          <w:sz w:val="28"/>
          <w:szCs w:val="28"/>
        </w:rPr>
        <w:t>және</w:t>
      </w:r>
      <w:proofErr w:type="spellEnd"/>
      <w:r w:rsidRPr="00F26E83">
        <w:rPr>
          <w:color w:val="000000"/>
          <w:sz w:val="28"/>
          <w:szCs w:val="28"/>
        </w:rPr>
        <w:t xml:space="preserve"> </w:t>
      </w:r>
      <w:proofErr w:type="spellStart"/>
      <w:r w:rsidRPr="00F26E83">
        <w:rPr>
          <w:color w:val="000000"/>
          <w:sz w:val="28"/>
          <w:szCs w:val="28"/>
        </w:rPr>
        <w:t>орыс</w:t>
      </w:r>
      <w:proofErr w:type="spellEnd"/>
      <w:r w:rsidRPr="00F26E83">
        <w:rPr>
          <w:color w:val="000000"/>
          <w:sz w:val="28"/>
          <w:szCs w:val="28"/>
        </w:rPr>
        <w:t xml:space="preserve"> </w:t>
      </w:r>
      <w:proofErr w:type="spellStart"/>
      <w:r w:rsidRPr="00F26E83">
        <w:rPr>
          <w:color w:val="000000"/>
          <w:sz w:val="28"/>
          <w:szCs w:val="28"/>
        </w:rPr>
        <w:t>тілінен</w:t>
      </w:r>
      <w:proofErr w:type="spellEnd"/>
      <w:r w:rsidRPr="00F26E83">
        <w:rPr>
          <w:color w:val="000000"/>
          <w:sz w:val="28"/>
          <w:szCs w:val="28"/>
        </w:rPr>
        <w:t xml:space="preserve"> 2 </w:t>
      </w:r>
      <w:proofErr w:type="spellStart"/>
      <w:r w:rsidRPr="00F26E83">
        <w:rPr>
          <w:color w:val="000000"/>
          <w:sz w:val="28"/>
          <w:szCs w:val="28"/>
        </w:rPr>
        <w:t>астрономиялық</w:t>
      </w:r>
      <w:proofErr w:type="spellEnd"/>
      <w:r w:rsidRPr="00F26E83">
        <w:rPr>
          <w:color w:val="000000"/>
          <w:sz w:val="28"/>
          <w:szCs w:val="28"/>
        </w:rPr>
        <w:t xml:space="preserve"> </w:t>
      </w:r>
      <w:proofErr w:type="spellStart"/>
      <w:r w:rsidRPr="00F26E83">
        <w:rPr>
          <w:color w:val="000000"/>
          <w:sz w:val="28"/>
          <w:szCs w:val="28"/>
        </w:rPr>
        <w:t>сағат</w:t>
      </w:r>
      <w:proofErr w:type="spellEnd"/>
      <w:r w:rsidRPr="00F26E83">
        <w:rPr>
          <w:color w:val="000000"/>
          <w:sz w:val="28"/>
          <w:szCs w:val="28"/>
        </w:rPr>
        <w:t>.</w:t>
      </w:r>
    </w:p>
    <w:p w:rsidR="00AA3F15" w:rsidRDefault="00307AC7">
      <w:pPr>
        <w:ind w:firstLine="709"/>
        <w:jc w:val="both"/>
        <w:rPr>
          <w:color w:val="000000"/>
          <w:sz w:val="28"/>
          <w:szCs w:val="28"/>
        </w:rPr>
      </w:pPr>
      <w:proofErr w:type="spellStart"/>
      <w:r w:rsidRPr="00F26E83">
        <w:rPr>
          <w:color w:val="000000"/>
          <w:sz w:val="28"/>
          <w:szCs w:val="28"/>
        </w:rPr>
        <w:t>Жазбаша</w:t>
      </w:r>
      <w:proofErr w:type="spellEnd"/>
      <w:r w:rsidRPr="00F26E83">
        <w:rPr>
          <w:color w:val="000000"/>
          <w:sz w:val="28"/>
          <w:szCs w:val="28"/>
        </w:rPr>
        <w:t xml:space="preserve"> </w:t>
      </w:r>
      <w:proofErr w:type="spellStart"/>
      <w:r w:rsidRPr="00F26E83">
        <w:rPr>
          <w:color w:val="000000"/>
          <w:sz w:val="28"/>
          <w:szCs w:val="28"/>
        </w:rPr>
        <w:t>емтихан</w:t>
      </w:r>
      <w:proofErr w:type="spellEnd"/>
      <w:r w:rsidRPr="00F26E83">
        <w:rPr>
          <w:color w:val="000000"/>
          <w:sz w:val="28"/>
          <w:szCs w:val="28"/>
        </w:rPr>
        <w:t xml:space="preserve"> </w:t>
      </w:r>
      <w:proofErr w:type="spellStart"/>
      <w:r w:rsidRPr="00F26E83">
        <w:rPr>
          <w:color w:val="000000"/>
          <w:sz w:val="28"/>
          <w:szCs w:val="28"/>
        </w:rPr>
        <w:t>жұмыстары</w:t>
      </w:r>
      <w:proofErr w:type="spellEnd"/>
      <w:r w:rsidRPr="00F26E83">
        <w:rPr>
          <w:color w:val="000000"/>
          <w:sz w:val="28"/>
          <w:szCs w:val="28"/>
        </w:rPr>
        <w:t xml:space="preserve"> </w:t>
      </w:r>
      <w:proofErr w:type="spellStart"/>
      <w:r w:rsidRPr="00F26E83">
        <w:rPr>
          <w:color w:val="000000"/>
          <w:sz w:val="28"/>
          <w:szCs w:val="28"/>
        </w:rPr>
        <w:t>білім</w:t>
      </w:r>
      <w:proofErr w:type="spellEnd"/>
      <w:r w:rsidRPr="00F26E83">
        <w:rPr>
          <w:color w:val="000000"/>
          <w:sz w:val="28"/>
          <w:szCs w:val="28"/>
        </w:rPr>
        <w:t xml:space="preserve"> беру </w:t>
      </w:r>
      <w:proofErr w:type="spellStart"/>
      <w:r w:rsidRPr="00F26E83">
        <w:rPr>
          <w:color w:val="000000"/>
          <w:sz w:val="28"/>
          <w:szCs w:val="28"/>
        </w:rPr>
        <w:t>ұйымының</w:t>
      </w:r>
      <w:proofErr w:type="spellEnd"/>
      <w:r w:rsidRPr="00F26E83">
        <w:rPr>
          <w:color w:val="000000"/>
          <w:sz w:val="28"/>
          <w:szCs w:val="28"/>
        </w:rPr>
        <w:t xml:space="preserve"> </w:t>
      </w:r>
      <w:proofErr w:type="spellStart"/>
      <w:r w:rsidRPr="00F26E83">
        <w:rPr>
          <w:color w:val="000000"/>
          <w:sz w:val="28"/>
          <w:szCs w:val="28"/>
        </w:rPr>
        <w:t>мөртабаны</w:t>
      </w:r>
      <w:proofErr w:type="spellEnd"/>
      <w:r w:rsidRPr="00F26E83">
        <w:rPr>
          <w:color w:val="000000"/>
          <w:sz w:val="28"/>
          <w:szCs w:val="28"/>
        </w:rPr>
        <w:t xml:space="preserve"> </w:t>
      </w:r>
      <w:proofErr w:type="spellStart"/>
      <w:r w:rsidRPr="00F26E83">
        <w:rPr>
          <w:color w:val="000000"/>
          <w:sz w:val="28"/>
          <w:szCs w:val="28"/>
        </w:rPr>
        <w:t>қойылған</w:t>
      </w:r>
      <w:proofErr w:type="spellEnd"/>
      <w:r w:rsidRPr="00F26E83">
        <w:rPr>
          <w:color w:val="000000"/>
          <w:sz w:val="28"/>
          <w:szCs w:val="28"/>
        </w:rPr>
        <w:t xml:space="preserve"> </w:t>
      </w:r>
      <w:proofErr w:type="spellStart"/>
      <w:r w:rsidRPr="00F26E83">
        <w:rPr>
          <w:color w:val="000000"/>
          <w:sz w:val="28"/>
          <w:szCs w:val="28"/>
        </w:rPr>
        <w:t>қағаздарда</w:t>
      </w:r>
      <w:proofErr w:type="spellEnd"/>
      <w:r w:rsidRPr="00F26E83">
        <w:rPr>
          <w:color w:val="000000"/>
          <w:sz w:val="28"/>
          <w:szCs w:val="28"/>
        </w:rPr>
        <w:t xml:space="preserve"> </w:t>
      </w:r>
      <w:proofErr w:type="spellStart"/>
      <w:r w:rsidRPr="00F26E83">
        <w:rPr>
          <w:color w:val="000000"/>
          <w:sz w:val="28"/>
          <w:szCs w:val="28"/>
        </w:rPr>
        <w:t>орындалады</w:t>
      </w:r>
      <w:proofErr w:type="spellEnd"/>
      <w:r w:rsidRPr="00F26E83">
        <w:rPr>
          <w:color w:val="000000"/>
          <w:sz w:val="28"/>
          <w:szCs w:val="28"/>
        </w:rPr>
        <w:t>.</w:t>
      </w:r>
    </w:p>
    <w:p w:rsidR="00AA3F15" w:rsidRDefault="00307AC7">
      <w:pPr>
        <w:ind w:firstLine="709"/>
        <w:jc w:val="both"/>
        <w:rPr>
          <w:color w:val="000000"/>
          <w:sz w:val="28"/>
          <w:szCs w:val="28"/>
        </w:rPr>
      </w:pPr>
      <w:proofErr w:type="spellStart"/>
      <w:r w:rsidRPr="00F26E83">
        <w:rPr>
          <w:color w:val="000000"/>
          <w:sz w:val="28"/>
          <w:szCs w:val="28"/>
        </w:rPr>
        <w:t>Аралық</w:t>
      </w:r>
      <w:proofErr w:type="spellEnd"/>
      <w:r w:rsidRPr="00F26E83">
        <w:rPr>
          <w:color w:val="000000"/>
          <w:sz w:val="28"/>
          <w:szCs w:val="28"/>
        </w:rPr>
        <w:t xml:space="preserve"> </w:t>
      </w:r>
      <w:proofErr w:type="spellStart"/>
      <w:r w:rsidRPr="00F26E83">
        <w:rPr>
          <w:color w:val="000000"/>
          <w:sz w:val="28"/>
          <w:szCs w:val="28"/>
        </w:rPr>
        <w:t>аттестаттау</w:t>
      </w:r>
      <w:proofErr w:type="spellEnd"/>
      <w:r w:rsidRPr="00F26E83">
        <w:rPr>
          <w:color w:val="000000"/>
          <w:sz w:val="28"/>
          <w:szCs w:val="28"/>
        </w:rPr>
        <w:t xml:space="preserve"> </w:t>
      </w:r>
      <w:proofErr w:type="spellStart"/>
      <w:r w:rsidRPr="00F26E83">
        <w:rPr>
          <w:color w:val="000000"/>
          <w:sz w:val="28"/>
          <w:szCs w:val="28"/>
        </w:rPr>
        <w:t>шеңберінде</w:t>
      </w:r>
      <w:proofErr w:type="spellEnd"/>
      <w:r w:rsidRPr="00F26E83">
        <w:rPr>
          <w:color w:val="000000"/>
          <w:sz w:val="28"/>
          <w:szCs w:val="28"/>
        </w:rPr>
        <w:t xml:space="preserve"> </w:t>
      </w:r>
      <w:proofErr w:type="spellStart"/>
      <w:r w:rsidRPr="00F26E83">
        <w:rPr>
          <w:color w:val="000000"/>
          <w:sz w:val="28"/>
          <w:szCs w:val="28"/>
        </w:rPr>
        <w:t>біліктілік</w:t>
      </w:r>
      <w:proofErr w:type="spellEnd"/>
      <w:r w:rsidRPr="00F26E83">
        <w:rPr>
          <w:color w:val="000000"/>
          <w:sz w:val="28"/>
          <w:szCs w:val="28"/>
        </w:rPr>
        <w:t xml:space="preserve"> </w:t>
      </w:r>
      <w:proofErr w:type="spellStart"/>
      <w:r w:rsidRPr="00F26E83">
        <w:rPr>
          <w:color w:val="000000"/>
          <w:sz w:val="28"/>
          <w:szCs w:val="28"/>
        </w:rPr>
        <w:t>емтиханын</w:t>
      </w:r>
      <w:proofErr w:type="spellEnd"/>
      <w:r w:rsidRPr="00F26E83">
        <w:rPr>
          <w:color w:val="000000"/>
          <w:sz w:val="28"/>
          <w:szCs w:val="28"/>
        </w:rPr>
        <w:t xml:space="preserve"> </w:t>
      </w:r>
      <w:proofErr w:type="spellStart"/>
      <w:r w:rsidRPr="00F26E83">
        <w:rPr>
          <w:color w:val="000000"/>
          <w:sz w:val="28"/>
          <w:szCs w:val="28"/>
        </w:rPr>
        <w:t>өткізу</w:t>
      </w:r>
      <w:proofErr w:type="spellEnd"/>
      <w:r w:rsidRPr="00F26E83">
        <w:rPr>
          <w:color w:val="000000"/>
          <w:sz w:val="28"/>
          <w:szCs w:val="28"/>
        </w:rPr>
        <w:t xml:space="preserve"> </w:t>
      </w:r>
      <w:proofErr w:type="spellStart"/>
      <w:r w:rsidRPr="00F26E83">
        <w:rPr>
          <w:color w:val="000000"/>
          <w:sz w:val="28"/>
          <w:szCs w:val="28"/>
        </w:rPr>
        <w:t>кезінде</w:t>
      </w:r>
      <w:proofErr w:type="spellEnd"/>
      <w:r w:rsidRPr="00F26E83">
        <w:rPr>
          <w:color w:val="000000"/>
          <w:sz w:val="28"/>
          <w:szCs w:val="28"/>
        </w:rPr>
        <w:t xml:space="preserve"> </w:t>
      </w:r>
      <w:proofErr w:type="spellStart"/>
      <w:r w:rsidRPr="00F26E83">
        <w:rPr>
          <w:color w:val="000000"/>
          <w:sz w:val="28"/>
          <w:szCs w:val="28"/>
        </w:rPr>
        <w:t>практикалық</w:t>
      </w:r>
      <w:proofErr w:type="spellEnd"/>
      <w:r w:rsidRPr="00F26E83">
        <w:rPr>
          <w:color w:val="000000"/>
          <w:sz w:val="28"/>
          <w:szCs w:val="28"/>
        </w:rPr>
        <w:t xml:space="preserve"> </w:t>
      </w:r>
      <w:proofErr w:type="spellStart"/>
      <w:r w:rsidRPr="00F26E83">
        <w:rPr>
          <w:color w:val="000000"/>
          <w:sz w:val="28"/>
          <w:szCs w:val="28"/>
        </w:rPr>
        <w:t>тапсырманы</w:t>
      </w:r>
      <w:proofErr w:type="spellEnd"/>
      <w:r w:rsidRPr="00F26E83">
        <w:rPr>
          <w:color w:val="000000"/>
          <w:sz w:val="28"/>
          <w:szCs w:val="28"/>
        </w:rPr>
        <w:t xml:space="preserve"> </w:t>
      </w:r>
      <w:proofErr w:type="spellStart"/>
      <w:r w:rsidRPr="00F26E83">
        <w:rPr>
          <w:color w:val="000000"/>
          <w:sz w:val="28"/>
          <w:szCs w:val="28"/>
        </w:rPr>
        <w:t>орындау</w:t>
      </w:r>
      <w:proofErr w:type="spellEnd"/>
      <w:r w:rsidRPr="00F26E83">
        <w:rPr>
          <w:color w:val="000000"/>
          <w:sz w:val="28"/>
          <w:szCs w:val="28"/>
        </w:rPr>
        <w:t xml:space="preserve"> </w:t>
      </w:r>
      <w:proofErr w:type="spellStart"/>
      <w:r w:rsidRPr="00F26E83">
        <w:rPr>
          <w:color w:val="000000"/>
          <w:sz w:val="28"/>
          <w:szCs w:val="28"/>
        </w:rPr>
        <w:t>үшін</w:t>
      </w:r>
      <w:proofErr w:type="spellEnd"/>
      <w:r w:rsidRPr="00F26E83">
        <w:rPr>
          <w:color w:val="000000"/>
          <w:sz w:val="28"/>
          <w:szCs w:val="28"/>
        </w:rPr>
        <w:t xml:space="preserve"> 1 </w:t>
      </w:r>
      <w:proofErr w:type="spellStart"/>
      <w:r w:rsidRPr="00F26E83">
        <w:rPr>
          <w:color w:val="000000"/>
          <w:sz w:val="28"/>
          <w:szCs w:val="28"/>
        </w:rPr>
        <w:t>емтихан</w:t>
      </w:r>
      <w:proofErr w:type="spellEnd"/>
      <w:r w:rsidRPr="00F26E83">
        <w:rPr>
          <w:color w:val="000000"/>
          <w:sz w:val="28"/>
          <w:szCs w:val="28"/>
        </w:rPr>
        <w:t xml:space="preserve"> </w:t>
      </w:r>
      <w:proofErr w:type="spellStart"/>
      <w:r w:rsidRPr="00F26E83">
        <w:rPr>
          <w:color w:val="000000"/>
          <w:sz w:val="28"/>
          <w:szCs w:val="28"/>
        </w:rPr>
        <w:t>алушыға</w:t>
      </w:r>
      <w:proofErr w:type="spellEnd"/>
      <w:r w:rsidRPr="00F26E83">
        <w:rPr>
          <w:color w:val="000000"/>
          <w:sz w:val="28"/>
          <w:szCs w:val="28"/>
        </w:rPr>
        <w:t xml:space="preserve"> 6 </w:t>
      </w:r>
      <w:proofErr w:type="spellStart"/>
      <w:r w:rsidRPr="00F26E83">
        <w:rPr>
          <w:color w:val="000000"/>
          <w:sz w:val="28"/>
          <w:szCs w:val="28"/>
        </w:rPr>
        <w:t>астрономиялық</w:t>
      </w:r>
      <w:proofErr w:type="spellEnd"/>
      <w:r w:rsidRPr="00F26E83">
        <w:rPr>
          <w:color w:val="000000"/>
          <w:sz w:val="28"/>
          <w:szCs w:val="28"/>
        </w:rPr>
        <w:t xml:space="preserve"> </w:t>
      </w:r>
      <w:proofErr w:type="spellStart"/>
      <w:r w:rsidRPr="00F26E83">
        <w:rPr>
          <w:color w:val="000000"/>
          <w:sz w:val="28"/>
          <w:szCs w:val="28"/>
        </w:rPr>
        <w:t>сағаттан</w:t>
      </w:r>
      <w:proofErr w:type="spellEnd"/>
      <w:r w:rsidRPr="00F26E83">
        <w:rPr>
          <w:color w:val="000000"/>
          <w:sz w:val="28"/>
          <w:szCs w:val="28"/>
        </w:rPr>
        <w:t xml:space="preserve"> </w:t>
      </w:r>
      <w:proofErr w:type="spellStart"/>
      <w:r w:rsidRPr="00F26E83">
        <w:rPr>
          <w:color w:val="000000"/>
          <w:sz w:val="28"/>
          <w:szCs w:val="28"/>
        </w:rPr>
        <w:t>аспайтын</w:t>
      </w:r>
      <w:proofErr w:type="spellEnd"/>
      <w:r w:rsidRPr="00F26E83">
        <w:rPr>
          <w:color w:val="000000"/>
          <w:sz w:val="28"/>
          <w:szCs w:val="28"/>
        </w:rPr>
        <w:t xml:space="preserve">, ал </w:t>
      </w:r>
      <w:proofErr w:type="spellStart"/>
      <w:r w:rsidRPr="00F26E83">
        <w:rPr>
          <w:color w:val="000000"/>
          <w:sz w:val="28"/>
          <w:szCs w:val="28"/>
        </w:rPr>
        <w:t>демонстрациялық</w:t>
      </w:r>
      <w:proofErr w:type="spellEnd"/>
      <w:r w:rsidRPr="00F26E83">
        <w:rPr>
          <w:color w:val="000000"/>
          <w:sz w:val="28"/>
          <w:szCs w:val="28"/>
        </w:rPr>
        <w:t xml:space="preserve"> </w:t>
      </w:r>
      <w:proofErr w:type="spellStart"/>
      <w:r w:rsidRPr="00F26E83">
        <w:rPr>
          <w:color w:val="000000"/>
          <w:sz w:val="28"/>
          <w:szCs w:val="28"/>
        </w:rPr>
        <w:t>емтиханы</w:t>
      </w:r>
      <w:proofErr w:type="spellEnd"/>
      <w:r w:rsidRPr="00F26E83">
        <w:rPr>
          <w:color w:val="000000"/>
          <w:sz w:val="28"/>
          <w:szCs w:val="28"/>
        </w:rPr>
        <w:t xml:space="preserve"> </w:t>
      </w:r>
      <w:proofErr w:type="spellStart"/>
      <w:r w:rsidRPr="00F26E83">
        <w:rPr>
          <w:color w:val="000000"/>
          <w:sz w:val="28"/>
          <w:szCs w:val="28"/>
        </w:rPr>
        <w:t>нысанында</w:t>
      </w:r>
      <w:proofErr w:type="spellEnd"/>
      <w:r w:rsidRPr="00F26E83">
        <w:rPr>
          <w:color w:val="000000"/>
          <w:sz w:val="28"/>
          <w:szCs w:val="28"/>
        </w:rPr>
        <w:t xml:space="preserve"> 12 </w:t>
      </w:r>
      <w:proofErr w:type="spellStart"/>
      <w:r w:rsidRPr="00F26E83">
        <w:rPr>
          <w:color w:val="000000"/>
          <w:sz w:val="28"/>
          <w:szCs w:val="28"/>
        </w:rPr>
        <w:t>астрономиялық</w:t>
      </w:r>
      <w:proofErr w:type="spellEnd"/>
      <w:r w:rsidRPr="00F26E83">
        <w:rPr>
          <w:color w:val="000000"/>
          <w:sz w:val="28"/>
          <w:szCs w:val="28"/>
        </w:rPr>
        <w:t xml:space="preserve"> </w:t>
      </w:r>
      <w:proofErr w:type="spellStart"/>
      <w:r w:rsidRPr="00F26E83">
        <w:rPr>
          <w:color w:val="000000"/>
          <w:sz w:val="28"/>
          <w:szCs w:val="28"/>
        </w:rPr>
        <w:t>сағаттан</w:t>
      </w:r>
      <w:proofErr w:type="spellEnd"/>
      <w:r w:rsidRPr="00F26E83">
        <w:rPr>
          <w:color w:val="000000"/>
          <w:sz w:val="28"/>
          <w:szCs w:val="28"/>
        </w:rPr>
        <w:t xml:space="preserve"> </w:t>
      </w:r>
      <w:proofErr w:type="spellStart"/>
      <w:r w:rsidRPr="00F26E83">
        <w:rPr>
          <w:color w:val="000000"/>
          <w:sz w:val="28"/>
          <w:szCs w:val="28"/>
        </w:rPr>
        <w:t>аспайтын</w:t>
      </w:r>
      <w:proofErr w:type="spellEnd"/>
      <w:r w:rsidRPr="00F26E83">
        <w:rPr>
          <w:color w:val="000000"/>
          <w:sz w:val="28"/>
          <w:szCs w:val="28"/>
        </w:rPr>
        <w:t xml:space="preserve"> </w:t>
      </w:r>
      <w:proofErr w:type="spellStart"/>
      <w:r w:rsidRPr="00F26E83">
        <w:rPr>
          <w:color w:val="000000"/>
          <w:sz w:val="28"/>
          <w:szCs w:val="28"/>
        </w:rPr>
        <w:t>уақыт</w:t>
      </w:r>
      <w:proofErr w:type="spellEnd"/>
      <w:r w:rsidRPr="00F26E83">
        <w:rPr>
          <w:color w:val="000000"/>
          <w:sz w:val="28"/>
          <w:szCs w:val="28"/>
        </w:rPr>
        <w:t xml:space="preserve"> </w:t>
      </w:r>
      <w:proofErr w:type="spellStart"/>
      <w:r w:rsidRPr="00F26E83">
        <w:rPr>
          <w:color w:val="000000"/>
          <w:sz w:val="28"/>
          <w:szCs w:val="28"/>
        </w:rPr>
        <w:t>бөлінеді</w:t>
      </w:r>
      <w:proofErr w:type="spellEnd"/>
      <w:r w:rsidRPr="00F26E83">
        <w:rPr>
          <w:color w:val="000000"/>
          <w:sz w:val="28"/>
          <w:szCs w:val="28"/>
        </w:rPr>
        <w:t>.</w:t>
      </w:r>
    </w:p>
    <w:p w:rsidR="00AA3F15" w:rsidRDefault="00307AC7">
      <w:pPr>
        <w:ind w:firstLine="709"/>
        <w:jc w:val="both"/>
        <w:rPr>
          <w:color w:val="000000"/>
          <w:sz w:val="28"/>
          <w:szCs w:val="28"/>
        </w:rPr>
      </w:pPr>
      <w:proofErr w:type="spellStart"/>
      <w:r w:rsidRPr="00F26E83">
        <w:rPr>
          <w:color w:val="000000"/>
          <w:sz w:val="28"/>
          <w:szCs w:val="28"/>
        </w:rPr>
        <w:t>Біліктілік</w:t>
      </w:r>
      <w:proofErr w:type="spellEnd"/>
      <w:r w:rsidRPr="00F26E83">
        <w:rPr>
          <w:color w:val="000000"/>
          <w:sz w:val="28"/>
          <w:szCs w:val="28"/>
        </w:rPr>
        <w:t xml:space="preserve"> </w:t>
      </w:r>
      <w:proofErr w:type="spellStart"/>
      <w:r w:rsidRPr="00F26E83">
        <w:rPr>
          <w:color w:val="000000"/>
          <w:sz w:val="28"/>
          <w:szCs w:val="28"/>
        </w:rPr>
        <w:t>комиссиясының</w:t>
      </w:r>
      <w:proofErr w:type="spellEnd"/>
      <w:r w:rsidRPr="00F26E83">
        <w:rPr>
          <w:color w:val="000000"/>
          <w:sz w:val="28"/>
          <w:szCs w:val="28"/>
        </w:rPr>
        <w:t xml:space="preserve"> </w:t>
      </w:r>
      <w:proofErr w:type="spellStart"/>
      <w:r w:rsidRPr="00F26E83">
        <w:rPr>
          <w:color w:val="000000"/>
          <w:sz w:val="28"/>
          <w:szCs w:val="28"/>
        </w:rPr>
        <w:t>құрамы</w:t>
      </w:r>
      <w:proofErr w:type="spellEnd"/>
      <w:r w:rsidRPr="00F26E83">
        <w:rPr>
          <w:color w:val="000000"/>
          <w:sz w:val="28"/>
          <w:szCs w:val="28"/>
        </w:rPr>
        <w:t xml:space="preserve"> 60% - дан кем </w:t>
      </w:r>
      <w:proofErr w:type="spellStart"/>
      <w:r w:rsidRPr="00F26E83">
        <w:rPr>
          <w:color w:val="000000"/>
          <w:sz w:val="28"/>
          <w:szCs w:val="28"/>
        </w:rPr>
        <w:t>емес</w:t>
      </w:r>
      <w:proofErr w:type="spellEnd"/>
      <w:r w:rsidRPr="00F26E83">
        <w:rPr>
          <w:color w:val="000000"/>
          <w:sz w:val="28"/>
          <w:szCs w:val="28"/>
        </w:rPr>
        <w:t xml:space="preserve"> </w:t>
      </w:r>
      <w:proofErr w:type="spellStart"/>
      <w:r w:rsidRPr="00F26E83">
        <w:rPr>
          <w:color w:val="000000"/>
          <w:sz w:val="28"/>
          <w:szCs w:val="28"/>
        </w:rPr>
        <w:t>арақатынаста</w:t>
      </w:r>
      <w:proofErr w:type="spellEnd"/>
      <w:r w:rsidRPr="00F26E83">
        <w:rPr>
          <w:color w:val="000000"/>
          <w:sz w:val="28"/>
          <w:szCs w:val="28"/>
        </w:rPr>
        <w:t xml:space="preserve"> </w:t>
      </w:r>
      <w:proofErr w:type="spellStart"/>
      <w:r w:rsidRPr="00F26E83">
        <w:rPr>
          <w:color w:val="000000"/>
          <w:sz w:val="28"/>
          <w:szCs w:val="28"/>
        </w:rPr>
        <w:t>кәсіпорындар</w:t>
      </w:r>
      <w:proofErr w:type="spellEnd"/>
      <w:r w:rsidRPr="00F26E83">
        <w:rPr>
          <w:color w:val="000000"/>
          <w:sz w:val="28"/>
          <w:szCs w:val="28"/>
        </w:rPr>
        <w:t xml:space="preserve"> (</w:t>
      </w:r>
      <w:proofErr w:type="spellStart"/>
      <w:r w:rsidRPr="00F26E83">
        <w:rPr>
          <w:color w:val="000000"/>
          <w:sz w:val="28"/>
          <w:szCs w:val="28"/>
        </w:rPr>
        <w:t>жұмыс</w:t>
      </w:r>
      <w:proofErr w:type="spellEnd"/>
      <w:r w:rsidRPr="00F26E83">
        <w:rPr>
          <w:color w:val="000000"/>
          <w:sz w:val="28"/>
          <w:szCs w:val="28"/>
        </w:rPr>
        <w:t xml:space="preserve"> </w:t>
      </w:r>
      <w:proofErr w:type="spellStart"/>
      <w:r w:rsidRPr="00F26E83">
        <w:rPr>
          <w:color w:val="000000"/>
          <w:sz w:val="28"/>
          <w:szCs w:val="28"/>
        </w:rPr>
        <w:t>берушілер</w:t>
      </w:r>
      <w:proofErr w:type="spellEnd"/>
      <w:r w:rsidRPr="00F26E83">
        <w:rPr>
          <w:color w:val="000000"/>
          <w:sz w:val="28"/>
          <w:szCs w:val="28"/>
        </w:rPr>
        <w:t xml:space="preserve">) </w:t>
      </w:r>
      <w:proofErr w:type="spellStart"/>
      <w:r w:rsidRPr="00F26E83">
        <w:rPr>
          <w:color w:val="000000"/>
          <w:sz w:val="28"/>
          <w:szCs w:val="28"/>
        </w:rPr>
        <w:t>өкілдері</w:t>
      </w:r>
      <w:proofErr w:type="spellEnd"/>
      <w:r w:rsidRPr="00F26E83">
        <w:rPr>
          <w:color w:val="000000"/>
          <w:sz w:val="28"/>
          <w:szCs w:val="28"/>
        </w:rPr>
        <w:t xml:space="preserve"> </w:t>
      </w:r>
      <w:proofErr w:type="spellStart"/>
      <w:r w:rsidRPr="00F26E83">
        <w:rPr>
          <w:color w:val="000000"/>
          <w:sz w:val="28"/>
          <w:szCs w:val="28"/>
        </w:rPr>
        <w:t>және</w:t>
      </w:r>
      <w:proofErr w:type="spellEnd"/>
      <w:r w:rsidRPr="00F26E83">
        <w:rPr>
          <w:color w:val="000000"/>
          <w:sz w:val="28"/>
          <w:szCs w:val="28"/>
        </w:rPr>
        <w:t xml:space="preserve"> </w:t>
      </w:r>
      <w:r>
        <w:rPr>
          <w:color w:val="000000"/>
          <w:sz w:val="28"/>
          <w:szCs w:val="28"/>
          <w:lang w:val="kk-KZ"/>
        </w:rPr>
        <w:t>4</w:t>
      </w:r>
      <w:r w:rsidRPr="00F26E83">
        <w:rPr>
          <w:color w:val="000000"/>
          <w:sz w:val="28"/>
          <w:szCs w:val="28"/>
        </w:rPr>
        <w:t xml:space="preserve">0% - дан </w:t>
      </w:r>
      <w:r>
        <w:rPr>
          <w:color w:val="000000"/>
          <w:sz w:val="28"/>
          <w:szCs w:val="28"/>
          <w:lang w:val="kk-KZ"/>
        </w:rPr>
        <w:t xml:space="preserve">артық емес </w:t>
      </w:r>
      <w:proofErr w:type="spellStart"/>
      <w:r w:rsidRPr="00F26E83">
        <w:rPr>
          <w:color w:val="000000"/>
          <w:sz w:val="28"/>
          <w:szCs w:val="28"/>
        </w:rPr>
        <w:t>білім</w:t>
      </w:r>
      <w:proofErr w:type="spellEnd"/>
      <w:r w:rsidRPr="00F26E83">
        <w:rPr>
          <w:color w:val="000000"/>
          <w:sz w:val="28"/>
          <w:szCs w:val="28"/>
        </w:rPr>
        <w:t xml:space="preserve"> беру </w:t>
      </w:r>
      <w:proofErr w:type="spellStart"/>
      <w:r w:rsidRPr="00F26E83">
        <w:rPr>
          <w:color w:val="000000"/>
          <w:sz w:val="28"/>
          <w:szCs w:val="28"/>
        </w:rPr>
        <w:t>ұйымдары</w:t>
      </w:r>
      <w:proofErr w:type="spellEnd"/>
      <w:r w:rsidRPr="00F26E83">
        <w:rPr>
          <w:color w:val="000000"/>
          <w:sz w:val="28"/>
          <w:szCs w:val="28"/>
        </w:rPr>
        <w:t xml:space="preserve"> </w:t>
      </w:r>
      <w:proofErr w:type="spellStart"/>
      <w:r w:rsidRPr="00F26E83">
        <w:rPr>
          <w:color w:val="000000"/>
          <w:sz w:val="28"/>
          <w:szCs w:val="28"/>
        </w:rPr>
        <w:t>өкілдері</w:t>
      </w:r>
      <w:proofErr w:type="spellEnd"/>
      <w:r w:rsidRPr="00F26E83">
        <w:rPr>
          <w:color w:val="000000"/>
          <w:sz w:val="28"/>
          <w:szCs w:val="28"/>
        </w:rPr>
        <w:t xml:space="preserve"> </w:t>
      </w:r>
      <w:proofErr w:type="spellStart"/>
      <w:r w:rsidRPr="00F26E83">
        <w:rPr>
          <w:color w:val="000000"/>
          <w:sz w:val="28"/>
          <w:szCs w:val="28"/>
        </w:rPr>
        <w:t>қатарынан</w:t>
      </w:r>
      <w:proofErr w:type="spellEnd"/>
      <w:r w:rsidRPr="00F26E83">
        <w:rPr>
          <w:color w:val="000000"/>
          <w:sz w:val="28"/>
          <w:szCs w:val="28"/>
        </w:rPr>
        <w:t xml:space="preserve"> </w:t>
      </w:r>
      <w:proofErr w:type="spellStart"/>
      <w:r w:rsidRPr="00F26E83">
        <w:rPr>
          <w:color w:val="000000"/>
          <w:sz w:val="28"/>
          <w:szCs w:val="28"/>
        </w:rPr>
        <w:t>қалыптастырылады</w:t>
      </w:r>
      <w:proofErr w:type="spellEnd"/>
      <w:r w:rsidRPr="00F26E83">
        <w:rPr>
          <w:color w:val="000000"/>
          <w:sz w:val="28"/>
          <w:szCs w:val="28"/>
        </w:rPr>
        <w:t>.</w:t>
      </w:r>
    </w:p>
    <w:p w:rsidR="00AA3F15" w:rsidRDefault="00307AC7">
      <w:pPr>
        <w:ind w:firstLine="709"/>
        <w:jc w:val="both"/>
        <w:rPr>
          <w:color w:val="000000"/>
          <w:sz w:val="28"/>
          <w:szCs w:val="28"/>
        </w:rPr>
      </w:pPr>
      <w:proofErr w:type="spellStart"/>
      <w:r w:rsidRPr="00F26E83">
        <w:rPr>
          <w:color w:val="000000"/>
          <w:sz w:val="28"/>
          <w:szCs w:val="28"/>
        </w:rPr>
        <w:t>Біліктілік</w:t>
      </w:r>
      <w:proofErr w:type="spellEnd"/>
      <w:r w:rsidRPr="00F26E83">
        <w:rPr>
          <w:color w:val="000000"/>
          <w:sz w:val="28"/>
          <w:szCs w:val="28"/>
        </w:rPr>
        <w:t xml:space="preserve"> </w:t>
      </w:r>
      <w:proofErr w:type="spellStart"/>
      <w:r w:rsidRPr="00F26E83">
        <w:rPr>
          <w:color w:val="000000"/>
          <w:sz w:val="28"/>
          <w:szCs w:val="28"/>
        </w:rPr>
        <w:t>комиссиясы</w:t>
      </w:r>
      <w:proofErr w:type="spellEnd"/>
      <w:r w:rsidRPr="00F26E83">
        <w:rPr>
          <w:color w:val="000000"/>
          <w:sz w:val="28"/>
          <w:szCs w:val="28"/>
        </w:rPr>
        <w:t xml:space="preserve"> </w:t>
      </w:r>
      <w:proofErr w:type="spellStart"/>
      <w:r w:rsidRPr="00F26E83">
        <w:rPr>
          <w:color w:val="000000"/>
          <w:sz w:val="28"/>
          <w:szCs w:val="28"/>
        </w:rPr>
        <w:t>дауыс</w:t>
      </w:r>
      <w:proofErr w:type="spellEnd"/>
      <w:r w:rsidRPr="00F26E83">
        <w:rPr>
          <w:color w:val="000000"/>
          <w:sz w:val="28"/>
          <w:szCs w:val="28"/>
        </w:rPr>
        <w:t xml:space="preserve"> беру </w:t>
      </w:r>
      <w:proofErr w:type="spellStart"/>
      <w:r w:rsidRPr="00F26E83">
        <w:rPr>
          <w:color w:val="000000"/>
          <w:sz w:val="28"/>
          <w:szCs w:val="28"/>
        </w:rPr>
        <w:t>құқығы</w:t>
      </w:r>
      <w:proofErr w:type="spellEnd"/>
      <w:r w:rsidRPr="00F26E83">
        <w:rPr>
          <w:color w:val="000000"/>
          <w:sz w:val="28"/>
          <w:szCs w:val="28"/>
        </w:rPr>
        <w:t xml:space="preserve"> </w:t>
      </w:r>
      <w:proofErr w:type="spellStart"/>
      <w:r w:rsidRPr="00F26E83">
        <w:rPr>
          <w:color w:val="000000"/>
          <w:sz w:val="28"/>
          <w:szCs w:val="28"/>
        </w:rPr>
        <w:t>жоқ</w:t>
      </w:r>
      <w:proofErr w:type="spellEnd"/>
      <w:r w:rsidRPr="00F26E83">
        <w:rPr>
          <w:color w:val="000000"/>
          <w:sz w:val="28"/>
          <w:szCs w:val="28"/>
        </w:rPr>
        <w:t xml:space="preserve"> </w:t>
      </w:r>
      <w:proofErr w:type="spellStart"/>
      <w:r w:rsidRPr="00F26E83">
        <w:rPr>
          <w:color w:val="000000"/>
          <w:sz w:val="28"/>
          <w:szCs w:val="28"/>
        </w:rPr>
        <w:t>хатшыны</w:t>
      </w:r>
      <w:proofErr w:type="spellEnd"/>
      <w:r w:rsidRPr="00F26E83">
        <w:rPr>
          <w:color w:val="000000"/>
          <w:sz w:val="28"/>
          <w:szCs w:val="28"/>
        </w:rPr>
        <w:t xml:space="preserve"> </w:t>
      </w:r>
      <w:proofErr w:type="spellStart"/>
      <w:r w:rsidRPr="00F26E83">
        <w:rPr>
          <w:color w:val="000000"/>
          <w:sz w:val="28"/>
          <w:szCs w:val="28"/>
        </w:rPr>
        <w:t>қоспағанда</w:t>
      </w:r>
      <w:proofErr w:type="spellEnd"/>
      <w:r w:rsidRPr="00F26E83">
        <w:rPr>
          <w:color w:val="000000"/>
          <w:sz w:val="28"/>
          <w:szCs w:val="28"/>
        </w:rPr>
        <w:t xml:space="preserve">, комиссия </w:t>
      </w:r>
      <w:proofErr w:type="spellStart"/>
      <w:r w:rsidRPr="00F26E83">
        <w:rPr>
          <w:color w:val="000000"/>
          <w:sz w:val="28"/>
          <w:szCs w:val="28"/>
        </w:rPr>
        <w:t>төрағасын</w:t>
      </w:r>
      <w:proofErr w:type="spellEnd"/>
      <w:r w:rsidRPr="00F26E83">
        <w:rPr>
          <w:color w:val="000000"/>
          <w:sz w:val="28"/>
          <w:szCs w:val="28"/>
        </w:rPr>
        <w:t xml:space="preserve">, комиссия </w:t>
      </w:r>
      <w:proofErr w:type="spellStart"/>
      <w:r w:rsidRPr="00F26E83">
        <w:rPr>
          <w:color w:val="000000"/>
          <w:sz w:val="28"/>
          <w:szCs w:val="28"/>
        </w:rPr>
        <w:t>мүшелерін</w:t>
      </w:r>
      <w:proofErr w:type="spellEnd"/>
      <w:r w:rsidRPr="00F26E83">
        <w:rPr>
          <w:color w:val="000000"/>
          <w:sz w:val="28"/>
          <w:szCs w:val="28"/>
        </w:rPr>
        <w:t xml:space="preserve"> </w:t>
      </w:r>
      <w:proofErr w:type="spellStart"/>
      <w:r w:rsidRPr="00F26E83">
        <w:rPr>
          <w:color w:val="000000"/>
          <w:sz w:val="28"/>
          <w:szCs w:val="28"/>
        </w:rPr>
        <w:t>қоса</w:t>
      </w:r>
      <w:proofErr w:type="spellEnd"/>
      <w:r w:rsidRPr="00F26E83">
        <w:rPr>
          <w:color w:val="000000"/>
          <w:sz w:val="28"/>
          <w:szCs w:val="28"/>
        </w:rPr>
        <w:t xml:space="preserve"> </w:t>
      </w:r>
      <w:proofErr w:type="spellStart"/>
      <w:r w:rsidRPr="00F26E83">
        <w:rPr>
          <w:color w:val="000000"/>
          <w:sz w:val="28"/>
          <w:szCs w:val="28"/>
        </w:rPr>
        <w:t>алғанда</w:t>
      </w:r>
      <w:proofErr w:type="spellEnd"/>
      <w:r w:rsidRPr="00F26E83">
        <w:rPr>
          <w:color w:val="000000"/>
          <w:sz w:val="28"/>
          <w:szCs w:val="28"/>
        </w:rPr>
        <w:t xml:space="preserve">, </w:t>
      </w:r>
      <w:proofErr w:type="spellStart"/>
      <w:r w:rsidRPr="00F26E83">
        <w:rPr>
          <w:color w:val="000000"/>
          <w:sz w:val="28"/>
          <w:szCs w:val="28"/>
        </w:rPr>
        <w:t>өкілдерінің</w:t>
      </w:r>
      <w:proofErr w:type="spellEnd"/>
      <w:r w:rsidRPr="00F26E83">
        <w:rPr>
          <w:color w:val="000000"/>
          <w:sz w:val="28"/>
          <w:szCs w:val="28"/>
        </w:rPr>
        <w:t xml:space="preserve"> </w:t>
      </w:r>
      <w:proofErr w:type="spellStart"/>
      <w:r w:rsidRPr="00F26E83">
        <w:rPr>
          <w:color w:val="000000"/>
          <w:sz w:val="28"/>
          <w:szCs w:val="28"/>
        </w:rPr>
        <w:t>тақ</w:t>
      </w:r>
      <w:proofErr w:type="spellEnd"/>
      <w:r w:rsidRPr="00F26E83">
        <w:rPr>
          <w:color w:val="000000"/>
          <w:sz w:val="28"/>
          <w:szCs w:val="28"/>
        </w:rPr>
        <w:t xml:space="preserve"> </w:t>
      </w:r>
      <w:proofErr w:type="spellStart"/>
      <w:r w:rsidRPr="00F26E83">
        <w:rPr>
          <w:color w:val="000000"/>
          <w:sz w:val="28"/>
          <w:szCs w:val="28"/>
        </w:rPr>
        <w:t>санынан</w:t>
      </w:r>
      <w:proofErr w:type="spellEnd"/>
      <w:r w:rsidRPr="00F26E83">
        <w:rPr>
          <w:color w:val="000000"/>
          <w:sz w:val="28"/>
          <w:szCs w:val="28"/>
        </w:rPr>
        <w:t xml:space="preserve"> </w:t>
      </w:r>
      <w:proofErr w:type="spellStart"/>
      <w:r w:rsidRPr="00F26E83">
        <w:rPr>
          <w:color w:val="000000"/>
          <w:sz w:val="28"/>
          <w:szCs w:val="28"/>
        </w:rPr>
        <w:t>тұрады</w:t>
      </w:r>
      <w:proofErr w:type="spellEnd"/>
      <w:r w:rsidRPr="00F26E83">
        <w:rPr>
          <w:color w:val="000000"/>
          <w:sz w:val="28"/>
          <w:szCs w:val="28"/>
        </w:rPr>
        <w:t>.</w:t>
      </w:r>
    </w:p>
    <w:p w:rsidR="00AA3F15" w:rsidRDefault="00307AC7">
      <w:pPr>
        <w:ind w:firstLine="709"/>
        <w:jc w:val="both"/>
        <w:rPr>
          <w:color w:val="000000"/>
          <w:sz w:val="28"/>
          <w:szCs w:val="28"/>
        </w:rPr>
      </w:pPr>
      <w:proofErr w:type="spellStart"/>
      <w:r w:rsidRPr="00F26E83">
        <w:rPr>
          <w:color w:val="000000"/>
          <w:sz w:val="28"/>
          <w:szCs w:val="28"/>
        </w:rPr>
        <w:t>Дуальды</w:t>
      </w:r>
      <w:proofErr w:type="spellEnd"/>
      <w:r w:rsidRPr="00F26E83">
        <w:rPr>
          <w:color w:val="000000"/>
          <w:sz w:val="28"/>
          <w:szCs w:val="28"/>
        </w:rPr>
        <w:t xml:space="preserve"> </w:t>
      </w:r>
      <w:proofErr w:type="spellStart"/>
      <w:r w:rsidRPr="00F26E83">
        <w:rPr>
          <w:color w:val="000000"/>
          <w:sz w:val="28"/>
          <w:szCs w:val="28"/>
        </w:rPr>
        <w:t>оқыту</w:t>
      </w:r>
      <w:proofErr w:type="spellEnd"/>
      <w:r w:rsidRPr="00F26E83">
        <w:rPr>
          <w:color w:val="000000"/>
          <w:sz w:val="28"/>
          <w:szCs w:val="28"/>
        </w:rPr>
        <w:t xml:space="preserve"> </w:t>
      </w:r>
      <w:proofErr w:type="spellStart"/>
      <w:r w:rsidRPr="00F26E83">
        <w:rPr>
          <w:color w:val="000000"/>
          <w:sz w:val="28"/>
          <w:szCs w:val="28"/>
        </w:rPr>
        <w:t>кезінде</w:t>
      </w:r>
      <w:proofErr w:type="spellEnd"/>
      <w:r w:rsidRPr="00F26E83">
        <w:rPr>
          <w:color w:val="000000"/>
          <w:sz w:val="28"/>
          <w:szCs w:val="28"/>
        </w:rPr>
        <w:t xml:space="preserve"> </w:t>
      </w:r>
      <w:proofErr w:type="spellStart"/>
      <w:r w:rsidRPr="00F26E83">
        <w:rPr>
          <w:color w:val="000000"/>
          <w:sz w:val="28"/>
          <w:szCs w:val="28"/>
        </w:rPr>
        <w:t>біліктілік</w:t>
      </w:r>
      <w:proofErr w:type="spellEnd"/>
      <w:r w:rsidRPr="00F26E83">
        <w:rPr>
          <w:color w:val="000000"/>
          <w:sz w:val="28"/>
          <w:szCs w:val="28"/>
        </w:rPr>
        <w:t xml:space="preserve"> </w:t>
      </w:r>
      <w:proofErr w:type="spellStart"/>
      <w:r w:rsidRPr="00F26E83">
        <w:rPr>
          <w:color w:val="000000"/>
          <w:sz w:val="28"/>
          <w:szCs w:val="28"/>
        </w:rPr>
        <w:t>комиссиясының</w:t>
      </w:r>
      <w:proofErr w:type="spellEnd"/>
      <w:r w:rsidRPr="00F26E83">
        <w:rPr>
          <w:color w:val="000000"/>
          <w:sz w:val="28"/>
          <w:szCs w:val="28"/>
        </w:rPr>
        <w:t xml:space="preserve"> </w:t>
      </w:r>
      <w:proofErr w:type="spellStart"/>
      <w:r w:rsidRPr="00F26E83">
        <w:rPr>
          <w:color w:val="000000"/>
          <w:sz w:val="28"/>
          <w:szCs w:val="28"/>
        </w:rPr>
        <w:t>құрамына</w:t>
      </w:r>
      <w:proofErr w:type="spellEnd"/>
      <w:r w:rsidRPr="00F26E83">
        <w:rPr>
          <w:color w:val="000000"/>
          <w:sz w:val="28"/>
          <w:szCs w:val="28"/>
        </w:rPr>
        <w:t xml:space="preserve"> </w:t>
      </w:r>
      <w:proofErr w:type="spellStart"/>
      <w:r w:rsidRPr="00F26E83">
        <w:rPr>
          <w:color w:val="000000"/>
          <w:sz w:val="28"/>
          <w:szCs w:val="28"/>
        </w:rPr>
        <w:t>аттестатталушы</w:t>
      </w:r>
      <w:proofErr w:type="spellEnd"/>
      <w:r w:rsidRPr="00F26E83">
        <w:rPr>
          <w:color w:val="000000"/>
          <w:sz w:val="28"/>
          <w:szCs w:val="28"/>
        </w:rPr>
        <w:t xml:space="preserve"> </w:t>
      </w:r>
      <w:proofErr w:type="spellStart"/>
      <w:r w:rsidRPr="00F26E83">
        <w:rPr>
          <w:color w:val="000000"/>
          <w:sz w:val="28"/>
          <w:szCs w:val="28"/>
        </w:rPr>
        <w:t>адамдардың</w:t>
      </w:r>
      <w:proofErr w:type="spellEnd"/>
      <w:r w:rsidRPr="00F26E83">
        <w:rPr>
          <w:color w:val="000000"/>
          <w:sz w:val="28"/>
          <w:szCs w:val="28"/>
        </w:rPr>
        <w:t xml:space="preserve"> </w:t>
      </w:r>
      <w:proofErr w:type="spellStart"/>
      <w:r w:rsidRPr="00F26E83">
        <w:rPr>
          <w:color w:val="000000"/>
          <w:sz w:val="28"/>
          <w:szCs w:val="28"/>
        </w:rPr>
        <w:t>тәлімгерлері</w:t>
      </w:r>
      <w:proofErr w:type="spellEnd"/>
      <w:r w:rsidRPr="00F26E83">
        <w:rPr>
          <w:color w:val="000000"/>
          <w:sz w:val="28"/>
          <w:szCs w:val="28"/>
        </w:rPr>
        <w:t xml:space="preserve"> </w:t>
      </w:r>
      <w:proofErr w:type="spellStart"/>
      <w:r w:rsidRPr="00F26E83">
        <w:rPr>
          <w:color w:val="000000"/>
          <w:sz w:val="28"/>
          <w:szCs w:val="28"/>
        </w:rPr>
        <w:t>жіберілмейді</w:t>
      </w:r>
      <w:proofErr w:type="spellEnd"/>
      <w:r w:rsidRPr="00F26E83">
        <w:rPr>
          <w:color w:val="000000"/>
          <w:sz w:val="28"/>
          <w:szCs w:val="28"/>
        </w:rPr>
        <w:t>.</w:t>
      </w:r>
    </w:p>
    <w:p w:rsidR="00AA3F15" w:rsidRDefault="00307AC7">
      <w:pPr>
        <w:ind w:firstLine="709"/>
        <w:jc w:val="both"/>
        <w:rPr>
          <w:color w:val="000000"/>
          <w:sz w:val="28"/>
        </w:rPr>
      </w:pPr>
      <w:r w:rsidRPr="00F26E83">
        <w:rPr>
          <w:color w:val="000000"/>
          <w:sz w:val="28"/>
        </w:rPr>
        <w:lastRenderedPageBreak/>
        <w:t xml:space="preserve">15. </w:t>
      </w:r>
      <w:proofErr w:type="spellStart"/>
      <w:r w:rsidRPr="00F26E83">
        <w:rPr>
          <w:color w:val="000000"/>
          <w:sz w:val="28"/>
        </w:rPr>
        <w:t>Тыңдауға</w:t>
      </w:r>
      <w:proofErr w:type="spellEnd"/>
      <w:r w:rsidRPr="00F26E83">
        <w:rPr>
          <w:color w:val="000000"/>
          <w:sz w:val="28"/>
        </w:rPr>
        <w:t xml:space="preserve">, </w:t>
      </w:r>
      <w:proofErr w:type="spellStart"/>
      <w:r w:rsidRPr="00F26E83">
        <w:rPr>
          <w:color w:val="000000"/>
          <w:sz w:val="28"/>
        </w:rPr>
        <w:t>оқу</w:t>
      </w:r>
      <w:proofErr w:type="spellEnd"/>
      <w:r w:rsidRPr="00F26E83">
        <w:rPr>
          <w:color w:val="000000"/>
          <w:sz w:val="28"/>
        </w:rPr>
        <w:t xml:space="preserve"> </w:t>
      </w:r>
      <w:proofErr w:type="spellStart"/>
      <w:r w:rsidRPr="00F26E83">
        <w:rPr>
          <w:color w:val="000000"/>
          <w:sz w:val="28"/>
        </w:rPr>
        <w:t>жұмыстарын</w:t>
      </w:r>
      <w:proofErr w:type="spellEnd"/>
      <w:r w:rsidRPr="00F26E83">
        <w:rPr>
          <w:color w:val="000000"/>
          <w:sz w:val="28"/>
        </w:rPr>
        <w:t xml:space="preserve"> </w:t>
      </w:r>
      <w:proofErr w:type="spellStart"/>
      <w:r w:rsidRPr="00F26E83">
        <w:rPr>
          <w:color w:val="000000"/>
          <w:sz w:val="28"/>
        </w:rPr>
        <w:t>қарауға</w:t>
      </w:r>
      <w:proofErr w:type="spellEnd"/>
      <w:r w:rsidRPr="00F26E83">
        <w:rPr>
          <w:color w:val="000000"/>
          <w:sz w:val="28"/>
        </w:rPr>
        <w:t xml:space="preserve">, спорт </w:t>
      </w:r>
      <w:proofErr w:type="spellStart"/>
      <w:r w:rsidRPr="00F26E83">
        <w:rPr>
          <w:color w:val="000000"/>
          <w:sz w:val="28"/>
        </w:rPr>
        <w:t>көріністеріне</w:t>
      </w:r>
      <w:proofErr w:type="spellEnd"/>
      <w:r w:rsidRPr="00F26E83">
        <w:rPr>
          <w:color w:val="000000"/>
          <w:sz w:val="28"/>
        </w:rPr>
        <w:t xml:space="preserve"> </w:t>
      </w:r>
      <w:proofErr w:type="spellStart"/>
      <w:r w:rsidRPr="00F26E83">
        <w:rPr>
          <w:color w:val="000000"/>
          <w:sz w:val="28"/>
        </w:rPr>
        <w:t>байланысты</w:t>
      </w:r>
      <w:proofErr w:type="spellEnd"/>
      <w:r w:rsidRPr="00F26E83">
        <w:rPr>
          <w:color w:val="000000"/>
          <w:sz w:val="28"/>
        </w:rPr>
        <w:t xml:space="preserve"> </w:t>
      </w:r>
      <w:proofErr w:type="spellStart"/>
      <w:r w:rsidRPr="00F26E83">
        <w:rPr>
          <w:color w:val="000000"/>
          <w:sz w:val="28"/>
        </w:rPr>
        <w:t>арнайы</w:t>
      </w:r>
      <w:proofErr w:type="spellEnd"/>
      <w:r w:rsidRPr="00F26E83">
        <w:rPr>
          <w:color w:val="000000"/>
          <w:sz w:val="28"/>
        </w:rPr>
        <w:t xml:space="preserve"> </w:t>
      </w:r>
      <w:proofErr w:type="spellStart"/>
      <w:r w:rsidRPr="00F26E83">
        <w:rPr>
          <w:color w:val="000000"/>
          <w:sz w:val="28"/>
        </w:rPr>
        <w:t>пәндер</w:t>
      </w:r>
      <w:proofErr w:type="spellEnd"/>
      <w:r w:rsidRPr="00F26E83">
        <w:rPr>
          <w:color w:val="000000"/>
          <w:sz w:val="28"/>
        </w:rPr>
        <w:t xml:space="preserve">, </w:t>
      </w:r>
      <w:proofErr w:type="spellStart"/>
      <w:r w:rsidRPr="00F26E83">
        <w:rPr>
          <w:color w:val="000000"/>
          <w:sz w:val="28"/>
        </w:rPr>
        <w:t>модульдер</w:t>
      </w:r>
      <w:proofErr w:type="spellEnd"/>
      <w:r w:rsidRPr="00F26E83">
        <w:rPr>
          <w:color w:val="000000"/>
          <w:sz w:val="28"/>
        </w:rPr>
        <w:t xml:space="preserve"> </w:t>
      </w:r>
      <w:proofErr w:type="spellStart"/>
      <w:r w:rsidRPr="00F26E83">
        <w:rPr>
          <w:color w:val="000000"/>
          <w:sz w:val="28"/>
        </w:rPr>
        <w:t>бойынша</w:t>
      </w:r>
      <w:proofErr w:type="spellEnd"/>
      <w:r w:rsidRPr="00F26E83">
        <w:rPr>
          <w:color w:val="000000"/>
          <w:sz w:val="28"/>
        </w:rPr>
        <w:t xml:space="preserve"> </w:t>
      </w:r>
      <w:proofErr w:type="spellStart"/>
      <w:r w:rsidRPr="00F26E83">
        <w:rPr>
          <w:color w:val="000000"/>
          <w:sz w:val="28"/>
        </w:rPr>
        <w:t>емтихандарды</w:t>
      </w:r>
      <w:proofErr w:type="spellEnd"/>
      <w:r w:rsidRPr="00F26E83">
        <w:rPr>
          <w:color w:val="000000"/>
          <w:sz w:val="28"/>
        </w:rPr>
        <w:t xml:space="preserve"> </w:t>
      </w:r>
      <w:proofErr w:type="spellStart"/>
      <w:r w:rsidRPr="00F26E83">
        <w:rPr>
          <w:color w:val="000000"/>
          <w:sz w:val="28"/>
        </w:rPr>
        <w:t>тиісті</w:t>
      </w:r>
      <w:proofErr w:type="spellEnd"/>
      <w:r w:rsidRPr="00F26E83">
        <w:rPr>
          <w:color w:val="000000"/>
          <w:sz w:val="28"/>
        </w:rPr>
        <w:t xml:space="preserve"> </w:t>
      </w:r>
      <w:proofErr w:type="spellStart"/>
      <w:r w:rsidRPr="00F26E83">
        <w:rPr>
          <w:color w:val="000000"/>
          <w:sz w:val="28"/>
        </w:rPr>
        <w:t>әдістемелік</w:t>
      </w:r>
      <w:proofErr w:type="spellEnd"/>
      <w:r w:rsidRPr="00F26E83">
        <w:rPr>
          <w:color w:val="000000"/>
          <w:sz w:val="28"/>
        </w:rPr>
        <w:t xml:space="preserve"> </w:t>
      </w:r>
      <w:proofErr w:type="spellStart"/>
      <w:r w:rsidRPr="00F26E83">
        <w:rPr>
          <w:color w:val="000000"/>
          <w:sz w:val="28"/>
        </w:rPr>
        <w:t>пәндік</w:t>
      </w:r>
      <w:proofErr w:type="spellEnd"/>
      <w:r w:rsidRPr="00F26E83">
        <w:rPr>
          <w:color w:val="000000"/>
          <w:sz w:val="28"/>
        </w:rPr>
        <w:t xml:space="preserve"> </w:t>
      </w:r>
      <w:proofErr w:type="spellStart"/>
      <w:r w:rsidRPr="00F26E83">
        <w:rPr>
          <w:color w:val="000000"/>
          <w:sz w:val="28"/>
        </w:rPr>
        <w:t>және</w:t>
      </w:r>
      <w:proofErr w:type="spellEnd"/>
      <w:r w:rsidRPr="00F26E83">
        <w:rPr>
          <w:color w:val="000000"/>
          <w:sz w:val="28"/>
        </w:rPr>
        <w:t xml:space="preserve"> </w:t>
      </w:r>
      <w:proofErr w:type="spellStart"/>
      <w:r w:rsidRPr="00F26E83">
        <w:rPr>
          <w:color w:val="000000"/>
          <w:sz w:val="28"/>
        </w:rPr>
        <w:t>циклдық</w:t>
      </w:r>
      <w:proofErr w:type="spellEnd"/>
      <w:r w:rsidRPr="00F26E83">
        <w:rPr>
          <w:color w:val="000000"/>
          <w:sz w:val="28"/>
        </w:rPr>
        <w:t xml:space="preserve"> </w:t>
      </w:r>
      <w:proofErr w:type="spellStart"/>
      <w:r w:rsidRPr="00F26E83">
        <w:rPr>
          <w:color w:val="000000"/>
          <w:sz w:val="28"/>
        </w:rPr>
        <w:t>комиссиялардың</w:t>
      </w:r>
      <w:proofErr w:type="spellEnd"/>
      <w:r w:rsidRPr="00F26E83">
        <w:rPr>
          <w:color w:val="000000"/>
          <w:sz w:val="28"/>
        </w:rPr>
        <w:t xml:space="preserve">, </w:t>
      </w:r>
      <w:proofErr w:type="spellStart"/>
      <w:r w:rsidRPr="00F26E83">
        <w:rPr>
          <w:color w:val="000000"/>
          <w:sz w:val="28"/>
        </w:rPr>
        <w:t>кафедралардың</w:t>
      </w:r>
      <w:proofErr w:type="spellEnd"/>
      <w:r w:rsidRPr="00F26E83">
        <w:rPr>
          <w:color w:val="000000"/>
          <w:sz w:val="28"/>
        </w:rPr>
        <w:t xml:space="preserve">, </w:t>
      </w:r>
      <w:proofErr w:type="spellStart"/>
      <w:r w:rsidRPr="00F26E83">
        <w:rPr>
          <w:color w:val="000000"/>
          <w:sz w:val="28"/>
        </w:rPr>
        <w:t>бөлімдердің</w:t>
      </w:r>
      <w:proofErr w:type="spellEnd"/>
      <w:r w:rsidRPr="00F26E83">
        <w:rPr>
          <w:color w:val="000000"/>
          <w:sz w:val="28"/>
        </w:rPr>
        <w:t xml:space="preserve"> </w:t>
      </w:r>
      <w:proofErr w:type="spellStart"/>
      <w:r w:rsidRPr="00F26E83">
        <w:rPr>
          <w:color w:val="000000"/>
          <w:sz w:val="28"/>
        </w:rPr>
        <w:t>педагогтары</w:t>
      </w:r>
      <w:proofErr w:type="spellEnd"/>
      <w:r w:rsidRPr="00F26E83">
        <w:rPr>
          <w:color w:val="000000"/>
          <w:sz w:val="28"/>
        </w:rPr>
        <w:t xml:space="preserve"> </w:t>
      </w:r>
      <w:proofErr w:type="spellStart"/>
      <w:r w:rsidRPr="00F26E83">
        <w:rPr>
          <w:color w:val="000000"/>
          <w:sz w:val="28"/>
        </w:rPr>
        <w:t>қабылдайды</w:t>
      </w:r>
      <w:proofErr w:type="spellEnd"/>
      <w:r w:rsidRPr="00F26E83">
        <w:rPr>
          <w:color w:val="000000"/>
          <w:sz w:val="28"/>
        </w:rPr>
        <w:t xml:space="preserve">. </w:t>
      </w:r>
      <w:proofErr w:type="spellStart"/>
      <w:r w:rsidRPr="00F26E83">
        <w:rPr>
          <w:color w:val="000000"/>
          <w:sz w:val="28"/>
        </w:rPr>
        <w:t>Оларды</w:t>
      </w:r>
      <w:proofErr w:type="spellEnd"/>
      <w:r w:rsidRPr="00F26E83">
        <w:rPr>
          <w:color w:val="000000"/>
          <w:sz w:val="28"/>
        </w:rPr>
        <w:t xml:space="preserve"> </w:t>
      </w:r>
      <w:proofErr w:type="spellStart"/>
      <w:r w:rsidRPr="00F26E83">
        <w:rPr>
          <w:color w:val="000000"/>
          <w:sz w:val="28"/>
        </w:rPr>
        <w:t>өткізу</w:t>
      </w:r>
      <w:proofErr w:type="spellEnd"/>
      <w:r w:rsidRPr="00F26E83">
        <w:rPr>
          <w:color w:val="000000"/>
          <w:sz w:val="28"/>
        </w:rPr>
        <w:t xml:space="preserve"> </w:t>
      </w:r>
      <w:proofErr w:type="spellStart"/>
      <w:r w:rsidRPr="00F26E83">
        <w:rPr>
          <w:color w:val="000000"/>
          <w:sz w:val="28"/>
        </w:rPr>
        <w:t>үшін</w:t>
      </w:r>
      <w:proofErr w:type="spellEnd"/>
      <w:r w:rsidRPr="00F26E83">
        <w:rPr>
          <w:color w:val="000000"/>
          <w:sz w:val="28"/>
        </w:rPr>
        <w:t xml:space="preserve"> </w:t>
      </w:r>
      <w:proofErr w:type="spellStart"/>
      <w:r w:rsidRPr="00F26E83">
        <w:rPr>
          <w:color w:val="000000"/>
          <w:sz w:val="28"/>
        </w:rPr>
        <w:t>нақты</w:t>
      </w:r>
      <w:proofErr w:type="spellEnd"/>
      <w:r w:rsidRPr="00F26E83">
        <w:rPr>
          <w:color w:val="000000"/>
          <w:sz w:val="28"/>
        </w:rPr>
        <w:t xml:space="preserve"> </w:t>
      </w:r>
      <w:proofErr w:type="spellStart"/>
      <w:r w:rsidRPr="00F26E83">
        <w:rPr>
          <w:color w:val="000000"/>
          <w:sz w:val="28"/>
        </w:rPr>
        <w:t>жұмсалатын</w:t>
      </w:r>
      <w:proofErr w:type="spellEnd"/>
      <w:r w:rsidRPr="00F26E83">
        <w:rPr>
          <w:color w:val="000000"/>
          <w:sz w:val="28"/>
        </w:rPr>
        <w:t xml:space="preserve">, </w:t>
      </w:r>
      <w:proofErr w:type="spellStart"/>
      <w:r w:rsidRPr="00F26E83">
        <w:rPr>
          <w:color w:val="000000"/>
          <w:sz w:val="28"/>
        </w:rPr>
        <w:t>бірақ</w:t>
      </w:r>
      <w:proofErr w:type="spellEnd"/>
      <w:r w:rsidRPr="00F26E83">
        <w:rPr>
          <w:color w:val="000000"/>
          <w:sz w:val="28"/>
        </w:rPr>
        <w:t xml:space="preserve"> </w:t>
      </w:r>
      <w:proofErr w:type="spellStart"/>
      <w:r w:rsidRPr="00F26E83">
        <w:rPr>
          <w:color w:val="000000"/>
          <w:sz w:val="28"/>
        </w:rPr>
        <w:t>бір</w:t>
      </w:r>
      <w:proofErr w:type="spellEnd"/>
      <w:r w:rsidRPr="00F26E83">
        <w:rPr>
          <w:color w:val="000000"/>
          <w:sz w:val="28"/>
        </w:rPr>
        <w:t xml:space="preserve"> </w:t>
      </w:r>
      <w:proofErr w:type="spellStart"/>
      <w:r w:rsidRPr="00F26E83">
        <w:rPr>
          <w:color w:val="000000"/>
          <w:sz w:val="28"/>
        </w:rPr>
        <w:t>оқушыға</w:t>
      </w:r>
      <w:proofErr w:type="spellEnd"/>
      <w:r w:rsidRPr="00F26E83">
        <w:rPr>
          <w:color w:val="000000"/>
          <w:sz w:val="28"/>
        </w:rPr>
        <w:t xml:space="preserve"> </w:t>
      </w:r>
      <w:proofErr w:type="spellStart"/>
      <w:r w:rsidRPr="00F26E83">
        <w:rPr>
          <w:color w:val="000000"/>
          <w:sz w:val="28"/>
        </w:rPr>
        <w:t>бір</w:t>
      </w:r>
      <w:proofErr w:type="spellEnd"/>
      <w:r w:rsidRPr="00F26E83">
        <w:rPr>
          <w:color w:val="000000"/>
          <w:sz w:val="28"/>
        </w:rPr>
        <w:t xml:space="preserve"> </w:t>
      </w:r>
      <w:proofErr w:type="spellStart"/>
      <w:r w:rsidRPr="00F26E83">
        <w:rPr>
          <w:color w:val="000000"/>
          <w:sz w:val="28"/>
        </w:rPr>
        <w:t>академиялық</w:t>
      </w:r>
      <w:proofErr w:type="spellEnd"/>
      <w:r w:rsidRPr="00F26E83">
        <w:rPr>
          <w:color w:val="000000"/>
          <w:sz w:val="28"/>
        </w:rPr>
        <w:t xml:space="preserve"> </w:t>
      </w:r>
      <w:proofErr w:type="spellStart"/>
      <w:r w:rsidRPr="00F26E83">
        <w:rPr>
          <w:color w:val="000000"/>
          <w:sz w:val="28"/>
        </w:rPr>
        <w:t>сағаттан</w:t>
      </w:r>
      <w:proofErr w:type="spellEnd"/>
      <w:r w:rsidRPr="00F26E83">
        <w:rPr>
          <w:color w:val="000000"/>
          <w:sz w:val="28"/>
        </w:rPr>
        <w:t xml:space="preserve"> </w:t>
      </w:r>
      <w:proofErr w:type="spellStart"/>
      <w:r w:rsidRPr="00F26E83">
        <w:rPr>
          <w:color w:val="000000"/>
          <w:sz w:val="28"/>
        </w:rPr>
        <w:t>аспайтын</w:t>
      </w:r>
      <w:proofErr w:type="spellEnd"/>
      <w:r w:rsidRPr="00F26E83">
        <w:rPr>
          <w:color w:val="000000"/>
          <w:sz w:val="28"/>
        </w:rPr>
        <w:t xml:space="preserve"> </w:t>
      </w:r>
      <w:proofErr w:type="spellStart"/>
      <w:r w:rsidRPr="00F26E83">
        <w:rPr>
          <w:color w:val="000000"/>
          <w:sz w:val="28"/>
        </w:rPr>
        <w:t>уақыт</w:t>
      </w:r>
      <w:proofErr w:type="spellEnd"/>
      <w:r w:rsidRPr="00F26E83">
        <w:rPr>
          <w:color w:val="000000"/>
          <w:sz w:val="28"/>
        </w:rPr>
        <w:t xml:space="preserve"> </w:t>
      </w:r>
      <w:proofErr w:type="spellStart"/>
      <w:r w:rsidRPr="00F26E83">
        <w:rPr>
          <w:color w:val="000000"/>
          <w:sz w:val="28"/>
        </w:rPr>
        <w:t>қарастырылады</w:t>
      </w:r>
      <w:proofErr w:type="spellEnd"/>
      <w:r w:rsidRPr="00F26E83">
        <w:rPr>
          <w:color w:val="000000"/>
          <w:sz w:val="28"/>
        </w:rPr>
        <w:t>.</w:t>
      </w:r>
    </w:p>
    <w:p w:rsidR="00AA3F15" w:rsidRDefault="00307AC7">
      <w:pPr>
        <w:ind w:firstLine="709"/>
        <w:jc w:val="both"/>
        <w:rPr>
          <w:color w:val="000000"/>
          <w:spacing w:val="2"/>
          <w:sz w:val="28"/>
          <w:szCs w:val="20"/>
          <w:shd w:val="clear" w:color="auto" w:fill="FFFFFF"/>
        </w:rPr>
      </w:pPr>
      <w:r w:rsidRPr="00F26E83">
        <w:rPr>
          <w:color w:val="000000"/>
          <w:spacing w:val="2"/>
          <w:sz w:val="28"/>
          <w:szCs w:val="20"/>
          <w:shd w:val="clear" w:color="auto" w:fill="FFFFFF"/>
        </w:rPr>
        <w:t xml:space="preserve">16. </w:t>
      </w:r>
      <w:proofErr w:type="spellStart"/>
      <w:r w:rsidRPr="00F26E83">
        <w:rPr>
          <w:color w:val="000000"/>
          <w:spacing w:val="2"/>
          <w:sz w:val="28"/>
          <w:szCs w:val="20"/>
          <w:shd w:val="clear" w:color="auto" w:fill="FFFFFF"/>
        </w:rPr>
        <w:t>Аралық</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аттестаттауды</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емтихандар</w:t>
      </w:r>
      <w:proofErr w:type="spellEnd"/>
      <w:r w:rsidRPr="00F26E83">
        <w:rPr>
          <w:color w:val="000000"/>
          <w:spacing w:val="2"/>
          <w:sz w:val="28"/>
          <w:szCs w:val="20"/>
          <w:shd w:val="clear" w:color="auto" w:fill="FFFFFF"/>
        </w:rPr>
        <w:t xml:space="preserve"> мен </w:t>
      </w:r>
      <w:proofErr w:type="spellStart"/>
      <w:r w:rsidRPr="00F26E83">
        <w:rPr>
          <w:color w:val="000000"/>
          <w:spacing w:val="2"/>
          <w:sz w:val="28"/>
          <w:szCs w:val="20"/>
          <w:shd w:val="clear" w:color="auto" w:fill="FFFFFF"/>
        </w:rPr>
        <w:t>сынақтарды</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өткізу</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кезінде</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техникалық</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және</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кәсіптік</w:t>
      </w:r>
      <w:proofErr w:type="spellEnd"/>
      <w:r w:rsidRPr="00F26E83">
        <w:rPr>
          <w:color w:val="000000"/>
          <w:spacing w:val="2"/>
          <w:sz w:val="28"/>
          <w:szCs w:val="20"/>
          <w:shd w:val="clear" w:color="auto" w:fill="FFFFFF"/>
        </w:rPr>
        <w:t xml:space="preserve">, орта </w:t>
      </w:r>
      <w:proofErr w:type="spellStart"/>
      <w:r w:rsidRPr="00F26E83">
        <w:rPr>
          <w:color w:val="000000"/>
          <w:spacing w:val="2"/>
          <w:sz w:val="28"/>
          <w:szCs w:val="20"/>
          <w:shd w:val="clear" w:color="auto" w:fill="FFFFFF"/>
        </w:rPr>
        <w:t>білімнен</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кейінгі</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білім</w:t>
      </w:r>
      <w:proofErr w:type="spellEnd"/>
      <w:r w:rsidRPr="00F26E83">
        <w:rPr>
          <w:color w:val="000000"/>
          <w:spacing w:val="2"/>
          <w:sz w:val="28"/>
          <w:szCs w:val="20"/>
          <w:shd w:val="clear" w:color="auto" w:fill="FFFFFF"/>
        </w:rPr>
        <w:t xml:space="preserve"> беру </w:t>
      </w:r>
      <w:proofErr w:type="spellStart"/>
      <w:r w:rsidRPr="00F26E83">
        <w:rPr>
          <w:color w:val="000000"/>
          <w:spacing w:val="2"/>
          <w:sz w:val="28"/>
          <w:szCs w:val="20"/>
          <w:shd w:val="clear" w:color="auto" w:fill="FFFFFF"/>
        </w:rPr>
        <w:t>ұйымы</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басшысының</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рұқсатынсыз</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оқу</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ісі</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әдістемелік</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жұмыстар</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жөніндегі</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басшының</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орынбасарынан</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бөлім</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меңгерушісі</w:t>
      </w:r>
      <w:proofErr w:type="spellEnd"/>
      <w:r w:rsidRPr="00F26E83">
        <w:rPr>
          <w:color w:val="000000"/>
          <w:spacing w:val="2"/>
          <w:sz w:val="28"/>
          <w:szCs w:val="20"/>
          <w:shd w:val="clear" w:color="auto" w:fill="FFFFFF"/>
        </w:rPr>
        <w:t xml:space="preserve"> мен </w:t>
      </w:r>
      <w:proofErr w:type="spellStart"/>
      <w:r w:rsidRPr="00F26E83">
        <w:rPr>
          <w:color w:val="000000"/>
          <w:spacing w:val="2"/>
          <w:sz w:val="28"/>
          <w:szCs w:val="20"/>
          <w:shd w:val="clear" w:color="auto" w:fill="FFFFFF"/>
        </w:rPr>
        <w:t>пәндік-циклдік</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комиссияның</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төрағасынан</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төрайымынан</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басқа</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бөгде</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адамдардың</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қатысуына</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болмайды</w:t>
      </w:r>
      <w:proofErr w:type="spellEnd"/>
      <w:r w:rsidRPr="00F26E83">
        <w:rPr>
          <w:color w:val="000000"/>
          <w:spacing w:val="2"/>
          <w:sz w:val="28"/>
          <w:szCs w:val="20"/>
          <w:shd w:val="clear" w:color="auto" w:fill="FFFFFF"/>
        </w:rPr>
        <w:t>.</w:t>
      </w:r>
    </w:p>
    <w:p w:rsidR="00AA3F15" w:rsidRDefault="00307AC7">
      <w:pPr>
        <w:ind w:firstLine="709"/>
        <w:jc w:val="both"/>
        <w:rPr>
          <w:color w:val="000000"/>
          <w:spacing w:val="2"/>
          <w:sz w:val="28"/>
          <w:szCs w:val="20"/>
          <w:shd w:val="clear" w:color="auto" w:fill="FFFFFF"/>
        </w:rPr>
      </w:pPr>
      <w:r w:rsidRPr="00F26E83">
        <w:rPr>
          <w:color w:val="000000"/>
          <w:spacing w:val="2"/>
          <w:sz w:val="28"/>
          <w:szCs w:val="20"/>
          <w:shd w:val="clear" w:color="auto" w:fill="FFFFFF"/>
        </w:rPr>
        <w:t xml:space="preserve">17. </w:t>
      </w:r>
      <w:proofErr w:type="spellStart"/>
      <w:r w:rsidRPr="00F26E83">
        <w:rPr>
          <w:color w:val="000000"/>
          <w:spacing w:val="2"/>
          <w:sz w:val="28"/>
          <w:szCs w:val="20"/>
          <w:shd w:val="clear" w:color="auto" w:fill="FFFFFF"/>
        </w:rPr>
        <w:t>Сырқаттануына</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байланысты</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немесе</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басқа</w:t>
      </w:r>
      <w:proofErr w:type="spellEnd"/>
      <w:r w:rsidRPr="00F26E83">
        <w:rPr>
          <w:color w:val="000000"/>
          <w:spacing w:val="2"/>
          <w:sz w:val="28"/>
          <w:szCs w:val="20"/>
          <w:shd w:val="clear" w:color="auto" w:fill="FFFFFF"/>
        </w:rPr>
        <w:t xml:space="preserve"> да </w:t>
      </w:r>
      <w:proofErr w:type="spellStart"/>
      <w:r w:rsidRPr="00F26E83">
        <w:rPr>
          <w:color w:val="000000"/>
          <w:spacing w:val="2"/>
          <w:sz w:val="28"/>
          <w:szCs w:val="20"/>
          <w:shd w:val="clear" w:color="auto" w:fill="FFFFFF"/>
        </w:rPr>
        <w:t>дәлелді</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себептермен</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аралық</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аттестаттаудан</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өтпеген</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білім</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алушыларға</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техникалық</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және</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кәсіптік</w:t>
      </w:r>
      <w:proofErr w:type="spellEnd"/>
      <w:r w:rsidRPr="00F26E83">
        <w:rPr>
          <w:color w:val="000000"/>
          <w:spacing w:val="2"/>
          <w:sz w:val="28"/>
          <w:szCs w:val="20"/>
          <w:shd w:val="clear" w:color="auto" w:fill="FFFFFF"/>
        </w:rPr>
        <w:t xml:space="preserve">, орта </w:t>
      </w:r>
      <w:proofErr w:type="spellStart"/>
      <w:r w:rsidRPr="00F26E83">
        <w:rPr>
          <w:color w:val="000000"/>
          <w:spacing w:val="2"/>
          <w:sz w:val="28"/>
          <w:szCs w:val="20"/>
          <w:shd w:val="clear" w:color="auto" w:fill="FFFFFF"/>
        </w:rPr>
        <w:t>білімнен</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кейінгі</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білім</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білім</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беретін</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оқу</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орнының</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басшысы</w:t>
      </w:r>
      <w:proofErr w:type="spellEnd"/>
      <w:r w:rsidRPr="00F26E83">
        <w:rPr>
          <w:color w:val="000000"/>
          <w:spacing w:val="2"/>
          <w:sz w:val="28"/>
          <w:szCs w:val="20"/>
          <w:shd w:val="clear" w:color="auto" w:fill="FFFFFF"/>
        </w:rPr>
        <w:t xml:space="preserve"> оны </w:t>
      </w:r>
      <w:proofErr w:type="spellStart"/>
      <w:r w:rsidRPr="00F26E83">
        <w:rPr>
          <w:color w:val="000000"/>
          <w:spacing w:val="2"/>
          <w:sz w:val="28"/>
          <w:szCs w:val="20"/>
          <w:shd w:val="clear" w:color="auto" w:fill="FFFFFF"/>
        </w:rPr>
        <w:t>тапсыруға</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жеке</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мерзімді</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білім</w:t>
      </w:r>
      <w:proofErr w:type="spellEnd"/>
      <w:r w:rsidRPr="00F26E83">
        <w:rPr>
          <w:color w:val="000000"/>
          <w:spacing w:val="2"/>
          <w:sz w:val="28"/>
          <w:szCs w:val="20"/>
          <w:shd w:val="clear" w:color="auto" w:fill="FFFFFF"/>
        </w:rPr>
        <w:t xml:space="preserve"> беру </w:t>
      </w:r>
      <w:proofErr w:type="spellStart"/>
      <w:r w:rsidRPr="00F26E83">
        <w:rPr>
          <w:color w:val="000000"/>
          <w:spacing w:val="2"/>
          <w:sz w:val="28"/>
          <w:szCs w:val="20"/>
          <w:shd w:val="clear" w:color="auto" w:fill="FFFFFF"/>
        </w:rPr>
        <w:t>ұйымдарының</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бекітілген</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бұйрығымен</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белгілейді</w:t>
      </w:r>
      <w:proofErr w:type="spellEnd"/>
      <w:r w:rsidRPr="00F26E83">
        <w:rPr>
          <w:color w:val="000000"/>
          <w:spacing w:val="2"/>
          <w:sz w:val="28"/>
          <w:szCs w:val="20"/>
          <w:shd w:val="clear" w:color="auto" w:fill="FFFFFF"/>
        </w:rPr>
        <w:t>.</w:t>
      </w:r>
    </w:p>
    <w:p w:rsidR="00AA3F15" w:rsidRDefault="00307AC7">
      <w:pPr>
        <w:ind w:firstLine="709"/>
        <w:jc w:val="both"/>
        <w:rPr>
          <w:color w:val="000000"/>
          <w:spacing w:val="2"/>
          <w:sz w:val="28"/>
          <w:szCs w:val="20"/>
          <w:shd w:val="clear" w:color="auto" w:fill="FFFFFF"/>
        </w:rPr>
      </w:pPr>
      <w:r w:rsidRPr="00F26E83">
        <w:rPr>
          <w:color w:val="000000"/>
          <w:spacing w:val="2"/>
          <w:sz w:val="28"/>
          <w:szCs w:val="20"/>
          <w:shd w:val="clear" w:color="auto" w:fill="FFFFFF"/>
        </w:rPr>
        <w:t>18. «</w:t>
      </w:r>
      <w:proofErr w:type="spellStart"/>
      <w:r w:rsidRPr="00F26E83">
        <w:rPr>
          <w:color w:val="000000"/>
          <w:spacing w:val="2"/>
          <w:sz w:val="28"/>
          <w:szCs w:val="20"/>
          <w:shd w:val="clear" w:color="auto" w:fill="FFFFFF"/>
        </w:rPr>
        <w:t>Қанағаттанарлықсыз</w:t>
      </w:r>
      <w:proofErr w:type="spellEnd"/>
      <w:r w:rsidRPr="00F26E83">
        <w:rPr>
          <w:color w:val="000000"/>
          <w:spacing w:val="2"/>
          <w:sz w:val="28"/>
          <w:szCs w:val="20"/>
          <w:shd w:val="clear" w:color="auto" w:fill="FFFFFF"/>
        </w:rPr>
        <w:t>» (</w:t>
      </w:r>
      <w:proofErr w:type="spellStart"/>
      <w:r w:rsidRPr="00F26E83">
        <w:rPr>
          <w:color w:val="000000"/>
          <w:spacing w:val="2"/>
          <w:sz w:val="28"/>
          <w:szCs w:val="20"/>
          <w:shd w:val="clear" w:color="auto" w:fill="FFFFFF"/>
        </w:rPr>
        <w:t>сынақтан</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өткен</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жоқ</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деген</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баға</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алған</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жағдайда</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емтиханды</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қайта</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тапсыруға</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бір</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пән</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және</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немесе</w:t>
      </w:r>
      <w:proofErr w:type="spellEnd"/>
      <w:r w:rsidRPr="00F26E83">
        <w:rPr>
          <w:color w:val="000000"/>
          <w:spacing w:val="2"/>
          <w:sz w:val="28"/>
          <w:szCs w:val="20"/>
          <w:shd w:val="clear" w:color="auto" w:fill="FFFFFF"/>
        </w:rPr>
        <w:t xml:space="preserve">) модуль </w:t>
      </w:r>
      <w:proofErr w:type="spellStart"/>
      <w:r w:rsidRPr="00F26E83">
        <w:rPr>
          <w:color w:val="000000"/>
          <w:spacing w:val="2"/>
          <w:sz w:val="28"/>
          <w:szCs w:val="20"/>
          <w:shd w:val="clear" w:color="auto" w:fill="FFFFFF"/>
        </w:rPr>
        <w:t>бойынша</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бір</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реттен</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артық</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рұқсат</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етілмейді</w:t>
      </w:r>
      <w:proofErr w:type="spellEnd"/>
      <w:r w:rsidRPr="00F26E83">
        <w:rPr>
          <w:color w:val="000000"/>
          <w:spacing w:val="2"/>
          <w:sz w:val="28"/>
          <w:szCs w:val="20"/>
          <w:shd w:val="clear" w:color="auto" w:fill="FFFFFF"/>
        </w:rPr>
        <w:t>.</w:t>
      </w:r>
    </w:p>
    <w:p w:rsidR="00AA3F15" w:rsidRDefault="00307AC7">
      <w:pPr>
        <w:ind w:firstLine="709"/>
        <w:jc w:val="both"/>
        <w:rPr>
          <w:color w:val="000000"/>
          <w:spacing w:val="2"/>
          <w:sz w:val="28"/>
          <w:szCs w:val="20"/>
          <w:shd w:val="clear" w:color="auto" w:fill="FFFFFF"/>
        </w:rPr>
      </w:pPr>
      <w:r w:rsidRPr="00F26E83">
        <w:rPr>
          <w:color w:val="000000"/>
          <w:spacing w:val="2"/>
          <w:sz w:val="28"/>
          <w:szCs w:val="20"/>
          <w:shd w:val="clear" w:color="auto" w:fill="FFFFFF"/>
        </w:rPr>
        <w:t>«</w:t>
      </w:r>
      <w:proofErr w:type="spellStart"/>
      <w:r w:rsidRPr="00F26E83">
        <w:rPr>
          <w:color w:val="000000"/>
          <w:spacing w:val="2"/>
          <w:sz w:val="28"/>
          <w:szCs w:val="20"/>
          <w:shd w:val="clear" w:color="auto" w:fill="FFFFFF"/>
        </w:rPr>
        <w:t>Қанағаттанарлықсыз</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деген</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баға</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алған</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кезде</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емтиханды</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сынақты</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қайта</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тапсыру</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мерзімін</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білім</w:t>
      </w:r>
      <w:proofErr w:type="spellEnd"/>
      <w:r w:rsidRPr="00F26E83">
        <w:rPr>
          <w:color w:val="000000"/>
          <w:spacing w:val="2"/>
          <w:sz w:val="28"/>
          <w:szCs w:val="20"/>
          <w:shd w:val="clear" w:color="auto" w:fill="FFFFFF"/>
        </w:rPr>
        <w:t xml:space="preserve"> беру </w:t>
      </w:r>
      <w:proofErr w:type="spellStart"/>
      <w:r w:rsidRPr="00F26E83">
        <w:rPr>
          <w:color w:val="000000"/>
          <w:spacing w:val="2"/>
          <w:sz w:val="28"/>
          <w:szCs w:val="20"/>
          <w:shd w:val="clear" w:color="auto" w:fill="FFFFFF"/>
        </w:rPr>
        <w:t>ұйымы</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дербес</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айқындайды</w:t>
      </w:r>
      <w:proofErr w:type="spellEnd"/>
      <w:r w:rsidRPr="00F26E83">
        <w:rPr>
          <w:color w:val="000000"/>
          <w:spacing w:val="2"/>
          <w:sz w:val="28"/>
          <w:szCs w:val="20"/>
          <w:shd w:val="clear" w:color="auto" w:fill="FFFFFF"/>
        </w:rPr>
        <w:t>.</w:t>
      </w:r>
    </w:p>
    <w:p w:rsidR="00AA3F15" w:rsidRDefault="00307AC7">
      <w:pPr>
        <w:ind w:firstLine="709"/>
        <w:jc w:val="both"/>
        <w:rPr>
          <w:color w:val="000000"/>
          <w:spacing w:val="2"/>
          <w:sz w:val="28"/>
          <w:szCs w:val="20"/>
          <w:shd w:val="clear" w:color="auto" w:fill="FFFFFF"/>
        </w:rPr>
      </w:pPr>
      <w:proofErr w:type="spellStart"/>
      <w:r w:rsidRPr="00F26E83">
        <w:rPr>
          <w:color w:val="000000"/>
          <w:spacing w:val="2"/>
          <w:sz w:val="28"/>
          <w:szCs w:val="20"/>
          <w:shd w:val="clear" w:color="auto" w:fill="FFFFFF"/>
        </w:rPr>
        <w:t>Аралық</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аттестаттау</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нәтижелері</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бойынша</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біреуден</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артық</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емес</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қанағаттанарлық</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бағасы</w:t>
      </w:r>
      <w:proofErr w:type="spellEnd"/>
      <w:r w:rsidRPr="00F26E83">
        <w:rPr>
          <w:color w:val="000000"/>
          <w:spacing w:val="2"/>
          <w:sz w:val="28"/>
          <w:szCs w:val="20"/>
          <w:shd w:val="clear" w:color="auto" w:fill="FFFFFF"/>
        </w:rPr>
        <w:t xml:space="preserve"> бар </w:t>
      </w:r>
      <w:proofErr w:type="spellStart"/>
      <w:r w:rsidRPr="00F26E83">
        <w:rPr>
          <w:color w:val="000000"/>
          <w:spacing w:val="2"/>
          <w:sz w:val="28"/>
          <w:szCs w:val="20"/>
          <w:shd w:val="clear" w:color="auto" w:fill="FFFFFF"/>
        </w:rPr>
        <w:t>білім</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алушылар</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үшін</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білім</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алушының</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білім</w:t>
      </w:r>
      <w:proofErr w:type="spellEnd"/>
      <w:r w:rsidRPr="00F26E83">
        <w:rPr>
          <w:color w:val="000000"/>
          <w:spacing w:val="2"/>
          <w:sz w:val="28"/>
          <w:szCs w:val="20"/>
          <w:shd w:val="clear" w:color="auto" w:fill="FFFFFF"/>
        </w:rPr>
        <w:t xml:space="preserve"> беру </w:t>
      </w:r>
      <w:proofErr w:type="spellStart"/>
      <w:r w:rsidRPr="00F26E83">
        <w:rPr>
          <w:color w:val="000000"/>
          <w:spacing w:val="2"/>
          <w:sz w:val="28"/>
          <w:szCs w:val="20"/>
          <w:shd w:val="clear" w:color="auto" w:fill="FFFFFF"/>
        </w:rPr>
        <w:t>ұйымы</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басшысының</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атына</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еркін</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нысандағы</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өтініші</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негізінде</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бағалауды</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арттыру</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мақсатында</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қайта</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тапсыруға</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жол</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беріледі</w:t>
      </w:r>
      <w:proofErr w:type="spellEnd"/>
      <w:r w:rsidRPr="00F26E83">
        <w:rPr>
          <w:color w:val="000000"/>
          <w:spacing w:val="2"/>
          <w:sz w:val="28"/>
          <w:szCs w:val="20"/>
          <w:shd w:val="clear" w:color="auto" w:fill="FFFFFF"/>
        </w:rPr>
        <w:t>.</w:t>
      </w:r>
    </w:p>
    <w:p w:rsidR="00AA3F15" w:rsidRDefault="00307AC7">
      <w:pPr>
        <w:ind w:firstLine="709"/>
        <w:jc w:val="both"/>
        <w:rPr>
          <w:color w:val="000000"/>
          <w:spacing w:val="2"/>
          <w:sz w:val="28"/>
          <w:szCs w:val="20"/>
          <w:shd w:val="clear" w:color="auto" w:fill="FFFFFF"/>
        </w:rPr>
      </w:pPr>
      <w:proofErr w:type="spellStart"/>
      <w:r w:rsidRPr="00F26E83">
        <w:rPr>
          <w:color w:val="000000"/>
          <w:spacing w:val="2"/>
          <w:sz w:val="28"/>
          <w:szCs w:val="20"/>
          <w:shd w:val="clear" w:color="auto" w:fill="FFFFFF"/>
        </w:rPr>
        <w:t>Емтиханды</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сынақты</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қайта</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тапсыру</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білім</w:t>
      </w:r>
      <w:proofErr w:type="spellEnd"/>
      <w:r w:rsidRPr="00F26E83">
        <w:rPr>
          <w:color w:val="000000"/>
          <w:spacing w:val="2"/>
          <w:sz w:val="28"/>
          <w:szCs w:val="20"/>
          <w:shd w:val="clear" w:color="auto" w:fill="FFFFFF"/>
        </w:rPr>
        <w:t xml:space="preserve"> беру </w:t>
      </w:r>
      <w:proofErr w:type="spellStart"/>
      <w:r w:rsidRPr="00F26E83">
        <w:rPr>
          <w:color w:val="000000"/>
          <w:spacing w:val="2"/>
          <w:sz w:val="28"/>
          <w:szCs w:val="20"/>
          <w:shd w:val="clear" w:color="auto" w:fill="FFFFFF"/>
        </w:rPr>
        <w:t>ұйымы</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басшысының</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бұйрығымен</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ресімделеді</w:t>
      </w:r>
      <w:proofErr w:type="spellEnd"/>
      <w:r w:rsidRPr="00F26E83">
        <w:rPr>
          <w:color w:val="000000"/>
          <w:spacing w:val="2"/>
          <w:sz w:val="28"/>
          <w:szCs w:val="20"/>
          <w:shd w:val="clear" w:color="auto" w:fill="FFFFFF"/>
        </w:rPr>
        <w:t>.</w:t>
      </w:r>
    </w:p>
    <w:p w:rsidR="00AA3F15" w:rsidRDefault="00307AC7">
      <w:pPr>
        <w:ind w:firstLine="709"/>
        <w:jc w:val="both"/>
        <w:rPr>
          <w:color w:val="000000"/>
          <w:sz w:val="28"/>
        </w:rPr>
      </w:pPr>
      <w:r w:rsidRPr="00F26E83">
        <w:rPr>
          <w:color w:val="000000"/>
          <w:sz w:val="28"/>
        </w:rPr>
        <w:t xml:space="preserve">19. </w:t>
      </w:r>
      <w:proofErr w:type="spellStart"/>
      <w:r w:rsidRPr="00F26E83">
        <w:rPr>
          <w:color w:val="000000"/>
          <w:sz w:val="28"/>
        </w:rPr>
        <w:t>Аралық</w:t>
      </w:r>
      <w:proofErr w:type="spellEnd"/>
      <w:r w:rsidRPr="00F26E83">
        <w:rPr>
          <w:color w:val="000000"/>
          <w:sz w:val="28"/>
        </w:rPr>
        <w:t xml:space="preserve"> </w:t>
      </w:r>
      <w:proofErr w:type="spellStart"/>
      <w:r w:rsidRPr="00F26E83">
        <w:rPr>
          <w:color w:val="000000"/>
          <w:sz w:val="28"/>
        </w:rPr>
        <w:t>аттестаттау</w:t>
      </w:r>
      <w:proofErr w:type="spellEnd"/>
      <w:r w:rsidRPr="00F26E83">
        <w:rPr>
          <w:color w:val="000000"/>
          <w:sz w:val="28"/>
        </w:rPr>
        <w:t xml:space="preserve"> </w:t>
      </w:r>
      <w:proofErr w:type="spellStart"/>
      <w:r w:rsidRPr="00F26E83">
        <w:rPr>
          <w:color w:val="000000"/>
          <w:sz w:val="28"/>
        </w:rPr>
        <w:t>нәтижелері</w:t>
      </w:r>
      <w:proofErr w:type="spellEnd"/>
      <w:r w:rsidRPr="00F26E83">
        <w:rPr>
          <w:color w:val="000000"/>
          <w:sz w:val="28"/>
        </w:rPr>
        <w:t xml:space="preserve"> </w:t>
      </w:r>
      <w:proofErr w:type="spellStart"/>
      <w:r w:rsidRPr="00F26E83">
        <w:rPr>
          <w:color w:val="000000"/>
          <w:sz w:val="28"/>
        </w:rPr>
        <w:t>бойынша</w:t>
      </w:r>
      <w:proofErr w:type="spellEnd"/>
      <w:r w:rsidRPr="00F26E83">
        <w:rPr>
          <w:color w:val="000000"/>
          <w:sz w:val="28"/>
        </w:rPr>
        <w:t xml:space="preserve"> </w:t>
      </w:r>
      <w:proofErr w:type="spellStart"/>
      <w:r w:rsidRPr="00F26E83">
        <w:rPr>
          <w:color w:val="000000"/>
          <w:sz w:val="28"/>
        </w:rPr>
        <w:t>үштен</w:t>
      </w:r>
      <w:proofErr w:type="spellEnd"/>
      <w:r w:rsidRPr="00F26E83">
        <w:rPr>
          <w:color w:val="000000"/>
          <w:sz w:val="28"/>
        </w:rPr>
        <w:t xml:space="preserve"> </w:t>
      </w:r>
      <w:proofErr w:type="spellStart"/>
      <w:r w:rsidRPr="00F26E83">
        <w:rPr>
          <w:color w:val="000000"/>
          <w:sz w:val="28"/>
        </w:rPr>
        <w:t>астам</w:t>
      </w:r>
      <w:proofErr w:type="spellEnd"/>
      <w:r w:rsidRPr="00F26E83">
        <w:rPr>
          <w:color w:val="000000"/>
          <w:sz w:val="28"/>
        </w:rPr>
        <w:t xml:space="preserve"> «</w:t>
      </w:r>
      <w:proofErr w:type="spellStart"/>
      <w:r w:rsidRPr="00F26E83">
        <w:rPr>
          <w:color w:val="000000"/>
          <w:sz w:val="28"/>
        </w:rPr>
        <w:t>қанағаттанарлықсыз</w:t>
      </w:r>
      <w:proofErr w:type="spellEnd"/>
      <w:r w:rsidRPr="00F26E83">
        <w:rPr>
          <w:color w:val="000000"/>
          <w:sz w:val="28"/>
        </w:rPr>
        <w:t xml:space="preserve">» </w:t>
      </w:r>
      <w:proofErr w:type="spellStart"/>
      <w:r w:rsidRPr="00F26E83">
        <w:rPr>
          <w:color w:val="000000"/>
          <w:sz w:val="28"/>
        </w:rPr>
        <w:t>бағасы</w:t>
      </w:r>
      <w:proofErr w:type="spellEnd"/>
      <w:r w:rsidRPr="00F26E83">
        <w:rPr>
          <w:color w:val="000000"/>
          <w:sz w:val="28"/>
        </w:rPr>
        <w:t xml:space="preserve"> бар </w:t>
      </w:r>
      <w:proofErr w:type="spellStart"/>
      <w:r w:rsidRPr="00F26E83">
        <w:rPr>
          <w:color w:val="000000"/>
          <w:sz w:val="28"/>
        </w:rPr>
        <w:t>білім</w:t>
      </w:r>
      <w:proofErr w:type="spellEnd"/>
      <w:r w:rsidRPr="00F26E83">
        <w:rPr>
          <w:color w:val="000000"/>
          <w:sz w:val="28"/>
        </w:rPr>
        <w:t xml:space="preserve"> </w:t>
      </w:r>
      <w:proofErr w:type="spellStart"/>
      <w:r w:rsidRPr="00F26E83">
        <w:rPr>
          <w:color w:val="000000"/>
          <w:sz w:val="28"/>
        </w:rPr>
        <w:t>алушылар</w:t>
      </w:r>
      <w:proofErr w:type="spellEnd"/>
      <w:r w:rsidRPr="00F26E83">
        <w:rPr>
          <w:color w:val="000000"/>
          <w:sz w:val="28"/>
        </w:rPr>
        <w:t xml:space="preserve"> </w:t>
      </w:r>
      <w:proofErr w:type="spellStart"/>
      <w:r w:rsidRPr="00F26E83">
        <w:rPr>
          <w:color w:val="000000"/>
          <w:sz w:val="28"/>
        </w:rPr>
        <w:t>педагогикалық</w:t>
      </w:r>
      <w:proofErr w:type="spellEnd"/>
      <w:r w:rsidRPr="00F26E83">
        <w:rPr>
          <w:color w:val="000000"/>
          <w:sz w:val="28"/>
        </w:rPr>
        <w:t xml:space="preserve"> </w:t>
      </w:r>
      <w:proofErr w:type="spellStart"/>
      <w:r w:rsidRPr="00F26E83">
        <w:rPr>
          <w:color w:val="000000"/>
          <w:sz w:val="28"/>
        </w:rPr>
        <w:t>кеңестің</w:t>
      </w:r>
      <w:proofErr w:type="spellEnd"/>
      <w:r w:rsidRPr="00F26E83">
        <w:rPr>
          <w:color w:val="000000"/>
          <w:sz w:val="28"/>
        </w:rPr>
        <w:t xml:space="preserve"> </w:t>
      </w:r>
      <w:proofErr w:type="spellStart"/>
      <w:r w:rsidRPr="00F26E83">
        <w:rPr>
          <w:color w:val="000000"/>
          <w:sz w:val="28"/>
        </w:rPr>
        <w:t>шешімі</w:t>
      </w:r>
      <w:proofErr w:type="spellEnd"/>
      <w:r w:rsidRPr="00F26E83">
        <w:rPr>
          <w:color w:val="000000"/>
          <w:sz w:val="28"/>
        </w:rPr>
        <w:t xml:space="preserve"> </w:t>
      </w:r>
      <w:proofErr w:type="spellStart"/>
      <w:r w:rsidRPr="00F26E83">
        <w:rPr>
          <w:color w:val="000000"/>
          <w:sz w:val="28"/>
        </w:rPr>
        <w:t>бойынша</w:t>
      </w:r>
      <w:proofErr w:type="spellEnd"/>
      <w:r w:rsidRPr="00F26E83">
        <w:rPr>
          <w:color w:val="000000"/>
          <w:sz w:val="28"/>
        </w:rPr>
        <w:t xml:space="preserve"> </w:t>
      </w:r>
      <w:proofErr w:type="spellStart"/>
      <w:r w:rsidRPr="00F26E83">
        <w:rPr>
          <w:color w:val="000000"/>
          <w:sz w:val="28"/>
        </w:rPr>
        <w:t>техникалық</w:t>
      </w:r>
      <w:proofErr w:type="spellEnd"/>
      <w:r w:rsidRPr="00F26E83">
        <w:rPr>
          <w:color w:val="000000"/>
          <w:sz w:val="28"/>
        </w:rPr>
        <w:t xml:space="preserve"> </w:t>
      </w:r>
      <w:proofErr w:type="spellStart"/>
      <w:r w:rsidRPr="00F26E83">
        <w:rPr>
          <w:color w:val="000000"/>
          <w:sz w:val="28"/>
        </w:rPr>
        <w:t>және</w:t>
      </w:r>
      <w:proofErr w:type="spellEnd"/>
      <w:r w:rsidRPr="00F26E83">
        <w:rPr>
          <w:color w:val="000000"/>
          <w:sz w:val="28"/>
        </w:rPr>
        <w:t xml:space="preserve"> </w:t>
      </w:r>
      <w:proofErr w:type="spellStart"/>
      <w:r w:rsidRPr="00F26E83">
        <w:rPr>
          <w:color w:val="000000"/>
          <w:sz w:val="28"/>
        </w:rPr>
        <w:t>кәсіптік</w:t>
      </w:r>
      <w:proofErr w:type="spellEnd"/>
      <w:r w:rsidRPr="00F26E83">
        <w:rPr>
          <w:color w:val="000000"/>
          <w:sz w:val="28"/>
        </w:rPr>
        <w:t xml:space="preserve">, орта </w:t>
      </w:r>
      <w:proofErr w:type="spellStart"/>
      <w:r w:rsidRPr="00F26E83">
        <w:rPr>
          <w:color w:val="000000"/>
          <w:sz w:val="28"/>
        </w:rPr>
        <w:t>білімнен</w:t>
      </w:r>
      <w:proofErr w:type="spellEnd"/>
      <w:r w:rsidRPr="00F26E83">
        <w:rPr>
          <w:color w:val="000000"/>
          <w:sz w:val="28"/>
        </w:rPr>
        <w:t xml:space="preserve"> </w:t>
      </w:r>
      <w:proofErr w:type="spellStart"/>
      <w:r w:rsidRPr="00F26E83">
        <w:rPr>
          <w:color w:val="000000"/>
          <w:sz w:val="28"/>
        </w:rPr>
        <w:t>кейінгі</w:t>
      </w:r>
      <w:proofErr w:type="spellEnd"/>
      <w:r w:rsidRPr="00F26E83">
        <w:rPr>
          <w:color w:val="000000"/>
          <w:sz w:val="28"/>
        </w:rPr>
        <w:t xml:space="preserve"> </w:t>
      </w:r>
      <w:proofErr w:type="spellStart"/>
      <w:r w:rsidRPr="00F26E83">
        <w:rPr>
          <w:color w:val="000000"/>
          <w:sz w:val="28"/>
        </w:rPr>
        <w:t>білім</w:t>
      </w:r>
      <w:proofErr w:type="spellEnd"/>
      <w:r w:rsidRPr="00F26E83">
        <w:rPr>
          <w:color w:val="000000"/>
          <w:sz w:val="28"/>
        </w:rPr>
        <w:t xml:space="preserve"> беру </w:t>
      </w:r>
      <w:proofErr w:type="spellStart"/>
      <w:r w:rsidRPr="00F26E83">
        <w:rPr>
          <w:color w:val="000000"/>
          <w:sz w:val="28"/>
        </w:rPr>
        <w:t>ұйымы</w:t>
      </w:r>
      <w:proofErr w:type="spellEnd"/>
      <w:r w:rsidRPr="00F26E83">
        <w:rPr>
          <w:color w:val="000000"/>
          <w:sz w:val="28"/>
        </w:rPr>
        <w:t xml:space="preserve"> </w:t>
      </w:r>
      <w:proofErr w:type="spellStart"/>
      <w:r w:rsidRPr="00F26E83">
        <w:rPr>
          <w:color w:val="000000"/>
          <w:sz w:val="28"/>
        </w:rPr>
        <w:t>басшысының</w:t>
      </w:r>
      <w:proofErr w:type="spellEnd"/>
      <w:r w:rsidRPr="00F26E83">
        <w:rPr>
          <w:color w:val="000000"/>
          <w:sz w:val="28"/>
        </w:rPr>
        <w:t xml:space="preserve"> </w:t>
      </w:r>
      <w:proofErr w:type="spellStart"/>
      <w:r w:rsidRPr="00F26E83">
        <w:rPr>
          <w:color w:val="000000"/>
          <w:sz w:val="28"/>
        </w:rPr>
        <w:t>бұйрығымен</w:t>
      </w:r>
      <w:proofErr w:type="spellEnd"/>
      <w:r w:rsidRPr="00F26E83">
        <w:rPr>
          <w:color w:val="000000"/>
          <w:sz w:val="28"/>
        </w:rPr>
        <w:t xml:space="preserve"> </w:t>
      </w:r>
      <w:proofErr w:type="spellStart"/>
      <w:r w:rsidRPr="00F26E83">
        <w:rPr>
          <w:color w:val="000000"/>
          <w:sz w:val="28"/>
        </w:rPr>
        <w:t>білім</w:t>
      </w:r>
      <w:proofErr w:type="spellEnd"/>
      <w:r w:rsidRPr="00F26E83">
        <w:rPr>
          <w:color w:val="000000"/>
          <w:sz w:val="28"/>
        </w:rPr>
        <w:t xml:space="preserve"> беру </w:t>
      </w:r>
      <w:proofErr w:type="spellStart"/>
      <w:r w:rsidRPr="00F26E83">
        <w:rPr>
          <w:color w:val="000000"/>
          <w:sz w:val="28"/>
        </w:rPr>
        <w:t>ұйымынан</w:t>
      </w:r>
      <w:proofErr w:type="spellEnd"/>
      <w:r w:rsidRPr="00F26E83">
        <w:rPr>
          <w:color w:val="000000"/>
          <w:sz w:val="28"/>
        </w:rPr>
        <w:t xml:space="preserve"> </w:t>
      </w:r>
      <w:proofErr w:type="spellStart"/>
      <w:r w:rsidRPr="00F26E83">
        <w:rPr>
          <w:color w:val="000000"/>
          <w:sz w:val="28"/>
        </w:rPr>
        <w:t>шығарылады</w:t>
      </w:r>
      <w:proofErr w:type="spellEnd"/>
      <w:r w:rsidRPr="00F26E83">
        <w:rPr>
          <w:color w:val="000000"/>
          <w:sz w:val="28"/>
        </w:rPr>
        <w:t xml:space="preserve">, </w:t>
      </w:r>
      <w:proofErr w:type="spellStart"/>
      <w:r w:rsidRPr="00F26E83">
        <w:rPr>
          <w:color w:val="000000"/>
          <w:sz w:val="28"/>
        </w:rPr>
        <w:t>оған</w:t>
      </w:r>
      <w:proofErr w:type="spellEnd"/>
      <w:r w:rsidRPr="00F26E83">
        <w:rPr>
          <w:color w:val="000000"/>
          <w:sz w:val="28"/>
        </w:rPr>
        <w:t xml:space="preserve"> </w:t>
      </w:r>
      <w:proofErr w:type="spellStart"/>
      <w:r w:rsidRPr="00F26E83">
        <w:rPr>
          <w:color w:val="000000"/>
          <w:sz w:val="28"/>
        </w:rPr>
        <w:t>белгіленген</w:t>
      </w:r>
      <w:proofErr w:type="spellEnd"/>
      <w:r w:rsidRPr="00F26E83">
        <w:rPr>
          <w:color w:val="000000"/>
          <w:sz w:val="28"/>
        </w:rPr>
        <w:t xml:space="preserve"> </w:t>
      </w:r>
      <w:proofErr w:type="spellStart"/>
      <w:r w:rsidRPr="00F26E83">
        <w:rPr>
          <w:color w:val="000000"/>
          <w:sz w:val="28"/>
        </w:rPr>
        <w:t>үлгідегі</w:t>
      </w:r>
      <w:proofErr w:type="spellEnd"/>
      <w:r w:rsidRPr="00F26E83">
        <w:rPr>
          <w:color w:val="000000"/>
          <w:sz w:val="28"/>
        </w:rPr>
        <w:t xml:space="preserve"> </w:t>
      </w:r>
      <w:proofErr w:type="spellStart"/>
      <w:r w:rsidRPr="00F26E83">
        <w:rPr>
          <w:color w:val="000000"/>
          <w:sz w:val="28"/>
        </w:rPr>
        <w:t>анықтама</w:t>
      </w:r>
      <w:proofErr w:type="spellEnd"/>
      <w:r w:rsidRPr="00F26E83">
        <w:rPr>
          <w:color w:val="000000"/>
          <w:sz w:val="28"/>
        </w:rPr>
        <w:t xml:space="preserve"> </w:t>
      </w:r>
      <w:proofErr w:type="spellStart"/>
      <w:r w:rsidRPr="00F26E83">
        <w:rPr>
          <w:color w:val="000000"/>
          <w:sz w:val="28"/>
        </w:rPr>
        <w:t>беріледі</w:t>
      </w:r>
      <w:proofErr w:type="spellEnd"/>
      <w:r w:rsidRPr="00F26E83">
        <w:rPr>
          <w:color w:val="000000"/>
          <w:sz w:val="28"/>
        </w:rPr>
        <w:t>.</w:t>
      </w:r>
    </w:p>
    <w:p w:rsidR="00AA3F15" w:rsidRDefault="00307AC7">
      <w:pPr>
        <w:ind w:firstLine="709"/>
        <w:jc w:val="both"/>
        <w:rPr>
          <w:color w:val="000000"/>
          <w:sz w:val="28"/>
        </w:rPr>
      </w:pPr>
      <w:r w:rsidRPr="00F26E83">
        <w:rPr>
          <w:color w:val="000000"/>
          <w:sz w:val="28"/>
        </w:rPr>
        <w:t xml:space="preserve">20. </w:t>
      </w:r>
      <w:proofErr w:type="spellStart"/>
      <w:r w:rsidRPr="00F26E83">
        <w:rPr>
          <w:color w:val="000000"/>
          <w:sz w:val="28"/>
        </w:rPr>
        <w:t>Белгіленген</w:t>
      </w:r>
      <w:proofErr w:type="spellEnd"/>
      <w:r w:rsidRPr="00F26E83">
        <w:rPr>
          <w:color w:val="000000"/>
          <w:sz w:val="28"/>
        </w:rPr>
        <w:t xml:space="preserve"> </w:t>
      </w:r>
      <w:proofErr w:type="spellStart"/>
      <w:r w:rsidRPr="00F26E83">
        <w:rPr>
          <w:color w:val="000000"/>
          <w:sz w:val="28"/>
        </w:rPr>
        <w:t>курстағы</w:t>
      </w:r>
      <w:proofErr w:type="spellEnd"/>
      <w:r w:rsidRPr="00F26E83">
        <w:rPr>
          <w:color w:val="000000"/>
          <w:sz w:val="28"/>
        </w:rPr>
        <w:t xml:space="preserve"> </w:t>
      </w:r>
      <w:proofErr w:type="spellStart"/>
      <w:r w:rsidRPr="00F26E83">
        <w:rPr>
          <w:color w:val="000000"/>
          <w:sz w:val="28"/>
        </w:rPr>
        <w:t>оқу</w:t>
      </w:r>
      <w:proofErr w:type="spellEnd"/>
      <w:r w:rsidRPr="00F26E83">
        <w:rPr>
          <w:color w:val="000000"/>
          <w:sz w:val="28"/>
        </w:rPr>
        <w:t xml:space="preserve"> </w:t>
      </w:r>
      <w:proofErr w:type="spellStart"/>
      <w:r w:rsidRPr="00F26E83">
        <w:rPr>
          <w:color w:val="000000"/>
          <w:sz w:val="28"/>
        </w:rPr>
        <w:t>жоспарының</w:t>
      </w:r>
      <w:proofErr w:type="spellEnd"/>
      <w:r w:rsidRPr="00F26E83">
        <w:rPr>
          <w:color w:val="000000"/>
          <w:sz w:val="28"/>
        </w:rPr>
        <w:t xml:space="preserve"> </w:t>
      </w:r>
      <w:proofErr w:type="spellStart"/>
      <w:r w:rsidRPr="00F26E83">
        <w:rPr>
          <w:color w:val="000000"/>
          <w:sz w:val="28"/>
        </w:rPr>
        <w:t>талаптарын</w:t>
      </w:r>
      <w:proofErr w:type="spellEnd"/>
      <w:r w:rsidRPr="00F26E83">
        <w:rPr>
          <w:color w:val="000000"/>
          <w:sz w:val="28"/>
        </w:rPr>
        <w:t xml:space="preserve"> </w:t>
      </w:r>
      <w:proofErr w:type="spellStart"/>
      <w:r w:rsidRPr="00F26E83">
        <w:rPr>
          <w:color w:val="000000"/>
          <w:sz w:val="28"/>
        </w:rPr>
        <w:t>толықтай</w:t>
      </w:r>
      <w:proofErr w:type="spellEnd"/>
      <w:r w:rsidRPr="00F26E83">
        <w:rPr>
          <w:color w:val="000000"/>
          <w:sz w:val="28"/>
        </w:rPr>
        <w:t xml:space="preserve"> </w:t>
      </w:r>
      <w:proofErr w:type="spellStart"/>
      <w:r w:rsidRPr="00F26E83">
        <w:rPr>
          <w:color w:val="000000"/>
          <w:sz w:val="28"/>
        </w:rPr>
        <w:t>орындаған</w:t>
      </w:r>
      <w:proofErr w:type="spellEnd"/>
      <w:r w:rsidRPr="00F26E83">
        <w:rPr>
          <w:color w:val="000000"/>
          <w:sz w:val="28"/>
        </w:rPr>
        <w:t xml:space="preserve">, </w:t>
      </w:r>
      <w:proofErr w:type="spellStart"/>
      <w:r w:rsidRPr="00F26E83">
        <w:rPr>
          <w:color w:val="000000"/>
          <w:sz w:val="28"/>
        </w:rPr>
        <w:t>аралық</w:t>
      </w:r>
      <w:proofErr w:type="spellEnd"/>
      <w:r w:rsidRPr="00F26E83">
        <w:rPr>
          <w:color w:val="000000"/>
          <w:sz w:val="28"/>
        </w:rPr>
        <w:t xml:space="preserve"> </w:t>
      </w:r>
      <w:proofErr w:type="spellStart"/>
      <w:r w:rsidRPr="00F26E83">
        <w:rPr>
          <w:color w:val="000000"/>
          <w:sz w:val="28"/>
        </w:rPr>
        <w:t>аттестаттаудың</w:t>
      </w:r>
      <w:proofErr w:type="spellEnd"/>
      <w:r w:rsidRPr="00F26E83">
        <w:rPr>
          <w:color w:val="000000"/>
          <w:sz w:val="28"/>
        </w:rPr>
        <w:t xml:space="preserve"> </w:t>
      </w:r>
      <w:proofErr w:type="spellStart"/>
      <w:r w:rsidRPr="00F26E83">
        <w:rPr>
          <w:color w:val="000000"/>
          <w:sz w:val="28"/>
        </w:rPr>
        <w:t>барлық</w:t>
      </w:r>
      <w:proofErr w:type="spellEnd"/>
      <w:r w:rsidRPr="00F26E83">
        <w:rPr>
          <w:color w:val="000000"/>
          <w:sz w:val="28"/>
        </w:rPr>
        <w:t xml:space="preserve"> </w:t>
      </w:r>
      <w:proofErr w:type="spellStart"/>
      <w:r w:rsidRPr="00F26E83">
        <w:rPr>
          <w:color w:val="000000"/>
          <w:sz w:val="28"/>
        </w:rPr>
        <w:t>сынақтары</w:t>
      </w:r>
      <w:proofErr w:type="spellEnd"/>
      <w:r w:rsidRPr="00F26E83">
        <w:rPr>
          <w:color w:val="000000"/>
          <w:sz w:val="28"/>
        </w:rPr>
        <w:t xml:space="preserve"> мен </w:t>
      </w:r>
      <w:proofErr w:type="spellStart"/>
      <w:r w:rsidRPr="00F26E83">
        <w:rPr>
          <w:color w:val="000000"/>
          <w:sz w:val="28"/>
        </w:rPr>
        <w:t>емтихандарын</w:t>
      </w:r>
      <w:proofErr w:type="spellEnd"/>
      <w:r w:rsidRPr="00F26E83">
        <w:rPr>
          <w:color w:val="000000"/>
          <w:sz w:val="28"/>
        </w:rPr>
        <w:t xml:space="preserve"> </w:t>
      </w:r>
      <w:proofErr w:type="spellStart"/>
      <w:r w:rsidRPr="00F26E83">
        <w:rPr>
          <w:color w:val="000000"/>
          <w:sz w:val="28"/>
        </w:rPr>
        <w:t>табысты</w:t>
      </w:r>
      <w:proofErr w:type="spellEnd"/>
      <w:r w:rsidRPr="00F26E83">
        <w:rPr>
          <w:color w:val="000000"/>
          <w:sz w:val="28"/>
        </w:rPr>
        <w:t xml:space="preserve"> </w:t>
      </w:r>
      <w:proofErr w:type="spellStart"/>
      <w:r w:rsidRPr="00F26E83">
        <w:rPr>
          <w:color w:val="000000"/>
          <w:sz w:val="28"/>
        </w:rPr>
        <w:t>тапсырған</w:t>
      </w:r>
      <w:proofErr w:type="spellEnd"/>
      <w:r w:rsidRPr="00F26E83">
        <w:rPr>
          <w:color w:val="000000"/>
          <w:sz w:val="28"/>
        </w:rPr>
        <w:t xml:space="preserve"> </w:t>
      </w:r>
      <w:proofErr w:type="spellStart"/>
      <w:r w:rsidRPr="00F26E83">
        <w:rPr>
          <w:color w:val="000000"/>
          <w:sz w:val="28"/>
        </w:rPr>
        <w:t>білім</w:t>
      </w:r>
      <w:proofErr w:type="spellEnd"/>
      <w:r w:rsidRPr="00F26E83">
        <w:rPr>
          <w:color w:val="000000"/>
          <w:sz w:val="28"/>
        </w:rPr>
        <w:t xml:space="preserve"> </w:t>
      </w:r>
      <w:proofErr w:type="spellStart"/>
      <w:r w:rsidRPr="00F26E83">
        <w:rPr>
          <w:color w:val="000000"/>
          <w:sz w:val="28"/>
        </w:rPr>
        <w:t>алушылар</w:t>
      </w:r>
      <w:proofErr w:type="spellEnd"/>
      <w:r w:rsidRPr="00F26E83">
        <w:rPr>
          <w:color w:val="000000"/>
          <w:sz w:val="28"/>
        </w:rPr>
        <w:t xml:space="preserve"> </w:t>
      </w:r>
      <w:proofErr w:type="spellStart"/>
      <w:r w:rsidRPr="00F26E83">
        <w:rPr>
          <w:color w:val="000000"/>
          <w:sz w:val="28"/>
        </w:rPr>
        <w:t>келесі</w:t>
      </w:r>
      <w:proofErr w:type="spellEnd"/>
      <w:r w:rsidRPr="00F26E83">
        <w:rPr>
          <w:color w:val="000000"/>
          <w:sz w:val="28"/>
        </w:rPr>
        <w:t xml:space="preserve"> </w:t>
      </w:r>
      <w:proofErr w:type="spellStart"/>
      <w:r w:rsidRPr="00F26E83">
        <w:rPr>
          <w:color w:val="000000"/>
          <w:sz w:val="28"/>
        </w:rPr>
        <w:t>курсқа</w:t>
      </w:r>
      <w:proofErr w:type="spellEnd"/>
      <w:r w:rsidRPr="00F26E83">
        <w:rPr>
          <w:color w:val="000000"/>
          <w:sz w:val="28"/>
        </w:rPr>
        <w:t xml:space="preserve"> </w:t>
      </w:r>
      <w:proofErr w:type="spellStart"/>
      <w:r w:rsidRPr="00F26E83">
        <w:rPr>
          <w:color w:val="000000"/>
          <w:sz w:val="28"/>
        </w:rPr>
        <w:t>техникалық</w:t>
      </w:r>
      <w:proofErr w:type="spellEnd"/>
      <w:r w:rsidRPr="00F26E83">
        <w:rPr>
          <w:color w:val="000000"/>
          <w:sz w:val="28"/>
        </w:rPr>
        <w:t xml:space="preserve"> </w:t>
      </w:r>
      <w:proofErr w:type="spellStart"/>
      <w:r w:rsidRPr="00F26E83">
        <w:rPr>
          <w:color w:val="000000"/>
          <w:sz w:val="28"/>
        </w:rPr>
        <w:t>және</w:t>
      </w:r>
      <w:proofErr w:type="spellEnd"/>
      <w:r w:rsidRPr="00F26E83">
        <w:rPr>
          <w:color w:val="000000"/>
          <w:sz w:val="28"/>
        </w:rPr>
        <w:t xml:space="preserve"> </w:t>
      </w:r>
      <w:proofErr w:type="spellStart"/>
      <w:r w:rsidRPr="00F26E83">
        <w:rPr>
          <w:color w:val="000000"/>
          <w:sz w:val="28"/>
        </w:rPr>
        <w:t>кәсіптік</w:t>
      </w:r>
      <w:proofErr w:type="spellEnd"/>
      <w:r w:rsidRPr="00F26E83">
        <w:rPr>
          <w:color w:val="000000"/>
          <w:sz w:val="28"/>
        </w:rPr>
        <w:t xml:space="preserve">, орта </w:t>
      </w:r>
      <w:proofErr w:type="spellStart"/>
      <w:r w:rsidRPr="00F26E83">
        <w:rPr>
          <w:color w:val="000000"/>
          <w:sz w:val="28"/>
        </w:rPr>
        <w:t>білімнен</w:t>
      </w:r>
      <w:proofErr w:type="spellEnd"/>
      <w:r w:rsidRPr="00F26E83">
        <w:rPr>
          <w:color w:val="000000"/>
          <w:sz w:val="28"/>
        </w:rPr>
        <w:t xml:space="preserve"> </w:t>
      </w:r>
      <w:proofErr w:type="spellStart"/>
      <w:r w:rsidRPr="00F26E83">
        <w:rPr>
          <w:color w:val="000000"/>
          <w:sz w:val="28"/>
        </w:rPr>
        <w:t>кейінгі</w:t>
      </w:r>
      <w:proofErr w:type="spellEnd"/>
      <w:r w:rsidRPr="00F26E83">
        <w:rPr>
          <w:color w:val="000000"/>
          <w:sz w:val="28"/>
        </w:rPr>
        <w:t xml:space="preserve"> </w:t>
      </w:r>
      <w:proofErr w:type="spellStart"/>
      <w:r w:rsidRPr="00F26E83">
        <w:rPr>
          <w:color w:val="000000"/>
          <w:sz w:val="28"/>
        </w:rPr>
        <w:t>білім</w:t>
      </w:r>
      <w:proofErr w:type="spellEnd"/>
      <w:r w:rsidRPr="00F26E83">
        <w:rPr>
          <w:color w:val="000000"/>
          <w:sz w:val="28"/>
        </w:rPr>
        <w:t xml:space="preserve"> беру </w:t>
      </w:r>
      <w:proofErr w:type="spellStart"/>
      <w:r w:rsidRPr="00F26E83">
        <w:rPr>
          <w:color w:val="000000"/>
          <w:sz w:val="28"/>
        </w:rPr>
        <w:t>ұйымы</w:t>
      </w:r>
      <w:proofErr w:type="spellEnd"/>
      <w:r w:rsidRPr="00F26E83">
        <w:rPr>
          <w:color w:val="000000"/>
          <w:sz w:val="28"/>
        </w:rPr>
        <w:t xml:space="preserve"> </w:t>
      </w:r>
      <w:proofErr w:type="spellStart"/>
      <w:r w:rsidRPr="00F26E83">
        <w:rPr>
          <w:color w:val="000000"/>
          <w:sz w:val="28"/>
        </w:rPr>
        <w:t>басшысының</w:t>
      </w:r>
      <w:proofErr w:type="spellEnd"/>
      <w:r w:rsidRPr="00F26E83">
        <w:rPr>
          <w:color w:val="000000"/>
          <w:sz w:val="28"/>
        </w:rPr>
        <w:t xml:space="preserve"> </w:t>
      </w:r>
      <w:proofErr w:type="spellStart"/>
      <w:r w:rsidRPr="00F26E83">
        <w:rPr>
          <w:color w:val="000000"/>
          <w:sz w:val="28"/>
        </w:rPr>
        <w:t>бұйрығымен</w:t>
      </w:r>
      <w:proofErr w:type="spellEnd"/>
      <w:r w:rsidRPr="00F26E83">
        <w:rPr>
          <w:color w:val="000000"/>
          <w:sz w:val="28"/>
        </w:rPr>
        <w:t xml:space="preserve"> </w:t>
      </w:r>
      <w:proofErr w:type="spellStart"/>
      <w:r w:rsidRPr="00F26E83">
        <w:rPr>
          <w:color w:val="000000"/>
          <w:sz w:val="28"/>
        </w:rPr>
        <w:t>көшіріледі</w:t>
      </w:r>
      <w:proofErr w:type="spellEnd"/>
      <w:r w:rsidRPr="00F26E83">
        <w:rPr>
          <w:color w:val="000000"/>
          <w:sz w:val="28"/>
        </w:rPr>
        <w:t>.</w:t>
      </w:r>
    </w:p>
    <w:p w:rsidR="00AA3F15" w:rsidRDefault="00307AC7">
      <w:pPr>
        <w:ind w:firstLine="709"/>
        <w:jc w:val="both"/>
        <w:rPr>
          <w:color w:val="000000"/>
          <w:sz w:val="28"/>
          <w:lang w:val="kk-KZ"/>
        </w:rPr>
      </w:pPr>
      <w:r w:rsidRPr="000533F9">
        <w:rPr>
          <w:color w:val="000000"/>
          <w:sz w:val="28"/>
          <w:lang w:val="kk-KZ"/>
        </w:rPr>
        <w:t>21. Сараланған есепке алу көзделген пәндер және (немесе) модульдер бойынша қорытынды бағаларды педагогтер ағымдағы үлгерімді бақылау бағалары негізінде орташа арифметикалық баға ретінде қояды.</w:t>
      </w:r>
    </w:p>
    <w:p w:rsidR="00AA3F15" w:rsidRDefault="00307AC7">
      <w:pPr>
        <w:ind w:firstLine="709"/>
        <w:jc w:val="both"/>
        <w:rPr>
          <w:color w:val="000000"/>
          <w:sz w:val="28"/>
          <w:lang w:val="kk-KZ"/>
        </w:rPr>
      </w:pPr>
      <w:bookmarkStart w:id="11" w:name="z61"/>
      <w:r w:rsidRPr="000533F9">
        <w:rPr>
          <w:color w:val="000000"/>
          <w:sz w:val="28"/>
          <w:lang w:val="kk-KZ"/>
        </w:rPr>
        <w:t>21-1. Емтихан көзделген пәндер және (немесе) модульдер бойынша қорытынды баға мына формула бойынша есептеледі:</w:t>
      </w:r>
    </w:p>
    <w:p w:rsidR="00AA3F15" w:rsidRDefault="00307AC7">
      <w:pPr>
        <w:ind w:firstLine="709"/>
        <w:jc w:val="both"/>
        <w:rPr>
          <w:color w:val="000000"/>
          <w:sz w:val="28"/>
          <w:lang w:val="kk-KZ"/>
        </w:rPr>
      </w:pPr>
      <w:r w:rsidRPr="000533F9">
        <w:rPr>
          <w:color w:val="000000"/>
          <w:sz w:val="28"/>
          <w:lang w:val="kk-KZ"/>
        </w:rPr>
        <w:t>И = 0,6 х (РО 1+...+ РО N) /N+ 0,4 х Е, мұндағы:</w:t>
      </w:r>
    </w:p>
    <w:p w:rsidR="00AA3F15" w:rsidRDefault="00307AC7">
      <w:pPr>
        <w:ind w:firstLine="709"/>
        <w:jc w:val="both"/>
        <w:rPr>
          <w:color w:val="000000"/>
          <w:sz w:val="28"/>
          <w:lang w:val="kk-KZ"/>
        </w:rPr>
      </w:pPr>
      <w:r w:rsidRPr="000533F9">
        <w:rPr>
          <w:color w:val="000000"/>
          <w:sz w:val="28"/>
          <w:lang w:val="kk-KZ"/>
        </w:rPr>
        <w:t>РО – оқыту нәтижесі;</w:t>
      </w:r>
    </w:p>
    <w:p w:rsidR="00AA3F15" w:rsidRDefault="00307AC7">
      <w:pPr>
        <w:ind w:firstLine="709"/>
        <w:jc w:val="both"/>
        <w:rPr>
          <w:color w:val="000000"/>
          <w:sz w:val="28"/>
          <w:lang w:val="kk-KZ"/>
        </w:rPr>
      </w:pPr>
      <w:r w:rsidRPr="000533F9">
        <w:rPr>
          <w:color w:val="000000"/>
          <w:sz w:val="28"/>
          <w:lang w:val="kk-KZ"/>
        </w:rPr>
        <w:t>N – оқыту нәтижелерінің саны;</w:t>
      </w:r>
    </w:p>
    <w:p w:rsidR="00AA3F15" w:rsidRDefault="00307AC7">
      <w:pPr>
        <w:ind w:firstLine="709"/>
        <w:jc w:val="both"/>
        <w:rPr>
          <w:color w:val="000000"/>
          <w:sz w:val="28"/>
          <w:lang w:val="kk-KZ"/>
        </w:rPr>
      </w:pPr>
      <w:r w:rsidRPr="000533F9">
        <w:rPr>
          <w:color w:val="000000"/>
          <w:sz w:val="28"/>
          <w:lang w:val="kk-KZ"/>
        </w:rPr>
        <w:t>Э – емтихан бағасы.</w:t>
      </w:r>
    </w:p>
    <w:p w:rsidR="00AA3F15" w:rsidRDefault="00307AC7">
      <w:pPr>
        <w:ind w:firstLine="709"/>
        <w:jc w:val="both"/>
        <w:rPr>
          <w:color w:val="000000"/>
          <w:sz w:val="28"/>
          <w:lang w:val="kk-KZ"/>
        </w:rPr>
      </w:pPr>
      <w:r w:rsidRPr="008F2E91">
        <w:rPr>
          <w:color w:val="000000"/>
          <w:sz w:val="28"/>
          <w:lang w:val="kk-KZ"/>
        </w:rPr>
        <w:lastRenderedPageBreak/>
        <w:t>Оқыту нәтижесінің рейтингі (балдар) бағалау критерийлері үшін балдардың орташа арифметикалық мәнімен</w:t>
      </w:r>
      <w:r>
        <w:rPr>
          <w:color w:val="000000"/>
          <w:sz w:val="28"/>
          <w:lang w:val="kk-KZ"/>
        </w:rPr>
        <w:t xml:space="preserve"> </w:t>
      </w:r>
      <w:r w:rsidRPr="000533F9">
        <w:rPr>
          <w:color w:val="000000"/>
          <w:sz w:val="28"/>
          <w:lang w:val="kk-KZ"/>
        </w:rPr>
        <w:t>есептеледі</w:t>
      </w:r>
      <w:r w:rsidRPr="008F2E91">
        <w:rPr>
          <w:color w:val="000000"/>
          <w:sz w:val="28"/>
          <w:lang w:val="kk-KZ"/>
        </w:rPr>
        <w:t>:</w:t>
      </w:r>
    </w:p>
    <w:p w:rsidR="00AA3F15" w:rsidRDefault="00307AC7">
      <w:pPr>
        <w:ind w:firstLine="709"/>
        <w:jc w:val="both"/>
        <w:rPr>
          <w:color w:val="000000"/>
          <w:sz w:val="28"/>
          <w:lang w:val="kk-KZ"/>
        </w:rPr>
      </w:pPr>
      <w:r>
        <w:rPr>
          <w:color w:val="000000"/>
          <w:sz w:val="28"/>
          <w:lang w:val="kk-KZ"/>
        </w:rPr>
        <w:t>Р</w:t>
      </w:r>
      <w:r w:rsidRPr="008F2E91">
        <w:rPr>
          <w:color w:val="000000"/>
          <w:sz w:val="28"/>
          <w:lang w:val="kk-KZ"/>
        </w:rPr>
        <w:t xml:space="preserve">O=KO1+...+ KON/N, қайда: </w:t>
      </w:r>
    </w:p>
    <w:p w:rsidR="00AA3F15" w:rsidRDefault="00307AC7">
      <w:pPr>
        <w:ind w:firstLine="709"/>
        <w:jc w:val="both"/>
        <w:rPr>
          <w:color w:val="000000"/>
          <w:sz w:val="28"/>
          <w:lang w:val="kk-KZ"/>
        </w:rPr>
      </w:pPr>
      <w:r w:rsidRPr="008F2E91">
        <w:rPr>
          <w:color w:val="000000"/>
          <w:sz w:val="28"/>
          <w:lang w:val="kk-KZ"/>
        </w:rPr>
        <w:t xml:space="preserve">КО-бағалау критерийлері; </w:t>
      </w:r>
    </w:p>
    <w:p w:rsidR="00AA3F15" w:rsidRDefault="00307AC7">
      <w:pPr>
        <w:ind w:firstLine="709"/>
        <w:jc w:val="both"/>
        <w:rPr>
          <w:color w:val="000000"/>
          <w:sz w:val="28"/>
          <w:lang w:val="kk-KZ"/>
        </w:rPr>
      </w:pPr>
      <w:r w:rsidRPr="008F2E91">
        <w:rPr>
          <w:color w:val="000000"/>
          <w:sz w:val="28"/>
          <w:lang w:val="kk-KZ"/>
        </w:rPr>
        <w:t>N-бағалау саны.</w:t>
      </w:r>
    </w:p>
    <w:p w:rsidR="00AA3F15" w:rsidRDefault="00307AC7">
      <w:pPr>
        <w:ind w:firstLine="709"/>
        <w:jc w:val="both"/>
        <w:rPr>
          <w:color w:val="000000"/>
          <w:sz w:val="28"/>
          <w:lang w:val="kk-KZ"/>
        </w:rPr>
      </w:pPr>
      <w:r w:rsidRPr="000533F9">
        <w:rPr>
          <w:color w:val="000000"/>
          <w:sz w:val="28"/>
          <w:lang w:val="kk-KZ"/>
        </w:rPr>
        <w:t>22. Ағымдағы оқу сабақтарынан</w:t>
      </w:r>
      <w:r w:rsidRPr="008E169F">
        <w:rPr>
          <w:color w:val="000000"/>
          <w:sz w:val="28"/>
          <w:lang w:val="kk-KZ"/>
        </w:rPr>
        <w:t xml:space="preserve"> қол үзбей, аралық аттестаттау емтихандарын мерзімінен бұрын тапсыруға техникалық және кәсіптік, орта білімнен кейінгі білім беру ұйымдары басшысының бұйрығымен:</w:t>
      </w:r>
    </w:p>
    <w:p w:rsidR="00AA3F15" w:rsidRDefault="00307AC7">
      <w:pPr>
        <w:ind w:firstLine="709"/>
        <w:jc w:val="both"/>
        <w:rPr>
          <w:color w:val="000000"/>
          <w:sz w:val="28"/>
          <w:lang w:val="kk-KZ"/>
        </w:rPr>
      </w:pPr>
      <w:r w:rsidRPr="008E169F">
        <w:rPr>
          <w:color w:val="000000"/>
          <w:sz w:val="28"/>
          <w:lang w:val="kk-KZ"/>
        </w:rPr>
        <w:t xml:space="preserve">1) ағымдағы семестрдің пәндері және (немесе) модульдері бойынша оқу жұмыс жоспарлары мен білім беру бағдарламаларына сәйкес зертханалық, практикалық, есептік-графикалық және курстық жұмыстарды (жобаларды), сынақтарды </w:t>
      </w:r>
      <w:r>
        <w:rPr>
          <w:color w:val="000000"/>
          <w:sz w:val="28"/>
          <w:lang w:val="kk-KZ"/>
        </w:rPr>
        <w:t>«</w:t>
      </w:r>
      <w:r w:rsidRPr="008E169F">
        <w:rPr>
          <w:color w:val="000000"/>
          <w:sz w:val="28"/>
          <w:lang w:val="kk-KZ"/>
        </w:rPr>
        <w:t>өте жақсы</w:t>
      </w:r>
      <w:r>
        <w:rPr>
          <w:color w:val="000000"/>
          <w:sz w:val="28"/>
          <w:lang w:val="kk-KZ"/>
        </w:rPr>
        <w:t>»</w:t>
      </w:r>
      <w:r w:rsidRPr="008E169F">
        <w:rPr>
          <w:color w:val="000000"/>
          <w:sz w:val="28"/>
          <w:lang w:val="kk-KZ"/>
        </w:rPr>
        <w:t xml:space="preserve"> деген бағаға тапсырған;</w:t>
      </w:r>
    </w:p>
    <w:p w:rsidR="00AA3F15" w:rsidRDefault="00307AC7">
      <w:pPr>
        <w:ind w:firstLine="709"/>
        <w:jc w:val="both"/>
        <w:rPr>
          <w:color w:val="000000"/>
          <w:sz w:val="28"/>
          <w:lang w:val="kk-KZ"/>
        </w:rPr>
      </w:pPr>
      <w:r w:rsidRPr="008E169F">
        <w:rPr>
          <w:color w:val="000000"/>
          <w:sz w:val="28"/>
          <w:lang w:val="kk-KZ"/>
        </w:rPr>
        <w:t>2) белгіленген мерзімде аралық аттестаттаудан өтуге мүмкіндігі жоқ (тиісті құжаттармен расталған дәлелді себептер бойынша) білім алушылар жіберіледі.</w:t>
      </w:r>
    </w:p>
    <w:p w:rsidR="00AA3F15" w:rsidRDefault="00AA3F15">
      <w:pPr>
        <w:ind w:firstLine="709"/>
        <w:jc w:val="both"/>
        <w:rPr>
          <w:color w:val="000000"/>
          <w:spacing w:val="2"/>
          <w:sz w:val="28"/>
          <w:szCs w:val="20"/>
          <w:lang w:val="kk-KZ"/>
        </w:rPr>
      </w:pPr>
    </w:p>
    <w:p w:rsidR="00AA3F15" w:rsidRDefault="00AA3F15">
      <w:pPr>
        <w:ind w:firstLine="709"/>
        <w:jc w:val="both"/>
        <w:rPr>
          <w:color w:val="000000"/>
          <w:spacing w:val="2"/>
          <w:sz w:val="28"/>
          <w:szCs w:val="20"/>
          <w:lang w:val="kk-KZ"/>
        </w:rPr>
      </w:pPr>
    </w:p>
    <w:p w:rsidR="00AA3F15" w:rsidRDefault="00307AC7">
      <w:pPr>
        <w:ind w:firstLine="709"/>
        <w:jc w:val="center"/>
        <w:rPr>
          <w:b/>
          <w:color w:val="000000"/>
          <w:spacing w:val="2"/>
          <w:sz w:val="28"/>
          <w:szCs w:val="20"/>
          <w:lang w:val="kk-KZ"/>
        </w:rPr>
      </w:pPr>
      <w:r w:rsidRPr="008B655E">
        <w:rPr>
          <w:b/>
          <w:color w:val="000000"/>
          <w:spacing w:val="2"/>
          <w:sz w:val="28"/>
          <w:szCs w:val="20"/>
          <w:lang w:val="kk-KZ"/>
        </w:rPr>
        <w:t>3-тарау. Білім алушыларға қорытынды аттестаттауды өткізу</w:t>
      </w:r>
    </w:p>
    <w:p w:rsidR="00AA3F15" w:rsidRDefault="00AA3F15">
      <w:pPr>
        <w:jc w:val="both"/>
        <w:rPr>
          <w:color w:val="000000"/>
          <w:spacing w:val="2"/>
          <w:sz w:val="28"/>
          <w:szCs w:val="20"/>
          <w:lang w:val="kk-KZ"/>
        </w:rPr>
      </w:pPr>
    </w:p>
    <w:p w:rsidR="00AA3F15" w:rsidRDefault="00307AC7">
      <w:pPr>
        <w:ind w:firstLine="709"/>
        <w:jc w:val="both"/>
        <w:rPr>
          <w:color w:val="000000"/>
          <w:sz w:val="28"/>
          <w:lang w:val="kk-KZ"/>
        </w:rPr>
      </w:pPr>
      <w:r w:rsidRPr="008B655E">
        <w:rPr>
          <w:color w:val="000000"/>
          <w:sz w:val="28"/>
          <w:lang w:val="kk-KZ"/>
        </w:rPr>
        <w:t xml:space="preserve">23. Техникалық және кәсіптік, орта білімнен кейінгі білім беру ұйымдарының білім алушыларын қорытынды аттестаттау, медициналық білім беру бағдарламалары бойынша </w:t>
      </w:r>
      <w:r w:rsidRPr="000533F9">
        <w:rPr>
          <w:color w:val="000000"/>
          <w:sz w:val="28"/>
          <w:lang w:val="kk-KZ"/>
        </w:rPr>
        <w:t>біліктілік емтиханын және (немесе) білім алушыларды қоспағанда, жалпы кәсіптік және арнайы</w:t>
      </w:r>
      <w:r w:rsidRPr="008B655E">
        <w:rPr>
          <w:color w:val="000000"/>
          <w:sz w:val="28"/>
          <w:lang w:val="kk-KZ"/>
        </w:rPr>
        <w:t xml:space="preserve"> пәндер және (немесе) модульдер бойынша қорытынды емтихандар тапсыруды немесе арнайы пәндердің және (немесе) модульдердің бірінде қорытынды емтихан тапсыру арқылы диплом жобасын (жұмысын) орындау мен қорғауды немесе дипломдық жұмысты орындауды және қорғауды қамтиды.</w:t>
      </w:r>
    </w:p>
    <w:p w:rsidR="00AA3F15" w:rsidRDefault="00307AC7">
      <w:pPr>
        <w:ind w:firstLine="709"/>
        <w:jc w:val="both"/>
        <w:rPr>
          <w:color w:val="000000"/>
          <w:sz w:val="28"/>
          <w:lang w:val="kk-KZ"/>
        </w:rPr>
      </w:pPr>
      <w:r w:rsidRPr="008B655E">
        <w:rPr>
          <w:color w:val="000000"/>
          <w:sz w:val="28"/>
          <w:lang w:val="kk-KZ"/>
        </w:rPr>
        <w:t xml:space="preserve">Медициналық білім беру бағдарламалары бойынша білім алушыларды қорытынды аттестаттау Қазақстан Республикасы Денсаулық сақтау министрінің 2020 жылғы 11 желтоқсандағы № ҚР ДСМ-249/2020 бұйрығымен (Нормативтік құқықтық актілерді </w:t>
      </w:r>
      <w:r w:rsidRPr="000533F9">
        <w:rPr>
          <w:color w:val="000000"/>
          <w:sz w:val="28"/>
          <w:lang w:val="kk-KZ"/>
        </w:rPr>
        <w:t>мемлекеттік тіркеу тізілімінде № 21763 болып тіркелген) бекітілген Денсаулық сақтау</w:t>
      </w:r>
      <w:r w:rsidRPr="008B655E">
        <w:rPr>
          <w:color w:val="000000"/>
          <w:sz w:val="28"/>
          <w:lang w:val="kk-KZ"/>
        </w:rPr>
        <w:t xml:space="preserve">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қағидаларына сәйкес жүзеге асырылады.</w:t>
      </w:r>
    </w:p>
    <w:p w:rsidR="00AA3F15" w:rsidRDefault="00307AC7">
      <w:pPr>
        <w:ind w:firstLine="709"/>
        <w:jc w:val="both"/>
        <w:rPr>
          <w:color w:val="000000"/>
          <w:sz w:val="28"/>
          <w:lang w:val="kk-KZ"/>
        </w:rPr>
      </w:pPr>
      <w:r w:rsidRPr="008B655E">
        <w:rPr>
          <w:color w:val="000000"/>
          <w:sz w:val="28"/>
          <w:lang w:val="kk-KZ"/>
        </w:rPr>
        <w:t>Қорытынды аттестаттау оны өткізудің алдын ала бекітілген кестесі бойынша өткізіледі.</w:t>
      </w:r>
    </w:p>
    <w:p w:rsidR="00AA3F15" w:rsidRDefault="00307AC7">
      <w:pPr>
        <w:ind w:firstLine="709"/>
        <w:jc w:val="both"/>
        <w:rPr>
          <w:color w:val="000000"/>
          <w:sz w:val="28"/>
          <w:lang w:val="kk-KZ"/>
        </w:rPr>
      </w:pPr>
      <w:r w:rsidRPr="008B655E">
        <w:rPr>
          <w:color w:val="000000"/>
          <w:sz w:val="28"/>
          <w:lang w:val="kk-KZ"/>
        </w:rPr>
        <w:t xml:space="preserve">Қорытынды аттестаттауға академиялық қарызы жоқ және Қазақстан Республикасы </w:t>
      </w:r>
      <w:r>
        <w:rPr>
          <w:color w:val="000000"/>
          <w:sz w:val="28"/>
          <w:lang w:val="kk-KZ"/>
        </w:rPr>
        <w:t>Білім және ғылым министрінің 2022</w:t>
      </w:r>
      <w:r w:rsidRPr="008B655E">
        <w:rPr>
          <w:color w:val="000000"/>
          <w:sz w:val="28"/>
          <w:lang w:val="kk-KZ"/>
        </w:rPr>
        <w:t xml:space="preserve"> жылғы 3 </w:t>
      </w:r>
      <w:r>
        <w:rPr>
          <w:color w:val="000000"/>
          <w:sz w:val="28"/>
          <w:lang w:val="kk-KZ"/>
        </w:rPr>
        <w:t>тамыз</w:t>
      </w:r>
      <w:r w:rsidRPr="008B655E">
        <w:rPr>
          <w:color w:val="000000"/>
          <w:sz w:val="28"/>
          <w:lang w:val="kk-KZ"/>
        </w:rPr>
        <w:t xml:space="preserve">дағы </w:t>
      </w:r>
      <w:r>
        <w:rPr>
          <w:color w:val="000000"/>
          <w:sz w:val="28"/>
          <w:lang w:val="kk-KZ"/>
        </w:rPr>
        <w:t xml:space="preserve">               </w:t>
      </w:r>
      <w:r w:rsidRPr="008B655E">
        <w:rPr>
          <w:color w:val="000000"/>
          <w:sz w:val="28"/>
          <w:lang w:val="kk-KZ"/>
        </w:rPr>
        <w:t xml:space="preserve">№ </w:t>
      </w:r>
      <w:r>
        <w:rPr>
          <w:color w:val="000000"/>
          <w:sz w:val="28"/>
          <w:lang w:val="kk-KZ"/>
        </w:rPr>
        <w:t>348</w:t>
      </w:r>
      <w:r w:rsidRPr="008B655E">
        <w:rPr>
          <w:color w:val="000000"/>
          <w:sz w:val="28"/>
          <w:lang w:val="kk-KZ"/>
        </w:rPr>
        <w:t xml:space="preserve"> бұйрығымен (Нормативтік құқықтық актілерді мемлекеттік тіркеу тізілімінде № </w:t>
      </w:r>
      <w:r>
        <w:rPr>
          <w:color w:val="000000"/>
          <w:sz w:val="28"/>
          <w:lang w:val="kk-KZ"/>
        </w:rPr>
        <w:t>29031</w:t>
      </w:r>
      <w:r w:rsidRPr="008B655E">
        <w:rPr>
          <w:color w:val="000000"/>
          <w:sz w:val="28"/>
          <w:lang w:val="kk-KZ"/>
        </w:rPr>
        <w:t xml:space="preserve"> болып тіркелген) бекітілген техникалық және кәсіптік, орта білімнен кейінгі білімнің мемлекеттік жалпыға міндетті стандарттарының (бұдан әрі – МЖМБС) талаптарына сәйкес білім беру бағдарламаларын толық көлемде меңгерген білім алушылар жіберіледі.</w:t>
      </w:r>
    </w:p>
    <w:p w:rsidR="00AA3F15" w:rsidRDefault="00307AC7">
      <w:pPr>
        <w:ind w:firstLine="709"/>
        <w:jc w:val="both"/>
        <w:rPr>
          <w:color w:val="000000"/>
          <w:sz w:val="28"/>
          <w:lang w:val="kk-KZ"/>
        </w:rPr>
      </w:pPr>
      <w:r w:rsidRPr="000533F9">
        <w:rPr>
          <w:color w:val="000000"/>
          <w:sz w:val="28"/>
          <w:lang w:val="kk-KZ"/>
        </w:rPr>
        <w:lastRenderedPageBreak/>
        <w:t>Білім алушыларды қорытынды аттестаттауға жіберу білім беру ұйымы басшысының бұйрығымен ресімделеді.</w:t>
      </w:r>
    </w:p>
    <w:p w:rsidR="00AA3F15" w:rsidRDefault="00307AC7">
      <w:pPr>
        <w:ind w:firstLine="709"/>
        <w:jc w:val="both"/>
        <w:rPr>
          <w:color w:val="000000"/>
          <w:sz w:val="28"/>
          <w:lang w:val="kk-KZ"/>
        </w:rPr>
      </w:pPr>
      <w:r w:rsidRPr="000533F9">
        <w:rPr>
          <w:color w:val="000000"/>
          <w:sz w:val="28"/>
          <w:lang w:val="kk-KZ"/>
        </w:rPr>
        <w:t>ҚО арқылы қорытынды аттестаттауды өткізу кезінде білім беру ұйымы білім алушылардың жеке басын сәйкестендіруді қамтамасыз етеді, оның тәсілін ұйым дербес таңдайды және</w:t>
      </w:r>
      <w:r w:rsidRPr="008B655E">
        <w:rPr>
          <w:color w:val="000000"/>
          <w:sz w:val="28"/>
          <w:lang w:val="kk-KZ"/>
        </w:rPr>
        <w:t xml:space="preserve"> оны өткізу тәртібінің сақталуын бақылайды.</w:t>
      </w:r>
    </w:p>
    <w:p w:rsidR="00AA3F15" w:rsidRDefault="00307AC7">
      <w:pPr>
        <w:ind w:firstLine="709"/>
        <w:jc w:val="both"/>
        <w:rPr>
          <w:color w:val="000000"/>
          <w:sz w:val="28"/>
          <w:lang w:val="kk-KZ"/>
        </w:rPr>
      </w:pPr>
      <w:r w:rsidRPr="008B655E">
        <w:rPr>
          <w:color w:val="000000"/>
          <w:sz w:val="28"/>
          <w:lang w:val="kk-KZ"/>
        </w:rPr>
        <w:t>Білім алушыларды сәйкестендіру білім алушының жеке басын бейне камера алдында ашық түрде ұсынылған жеке басын куәландыратын құжаттың деректерімен визуалды салыстыру арқылы жүзеге асырылады. Білім алушылар байланыс жабдықтары мен арналарына қойылатын техникалық талаптар туралы алдын ала хабардар етіледі. Білім беру ұйымы білім алушылардың техникалық мүмкіндігіне байланысты алдын ала тексеру арқылы көз жеткізеді.</w:t>
      </w:r>
    </w:p>
    <w:p w:rsidR="00AA3F15" w:rsidRDefault="00307AC7">
      <w:pPr>
        <w:ind w:firstLine="709"/>
        <w:jc w:val="both"/>
        <w:rPr>
          <w:color w:val="000000"/>
          <w:sz w:val="28"/>
          <w:lang w:val="kk-KZ"/>
        </w:rPr>
      </w:pPr>
      <w:r w:rsidRPr="008B655E">
        <w:rPr>
          <w:color w:val="000000"/>
          <w:sz w:val="28"/>
          <w:lang w:val="kk-KZ"/>
        </w:rPr>
        <w:t>Компьютерлік тестілеу ақпараттық жүйелерге енгізілген құралдардың көмегімен немесе жеке құралдардың көмегімен өткізіледі. Тестілеу процесі автоматтандырылған. Тестілеу нәтижелерін автоматтандырылған өңдеу және сақтау қамтамасыз етіледі.</w:t>
      </w:r>
    </w:p>
    <w:p w:rsidR="00AA3F15" w:rsidRDefault="00307AC7">
      <w:pPr>
        <w:ind w:firstLine="709"/>
        <w:jc w:val="both"/>
        <w:rPr>
          <w:color w:val="000000"/>
          <w:sz w:val="28"/>
          <w:lang w:val="kk-KZ"/>
        </w:rPr>
      </w:pPr>
      <w:r w:rsidRPr="0022623B">
        <w:rPr>
          <w:color w:val="000000"/>
          <w:spacing w:val="2"/>
          <w:sz w:val="28"/>
          <w:szCs w:val="20"/>
          <w:lang w:val="kk-KZ"/>
        </w:rPr>
        <w:t>24. Дипломдық жобаны (жұмысты) жұмысшы біліктілігі бойынша білім алатын студенттер, сондай-ақ жаратылыстану-ғылыми, гуманитарлық, экономикалық және шығармашылық мамандықтар бойынша білім алушылар орындайды және ол бітірушілердің арнайы теориялық білімі мен практикалық дағдыларын жүйелеуге, қорытындылауға және тексеруге бағытталған.</w:t>
      </w:r>
    </w:p>
    <w:p w:rsidR="00AA3F15" w:rsidRDefault="00307AC7">
      <w:pPr>
        <w:ind w:firstLine="709"/>
        <w:jc w:val="both"/>
        <w:rPr>
          <w:color w:val="000000"/>
          <w:sz w:val="56"/>
          <w:lang w:val="kk-KZ"/>
        </w:rPr>
      </w:pPr>
      <w:r w:rsidRPr="0022623B">
        <w:rPr>
          <w:color w:val="000000"/>
          <w:spacing w:val="2"/>
          <w:sz w:val="28"/>
          <w:szCs w:val="20"/>
          <w:lang w:val="kk-KZ"/>
        </w:rPr>
        <w:t>Дипломдық жобаны (жұмысты) орта буын маманын, қолданбалы бакалавр дайындау кезінде техникалық, технологиялық және шаруашылық мамандықтар бойынша білім алатын студенттер орындайды, және ол кейбір техникалық құралдар мен технологиялар жасауды немесе олардың есебін болжайды.</w:t>
      </w:r>
    </w:p>
    <w:p w:rsidR="00AA3F15" w:rsidRDefault="00307AC7">
      <w:pPr>
        <w:ind w:firstLine="709"/>
        <w:jc w:val="both"/>
        <w:rPr>
          <w:color w:val="000000"/>
          <w:sz w:val="28"/>
          <w:lang w:val="kk-KZ"/>
        </w:rPr>
      </w:pPr>
      <w:r w:rsidRPr="00E71BBB">
        <w:rPr>
          <w:color w:val="000000"/>
          <w:sz w:val="28"/>
          <w:lang w:val="kk-KZ"/>
        </w:rPr>
        <w:t xml:space="preserve">25. </w:t>
      </w:r>
      <w:r w:rsidRPr="008B655E">
        <w:rPr>
          <w:color w:val="000000"/>
          <w:sz w:val="28"/>
          <w:lang w:val="kk-KZ"/>
        </w:rPr>
        <w:t>Білім беру ұйымдарында білім алушыларды қорытынды аттестаттауды өткізу үшін білім беру ұйымы басшысының бұйрығымен қорытынды аттестаттау комиссиясы құрылады.</w:t>
      </w:r>
    </w:p>
    <w:p w:rsidR="00AA3F15" w:rsidRDefault="00307AC7">
      <w:pPr>
        <w:ind w:firstLine="709"/>
        <w:jc w:val="both"/>
        <w:rPr>
          <w:color w:val="000000"/>
          <w:sz w:val="28"/>
          <w:lang w:val="kk-KZ"/>
        </w:rPr>
      </w:pPr>
      <w:r w:rsidRPr="00E4439C">
        <w:rPr>
          <w:color w:val="000000"/>
          <w:sz w:val="28"/>
          <w:lang w:val="kk-KZ"/>
        </w:rPr>
        <w:t>Қорытынды аттестаттау комиссиясының құрамы дауыс беру құқығынсыз хатшыны қоса алғанда кәсіпорындардың білікті мамандарынан, арнайы пәндер оқытушыларынан, өндірістік оқыту шеберлерінен және оқу орнын басқарудың алқалы органдары өкілдерінен, яғн</w:t>
      </w:r>
      <w:r>
        <w:rPr>
          <w:color w:val="000000"/>
          <w:sz w:val="28"/>
          <w:lang w:val="kk-KZ"/>
        </w:rPr>
        <w:t xml:space="preserve">и жұмыс берушілер өкілдерінен </w:t>
      </w:r>
      <w:r w:rsidRPr="002A0B1F">
        <w:rPr>
          <w:color w:val="000000"/>
          <w:sz w:val="28"/>
          <w:lang w:val="kk-KZ"/>
        </w:rPr>
        <w:t>60% - дан кем емес және техникалық және кәсіптік, орта білімнен кейінгі білім беру ұйымдарының өкілдерінен 40% - дан артық емес арақатынасында құрылады.</w:t>
      </w:r>
    </w:p>
    <w:p w:rsidR="00AA3F15" w:rsidRDefault="00307AC7">
      <w:pPr>
        <w:ind w:firstLine="709"/>
        <w:jc w:val="both"/>
        <w:rPr>
          <w:color w:val="000000"/>
          <w:sz w:val="28"/>
          <w:lang w:val="kk-KZ"/>
        </w:rPr>
      </w:pPr>
      <w:r w:rsidRPr="000533F9">
        <w:rPr>
          <w:color w:val="000000"/>
          <w:sz w:val="28"/>
          <w:lang w:val="kk-KZ"/>
        </w:rPr>
        <w:t>Қорытынды аттестаттау комиссиясы (бұдан әрі – комиссия) дауыс беру құқығы жоқ хатшыны қоспағанда, комиссия төрағасын, комиссия мүшелерін қоса алғанда, өкілдерінің тақ санынан тұрады.</w:t>
      </w:r>
    </w:p>
    <w:p w:rsidR="00AA3F15" w:rsidRDefault="00307AC7">
      <w:pPr>
        <w:ind w:firstLine="709"/>
        <w:jc w:val="both"/>
        <w:rPr>
          <w:color w:val="000000"/>
          <w:sz w:val="28"/>
          <w:lang w:val="kk-KZ"/>
        </w:rPr>
      </w:pPr>
      <w:r w:rsidRPr="000533F9">
        <w:rPr>
          <w:color w:val="000000"/>
          <w:sz w:val="28"/>
          <w:lang w:val="kk-KZ"/>
        </w:rPr>
        <w:t>Медициналық білім беру бағдарламалары бойынша комиссиясының құрамына қосымша денсаулық</w:t>
      </w:r>
      <w:r w:rsidRPr="008B655E">
        <w:rPr>
          <w:color w:val="000000"/>
          <w:sz w:val="28"/>
          <w:lang w:val="kk-KZ"/>
        </w:rPr>
        <w:t xml:space="preserve"> сақтау саласындағы уәкілетті орган аккредиттеген білім алушылардың білімі мен дағдыларын бағалауды жүзеге асыратын ұйымдардың өкілдері кіреді.</w:t>
      </w:r>
    </w:p>
    <w:p w:rsidR="00AA3F15" w:rsidRDefault="00307AC7">
      <w:pPr>
        <w:ind w:firstLine="709"/>
        <w:jc w:val="both"/>
        <w:rPr>
          <w:color w:val="000000"/>
          <w:spacing w:val="2"/>
          <w:sz w:val="28"/>
          <w:szCs w:val="20"/>
          <w:shd w:val="clear" w:color="auto" w:fill="FFFFFF"/>
          <w:lang w:val="kk-KZ"/>
        </w:rPr>
      </w:pPr>
      <w:r w:rsidRPr="006F3DA8">
        <w:rPr>
          <w:color w:val="000000"/>
          <w:spacing w:val="2"/>
          <w:sz w:val="28"/>
          <w:szCs w:val="20"/>
          <w:shd w:val="clear" w:color="auto" w:fill="FFFFFF"/>
          <w:lang w:val="kk-KZ"/>
        </w:rPr>
        <w:t>26. Комиссия қорытынды аттестаттауды өткізу кезеңінде қорытынды аттестаттауды өткізуге бір ай қалғанда құрылады.</w:t>
      </w:r>
    </w:p>
    <w:p w:rsidR="00AA3F15" w:rsidRDefault="00307AC7">
      <w:pPr>
        <w:ind w:firstLine="709"/>
        <w:jc w:val="both"/>
        <w:rPr>
          <w:color w:val="000000"/>
          <w:spacing w:val="2"/>
          <w:sz w:val="28"/>
          <w:szCs w:val="20"/>
          <w:lang w:val="kk-KZ"/>
        </w:rPr>
      </w:pPr>
      <w:r w:rsidRPr="00A90933">
        <w:rPr>
          <w:color w:val="000000"/>
          <w:spacing w:val="2"/>
          <w:sz w:val="28"/>
          <w:szCs w:val="20"/>
          <w:lang w:val="kk-KZ"/>
        </w:rPr>
        <w:t>27. Комиссия:</w:t>
      </w:r>
    </w:p>
    <w:p w:rsidR="00AA3F15" w:rsidRDefault="00307AC7">
      <w:pPr>
        <w:ind w:firstLine="709"/>
        <w:jc w:val="both"/>
        <w:rPr>
          <w:color w:val="000000"/>
          <w:spacing w:val="2"/>
          <w:sz w:val="28"/>
          <w:szCs w:val="20"/>
          <w:lang w:val="kk-KZ"/>
        </w:rPr>
      </w:pPr>
      <w:r w:rsidRPr="00A90933">
        <w:rPr>
          <w:color w:val="000000"/>
          <w:spacing w:val="2"/>
          <w:sz w:val="28"/>
          <w:szCs w:val="20"/>
          <w:lang w:val="kk-KZ"/>
        </w:rPr>
        <w:lastRenderedPageBreak/>
        <w:t>1) техникалық және кәсіптік, орта білімнен кейінгі білім берудің білім беру бағдарламаларында белгіленген білім алушылардың теориялық және практикалық даярлық деңгейінің сәйкестігін;</w:t>
      </w:r>
    </w:p>
    <w:p w:rsidR="00AA3F15" w:rsidRDefault="00307AC7">
      <w:pPr>
        <w:ind w:firstLine="709"/>
        <w:jc w:val="both"/>
        <w:rPr>
          <w:color w:val="000000"/>
          <w:spacing w:val="2"/>
          <w:sz w:val="40"/>
          <w:szCs w:val="20"/>
          <w:shd w:val="clear" w:color="auto" w:fill="FFFFFF"/>
          <w:lang w:val="kk-KZ"/>
        </w:rPr>
      </w:pPr>
      <w:r w:rsidRPr="00A90933">
        <w:rPr>
          <w:color w:val="000000"/>
          <w:spacing w:val="2"/>
          <w:sz w:val="28"/>
          <w:szCs w:val="20"/>
          <w:lang w:val="kk-KZ"/>
        </w:rPr>
        <w:t>2) білім алушылардың өндірістік оқыту, жалпы кәсіптік және арнайы пәндер және (немесе) кәсіптік модульдер бойынша нақты білім, іскерлік деңгейін және практикалық дағдыларын, кәсіптер (мамандықтар) бойынша оқу бағдарламалары мен біліктілік сипаттамаларының талаптарына сәйкестігін айқындайды.</w:t>
      </w:r>
    </w:p>
    <w:p w:rsidR="00AA3F15" w:rsidRDefault="00307AC7">
      <w:pPr>
        <w:ind w:firstLine="709"/>
        <w:jc w:val="both"/>
        <w:rPr>
          <w:color w:val="000000"/>
          <w:spacing w:val="2"/>
          <w:sz w:val="52"/>
          <w:szCs w:val="20"/>
          <w:shd w:val="clear" w:color="auto" w:fill="FFFFFF"/>
          <w:lang w:val="kk-KZ"/>
        </w:rPr>
      </w:pPr>
      <w:r w:rsidRPr="00686F1B">
        <w:rPr>
          <w:color w:val="000000"/>
          <w:spacing w:val="2"/>
          <w:sz w:val="28"/>
          <w:szCs w:val="20"/>
          <w:shd w:val="clear" w:color="auto" w:fill="FFFFFF"/>
          <w:lang w:val="kk-KZ"/>
        </w:rPr>
        <w:t>28. Комиссия отырыстарының ұзақтығы күніне 6 сағаттан аспайды.</w:t>
      </w:r>
    </w:p>
    <w:p w:rsidR="00AA3F15" w:rsidRDefault="00307AC7">
      <w:pPr>
        <w:ind w:firstLine="709"/>
        <w:jc w:val="both"/>
        <w:rPr>
          <w:color w:val="000000"/>
          <w:spacing w:val="2"/>
          <w:sz w:val="28"/>
          <w:szCs w:val="20"/>
          <w:shd w:val="clear" w:color="auto" w:fill="FFFFFF"/>
          <w:lang w:val="kk-KZ"/>
        </w:rPr>
      </w:pPr>
      <w:r w:rsidRPr="00407C68">
        <w:rPr>
          <w:color w:val="000000"/>
          <w:sz w:val="28"/>
          <w:lang w:val="kk-KZ"/>
        </w:rPr>
        <w:t xml:space="preserve">29. </w:t>
      </w:r>
      <w:r w:rsidRPr="008B655E">
        <w:rPr>
          <w:color w:val="000000"/>
          <w:spacing w:val="2"/>
          <w:sz w:val="28"/>
          <w:szCs w:val="20"/>
          <w:shd w:val="clear" w:color="auto" w:fill="FFFFFF"/>
          <w:lang w:val="kk-KZ"/>
        </w:rPr>
        <w:t>Техникалық және кәсіптік, орта білімнен кейінгі білім беру ұйымдарындағы білім алушыларды қорытынды аттестаттау, оның ішінде ҚО арқылы қорытынды атттестаттау оқу процесінің кестесінде көрсетілген мерзімде оқу жұмыс жоспарларының нысандары бойынша өткізіледі.</w:t>
      </w:r>
    </w:p>
    <w:p w:rsidR="00AA3F15" w:rsidRDefault="00307AC7">
      <w:pPr>
        <w:ind w:firstLine="709"/>
        <w:jc w:val="both"/>
        <w:rPr>
          <w:color w:val="000000"/>
          <w:spacing w:val="2"/>
          <w:sz w:val="28"/>
          <w:szCs w:val="20"/>
          <w:shd w:val="clear" w:color="auto" w:fill="FFFFFF"/>
          <w:lang w:val="kk-KZ"/>
        </w:rPr>
      </w:pPr>
      <w:r w:rsidRPr="008B655E">
        <w:rPr>
          <w:color w:val="000000"/>
          <w:spacing w:val="2"/>
          <w:sz w:val="28"/>
          <w:szCs w:val="20"/>
          <w:shd w:val="clear" w:color="auto" w:fill="FFFFFF"/>
          <w:lang w:val="kk-KZ"/>
        </w:rPr>
        <w:t>Медициналық білім беру бағдарламалары бойынша білім алушыларды қорытынды аттестаттау медициналық білім беру бағдарламалары бойынша білім алушылардың білімі мен дағдыларын бағалау бойынша денсаулық сақтау саласындағы уәкілетті орган аккредиттеген ұйымдармен келісілген мерзімде өткізіледі.</w:t>
      </w:r>
    </w:p>
    <w:p w:rsidR="00AA3F15" w:rsidRDefault="00307AC7">
      <w:pPr>
        <w:ind w:firstLine="709"/>
        <w:jc w:val="both"/>
        <w:rPr>
          <w:color w:val="000000"/>
          <w:spacing w:val="2"/>
          <w:sz w:val="28"/>
          <w:szCs w:val="20"/>
          <w:shd w:val="clear" w:color="auto" w:fill="FFFFFF"/>
          <w:lang w:val="kk-KZ"/>
        </w:rPr>
      </w:pPr>
      <w:r w:rsidRPr="008B655E">
        <w:rPr>
          <w:color w:val="000000"/>
          <w:spacing w:val="2"/>
          <w:sz w:val="28"/>
          <w:szCs w:val="20"/>
          <w:shd w:val="clear" w:color="auto" w:fill="FFFFFF"/>
          <w:lang w:val="kk-KZ"/>
        </w:rPr>
        <w:t>Білім беру ұйымдарында ҚО арқылы қорытынды аттестаттау өткізу үшін орынжайлар:</w:t>
      </w:r>
    </w:p>
    <w:p w:rsidR="00AA3F15" w:rsidRDefault="00307AC7">
      <w:pPr>
        <w:ind w:firstLine="709"/>
        <w:jc w:val="both"/>
        <w:rPr>
          <w:color w:val="000000"/>
          <w:spacing w:val="2"/>
          <w:sz w:val="28"/>
          <w:szCs w:val="20"/>
          <w:shd w:val="clear" w:color="auto" w:fill="FFFFFF"/>
          <w:lang w:val="kk-KZ"/>
        </w:rPr>
      </w:pPr>
      <w:r w:rsidRPr="008B655E">
        <w:rPr>
          <w:color w:val="000000"/>
          <w:spacing w:val="2"/>
          <w:sz w:val="28"/>
          <w:szCs w:val="20"/>
          <w:shd w:val="clear" w:color="auto" w:fill="FFFFFF"/>
          <w:lang w:val="kk-KZ"/>
        </w:rPr>
        <w:t>1) білім алушыларды үздіксіз бейне және аудио бақылау, бейнежазба жүргізуді;</w:t>
      </w:r>
    </w:p>
    <w:p w:rsidR="00AA3F15" w:rsidRDefault="00307AC7">
      <w:pPr>
        <w:ind w:firstLine="709"/>
        <w:jc w:val="both"/>
        <w:rPr>
          <w:color w:val="000000"/>
          <w:spacing w:val="2"/>
          <w:sz w:val="28"/>
          <w:szCs w:val="20"/>
          <w:shd w:val="clear" w:color="auto" w:fill="FFFFFF"/>
          <w:lang w:val="kk-KZ"/>
        </w:rPr>
      </w:pPr>
      <w:r w:rsidRPr="008B655E">
        <w:rPr>
          <w:color w:val="000000"/>
          <w:spacing w:val="2"/>
          <w:sz w:val="28"/>
          <w:szCs w:val="20"/>
          <w:shd w:val="clear" w:color="auto" w:fill="FFFFFF"/>
          <w:lang w:val="kk-KZ"/>
        </w:rPr>
        <w:t>2) дипломдық жобаларды (жұмыстарды) қорғау кезінде білім алушылардың презентациялық материалдарын көрсету мүмкіндігін қамтамасыз ететін қажетті жабдықтар жиынтығымен жарақтандырылады.</w:t>
      </w:r>
    </w:p>
    <w:p w:rsidR="00AA3F15" w:rsidRDefault="00307AC7">
      <w:pPr>
        <w:ind w:firstLine="709"/>
        <w:jc w:val="both"/>
        <w:rPr>
          <w:color w:val="000000"/>
          <w:spacing w:val="2"/>
          <w:sz w:val="28"/>
          <w:szCs w:val="20"/>
          <w:shd w:val="clear" w:color="auto" w:fill="FFFFFF"/>
          <w:lang w:val="kk-KZ"/>
        </w:rPr>
      </w:pPr>
      <w:r w:rsidRPr="008B655E">
        <w:rPr>
          <w:color w:val="000000"/>
          <w:spacing w:val="2"/>
          <w:sz w:val="28"/>
          <w:szCs w:val="20"/>
          <w:shd w:val="clear" w:color="auto" w:fill="FFFFFF"/>
          <w:lang w:val="kk-KZ"/>
        </w:rPr>
        <w:t xml:space="preserve">ҚО арқылы қорытынды аттестаттауға қатысатын білім алушылар рәсімнің тұтастығын қамтамасыз етуге мүмкіндік беретін техникалық </w:t>
      </w:r>
      <w:r w:rsidRPr="000533F9">
        <w:rPr>
          <w:color w:val="000000"/>
          <w:spacing w:val="2"/>
          <w:sz w:val="28"/>
          <w:szCs w:val="20"/>
          <w:shd w:val="clear" w:color="auto" w:fill="FFFFFF"/>
          <w:lang w:val="kk-KZ"/>
        </w:rPr>
        <w:t>құралдармен және бағдарламалармен қамтамасыз етіледі.</w:t>
      </w:r>
    </w:p>
    <w:p w:rsidR="00AA3F15" w:rsidRDefault="00307AC7">
      <w:pPr>
        <w:ind w:firstLine="709"/>
        <w:jc w:val="both"/>
        <w:rPr>
          <w:color w:val="000000"/>
          <w:spacing w:val="2"/>
          <w:sz w:val="28"/>
          <w:szCs w:val="20"/>
          <w:shd w:val="clear" w:color="auto" w:fill="FFFFFF"/>
          <w:lang w:val="kk-KZ"/>
        </w:rPr>
      </w:pPr>
      <w:r w:rsidRPr="000533F9">
        <w:rPr>
          <w:color w:val="000000"/>
          <w:spacing w:val="2"/>
          <w:sz w:val="28"/>
          <w:szCs w:val="20"/>
          <w:shd w:val="clear" w:color="auto" w:fill="FFFFFF"/>
          <w:lang w:val="kk-KZ"/>
        </w:rPr>
        <w:t>ҚО арқылы қорытынды аттестаттау нақты уақыт режимінде (онлайн), оның ішінде білім алушының жеке басын міндетті сәйкестендіруді және кешенді емтихандарды өткізу тәртібінің сақталуын бақылауды жүзеге асыра отырып өткізіледі.</w:t>
      </w:r>
    </w:p>
    <w:p w:rsidR="00AA3F15" w:rsidRDefault="00307AC7">
      <w:pPr>
        <w:ind w:firstLine="709"/>
        <w:jc w:val="both"/>
        <w:rPr>
          <w:color w:val="000000"/>
          <w:spacing w:val="2"/>
          <w:sz w:val="28"/>
          <w:szCs w:val="20"/>
          <w:shd w:val="clear" w:color="auto" w:fill="FFFFFF"/>
          <w:lang w:val="kk-KZ"/>
        </w:rPr>
      </w:pPr>
      <w:r w:rsidRPr="000533F9">
        <w:rPr>
          <w:color w:val="000000"/>
          <w:spacing w:val="2"/>
          <w:sz w:val="28"/>
          <w:szCs w:val="20"/>
          <w:shd w:val="clear" w:color="auto" w:fill="FFFFFF"/>
          <w:lang w:val="kk-KZ"/>
        </w:rPr>
        <w:t>Кешенді емтихандарды компьютерлік тестілеу нысанында өткізуге жол беріледі.</w:t>
      </w:r>
    </w:p>
    <w:p w:rsidR="00AA3F15" w:rsidRDefault="00307AC7">
      <w:pPr>
        <w:ind w:firstLine="709"/>
        <w:jc w:val="both"/>
        <w:rPr>
          <w:color w:val="000000"/>
          <w:spacing w:val="2"/>
          <w:sz w:val="28"/>
          <w:szCs w:val="20"/>
        </w:rPr>
      </w:pPr>
      <w:r w:rsidRPr="00294E2D">
        <w:rPr>
          <w:color w:val="000000"/>
          <w:spacing w:val="2"/>
          <w:sz w:val="28"/>
          <w:szCs w:val="20"/>
        </w:rPr>
        <w:t xml:space="preserve">30. </w:t>
      </w:r>
      <w:proofErr w:type="spellStart"/>
      <w:r w:rsidRPr="008B655E">
        <w:rPr>
          <w:color w:val="000000"/>
          <w:spacing w:val="2"/>
          <w:sz w:val="28"/>
          <w:szCs w:val="20"/>
        </w:rPr>
        <w:t>Комиссияға</w:t>
      </w:r>
      <w:proofErr w:type="spellEnd"/>
      <w:r w:rsidRPr="008B655E">
        <w:rPr>
          <w:color w:val="000000"/>
          <w:spacing w:val="2"/>
          <w:sz w:val="28"/>
          <w:szCs w:val="20"/>
        </w:rPr>
        <w:t xml:space="preserve"> </w:t>
      </w:r>
      <w:proofErr w:type="spellStart"/>
      <w:r w:rsidRPr="008B655E">
        <w:rPr>
          <w:color w:val="000000"/>
          <w:spacing w:val="2"/>
          <w:sz w:val="28"/>
          <w:szCs w:val="20"/>
        </w:rPr>
        <w:t>мынадай</w:t>
      </w:r>
      <w:proofErr w:type="spellEnd"/>
      <w:r w:rsidRPr="008B655E">
        <w:rPr>
          <w:color w:val="000000"/>
          <w:spacing w:val="2"/>
          <w:sz w:val="28"/>
          <w:szCs w:val="20"/>
        </w:rPr>
        <w:t xml:space="preserve"> </w:t>
      </w:r>
      <w:proofErr w:type="spellStart"/>
      <w:r w:rsidRPr="008B655E">
        <w:rPr>
          <w:color w:val="000000"/>
          <w:spacing w:val="2"/>
          <w:sz w:val="28"/>
          <w:szCs w:val="20"/>
        </w:rPr>
        <w:t>материалдар</w:t>
      </w:r>
      <w:proofErr w:type="spellEnd"/>
      <w:r w:rsidRPr="008B655E">
        <w:rPr>
          <w:color w:val="000000"/>
          <w:spacing w:val="2"/>
          <w:sz w:val="28"/>
          <w:szCs w:val="20"/>
        </w:rPr>
        <w:t xml:space="preserve"> мен </w:t>
      </w:r>
      <w:proofErr w:type="spellStart"/>
      <w:r w:rsidRPr="008B655E">
        <w:rPr>
          <w:color w:val="000000"/>
          <w:spacing w:val="2"/>
          <w:sz w:val="28"/>
          <w:szCs w:val="20"/>
        </w:rPr>
        <w:t>құжаттар</w:t>
      </w:r>
      <w:proofErr w:type="spellEnd"/>
      <w:r w:rsidRPr="008B655E">
        <w:rPr>
          <w:color w:val="000000"/>
          <w:spacing w:val="2"/>
          <w:sz w:val="28"/>
          <w:szCs w:val="20"/>
        </w:rPr>
        <w:t xml:space="preserve"> </w:t>
      </w:r>
      <w:proofErr w:type="spellStart"/>
      <w:r w:rsidRPr="008B655E">
        <w:rPr>
          <w:color w:val="000000"/>
          <w:spacing w:val="2"/>
          <w:sz w:val="28"/>
          <w:szCs w:val="20"/>
        </w:rPr>
        <w:t>ұсынылады</w:t>
      </w:r>
      <w:proofErr w:type="spellEnd"/>
      <w:r w:rsidRPr="008B655E">
        <w:rPr>
          <w:color w:val="000000"/>
          <w:spacing w:val="2"/>
          <w:sz w:val="28"/>
          <w:szCs w:val="20"/>
        </w:rPr>
        <w:t>:</w:t>
      </w:r>
    </w:p>
    <w:p w:rsidR="00AA3F15" w:rsidRDefault="00307AC7">
      <w:pPr>
        <w:ind w:firstLine="709"/>
        <w:jc w:val="both"/>
        <w:rPr>
          <w:color w:val="000000"/>
          <w:spacing w:val="2"/>
          <w:sz w:val="28"/>
          <w:szCs w:val="20"/>
        </w:rPr>
      </w:pPr>
      <w:r w:rsidRPr="008B655E">
        <w:rPr>
          <w:color w:val="000000"/>
          <w:spacing w:val="2"/>
          <w:sz w:val="28"/>
          <w:szCs w:val="20"/>
        </w:rPr>
        <w:t xml:space="preserve">1) </w:t>
      </w:r>
      <w:proofErr w:type="spellStart"/>
      <w:r w:rsidRPr="008B655E">
        <w:rPr>
          <w:color w:val="000000"/>
          <w:spacing w:val="2"/>
          <w:sz w:val="28"/>
          <w:szCs w:val="20"/>
        </w:rPr>
        <w:t>мамандық</w:t>
      </w:r>
      <w:proofErr w:type="spellEnd"/>
      <w:r w:rsidRPr="008B655E">
        <w:rPr>
          <w:color w:val="000000"/>
          <w:spacing w:val="2"/>
          <w:sz w:val="28"/>
          <w:szCs w:val="20"/>
        </w:rPr>
        <w:t xml:space="preserve"> </w:t>
      </w:r>
      <w:proofErr w:type="spellStart"/>
      <w:r w:rsidRPr="008B655E">
        <w:rPr>
          <w:color w:val="000000"/>
          <w:spacing w:val="2"/>
          <w:sz w:val="28"/>
          <w:szCs w:val="20"/>
        </w:rPr>
        <w:t>бойынша</w:t>
      </w:r>
      <w:proofErr w:type="spellEnd"/>
      <w:r w:rsidRPr="008B655E">
        <w:rPr>
          <w:color w:val="000000"/>
          <w:spacing w:val="2"/>
          <w:sz w:val="28"/>
          <w:szCs w:val="20"/>
        </w:rPr>
        <w:t xml:space="preserve"> </w:t>
      </w:r>
      <w:proofErr w:type="spellStart"/>
      <w:r w:rsidRPr="008B655E">
        <w:rPr>
          <w:color w:val="000000"/>
          <w:spacing w:val="2"/>
          <w:sz w:val="28"/>
          <w:szCs w:val="20"/>
        </w:rPr>
        <w:t>оқу</w:t>
      </w:r>
      <w:proofErr w:type="spellEnd"/>
      <w:r w:rsidRPr="008B655E">
        <w:rPr>
          <w:color w:val="000000"/>
          <w:spacing w:val="2"/>
          <w:sz w:val="28"/>
          <w:szCs w:val="20"/>
        </w:rPr>
        <w:t xml:space="preserve"> </w:t>
      </w:r>
      <w:proofErr w:type="spellStart"/>
      <w:r w:rsidRPr="008B655E">
        <w:rPr>
          <w:color w:val="000000"/>
          <w:spacing w:val="2"/>
          <w:sz w:val="28"/>
          <w:szCs w:val="20"/>
        </w:rPr>
        <w:t>жұмыс</w:t>
      </w:r>
      <w:proofErr w:type="spellEnd"/>
      <w:r w:rsidRPr="008B655E">
        <w:rPr>
          <w:color w:val="000000"/>
          <w:spacing w:val="2"/>
          <w:sz w:val="28"/>
          <w:szCs w:val="20"/>
        </w:rPr>
        <w:t xml:space="preserve"> </w:t>
      </w:r>
      <w:proofErr w:type="spellStart"/>
      <w:r w:rsidRPr="008B655E">
        <w:rPr>
          <w:color w:val="000000"/>
          <w:spacing w:val="2"/>
          <w:sz w:val="28"/>
          <w:szCs w:val="20"/>
        </w:rPr>
        <w:t>жоспары</w:t>
      </w:r>
      <w:proofErr w:type="spellEnd"/>
      <w:r w:rsidRPr="008B655E">
        <w:rPr>
          <w:color w:val="000000"/>
          <w:spacing w:val="2"/>
          <w:sz w:val="28"/>
          <w:szCs w:val="20"/>
        </w:rPr>
        <w:t>;</w:t>
      </w:r>
    </w:p>
    <w:p w:rsidR="00AA3F15" w:rsidRDefault="00307AC7">
      <w:pPr>
        <w:ind w:firstLine="709"/>
        <w:jc w:val="both"/>
        <w:rPr>
          <w:color w:val="000000"/>
          <w:spacing w:val="2"/>
          <w:sz w:val="28"/>
          <w:szCs w:val="20"/>
        </w:rPr>
      </w:pPr>
      <w:r w:rsidRPr="008B655E">
        <w:rPr>
          <w:color w:val="000000"/>
          <w:spacing w:val="2"/>
          <w:sz w:val="28"/>
          <w:szCs w:val="20"/>
        </w:rPr>
        <w:t xml:space="preserve">2) </w:t>
      </w:r>
      <w:proofErr w:type="spellStart"/>
      <w:r w:rsidRPr="008B655E">
        <w:rPr>
          <w:color w:val="000000"/>
          <w:spacing w:val="2"/>
          <w:sz w:val="28"/>
          <w:szCs w:val="20"/>
        </w:rPr>
        <w:t>техникалық</w:t>
      </w:r>
      <w:proofErr w:type="spellEnd"/>
      <w:r w:rsidRPr="008B655E">
        <w:rPr>
          <w:color w:val="000000"/>
          <w:spacing w:val="2"/>
          <w:sz w:val="28"/>
          <w:szCs w:val="20"/>
        </w:rPr>
        <w:t xml:space="preserve"> </w:t>
      </w:r>
      <w:proofErr w:type="spellStart"/>
      <w:r w:rsidRPr="008B655E">
        <w:rPr>
          <w:color w:val="000000"/>
          <w:spacing w:val="2"/>
          <w:sz w:val="28"/>
          <w:szCs w:val="20"/>
        </w:rPr>
        <w:t>және</w:t>
      </w:r>
      <w:proofErr w:type="spellEnd"/>
      <w:r w:rsidRPr="008B655E">
        <w:rPr>
          <w:color w:val="000000"/>
          <w:spacing w:val="2"/>
          <w:sz w:val="28"/>
          <w:szCs w:val="20"/>
        </w:rPr>
        <w:t xml:space="preserve"> </w:t>
      </w:r>
      <w:proofErr w:type="spellStart"/>
      <w:r w:rsidRPr="008B655E">
        <w:rPr>
          <w:color w:val="000000"/>
          <w:spacing w:val="2"/>
          <w:sz w:val="28"/>
          <w:szCs w:val="20"/>
        </w:rPr>
        <w:t>кәсіптік</w:t>
      </w:r>
      <w:proofErr w:type="spellEnd"/>
      <w:r w:rsidRPr="008B655E">
        <w:rPr>
          <w:color w:val="000000"/>
          <w:spacing w:val="2"/>
          <w:sz w:val="28"/>
          <w:szCs w:val="20"/>
        </w:rPr>
        <w:t xml:space="preserve">, орта </w:t>
      </w:r>
      <w:proofErr w:type="spellStart"/>
      <w:r w:rsidRPr="008B655E">
        <w:rPr>
          <w:color w:val="000000"/>
          <w:spacing w:val="2"/>
          <w:sz w:val="28"/>
          <w:szCs w:val="20"/>
        </w:rPr>
        <w:t>білімнен</w:t>
      </w:r>
      <w:proofErr w:type="spellEnd"/>
      <w:r w:rsidRPr="008B655E">
        <w:rPr>
          <w:color w:val="000000"/>
          <w:spacing w:val="2"/>
          <w:sz w:val="28"/>
          <w:szCs w:val="20"/>
        </w:rPr>
        <w:t xml:space="preserve"> </w:t>
      </w:r>
      <w:proofErr w:type="spellStart"/>
      <w:r w:rsidRPr="008B655E">
        <w:rPr>
          <w:color w:val="000000"/>
          <w:spacing w:val="2"/>
          <w:sz w:val="28"/>
          <w:szCs w:val="20"/>
        </w:rPr>
        <w:t>кейінгі</w:t>
      </w:r>
      <w:proofErr w:type="spellEnd"/>
      <w:r w:rsidRPr="008B655E">
        <w:rPr>
          <w:color w:val="000000"/>
          <w:spacing w:val="2"/>
          <w:sz w:val="28"/>
          <w:szCs w:val="20"/>
        </w:rPr>
        <w:t xml:space="preserve"> </w:t>
      </w:r>
      <w:proofErr w:type="spellStart"/>
      <w:r w:rsidRPr="008B655E">
        <w:rPr>
          <w:color w:val="000000"/>
          <w:spacing w:val="2"/>
          <w:sz w:val="28"/>
          <w:szCs w:val="20"/>
        </w:rPr>
        <w:t>білім</w:t>
      </w:r>
      <w:proofErr w:type="spellEnd"/>
      <w:r w:rsidRPr="008B655E">
        <w:rPr>
          <w:color w:val="000000"/>
          <w:spacing w:val="2"/>
          <w:sz w:val="28"/>
          <w:szCs w:val="20"/>
        </w:rPr>
        <w:t xml:space="preserve"> беру </w:t>
      </w:r>
      <w:proofErr w:type="spellStart"/>
      <w:r w:rsidRPr="008B655E">
        <w:rPr>
          <w:color w:val="000000"/>
          <w:spacing w:val="2"/>
          <w:sz w:val="28"/>
          <w:szCs w:val="20"/>
        </w:rPr>
        <w:t>ұйымы</w:t>
      </w:r>
      <w:proofErr w:type="spellEnd"/>
      <w:r w:rsidRPr="008B655E">
        <w:rPr>
          <w:color w:val="000000"/>
          <w:spacing w:val="2"/>
          <w:sz w:val="28"/>
          <w:szCs w:val="20"/>
        </w:rPr>
        <w:t xml:space="preserve"> </w:t>
      </w:r>
      <w:proofErr w:type="spellStart"/>
      <w:r w:rsidRPr="008B655E">
        <w:rPr>
          <w:color w:val="000000"/>
          <w:spacing w:val="2"/>
          <w:sz w:val="28"/>
          <w:szCs w:val="20"/>
        </w:rPr>
        <w:t>басшысының</w:t>
      </w:r>
      <w:proofErr w:type="spellEnd"/>
      <w:r w:rsidRPr="008B655E">
        <w:rPr>
          <w:color w:val="000000"/>
          <w:spacing w:val="2"/>
          <w:sz w:val="28"/>
          <w:szCs w:val="20"/>
        </w:rPr>
        <w:t xml:space="preserve"> </w:t>
      </w:r>
      <w:proofErr w:type="spellStart"/>
      <w:r w:rsidRPr="008B655E">
        <w:rPr>
          <w:color w:val="000000"/>
          <w:spacing w:val="2"/>
          <w:sz w:val="28"/>
          <w:szCs w:val="20"/>
        </w:rPr>
        <w:t>білім</w:t>
      </w:r>
      <w:proofErr w:type="spellEnd"/>
      <w:r w:rsidRPr="008B655E">
        <w:rPr>
          <w:color w:val="000000"/>
          <w:spacing w:val="2"/>
          <w:sz w:val="28"/>
          <w:szCs w:val="20"/>
        </w:rPr>
        <w:t xml:space="preserve"> </w:t>
      </w:r>
      <w:proofErr w:type="spellStart"/>
      <w:r w:rsidRPr="008B655E">
        <w:rPr>
          <w:color w:val="000000"/>
          <w:spacing w:val="2"/>
          <w:sz w:val="28"/>
          <w:szCs w:val="20"/>
        </w:rPr>
        <w:t>алушыларды</w:t>
      </w:r>
      <w:proofErr w:type="spellEnd"/>
      <w:r w:rsidRPr="008B655E">
        <w:rPr>
          <w:color w:val="000000"/>
          <w:spacing w:val="2"/>
          <w:sz w:val="28"/>
          <w:szCs w:val="20"/>
        </w:rPr>
        <w:t xml:space="preserve"> </w:t>
      </w:r>
      <w:proofErr w:type="spellStart"/>
      <w:r w:rsidRPr="008B655E">
        <w:rPr>
          <w:color w:val="000000"/>
          <w:spacing w:val="2"/>
          <w:sz w:val="28"/>
          <w:szCs w:val="20"/>
        </w:rPr>
        <w:t>қорытынды</w:t>
      </w:r>
      <w:proofErr w:type="spellEnd"/>
      <w:r w:rsidRPr="008B655E">
        <w:rPr>
          <w:color w:val="000000"/>
          <w:spacing w:val="2"/>
          <w:sz w:val="28"/>
          <w:szCs w:val="20"/>
        </w:rPr>
        <w:t xml:space="preserve"> </w:t>
      </w:r>
      <w:proofErr w:type="spellStart"/>
      <w:r w:rsidRPr="008B655E">
        <w:rPr>
          <w:color w:val="000000"/>
          <w:spacing w:val="2"/>
          <w:sz w:val="28"/>
          <w:szCs w:val="20"/>
        </w:rPr>
        <w:t>аттестаттауға</w:t>
      </w:r>
      <w:proofErr w:type="spellEnd"/>
      <w:r w:rsidRPr="008B655E">
        <w:rPr>
          <w:color w:val="000000"/>
          <w:spacing w:val="2"/>
          <w:sz w:val="28"/>
          <w:szCs w:val="20"/>
        </w:rPr>
        <w:t xml:space="preserve"> </w:t>
      </w:r>
      <w:proofErr w:type="spellStart"/>
      <w:r w:rsidRPr="008B655E">
        <w:rPr>
          <w:color w:val="000000"/>
          <w:spacing w:val="2"/>
          <w:sz w:val="28"/>
          <w:szCs w:val="20"/>
        </w:rPr>
        <w:t>жіберу</w:t>
      </w:r>
      <w:proofErr w:type="spellEnd"/>
      <w:r w:rsidRPr="008B655E">
        <w:rPr>
          <w:color w:val="000000"/>
          <w:spacing w:val="2"/>
          <w:sz w:val="28"/>
          <w:szCs w:val="20"/>
        </w:rPr>
        <w:t xml:space="preserve"> </w:t>
      </w:r>
      <w:proofErr w:type="spellStart"/>
      <w:r w:rsidRPr="008B655E">
        <w:rPr>
          <w:color w:val="000000"/>
          <w:spacing w:val="2"/>
          <w:sz w:val="28"/>
          <w:szCs w:val="20"/>
        </w:rPr>
        <w:t>туралы</w:t>
      </w:r>
      <w:proofErr w:type="spellEnd"/>
      <w:r w:rsidRPr="008B655E">
        <w:rPr>
          <w:color w:val="000000"/>
          <w:spacing w:val="2"/>
          <w:sz w:val="28"/>
          <w:szCs w:val="20"/>
        </w:rPr>
        <w:t xml:space="preserve"> </w:t>
      </w:r>
      <w:proofErr w:type="spellStart"/>
      <w:r w:rsidRPr="008B655E">
        <w:rPr>
          <w:color w:val="000000"/>
          <w:spacing w:val="2"/>
          <w:sz w:val="28"/>
          <w:szCs w:val="20"/>
        </w:rPr>
        <w:t>бұйрығы</w:t>
      </w:r>
      <w:proofErr w:type="spellEnd"/>
      <w:r w:rsidRPr="008B655E">
        <w:rPr>
          <w:color w:val="000000"/>
          <w:spacing w:val="2"/>
          <w:sz w:val="28"/>
          <w:szCs w:val="20"/>
        </w:rPr>
        <w:t>;</w:t>
      </w:r>
    </w:p>
    <w:p w:rsidR="00AA3F15" w:rsidRDefault="00307AC7">
      <w:pPr>
        <w:ind w:firstLine="709"/>
        <w:jc w:val="both"/>
        <w:rPr>
          <w:color w:val="000000"/>
          <w:spacing w:val="2"/>
          <w:sz w:val="28"/>
          <w:szCs w:val="20"/>
        </w:rPr>
      </w:pPr>
      <w:r w:rsidRPr="008B655E">
        <w:rPr>
          <w:color w:val="000000"/>
          <w:spacing w:val="2"/>
          <w:sz w:val="28"/>
          <w:szCs w:val="20"/>
        </w:rPr>
        <w:t xml:space="preserve">3) </w:t>
      </w:r>
      <w:proofErr w:type="spellStart"/>
      <w:r w:rsidRPr="008B655E">
        <w:rPr>
          <w:color w:val="000000"/>
          <w:spacing w:val="2"/>
          <w:sz w:val="28"/>
          <w:szCs w:val="20"/>
        </w:rPr>
        <w:t>білім</w:t>
      </w:r>
      <w:proofErr w:type="spellEnd"/>
      <w:r w:rsidRPr="008B655E">
        <w:rPr>
          <w:color w:val="000000"/>
          <w:spacing w:val="2"/>
          <w:sz w:val="28"/>
          <w:szCs w:val="20"/>
        </w:rPr>
        <w:t xml:space="preserve"> </w:t>
      </w:r>
      <w:proofErr w:type="spellStart"/>
      <w:r w:rsidRPr="008B655E">
        <w:rPr>
          <w:color w:val="000000"/>
          <w:spacing w:val="2"/>
          <w:sz w:val="28"/>
          <w:szCs w:val="20"/>
        </w:rPr>
        <w:t>алушылардың</w:t>
      </w:r>
      <w:proofErr w:type="spellEnd"/>
      <w:r w:rsidRPr="008B655E">
        <w:rPr>
          <w:color w:val="000000"/>
          <w:spacing w:val="2"/>
          <w:sz w:val="28"/>
          <w:szCs w:val="20"/>
        </w:rPr>
        <w:t xml:space="preserve"> </w:t>
      </w:r>
      <w:proofErr w:type="spellStart"/>
      <w:r w:rsidRPr="008B655E">
        <w:rPr>
          <w:color w:val="000000"/>
          <w:spacing w:val="2"/>
          <w:sz w:val="28"/>
          <w:szCs w:val="20"/>
        </w:rPr>
        <w:t>қорытынды</w:t>
      </w:r>
      <w:proofErr w:type="spellEnd"/>
      <w:r w:rsidRPr="008B655E">
        <w:rPr>
          <w:color w:val="000000"/>
          <w:spacing w:val="2"/>
          <w:sz w:val="28"/>
          <w:szCs w:val="20"/>
        </w:rPr>
        <w:t xml:space="preserve"> </w:t>
      </w:r>
      <w:proofErr w:type="spellStart"/>
      <w:r w:rsidRPr="008B655E">
        <w:rPr>
          <w:color w:val="000000"/>
          <w:spacing w:val="2"/>
          <w:sz w:val="28"/>
          <w:szCs w:val="20"/>
        </w:rPr>
        <w:t>бағаларының</w:t>
      </w:r>
      <w:proofErr w:type="spellEnd"/>
      <w:r w:rsidRPr="008B655E">
        <w:rPr>
          <w:color w:val="000000"/>
          <w:spacing w:val="2"/>
          <w:sz w:val="28"/>
          <w:szCs w:val="20"/>
        </w:rPr>
        <w:t xml:space="preserve"> </w:t>
      </w:r>
      <w:proofErr w:type="spellStart"/>
      <w:r w:rsidRPr="008B655E">
        <w:rPr>
          <w:color w:val="000000"/>
          <w:spacing w:val="2"/>
          <w:sz w:val="28"/>
          <w:szCs w:val="20"/>
        </w:rPr>
        <w:t>жиынтық</w:t>
      </w:r>
      <w:proofErr w:type="spellEnd"/>
      <w:r w:rsidRPr="008B655E">
        <w:rPr>
          <w:color w:val="000000"/>
          <w:spacing w:val="2"/>
          <w:sz w:val="28"/>
          <w:szCs w:val="20"/>
        </w:rPr>
        <w:t xml:space="preserve"> </w:t>
      </w:r>
      <w:proofErr w:type="spellStart"/>
      <w:r w:rsidRPr="008B655E">
        <w:rPr>
          <w:color w:val="000000"/>
          <w:spacing w:val="2"/>
          <w:sz w:val="28"/>
          <w:szCs w:val="20"/>
        </w:rPr>
        <w:t>ведомосы</w:t>
      </w:r>
      <w:proofErr w:type="spellEnd"/>
      <w:r w:rsidRPr="008B655E">
        <w:rPr>
          <w:color w:val="000000"/>
          <w:spacing w:val="2"/>
          <w:sz w:val="28"/>
          <w:szCs w:val="20"/>
        </w:rPr>
        <w:t>;</w:t>
      </w:r>
    </w:p>
    <w:p w:rsidR="00AA3F15" w:rsidRDefault="00307AC7">
      <w:pPr>
        <w:ind w:firstLine="709"/>
        <w:jc w:val="both"/>
        <w:rPr>
          <w:color w:val="000000"/>
          <w:spacing w:val="2"/>
          <w:sz w:val="28"/>
          <w:szCs w:val="20"/>
        </w:rPr>
      </w:pPr>
      <w:r w:rsidRPr="008B655E">
        <w:rPr>
          <w:color w:val="000000"/>
          <w:spacing w:val="2"/>
          <w:sz w:val="28"/>
          <w:szCs w:val="20"/>
        </w:rPr>
        <w:t xml:space="preserve">4) </w:t>
      </w:r>
      <w:proofErr w:type="spellStart"/>
      <w:r w:rsidRPr="008B655E">
        <w:rPr>
          <w:color w:val="000000"/>
          <w:spacing w:val="2"/>
          <w:sz w:val="28"/>
          <w:szCs w:val="20"/>
        </w:rPr>
        <w:t>оқу</w:t>
      </w:r>
      <w:proofErr w:type="spellEnd"/>
      <w:r w:rsidRPr="008B655E">
        <w:rPr>
          <w:color w:val="000000"/>
          <w:spacing w:val="2"/>
          <w:sz w:val="28"/>
          <w:szCs w:val="20"/>
        </w:rPr>
        <w:t xml:space="preserve"> </w:t>
      </w:r>
      <w:proofErr w:type="spellStart"/>
      <w:r w:rsidRPr="008B655E">
        <w:rPr>
          <w:color w:val="000000"/>
          <w:spacing w:val="2"/>
          <w:sz w:val="28"/>
          <w:szCs w:val="20"/>
        </w:rPr>
        <w:t>бағдарламасына</w:t>
      </w:r>
      <w:proofErr w:type="spellEnd"/>
      <w:r w:rsidRPr="008B655E">
        <w:rPr>
          <w:color w:val="000000"/>
          <w:spacing w:val="2"/>
          <w:sz w:val="28"/>
          <w:szCs w:val="20"/>
        </w:rPr>
        <w:t xml:space="preserve"> </w:t>
      </w:r>
      <w:proofErr w:type="spellStart"/>
      <w:r w:rsidRPr="008B655E">
        <w:rPr>
          <w:color w:val="000000"/>
          <w:spacing w:val="2"/>
          <w:sz w:val="28"/>
          <w:szCs w:val="20"/>
        </w:rPr>
        <w:t>сәйкес</w:t>
      </w:r>
      <w:proofErr w:type="spellEnd"/>
      <w:r w:rsidRPr="008B655E">
        <w:rPr>
          <w:color w:val="000000"/>
          <w:spacing w:val="2"/>
          <w:sz w:val="28"/>
          <w:szCs w:val="20"/>
        </w:rPr>
        <w:t xml:space="preserve"> </w:t>
      </w:r>
      <w:proofErr w:type="spellStart"/>
      <w:r w:rsidRPr="008B655E">
        <w:rPr>
          <w:color w:val="000000"/>
          <w:spacing w:val="2"/>
          <w:sz w:val="28"/>
          <w:szCs w:val="20"/>
        </w:rPr>
        <w:t>қорытынды</w:t>
      </w:r>
      <w:proofErr w:type="spellEnd"/>
      <w:r w:rsidRPr="008B655E">
        <w:rPr>
          <w:color w:val="000000"/>
          <w:spacing w:val="2"/>
          <w:sz w:val="28"/>
          <w:szCs w:val="20"/>
        </w:rPr>
        <w:t xml:space="preserve"> </w:t>
      </w:r>
      <w:proofErr w:type="spellStart"/>
      <w:r w:rsidRPr="008B655E">
        <w:rPr>
          <w:color w:val="000000"/>
          <w:spacing w:val="2"/>
          <w:sz w:val="28"/>
          <w:szCs w:val="20"/>
        </w:rPr>
        <w:t>емтиханға</w:t>
      </w:r>
      <w:proofErr w:type="spellEnd"/>
      <w:r w:rsidRPr="008B655E">
        <w:rPr>
          <w:color w:val="000000"/>
          <w:spacing w:val="2"/>
          <w:sz w:val="28"/>
          <w:szCs w:val="20"/>
        </w:rPr>
        <w:t xml:space="preserve"> </w:t>
      </w:r>
      <w:proofErr w:type="spellStart"/>
      <w:r w:rsidRPr="008B655E">
        <w:rPr>
          <w:color w:val="000000"/>
          <w:spacing w:val="2"/>
          <w:sz w:val="28"/>
          <w:szCs w:val="20"/>
        </w:rPr>
        <w:t>енгізілген</w:t>
      </w:r>
      <w:proofErr w:type="spellEnd"/>
      <w:r w:rsidRPr="008B655E">
        <w:rPr>
          <w:color w:val="000000"/>
          <w:spacing w:val="2"/>
          <w:sz w:val="28"/>
          <w:szCs w:val="20"/>
        </w:rPr>
        <w:t xml:space="preserve"> </w:t>
      </w:r>
      <w:proofErr w:type="spellStart"/>
      <w:r w:rsidRPr="008B655E">
        <w:rPr>
          <w:color w:val="000000"/>
          <w:spacing w:val="2"/>
          <w:sz w:val="28"/>
          <w:szCs w:val="20"/>
        </w:rPr>
        <w:t>емтихан</w:t>
      </w:r>
      <w:proofErr w:type="spellEnd"/>
      <w:r w:rsidRPr="008B655E">
        <w:rPr>
          <w:color w:val="000000"/>
          <w:spacing w:val="2"/>
          <w:sz w:val="28"/>
          <w:szCs w:val="20"/>
        </w:rPr>
        <w:t xml:space="preserve"> </w:t>
      </w:r>
      <w:proofErr w:type="spellStart"/>
      <w:r w:rsidRPr="008B655E">
        <w:rPr>
          <w:color w:val="000000"/>
          <w:spacing w:val="2"/>
          <w:sz w:val="28"/>
          <w:szCs w:val="20"/>
        </w:rPr>
        <w:t>билеттерінің</w:t>
      </w:r>
      <w:proofErr w:type="spellEnd"/>
      <w:r w:rsidRPr="008B655E">
        <w:rPr>
          <w:color w:val="000000"/>
          <w:spacing w:val="2"/>
          <w:sz w:val="28"/>
          <w:szCs w:val="20"/>
        </w:rPr>
        <w:t xml:space="preserve"> </w:t>
      </w:r>
      <w:proofErr w:type="spellStart"/>
      <w:r w:rsidRPr="008B655E">
        <w:rPr>
          <w:color w:val="000000"/>
          <w:spacing w:val="2"/>
          <w:sz w:val="28"/>
          <w:szCs w:val="20"/>
        </w:rPr>
        <w:t>жиынтығы</w:t>
      </w:r>
      <w:proofErr w:type="spellEnd"/>
      <w:r w:rsidRPr="008B655E">
        <w:rPr>
          <w:color w:val="000000"/>
          <w:spacing w:val="2"/>
          <w:sz w:val="28"/>
          <w:szCs w:val="20"/>
        </w:rPr>
        <w:t xml:space="preserve"> мен </w:t>
      </w:r>
      <w:proofErr w:type="spellStart"/>
      <w:r w:rsidRPr="008B655E">
        <w:rPr>
          <w:color w:val="000000"/>
          <w:spacing w:val="2"/>
          <w:sz w:val="28"/>
          <w:szCs w:val="20"/>
        </w:rPr>
        <w:t>сұрақтар</w:t>
      </w:r>
      <w:proofErr w:type="spellEnd"/>
      <w:r w:rsidRPr="008B655E">
        <w:rPr>
          <w:color w:val="000000"/>
          <w:spacing w:val="2"/>
          <w:sz w:val="28"/>
          <w:szCs w:val="20"/>
        </w:rPr>
        <w:t xml:space="preserve"> </w:t>
      </w:r>
      <w:proofErr w:type="spellStart"/>
      <w:r w:rsidRPr="008B655E">
        <w:rPr>
          <w:color w:val="000000"/>
          <w:spacing w:val="2"/>
          <w:sz w:val="28"/>
          <w:szCs w:val="20"/>
        </w:rPr>
        <w:t>тізбесі</w:t>
      </w:r>
      <w:proofErr w:type="spellEnd"/>
      <w:r w:rsidRPr="008B655E">
        <w:rPr>
          <w:color w:val="000000"/>
          <w:spacing w:val="2"/>
          <w:sz w:val="28"/>
          <w:szCs w:val="20"/>
        </w:rPr>
        <w:t>;</w:t>
      </w:r>
    </w:p>
    <w:p w:rsidR="00AA3F15" w:rsidRDefault="00307AC7">
      <w:pPr>
        <w:ind w:firstLine="709"/>
        <w:jc w:val="both"/>
        <w:rPr>
          <w:color w:val="000000"/>
          <w:spacing w:val="2"/>
          <w:sz w:val="28"/>
          <w:szCs w:val="20"/>
        </w:rPr>
      </w:pPr>
      <w:r w:rsidRPr="008B655E">
        <w:rPr>
          <w:color w:val="000000"/>
          <w:spacing w:val="2"/>
          <w:sz w:val="28"/>
          <w:szCs w:val="20"/>
        </w:rPr>
        <w:t xml:space="preserve">5) </w:t>
      </w:r>
      <w:proofErr w:type="spellStart"/>
      <w:r w:rsidRPr="008B655E">
        <w:rPr>
          <w:color w:val="000000"/>
          <w:spacing w:val="2"/>
          <w:sz w:val="28"/>
          <w:szCs w:val="20"/>
        </w:rPr>
        <w:t>денсаулық</w:t>
      </w:r>
      <w:proofErr w:type="spellEnd"/>
      <w:r w:rsidRPr="008B655E">
        <w:rPr>
          <w:color w:val="000000"/>
          <w:spacing w:val="2"/>
          <w:sz w:val="28"/>
          <w:szCs w:val="20"/>
        </w:rPr>
        <w:t xml:space="preserve"> </w:t>
      </w:r>
      <w:proofErr w:type="spellStart"/>
      <w:r w:rsidRPr="008B655E">
        <w:rPr>
          <w:color w:val="000000"/>
          <w:spacing w:val="2"/>
          <w:sz w:val="28"/>
          <w:szCs w:val="20"/>
        </w:rPr>
        <w:t>сақтау</w:t>
      </w:r>
      <w:proofErr w:type="spellEnd"/>
      <w:r w:rsidRPr="008B655E">
        <w:rPr>
          <w:color w:val="000000"/>
          <w:spacing w:val="2"/>
          <w:sz w:val="28"/>
          <w:szCs w:val="20"/>
        </w:rPr>
        <w:t xml:space="preserve"> </w:t>
      </w:r>
      <w:proofErr w:type="spellStart"/>
      <w:r w:rsidRPr="008B655E">
        <w:rPr>
          <w:color w:val="000000"/>
          <w:spacing w:val="2"/>
          <w:sz w:val="28"/>
          <w:szCs w:val="20"/>
        </w:rPr>
        <w:t>кадрларын</w:t>
      </w:r>
      <w:proofErr w:type="spellEnd"/>
      <w:r w:rsidRPr="008B655E">
        <w:rPr>
          <w:color w:val="000000"/>
          <w:spacing w:val="2"/>
          <w:sz w:val="28"/>
          <w:szCs w:val="20"/>
        </w:rPr>
        <w:t xml:space="preserve"> </w:t>
      </w:r>
      <w:proofErr w:type="spellStart"/>
      <w:r w:rsidRPr="008B655E">
        <w:rPr>
          <w:color w:val="000000"/>
          <w:spacing w:val="2"/>
          <w:sz w:val="28"/>
          <w:szCs w:val="20"/>
        </w:rPr>
        <w:t>даярлау</w:t>
      </w:r>
      <w:proofErr w:type="spellEnd"/>
      <w:r w:rsidRPr="008B655E">
        <w:rPr>
          <w:color w:val="000000"/>
          <w:spacing w:val="2"/>
          <w:sz w:val="28"/>
          <w:szCs w:val="20"/>
        </w:rPr>
        <w:t xml:space="preserve"> </w:t>
      </w:r>
      <w:proofErr w:type="spellStart"/>
      <w:r w:rsidRPr="008B655E">
        <w:rPr>
          <w:color w:val="000000"/>
          <w:spacing w:val="2"/>
          <w:sz w:val="28"/>
          <w:szCs w:val="20"/>
        </w:rPr>
        <w:t>бағыты</w:t>
      </w:r>
      <w:proofErr w:type="spellEnd"/>
      <w:r w:rsidRPr="008B655E">
        <w:rPr>
          <w:color w:val="000000"/>
          <w:spacing w:val="2"/>
          <w:sz w:val="28"/>
          <w:szCs w:val="20"/>
        </w:rPr>
        <w:t xml:space="preserve"> </w:t>
      </w:r>
      <w:proofErr w:type="spellStart"/>
      <w:r w:rsidRPr="008B655E">
        <w:rPr>
          <w:color w:val="000000"/>
          <w:spacing w:val="2"/>
          <w:sz w:val="28"/>
          <w:szCs w:val="20"/>
        </w:rPr>
        <w:t>бойынша</w:t>
      </w:r>
      <w:proofErr w:type="spellEnd"/>
      <w:r w:rsidRPr="008B655E">
        <w:rPr>
          <w:color w:val="000000"/>
          <w:spacing w:val="2"/>
          <w:sz w:val="28"/>
          <w:szCs w:val="20"/>
        </w:rPr>
        <w:t xml:space="preserve"> </w:t>
      </w:r>
      <w:proofErr w:type="spellStart"/>
      <w:r w:rsidRPr="008B655E">
        <w:rPr>
          <w:color w:val="000000"/>
          <w:spacing w:val="2"/>
          <w:sz w:val="28"/>
          <w:szCs w:val="20"/>
        </w:rPr>
        <w:t>оқу-әдістемелік</w:t>
      </w:r>
      <w:proofErr w:type="spellEnd"/>
      <w:r w:rsidRPr="008B655E">
        <w:rPr>
          <w:color w:val="000000"/>
          <w:spacing w:val="2"/>
          <w:sz w:val="28"/>
          <w:szCs w:val="20"/>
        </w:rPr>
        <w:t xml:space="preserve"> </w:t>
      </w:r>
      <w:proofErr w:type="spellStart"/>
      <w:r w:rsidRPr="008B655E">
        <w:rPr>
          <w:color w:val="000000"/>
          <w:spacing w:val="2"/>
          <w:sz w:val="28"/>
          <w:szCs w:val="20"/>
        </w:rPr>
        <w:t>бірлестікпен</w:t>
      </w:r>
      <w:proofErr w:type="spellEnd"/>
      <w:r w:rsidRPr="008B655E">
        <w:rPr>
          <w:color w:val="000000"/>
          <w:spacing w:val="2"/>
          <w:sz w:val="28"/>
          <w:szCs w:val="20"/>
        </w:rPr>
        <w:t xml:space="preserve"> </w:t>
      </w:r>
      <w:proofErr w:type="spellStart"/>
      <w:r w:rsidRPr="008B655E">
        <w:rPr>
          <w:color w:val="000000"/>
          <w:spacing w:val="2"/>
          <w:sz w:val="28"/>
          <w:szCs w:val="20"/>
        </w:rPr>
        <w:t>келісілген</w:t>
      </w:r>
      <w:proofErr w:type="spellEnd"/>
      <w:r w:rsidRPr="008B655E">
        <w:rPr>
          <w:color w:val="000000"/>
          <w:spacing w:val="2"/>
          <w:sz w:val="28"/>
          <w:szCs w:val="20"/>
        </w:rPr>
        <w:t xml:space="preserve"> </w:t>
      </w:r>
      <w:proofErr w:type="spellStart"/>
      <w:r w:rsidRPr="008B655E">
        <w:rPr>
          <w:color w:val="000000"/>
          <w:spacing w:val="2"/>
          <w:sz w:val="28"/>
          <w:szCs w:val="20"/>
        </w:rPr>
        <w:t>медициналық</w:t>
      </w:r>
      <w:proofErr w:type="spellEnd"/>
      <w:r w:rsidRPr="008B655E">
        <w:rPr>
          <w:color w:val="000000"/>
          <w:spacing w:val="2"/>
          <w:sz w:val="28"/>
          <w:szCs w:val="20"/>
        </w:rPr>
        <w:t xml:space="preserve"> </w:t>
      </w:r>
      <w:proofErr w:type="spellStart"/>
      <w:r w:rsidRPr="008B655E">
        <w:rPr>
          <w:color w:val="000000"/>
          <w:spacing w:val="2"/>
          <w:sz w:val="28"/>
          <w:szCs w:val="20"/>
        </w:rPr>
        <w:t>білім</w:t>
      </w:r>
      <w:proofErr w:type="spellEnd"/>
      <w:r w:rsidRPr="008B655E">
        <w:rPr>
          <w:color w:val="000000"/>
          <w:spacing w:val="2"/>
          <w:sz w:val="28"/>
          <w:szCs w:val="20"/>
        </w:rPr>
        <w:t xml:space="preserve"> беру </w:t>
      </w:r>
      <w:proofErr w:type="spellStart"/>
      <w:r w:rsidRPr="008B655E">
        <w:rPr>
          <w:color w:val="000000"/>
          <w:spacing w:val="2"/>
          <w:sz w:val="28"/>
          <w:szCs w:val="20"/>
        </w:rPr>
        <w:t>бағдарламалары</w:t>
      </w:r>
      <w:proofErr w:type="spellEnd"/>
      <w:r w:rsidRPr="008B655E">
        <w:rPr>
          <w:color w:val="000000"/>
          <w:spacing w:val="2"/>
          <w:sz w:val="28"/>
          <w:szCs w:val="20"/>
        </w:rPr>
        <w:t xml:space="preserve"> </w:t>
      </w:r>
      <w:proofErr w:type="spellStart"/>
      <w:r w:rsidRPr="008B655E">
        <w:rPr>
          <w:color w:val="000000"/>
          <w:spacing w:val="2"/>
          <w:sz w:val="28"/>
          <w:szCs w:val="20"/>
        </w:rPr>
        <w:t>бойынша</w:t>
      </w:r>
      <w:proofErr w:type="spellEnd"/>
      <w:r w:rsidRPr="008B655E">
        <w:rPr>
          <w:color w:val="000000"/>
          <w:spacing w:val="2"/>
          <w:sz w:val="28"/>
          <w:szCs w:val="20"/>
        </w:rPr>
        <w:t xml:space="preserve"> </w:t>
      </w:r>
      <w:proofErr w:type="spellStart"/>
      <w:r w:rsidRPr="008B655E">
        <w:rPr>
          <w:color w:val="000000"/>
          <w:spacing w:val="2"/>
          <w:sz w:val="28"/>
          <w:szCs w:val="20"/>
        </w:rPr>
        <w:t>білім</w:t>
      </w:r>
      <w:proofErr w:type="spellEnd"/>
      <w:r w:rsidRPr="008B655E">
        <w:rPr>
          <w:color w:val="000000"/>
          <w:spacing w:val="2"/>
          <w:sz w:val="28"/>
          <w:szCs w:val="20"/>
        </w:rPr>
        <w:t xml:space="preserve"> </w:t>
      </w:r>
      <w:proofErr w:type="spellStart"/>
      <w:r w:rsidRPr="008B655E">
        <w:rPr>
          <w:color w:val="000000"/>
          <w:spacing w:val="2"/>
          <w:sz w:val="28"/>
          <w:szCs w:val="20"/>
        </w:rPr>
        <w:lastRenderedPageBreak/>
        <w:t>алушыларға</w:t>
      </w:r>
      <w:proofErr w:type="spellEnd"/>
      <w:r w:rsidRPr="008B655E">
        <w:rPr>
          <w:color w:val="000000"/>
          <w:spacing w:val="2"/>
          <w:sz w:val="28"/>
          <w:szCs w:val="20"/>
        </w:rPr>
        <w:t xml:space="preserve"> </w:t>
      </w:r>
      <w:proofErr w:type="spellStart"/>
      <w:r w:rsidRPr="008B655E">
        <w:rPr>
          <w:color w:val="000000"/>
          <w:spacing w:val="2"/>
          <w:sz w:val="28"/>
          <w:szCs w:val="20"/>
        </w:rPr>
        <w:t>арналған</w:t>
      </w:r>
      <w:proofErr w:type="spellEnd"/>
      <w:r w:rsidRPr="008B655E">
        <w:rPr>
          <w:color w:val="000000"/>
          <w:spacing w:val="2"/>
          <w:sz w:val="28"/>
          <w:szCs w:val="20"/>
        </w:rPr>
        <w:t xml:space="preserve"> тест </w:t>
      </w:r>
      <w:proofErr w:type="spellStart"/>
      <w:r w:rsidRPr="008B655E">
        <w:rPr>
          <w:color w:val="000000"/>
          <w:spacing w:val="2"/>
          <w:sz w:val="28"/>
          <w:szCs w:val="20"/>
        </w:rPr>
        <w:t>тапсырмаларының</w:t>
      </w:r>
      <w:proofErr w:type="spellEnd"/>
      <w:r w:rsidRPr="008B655E">
        <w:rPr>
          <w:color w:val="000000"/>
          <w:spacing w:val="2"/>
          <w:sz w:val="28"/>
          <w:szCs w:val="20"/>
        </w:rPr>
        <w:t xml:space="preserve"> </w:t>
      </w:r>
      <w:proofErr w:type="spellStart"/>
      <w:r w:rsidRPr="008B655E">
        <w:rPr>
          <w:color w:val="000000"/>
          <w:spacing w:val="2"/>
          <w:sz w:val="28"/>
          <w:szCs w:val="20"/>
        </w:rPr>
        <w:t>техникалық</w:t>
      </w:r>
      <w:proofErr w:type="spellEnd"/>
      <w:r w:rsidRPr="008B655E">
        <w:rPr>
          <w:color w:val="000000"/>
          <w:spacing w:val="2"/>
          <w:sz w:val="28"/>
          <w:szCs w:val="20"/>
        </w:rPr>
        <w:t xml:space="preserve"> </w:t>
      </w:r>
      <w:proofErr w:type="spellStart"/>
      <w:r w:rsidRPr="008B655E">
        <w:rPr>
          <w:color w:val="000000"/>
          <w:spacing w:val="2"/>
          <w:sz w:val="28"/>
          <w:szCs w:val="20"/>
        </w:rPr>
        <w:t>ерекшеліктері</w:t>
      </w:r>
      <w:proofErr w:type="spellEnd"/>
      <w:r w:rsidRPr="008B655E">
        <w:rPr>
          <w:color w:val="000000"/>
          <w:spacing w:val="2"/>
          <w:sz w:val="28"/>
          <w:szCs w:val="20"/>
        </w:rPr>
        <w:t xml:space="preserve"> мен </w:t>
      </w:r>
      <w:proofErr w:type="spellStart"/>
      <w:r w:rsidRPr="008B655E">
        <w:rPr>
          <w:color w:val="000000"/>
          <w:spacing w:val="2"/>
          <w:sz w:val="28"/>
          <w:szCs w:val="20"/>
        </w:rPr>
        <w:t>клиникалық</w:t>
      </w:r>
      <w:proofErr w:type="spellEnd"/>
      <w:r w:rsidRPr="008B655E">
        <w:rPr>
          <w:color w:val="000000"/>
          <w:spacing w:val="2"/>
          <w:sz w:val="28"/>
          <w:szCs w:val="20"/>
        </w:rPr>
        <w:t xml:space="preserve"> </w:t>
      </w:r>
      <w:proofErr w:type="spellStart"/>
      <w:r w:rsidRPr="008B655E">
        <w:rPr>
          <w:color w:val="000000"/>
          <w:spacing w:val="2"/>
          <w:sz w:val="28"/>
          <w:szCs w:val="20"/>
        </w:rPr>
        <w:t>станциялар</w:t>
      </w:r>
      <w:proofErr w:type="spellEnd"/>
      <w:r w:rsidRPr="008B655E">
        <w:rPr>
          <w:color w:val="000000"/>
          <w:spacing w:val="2"/>
          <w:sz w:val="28"/>
          <w:szCs w:val="20"/>
        </w:rPr>
        <w:t xml:space="preserve"> </w:t>
      </w:r>
      <w:proofErr w:type="spellStart"/>
      <w:r w:rsidRPr="008B655E">
        <w:rPr>
          <w:color w:val="000000"/>
          <w:spacing w:val="2"/>
          <w:sz w:val="28"/>
          <w:szCs w:val="20"/>
        </w:rPr>
        <w:t>тізімі</w:t>
      </w:r>
      <w:proofErr w:type="spellEnd"/>
      <w:r w:rsidRPr="008B655E">
        <w:rPr>
          <w:color w:val="000000"/>
          <w:spacing w:val="2"/>
          <w:sz w:val="28"/>
          <w:szCs w:val="20"/>
        </w:rPr>
        <w:t>;</w:t>
      </w:r>
    </w:p>
    <w:p w:rsidR="00AA3F15" w:rsidRDefault="00307AC7">
      <w:pPr>
        <w:ind w:firstLine="709"/>
        <w:jc w:val="both"/>
        <w:rPr>
          <w:color w:val="000000"/>
          <w:spacing w:val="2"/>
          <w:sz w:val="28"/>
          <w:szCs w:val="20"/>
        </w:rPr>
      </w:pPr>
      <w:r w:rsidRPr="008B655E">
        <w:rPr>
          <w:color w:val="000000"/>
          <w:spacing w:val="2"/>
          <w:sz w:val="28"/>
          <w:szCs w:val="20"/>
        </w:rPr>
        <w:t xml:space="preserve">6) </w:t>
      </w:r>
      <w:proofErr w:type="spellStart"/>
      <w:r w:rsidRPr="008B655E">
        <w:rPr>
          <w:color w:val="000000"/>
          <w:spacing w:val="2"/>
          <w:sz w:val="28"/>
          <w:szCs w:val="20"/>
        </w:rPr>
        <w:t>күндізгі</w:t>
      </w:r>
      <w:proofErr w:type="spellEnd"/>
      <w:r w:rsidRPr="008B655E">
        <w:rPr>
          <w:color w:val="000000"/>
          <w:spacing w:val="2"/>
          <w:sz w:val="28"/>
          <w:szCs w:val="20"/>
        </w:rPr>
        <w:t xml:space="preserve"> </w:t>
      </w:r>
      <w:proofErr w:type="spellStart"/>
      <w:r w:rsidRPr="008B655E">
        <w:rPr>
          <w:color w:val="000000"/>
          <w:spacing w:val="2"/>
          <w:sz w:val="28"/>
          <w:szCs w:val="20"/>
        </w:rPr>
        <w:t>нысанында</w:t>
      </w:r>
      <w:proofErr w:type="spellEnd"/>
      <w:r w:rsidRPr="008B655E">
        <w:rPr>
          <w:color w:val="000000"/>
          <w:spacing w:val="2"/>
          <w:sz w:val="28"/>
          <w:szCs w:val="20"/>
        </w:rPr>
        <w:t xml:space="preserve"> </w:t>
      </w:r>
      <w:proofErr w:type="spellStart"/>
      <w:r w:rsidRPr="008B655E">
        <w:rPr>
          <w:color w:val="000000"/>
          <w:spacing w:val="2"/>
          <w:sz w:val="28"/>
          <w:szCs w:val="20"/>
        </w:rPr>
        <w:t>оқитын</w:t>
      </w:r>
      <w:proofErr w:type="spellEnd"/>
      <w:r w:rsidRPr="008B655E">
        <w:rPr>
          <w:color w:val="000000"/>
          <w:spacing w:val="2"/>
          <w:sz w:val="28"/>
          <w:szCs w:val="20"/>
        </w:rPr>
        <w:t xml:space="preserve"> </w:t>
      </w:r>
      <w:proofErr w:type="spellStart"/>
      <w:r w:rsidRPr="008B655E">
        <w:rPr>
          <w:color w:val="000000"/>
          <w:spacing w:val="2"/>
          <w:sz w:val="28"/>
          <w:szCs w:val="20"/>
        </w:rPr>
        <w:t>білім</w:t>
      </w:r>
      <w:proofErr w:type="spellEnd"/>
      <w:r w:rsidRPr="008B655E">
        <w:rPr>
          <w:color w:val="000000"/>
          <w:spacing w:val="2"/>
          <w:sz w:val="28"/>
          <w:szCs w:val="20"/>
        </w:rPr>
        <w:t xml:space="preserve"> </w:t>
      </w:r>
      <w:proofErr w:type="spellStart"/>
      <w:r w:rsidRPr="008B655E">
        <w:rPr>
          <w:color w:val="000000"/>
          <w:spacing w:val="2"/>
          <w:sz w:val="28"/>
          <w:szCs w:val="20"/>
        </w:rPr>
        <w:t>алушының</w:t>
      </w:r>
      <w:proofErr w:type="spellEnd"/>
      <w:r w:rsidRPr="008B655E">
        <w:rPr>
          <w:color w:val="000000"/>
          <w:spacing w:val="2"/>
          <w:sz w:val="28"/>
          <w:szCs w:val="20"/>
        </w:rPr>
        <w:t xml:space="preserve"> </w:t>
      </w:r>
      <w:proofErr w:type="spellStart"/>
      <w:r w:rsidRPr="008B655E">
        <w:rPr>
          <w:color w:val="000000"/>
          <w:spacing w:val="2"/>
          <w:sz w:val="28"/>
          <w:szCs w:val="20"/>
        </w:rPr>
        <w:t>денсаулық</w:t>
      </w:r>
      <w:proofErr w:type="spellEnd"/>
      <w:r w:rsidRPr="008B655E">
        <w:rPr>
          <w:color w:val="000000"/>
          <w:spacing w:val="2"/>
          <w:sz w:val="28"/>
          <w:szCs w:val="20"/>
        </w:rPr>
        <w:t xml:space="preserve"> </w:t>
      </w:r>
      <w:proofErr w:type="spellStart"/>
      <w:r w:rsidRPr="008B655E">
        <w:rPr>
          <w:color w:val="000000"/>
          <w:spacing w:val="2"/>
          <w:sz w:val="28"/>
          <w:szCs w:val="20"/>
        </w:rPr>
        <w:t>жағдайына</w:t>
      </w:r>
      <w:proofErr w:type="spellEnd"/>
      <w:r w:rsidRPr="008B655E">
        <w:rPr>
          <w:color w:val="000000"/>
          <w:spacing w:val="2"/>
          <w:sz w:val="28"/>
          <w:szCs w:val="20"/>
        </w:rPr>
        <w:t xml:space="preserve"> </w:t>
      </w:r>
      <w:proofErr w:type="spellStart"/>
      <w:r w:rsidRPr="008B655E">
        <w:rPr>
          <w:color w:val="000000"/>
          <w:spacing w:val="2"/>
          <w:sz w:val="28"/>
          <w:szCs w:val="20"/>
        </w:rPr>
        <w:t>байланысты</w:t>
      </w:r>
      <w:proofErr w:type="spellEnd"/>
      <w:r w:rsidRPr="008B655E">
        <w:rPr>
          <w:color w:val="000000"/>
          <w:spacing w:val="2"/>
          <w:sz w:val="28"/>
          <w:szCs w:val="20"/>
        </w:rPr>
        <w:t xml:space="preserve"> </w:t>
      </w:r>
      <w:proofErr w:type="spellStart"/>
      <w:r w:rsidRPr="008B655E">
        <w:rPr>
          <w:color w:val="000000"/>
          <w:spacing w:val="2"/>
          <w:sz w:val="28"/>
          <w:szCs w:val="20"/>
        </w:rPr>
        <w:t>қорытынды</w:t>
      </w:r>
      <w:proofErr w:type="spellEnd"/>
      <w:r w:rsidRPr="008B655E">
        <w:rPr>
          <w:color w:val="000000"/>
          <w:spacing w:val="2"/>
          <w:sz w:val="28"/>
          <w:szCs w:val="20"/>
        </w:rPr>
        <w:t xml:space="preserve"> </w:t>
      </w:r>
      <w:proofErr w:type="spellStart"/>
      <w:r w:rsidRPr="008B655E">
        <w:rPr>
          <w:color w:val="000000"/>
          <w:spacing w:val="2"/>
          <w:sz w:val="28"/>
          <w:szCs w:val="20"/>
        </w:rPr>
        <w:t>аттестаттау</w:t>
      </w:r>
      <w:proofErr w:type="spellEnd"/>
      <w:r w:rsidRPr="008B655E">
        <w:rPr>
          <w:color w:val="000000"/>
          <w:spacing w:val="2"/>
          <w:sz w:val="28"/>
          <w:szCs w:val="20"/>
        </w:rPr>
        <w:t xml:space="preserve"> </w:t>
      </w:r>
      <w:proofErr w:type="spellStart"/>
      <w:r w:rsidRPr="008B655E">
        <w:rPr>
          <w:color w:val="000000"/>
          <w:spacing w:val="2"/>
          <w:sz w:val="28"/>
          <w:szCs w:val="20"/>
        </w:rPr>
        <w:t>мерзімін</w:t>
      </w:r>
      <w:proofErr w:type="spellEnd"/>
      <w:r w:rsidRPr="008B655E">
        <w:rPr>
          <w:color w:val="000000"/>
          <w:spacing w:val="2"/>
          <w:sz w:val="28"/>
          <w:szCs w:val="20"/>
        </w:rPr>
        <w:t xml:space="preserve"> </w:t>
      </w:r>
      <w:proofErr w:type="spellStart"/>
      <w:r w:rsidRPr="008B655E">
        <w:rPr>
          <w:color w:val="000000"/>
          <w:spacing w:val="2"/>
          <w:sz w:val="28"/>
          <w:szCs w:val="20"/>
        </w:rPr>
        <w:t>жылжытуға</w:t>
      </w:r>
      <w:proofErr w:type="spellEnd"/>
      <w:r w:rsidRPr="008B655E">
        <w:rPr>
          <w:color w:val="000000"/>
          <w:spacing w:val="2"/>
          <w:sz w:val="28"/>
          <w:szCs w:val="20"/>
        </w:rPr>
        <w:t xml:space="preserve"> </w:t>
      </w:r>
      <w:proofErr w:type="spellStart"/>
      <w:r w:rsidRPr="008B655E">
        <w:rPr>
          <w:color w:val="000000"/>
          <w:spacing w:val="2"/>
          <w:sz w:val="28"/>
          <w:szCs w:val="20"/>
        </w:rPr>
        <w:t>құқығын</w:t>
      </w:r>
      <w:proofErr w:type="spellEnd"/>
      <w:r w:rsidRPr="008B655E">
        <w:rPr>
          <w:color w:val="000000"/>
          <w:spacing w:val="2"/>
          <w:sz w:val="28"/>
          <w:szCs w:val="20"/>
        </w:rPr>
        <w:t xml:space="preserve"> </w:t>
      </w:r>
      <w:proofErr w:type="spellStart"/>
      <w:r w:rsidRPr="008B655E">
        <w:rPr>
          <w:color w:val="000000"/>
          <w:spacing w:val="2"/>
          <w:sz w:val="28"/>
          <w:szCs w:val="20"/>
        </w:rPr>
        <w:t>растайтын</w:t>
      </w:r>
      <w:proofErr w:type="spellEnd"/>
      <w:r w:rsidRPr="008B655E">
        <w:rPr>
          <w:color w:val="000000"/>
          <w:spacing w:val="2"/>
          <w:sz w:val="28"/>
          <w:szCs w:val="20"/>
        </w:rPr>
        <w:t xml:space="preserve"> </w:t>
      </w:r>
      <w:proofErr w:type="spellStart"/>
      <w:r w:rsidRPr="008B655E">
        <w:rPr>
          <w:color w:val="000000"/>
          <w:spacing w:val="2"/>
          <w:sz w:val="28"/>
          <w:szCs w:val="20"/>
        </w:rPr>
        <w:t>құжаттар</w:t>
      </w:r>
      <w:proofErr w:type="spellEnd"/>
      <w:r w:rsidRPr="008B655E">
        <w:rPr>
          <w:color w:val="000000"/>
          <w:spacing w:val="2"/>
          <w:sz w:val="28"/>
          <w:szCs w:val="20"/>
        </w:rPr>
        <w:t>;</w:t>
      </w:r>
    </w:p>
    <w:p w:rsidR="00AA3F15" w:rsidRDefault="00307AC7">
      <w:pPr>
        <w:ind w:firstLine="709"/>
        <w:jc w:val="both"/>
        <w:rPr>
          <w:color w:val="000000"/>
          <w:spacing w:val="2"/>
          <w:sz w:val="28"/>
          <w:szCs w:val="20"/>
        </w:rPr>
      </w:pPr>
      <w:r w:rsidRPr="008B655E">
        <w:rPr>
          <w:color w:val="000000"/>
          <w:spacing w:val="2"/>
          <w:sz w:val="28"/>
          <w:szCs w:val="20"/>
        </w:rPr>
        <w:t xml:space="preserve">7) </w:t>
      </w:r>
      <w:proofErr w:type="spellStart"/>
      <w:r w:rsidRPr="008B655E">
        <w:rPr>
          <w:color w:val="000000"/>
          <w:spacing w:val="2"/>
          <w:sz w:val="28"/>
          <w:szCs w:val="20"/>
        </w:rPr>
        <w:t>сырттай</w:t>
      </w:r>
      <w:proofErr w:type="spellEnd"/>
      <w:r w:rsidRPr="008B655E">
        <w:rPr>
          <w:color w:val="000000"/>
          <w:spacing w:val="2"/>
          <w:sz w:val="28"/>
          <w:szCs w:val="20"/>
        </w:rPr>
        <w:t xml:space="preserve"> </w:t>
      </w:r>
      <w:proofErr w:type="spellStart"/>
      <w:r w:rsidRPr="008B655E">
        <w:rPr>
          <w:color w:val="000000"/>
          <w:spacing w:val="2"/>
          <w:sz w:val="28"/>
          <w:szCs w:val="20"/>
        </w:rPr>
        <w:t>нысанында</w:t>
      </w:r>
      <w:proofErr w:type="spellEnd"/>
      <w:r w:rsidRPr="008B655E">
        <w:rPr>
          <w:color w:val="000000"/>
          <w:spacing w:val="2"/>
          <w:sz w:val="28"/>
          <w:szCs w:val="20"/>
        </w:rPr>
        <w:t xml:space="preserve"> </w:t>
      </w:r>
      <w:proofErr w:type="spellStart"/>
      <w:r w:rsidRPr="008B655E">
        <w:rPr>
          <w:color w:val="000000"/>
          <w:spacing w:val="2"/>
          <w:sz w:val="28"/>
          <w:szCs w:val="20"/>
        </w:rPr>
        <w:t>оқитын</w:t>
      </w:r>
      <w:proofErr w:type="spellEnd"/>
      <w:r w:rsidRPr="008B655E">
        <w:rPr>
          <w:color w:val="000000"/>
          <w:spacing w:val="2"/>
          <w:sz w:val="28"/>
          <w:szCs w:val="20"/>
        </w:rPr>
        <w:t xml:space="preserve"> </w:t>
      </w:r>
      <w:proofErr w:type="spellStart"/>
      <w:r w:rsidRPr="008B655E">
        <w:rPr>
          <w:color w:val="000000"/>
          <w:spacing w:val="2"/>
          <w:sz w:val="28"/>
          <w:szCs w:val="20"/>
        </w:rPr>
        <w:t>білім</w:t>
      </w:r>
      <w:proofErr w:type="spellEnd"/>
      <w:r w:rsidRPr="008B655E">
        <w:rPr>
          <w:color w:val="000000"/>
          <w:spacing w:val="2"/>
          <w:sz w:val="28"/>
          <w:szCs w:val="20"/>
        </w:rPr>
        <w:t xml:space="preserve"> </w:t>
      </w:r>
      <w:proofErr w:type="spellStart"/>
      <w:r w:rsidRPr="008B655E">
        <w:rPr>
          <w:color w:val="000000"/>
          <w:spacing w:val="2"/>
          <w:sz w:val="28"/>
          <w:szCs w:val="20"/>
        </w:rPr>
        <w:t>алушының</w:t>
      </w:r>
      <w:proofErr w:type="spellEnd"/>
      <w:r w:rsidRPr="008B655E">
        <w:rPr>
          <w:color w:val="000000"/>
          <w:spacing w:val="2"/>
          <w:sz w:val="28"/>
          <w:szCs w:val="20"/>
        </w:rPr>
        <w:t xml:space="preserve"> </w:t>
      </w:r>
      <w:proofErr w:type="spellStart"/>
      <w:r w:rsidRPr="008B655E">
        <w:rPr>
          <w:color w:val="000000"/>
          <w:spacing w:val="2"/>
          <w:sz w:val="28"/>
          <w:szCs w:val="20"/>
        </w:rPr>
        <w:t>денсаулық</w:t>
      </w:r>
      <w:proofErr w:type="spellEnd"/>
      <w:r w:rsidRPr="008B655E">
        <w:rPr>
          <w:color w:val="000000"/>
          <w:spacing w:val="2"/>
          <w:sz w:val="28"/>
          <w:szCs w:val="20"/>
        </w:rPr>
        <w:t xml:space="preserve"> </w:t>
      </w:r>
      <w:proofErr w:type="spellStart"/>
      <w:r w:rsidRPr="008B655E">
        <w:rPr>
          <w:color w:val="000000"/>
          <w:spacing w:val="2"/>
          <w:sz w:val="28"/>
          <w:szCs w:val="20"/>
        </w:rPr>
        <w:t>жағдайына</w:t>
      </w:r>
      <w:proofErr w:type="spellEnd"/>
      <w:r w:rsidRPr="008B655E">
        <w:rPr>
          <w:color w:val="000000"/>
          <w:spacing w:val="2"/>
          <w:sz w:val="28"/>
          <w:szCs w:val="20"/>
        </w:rPr>
        <w:t xml:space="preserve"> </w:t>
      </w:r>
      <w:proofErr w:type="spellStart"/>
      <w:r w:rsidRPr="008B655E">
        <w:rPr>
          <w:color w:val="000000"/>
          <w:spacing w:val="2"/>
          <w:sz w:val="28"/>
          <w:szCs w:val="20"/>
        </w:rPr>
        <w:t>және</w:t>
      </w:r>
      <w:proofErr w:type="spellEnd"/>
      <w:r w:rsidRPr="008B655E">
        <w:rPr>
          <w:color w:val="000000"/>
          <w:spacing w:val="2"/>
          <w:sz w:val="28"/>
          <w:szCs w:val="20"/>
        </w:rPr>
        <w:t xml:space="preserve"> (</w:t>
      </w:r>
      <w:proofErr w:type="spellStart"/>
      <w:r w:rsidRPr="008B655E">
        <w:rPr>
          <w:color w:val="000000"/>
          <w:spacing w:val="2"/>
          <w:sz w:val="28"/>
          <w:szCs w:val="20"/>
        </w:rPr>
        <w:t>немесе</w:t>
      </w:r>
      <w:proofErr w:type="spellEnd"/>
      <w:r w:rsidRPr="008B655E">
        <w:rPr>
          <w:color w:val="000000"/>
          <w:spacing w:val="2"/>
          <w:sz w:val="28"/>
          <w:szCs w:val="20"/>
        </w:rPr>
        <w:t xml:space="preserve">) </w:t>
      </w:r>
      <w:proofErr w:type="spellStart"/>
      <w:r w:rsidRPr="008B655E">
        <w:rPr>
          <w:color w:val="000000"/>
          <w:spacing w:val="2"/>
          <w:sz w:val="28"/>
          <w:szCs w:val="20"/>
        </w:rPr>
        <w:t>жұмыс</w:t>
      </w:r>
      <w:proofErr w:type="spellEnd"/>
      <w:r w:rsidRPr="008B655E">
        <w:rPr>
          <w:color w:val="000000"/>
          <w:spacing w:val="2"/>
          <w:sz w:val="28"/>
          <w:szCs w:val="20"/>
        </w:rPr>
        <w:t xml:space="preserve"> </w:t>
      </w:r>
      <w:proofErr w:type="spellStart"/>
      <w:r w:rsidRPr="008B655E">
        <w:rPr>
          <w:color w:val="000000"/>
          <w:spacing w:val="2"/>
          <w:sz w:val="28"/>
          <w:szCs w:val="20"/>
        </w:rPr>
        <w:t>орнынан</w:t>
      </w:r>
      <w:proofErr w:type="spellEnd"/>
      <w:r w:rsidRPr="008B655E">
        <w:rPr>
          <w:color w:val="000000"/>
          <w:spacing w:val="2"/>
          <w:sz w:val="28"/>
          <w:szCs w:val="20"/>
        </w:rPr>
        <w:t xml:space="preserve"> </w:t>
      </w:r>
      <w:proofErr w:type="spellStart"/>
      <w:r w:rsidRPr="008B655E">
        <w:rPr>
          <w:color w:val="000000"/>
          <w:spacing w:val="2"/>
          <w:sz w:val="28"/>
          <w:szCs w:val="20"/>
        </w:rPr>
        <w:t>дәлелді</w:t>
      </w:r>
      <w:proofErr w:type="spellEnd"/>
      <w:r w:rsidRPr="008B655E">
        <w:rPr>
          <w:color w:val="000000"/>
          <w:spacing w:val="2"/>
          <w:sz w:val="28"/>
          <w:szCs w:val="20"/>
        </w:rPr>
        <w:t xml:space="preserve"> </w:t>
      </w:r>
      <w:proofErr w:type="spellStart"/>
      <w:r w:rsidRPr="008B655E">
        <w:rPr>
          <w:color w:val="000000"/>
          <w:spacing w:val="2"/>
          <w:sz w:val="28"/>
          <w:szCs w:val="20"/>
        </w:rPr>
        <w:t>құжаттар</w:t>
      </w:r>
      <w:proofErr w:type="spellEnd"/>
      <w:r w:rsidRPr="008B655E">
        <w:rPr>
          <w:color w:val="000000"/>
          <w:spacing w:val="2"/>
          <w:sz w:val="28"/>
          <w:szCs w:val="20"/>
        </w:rPr>
        <w:t xml:space="preserve"> </w:t>
      </w:r>
      <w:proofErr w:type="spellStart"/>
      <w:r w:rsidRPr="008B655E">
        <w:rPr>
          <w:color w:val="000000"/>
          <w:spacing w:val="2"/>
          <w:sz w:val="28"/>
          <w:szCs w:val="20"/>
        </w:rPr>
        <w:t>ұсынылғанына</w:t>
      </w:r>
      <w:proofErr w:type="spellEnd"/>
      <w:r w:rsidRPr="008B655E">
        <w:rPr>
          <w:color w:val="000000"/>
          <w:spacing w:val="2"/>
          <w:sz w:val="28"/>
          <w:szCs w:val="20"/>
        </w:rPr>
        <w:t xml:space="preserve"> </w:t>
      </w:r>
      <w:proofErr w:type="spellStart"/>
      <w:r w:rsidRPr="008B655E">
        <w:rPr>
          <w:color w:val="000000"/>
          <w:spacing w:val="2"/>
          <w:sz w:val="28"/>
          <w:szCs w:val="20"/>
        </w:rPr>
        <w:t>байланысты</w:t>
      </w:r>
      <w:proofErr w:type="spellEnd"/>
      <w:r w:rsidRPr="008B655E">
        <w:rPr>
          <w:color w:val="000000"/>
          <w:spacing w:val="2"/>
          <w:sz w:val="28"/>
          <w:szCs w:val="20"/>
        </w:rPr>
        <w:t xml:space="preserve"> </w:t>
      </w:r>
      <w:proofErr w:type="spellStart"/>
      <w:r w:rsidRPr="008B655E">
        <w:rPr>
          <w:color w:val="000000"/>
          <w:spacing w:val="2"/>
          <w:sz w:val="28"/>
          <w:szCs w:val="20"/>
        </w:rPr>
        <w:t>қорытынды</w:t>
      </w:r>
      <w:proofErr w:type="spellEnd"/>
      <w:r w:rsidRPr="008B655E">
        <w:rPr>
          <w:color w:val="000000"/>
          <w:spacing w:val="2"/>
          <w:sz w:val="28"/>
          <w:szCs w:val="20"/>
        </w:rPr>
        <w:t xml:space="preserve"> </w:t>
      </w:r>
      <w:proofErr w:type="spellStart"/>
      <w:r w:rsidRPr="008B655E">
        <w:rPr>
          <w:color w:val="000000"/>
          <w:spacing w:val="2"/>
          <w:sz w:val="28"/>
          <w:szCs w:val="20"/>
        </w:rPr>
        <w:t>аттестаттау</w:t>
      </w:r>
      <w:proofErr w:type="spellEnd"/>
      <w:r w:rsidRPr="008B655E">
        <w:rPr>
          <w:color w:val="000000"/>
          <w:spacing w:val="2"/>
          <w:sz w:val="28"/>
          <w:szCs w:val="20"/>
        </w:rPr>
        <w:t xml:space="preserve"> </w:t>
      </w:r>
      <w:proofErr w:type="spellStart"/>
      <w:r w:rsidRPr="008B655E">
        <w:rPr>
          <w:color w:val="000000"/>
          <w:spacing w:val="2"/>
          <w:sz w:val="28"/>
          <w:szCs w:val="20"/>
        </w:rPr>
        <w:t>мерзімін</w:t>
      </w:r>
      <w:proofErr w:type="spellEnd"/>
      <w:r w:rsidRPr="008B655E">
        <w:rPr>
          <w:color w:val="000000"/>
          <w:spacing w:val="2"/>
          <w:sz w:val="28"/>
          <w:szCs w:val="20"/>
        </w:rPr>
        <w:t xml:space="preserve"> </w:t>
      </w:r>
      <w:proofErr w:type="spellStart"/>
      <w:r w:rsidRPr="008B655E">
        <w:rPr>
          <w:color w:val="000000"/>
          <w:spacing w:val="2"/>
          <w:sz w:val="28"/>
          <w:szCs w:val="20"/>
        </w:rPr>
        <w:t>жылжытуға</w:t>
      </w:r>
      <w:proofErr w:type="spellEnd"/>
      <w:r w:rsidRPr="008B655E">
        <w:rPr>
          <w:color w:val="000000"/>
          <w:spacing w:val="2"/>
          <w:sz w:val="28"/>
          <w:szCs w:val="20"/>
        </w:rPr>
        <w:t xml:space="preserve"> </w:t>
      </w:r>
      <w:proofErr w:type="spellStart"/>
      <w:r w:rsidRPr="008B655E">
        <w:rPr>
          <w:color w:val="000000"/>
          <w:spacing w:val="2"/>
          <w:sz w:val="28"/>
          <w:szCs w:val="20"/>
        </w:rPr>
        <w:t>құқығын</w:t>
      </w:r>
      <w:proofErr w:type="spellEnd"/>
      <w:r w:rsidRPr="008B655E">
        <w:rPr>
          <w:color w:val="000000"/>
          <w:spacing w:val="2"/>
          <w:sz w:val="28"/>
          <w:szCs w:val="20"/>
        </w:rPr>
        <w:t xml:space="preserve"> </w:t>
      </w:r>
      <w:proofErr w:type="spellStart"/>
      <w:r w:rsidRPr="008B655E">
        <w:rPr>
          <w:color w:val="000000"/>
          <w:spacing w:val="2"/>
          <w:sz w:val="28"/>
          <w:szCs w:val="20"/>
        </w:rPr>
        <w:t>растайтын</w:t>
      </w:r>
      <w:proofErr w:type="spellEnd"/>
      <w:r w:rsidRPr="008B655E">
        <w:rPr>
          <w:color w:val="000000"/>
          <w:spacing w:val="2"/>
          <w:sz w:val="28"/>
          <w:szCs w:val="20"/>
        </w:rPr>
        <w:t xml:space="preserve"> </w:t>
      </w:r>
      <w:proofErr w:type="spellStart"/>
      <w:r w:rsidRPr="008B655E">
        <w:rPr>
          <w:color w:val="000000"/>
          <w:spacing w:val="2"/>
          <w:sz w:val="28"/>
          <w:szCs w:val="20"/>
        </w:rPr>
        <w:t>құжаттар</w:t>
      </w:r>
      <w:proofErr w:type="spellEnd"/>
      <w:r w:rsidRPr="008B655E">
        <w:rPr>
          <w:color w:val="000000"/>
          <w:spacing w:val="2"/>
          <w:sz w:val="28"/>
          <w:szCs w:val="20"/>
        </w:rPr>
        <w:t>.</w:t>
      </w:r>
    </w:p>
    <w:p w:rsidR="00AA3F15" w:rsidRDefault="00307AC7">
      <w:pPr>
        <w:ind w:firstLine="709"/>
        <w:jc w:val="both"/>
        <w:rPr>
          <w:sz w:val="28"/>
          <w:shd w:val="clear" w:color="auto" w:fill="FFFFFF"/>
          <w:lang w:val="kk-KZ"/>
        </w:rPr>
      </w:pPr>
      <w:r w:rsidRPr="009E1AA6">
        <w:rPr>
          <w:sz w:val="28"/>
          <w:lang w:val="kk-KZ"/>
        </w:rPr>
        <w:t xml:space="preserve">31. </w:t>
      </w:r>
      <w:r w:rsidRPr="009E1AA6">
        <w:rPr>
          <w:sz w:val="28"/>
          <w:shd w:val="clear" w:color="auto" w:fill="FFFFFF"/>
          <w:lang w:val="kk-KZ"/>
        </w:rPr>
        <w:t>ҚО арқылы кезінде техникалық ақаулықтар туындаған жағдайда, білім алушыға басқа күні және (немесе) басқа уақытта қорытынды аттестаттаудан өту мүмкіндігі беріледі. Бұл жағдайда техникалық хатшы электрондық акт ресімдейді және актінің көшірмесін комиссияның барлық мүшелеріне жібереді.</w:t>
      </w:r>
    </w:p>
    <w:p w:rsidR="00AA3F15" w:rsidRDefault="00307AC7">
      <w:pPr>
        <w:ind w:firstLine="709"/>
        <w:jc w:val="both"/>
        <w:rPr>
          <w:sz w:val="28"/>
          <w:shd w:val="clear" w:color="auto" w:fill="FFFFFF"/>
          <w:lang w:val="kk-KZ"/>
        </w:rPr>
      </w:pPr>
      <w:r w:rsidRPr="009E1AA6">
        <w:rPr>
          <w:sz w:val="28"/>
          <w:shd w:val="clear" w:color="auto" w:fill="FFFFFF"/>
          <w:lang w:val="kk-KZ"/>
        </w:rPr>
        <w:t>Ерекше білім беру қажеттіліктері бар тұлғалар үшін қорытынды аттестаттау</w:t>
      </w:r>
      <w:r w:rsidRPr="000533F9">
        <w:rPr>
          <w:sz w:val="28"/>
          <w:shd w:val="clear" w:color="auto" w:fill="FFFFFF"/>
          <w:lang w:val="kk-KZ"/>
        </w:rPr>
        <w:t xml:space="preserve"> олардың денсаулық жағдайына теріс факторлардың әсерін болдырмайтын және білім алушылардың</w:t>
      </w:r>
      <w:r w:rsidRPr="008B655E">
        <w:rPr>
          <w:sz w:val="28"/>
          <w:shd w:val="clear" w:color="auto" w:fill="FFFFFF"/>
          <w:lang w:val="kk-KZ"/>
        </w:rPr>
        <w:t xml:space="preserve"> физиологиялық ерекшеліктері мен денсаулық жағдайына жауап беретін жағдайларда өткізіледі.</w:t>
      </w:r>
    </w:p>
    <w:p w:rsidR="00AA3F15" w:rsidRDefault="00307AC7">
      <w:pPr>
        <w:ind w:firstLine="709"/>
        <w:jc w:val="both"/>
        <w:rPr>
          <w:color w:val="000000"/>
          <w:spacing w:val="2"/>
          <w:sz w:val="28"/>
          <w:szCs w:val="20"/>
          <w:lang w:val="kk-KZ"/>
        </w:rPr>
      </w:pPr>
      <w:r w:rsidRPr="008B655E">
        <w:rPr>
          <w:sz w:val="28"/>
          <w:shd w:val="clear" w:color="auto" w:fill="FFFFFF"/>
          <w:lang w:val="kk-KZ"/>
        </w:rPr>
        <w:t>Пәндер және (немесе) модульдер бойынша қорытынды емтихандар оқу бағдарламаларына сәйкес: бірнеше арнайы пәндер және (немесе) кәсіптік модульдер бойынша сұрақтарды қамтитын ауызша, жазбаша, кешенді емтихан нысандарында өткізіледі.</w:t>
      </w:r>
      <w:r w:rsidRPr="00E4439C">
        <w:rPr>
          <w:color w:val="000000"/>
          <w:spacing w:val="2"/>
          <w:sz w:val="28"/>
          <w:szCs w:val="20"/>
          <w:lang w:val="kk-KZ"/>
        </w:rPr>
        <w:t xml:space="preserve"> </w:t>
      </w:r>
    </w:p>
    <w:p w:rsidR="00AA3F15" w:rsidRDefault="00307AC7">
      <w:pPr>
        <w:ind w:firstLine="709"/>
        <w:jc w:val="both"/>
        <w:rPr>
          <w:color w:val="000000"/>
          <w:spacing w:val="2"/>
          <w:sz w:val="28"/>
          <w:szCs w:val="20"/>
          <w:lang w:val="kk-KZ"/>
        </w:rPr>
      </w:pPr>
      <w:r>
        <w:rPr>
          <w:color w:val="000000"/>
          <w:spacing w:val="2"/>
          <w:sz w:val="28"/>
          <w:szCs w:val="20"/>
          <w:lang w:val="kk-KZ"/>
        </w:rPr>
        <w:t>Қ</w:t>
      </w:r>
      <w:r w:rsidRPr="00E4439C">
        <w:rPr>
          <w:color w:val="000000"/>
          <w:spacing w:val="2"/>
          <w:sz w:val="28"/>
          <w:szCs w:val="20"/>
          <w:lang w:val="kk-KZ"/>
        </w:rPr>
        <w:t>орытынды аттестаттауды өткізу</w:t>
      </w:r>
      <w:r>
        <w:rPr>
          <w:color w:val="000000"/>
          <w:spacing w:val="2"/>
          <w:sz w:val="28"/>
          <w:szCs w:val="20"/>
          <w:lang w:val="kk-KZ"/>
        </w:rPr>
        <w:t xml:space="preserve"> нысандарын білім беру ұйымдары айқындайды.</w:t>
      </w:r>
    </w:p>
    <w:p w:rsidR="00AA3F15" w:rsidRDefault="00307AC7">
      <w:pPr>
        <w:ind w:firstLine="709"/>
        <w:jc w:val="both"/>
        <w:rPr>
          <w:sz w:val="28"/>
          <w:shd w:val="clear" w:color="auto" w:fill="FFFFFF"/>
          <w:lang w:val="kk-KZ"/>
        </w:rPr>
      </w:pPr>
      <w:r w:rsidRPr="008B655E">
        <w:rPr>
          <w:sz w:val="28"/>
          <w:shd w:val="clear" w:color="auto" w:fill="FFFFFF"/>
          <w:lang w:val="kk-KZ"/>
        </w:rPr>
        <w:t>Диплом жобасын (жұмысын) қорғау қорытынды аттестаттау өткізу жөніндегі комиссияның ашық отырысында оның мүшелерінің кемінде 2/3-сінің қатысуымен өткізіледі. Бір дипломдық жобаны (жұмысты) қорғау ұзақтығы бір білім алушыға 30 (отыз) минуттан аспайды. Диплом жобасын (жұмысын) қорғау үшін білім алушы ұзақтығы 10 (он) минуттан аспайтын баяндама жасайды.</w:t>
      </w:r>
    </w:p>
    <w:p w:rsidR="00AA3F15" w:rsidRDefault="00307AC7">
      <w:pPr>
        <w:ind w:firstLine="709"/>
        <w:jc w:val="both"/>
        <w:rPr>
          <w:sz w:val="28"/>
          <w:shd w:val="clear" w:color="auto" w:fill="FFFFFF"/>
          <w:lang w:val="kk-KZ"/>
        </w:rPr>
      </w:pPr>
      <w:r w:rsidRPr="008B655E">
        <w:rPr>
          <w:sz w:val="28"/>
          <w:shd w:val="clear" w:color="auto" w:fill="FFFFFF"/>
          <w:lang w:val="kk-KZ"/>
        </w:rPr>
        <w:t>Қорытынды аттестаттау басталғанға дейін екі апта бұрын білім алушылар қорғауға жіберілген дипломдық жобаларды (жұмыстарды) рецензиялармен және презентациялық материалдармен ұсынады.</w:t>
      </w:r>
    </w:p>
    <w:p w:rsidR="00AA3F15" w:rsidRDefault="00307AC7">
      <w:pPr>
        <w:ind w:firstLine="709"/>
        <w:jc w:val="both"/>
        <w:rPr>
          <w:sz w:val="28"/>
          <w:shd w:val="clear" w:color="auto" w:fill="FFFFFF"/>
          <w:lang w:val="kk-KZ"/>
        </w:rPr>
      </w:pPr>
      <w:r w:rsidRPr="008B655E">
        <w:rPr>
          <w:sz w:val="28"/>
          <w:shd w:val="clear" w:color="auto" w:fill="FFFFFF"/>
          <w:lang w:val="kk-KZ"/>
        </w:rPr>
        <w:t>Дипломдық жобаны (жұмысты) қорғауды өткізу уақыты кестемен анықталады және дипломдық жобаларды (жұмыстарды) қорғау басталғанға дейін кемінде үш жұмыс күні бұрын білім алушылардың назарына жеткізіледі.</w:t>
      </w:r>
    </w:p>
    <w:p w:rsidR="00AA3F15" w:rsidRDefault="00307AC7">
      <w:pPr>
        <w:ind w:firstLine="709"/>
        <w:jc w:val="both"/>
        <w:rPr>
          <w:sz w:val="28"/>
          <w:shd w:val="clear" w:color="auto" w:fill="FFFFFF"/>
          <w:lang w:val="kk-KZ"/>
        </w:rPr>
      </w:pPr>
      <w:r w:rsidRPr="008B655E">
        <w:rPr>
          <w:sz w:val="28"/>
          <w:shd w:val="clear" w:color="auto" w:fill="FFFFFF"/>
          <w:lang w:val="kk-KZ"/>
        </w:rPr>
        <w:t>Дипломдық жобаны (жұмысты) қорғау, оның ішінде ҚО арқылы қорғау презентация түрінде өтеді.</w:t>
      </w:r>
    </w:p>
    <w:p w:rsidR="00AA3F15" w:rsidRDefault="00307AC7">
      <w:pPr>
        <w:ind w:firstLine="709"/>
        <w:jc w:val="both"/>
        <w:rPr>
          <w:sz w:val="28"/>
          <w:shd w:val="clear" w:color="auto" w:fill="FFFFFF"/>
          <w:lang w:val="kk-KZ"/>
        </w:rPr>
      </w:pPr>
      <w:r w:rsidRPr="008B655E">
        <w:rPr>
          <w:sz w:val="28"/>
          <w:shd w:val="clear" w:color="auto" w:fill="FFFFFF"/>
          <w:lang w:val="kk-KZ"/>
        </w:rPr>
        <w:t>Ауызша қорытынды емтиханның ұзақтығы бір білім алушыға 15 (он бес) минуттан аспайды.</w:t>
      </w:r>
    </w:p>
    <w:p w:rsidR="00AA3F15" w:rsidRDefault="00307AC7">
      <w:pPr>
        <w:ind w:firstLine="709"/>
        <w:jc w:val="both"/>
        <w:rPr>
          <w:sz w:val="28"/>
          <w:shd w:val="clear" w:color="auto" w:fill="FFFFFF"/>
          <w:lang w:val="kk-KZ"/>
        </w:rPr>
      </w:pPr>
      <w:r w:rsidRPr="000533F9">
        <w:rPr>
          <w:sz w:val="28"/>
          <w:shd w:val="clear" w:color="auto" w:fill="FFFFFF"/>
          <w:lang w:val="kk-KZ"/>
        </w:rPr>
        <w:t>Ерекше білім беру қажеттіліктері бар тұлғалар (ақыл-ойы сақталмаған) үшін қорытынды аттестаттау практикалық жұмысты орындау нысанында, өткізіледі, басқа санаттағылар үшін техникалық және кәсіптік, орта білімнен кейінгі білім беру ұйымы айқындайды.</w:t>
      </w:r>
    </w:p>
    <w:p w:rsidR="00AA3F15" w:rsidRDefault="00307AC7">
      <w:pPr>
        <w:ind w:firstLine="709"/>
        <w:jc w:val="both"/>
        <w:rPr>
          <w:sz w:val="28"/>
          <w:szCs w:val="28"/>
          <w:lang w:val="kk-KZ"/>
        </w:rPr>
      </w:pPr>
      <w:r w:rsidRPr="00AA7785">
        <w:rPr>
          <w:color w:val="000000"/>
          <w:sz w:val="28"/>
          <w:szCs w:val="28"/>
          <w:lang w:val="kk-KZ"/>
        </w:rPr>
        <w:t xml:space="preserve">32. </w:t>
      </w:r>
      <w:r w:rsidRPr="008B655E">
        <w:rPr>
          <w:sz w:val="28"/>
          <w:szCs w:val="28"/>
          <w:lang w:val="kk-KZ"/>
        </w:rPr>
        <w:t>Өтініш негізінде және комиссияның шешімі бойынша ағымдағы оқу жылында тиісті оқу пәні және (немесе) модуль бойынша емтихан тапсыруға/дипломдық жо</w:t>
      </w:r>
      <w:r>
        <w:rPr>
          <w:sz w:val="28"/>
          <w:szCs w:val="28"/>
          <w:lang w:val="kk-KZ"/>
        </w:rPr>
        <w:t xml:space="preserve">баны (жұмысты) қорғауға </w:t>
      </w:r>
      <w:r w:rsidRPr="00AA7785">
        <w:rPr>
          <w:sz w:val="28"/>
          <w:szCs w:val="28"/>
          <w:lang w:val="kk-KZ"/>
        </w:rPr>
        <w:t xml:space="preserve">дәлелді себеппен қорытынды </w:t>
      </w:r>
      <w:r w:rsidRPr="00AA7785">
        <w:rPr>
          <w:sz w:val="28"/>
          <w:szCs w:val="28"/>
          <w:lang w:val="kk-KZ"/>
        </w:rPr>
        <w:lastRenderedPageBreak/>
        <w:t>аттестаттауға келмеген (денсаулық жағдайына немесе тиісті құжаттармен расталған өзге де объективті себептерге байланысты) білім алушылар қайта жіберіледі.</w:t>
      </w:r>
      <w:r w:rsidRPr="00D22A9F">
        <w:rPr>
          <w:lang w:val="kk-KZ"/>
        </w:rPr>
        <w:t xml:space="preserve"> </w:t>
      </w:r>
      <w:r w:rsidRPr="009E1AA6">
        <w:rPr>
          <w:sz w:val="28"/>
          <w:szCs w:val="28"/>
          <w:lang w:val="kk-KZ"/>
        </w:rPr>
        <w:t>Білім алушылар өтінішті еркін нысанда жазады.</w:t>
      </w:r>
    </w:p>
    <w:p w:rsidR="00AA3F15" w:rsidRDefault="00307AC7">
      <w:pPr>
        <w:ind w:firstLine="709"/>
        <w:jc w:val="both"/>
        <w:rPr>
          <w:sz w:val="28"/>
          <w:szCs w:val="28"/>
          <w:lang w:val="kk-KZ"/>
        </w:rPr>
      </w:pPr>
      <w:r w:rsidRPr="00AA7785">
        <w:rPr>
          <w:sz w:val="28"/>
          <w:szCs w:val="28"/>
          <w:lang w:val="kk-KZ"/>
        </w:rPr>
        <w:t>Қанағаттанарлықсыз баға алғаннан кейін денсаулық жағдайы туралы ұсынылған құжаттар қаралмайды.</w:t>
      </w:r>
    </w:p>
    <w:p w:rsidR="00AA3F15" w:rsidRDefault="00307AC7">
      <w:pPr>
        <w:ind w:firstLine="709"/>
        <w:jc w:val="both"/>
        <w:rPr>
          <w:sz w:val="28"/>
          <w:szCs w:val="28"/>
          <w:lang w:val="kk-KZ"/>
        </w:rPr>
      </w:pPr>
      <w:r w:rsidRPr="00AA7785">
        <w:rPr>
          <w:sz w:val="28"/>
          <w:szCs w:val="28"/>
          <w:lang w:val="kk-KZ"/>
        </w:rPr>
        <w:t>Оң бағаны көтеру мақсатында қорытынды емтиханды қайта тапсыруға және дипломдық жобаны (жұмысты) қорғауға жол берілмейді.</w:t>
      </w:r>
    </w:p>
    <w:p w:rsidR="00AA3F15" w:rsidRDefault="00307AC7">
      <w:pPr>
        <w:ind w:firstLine="709"/>
        <w:jc w:val="both"/>
        <w:rPr>
          <w:color w:val="000000"/>
          <w:spacing w:val="2"/>
          <w:sz w:val="28"/>
          <w:szCs w:val="28"/>
          <w:shd w:val="clear" w:color="auto" w:fill="FFFFFF"/>
          <w:lang w:val="kk-KZ"/>
        </w:rPr>
      </w:pPr>
      <w:r w:rsidRPr="0090248E">
        <w:rPr>
          <w:color w:val="000000"/>
          <w:sz w:val="28"/>
          <w:szCs w:val="28"/>
          <w:lang w:val="kk-KZ"/>
        </w:rPr>
        <w:t xml:space="preserve">33. </w:t>
      </w:r>
      <w:r w:rsidRPr="0090248E">
        <w:rPr>
          <w:color w:val="000000"/>
          <w:spacing w:val="2"/>
          <w:sz w:val="28"/>
          <w:szCs w:val="28"/>
          <w:shd w:val="clear" w:color="auto" w:fill="FFFFFF"/>
          <w:lang w:val="kk-KZ"/>
        </w:rPr>
        <w:t>Диплом жобасын (жұмыс) қорғау</w:t>
      </w:r>
      <w:r>
        <w:rPr>
          <w:color w:val="000000"/>
          <w:spacing w:val="2"/>
          <w:sz w:val="28"/>
          <w:szCs w:val="28"/>
          <w:shd w:val="clear" w:color="auto" w:fill="FFFFFF"/>
          <w:lang w:val="kk-KZ"/>
        </w:rPr>
        <w:t xml:space="preserve"> </w:t>
      </w:r>
      <w:r w:rsidRPr="0090248E">
        <w:rPr>
          <w:color w:val="000000"/>
          <w:spacing w:val="2"/>
          <w:sz w:val="28"/>
          <w:szCs w:val="28"/>
          <w:shd w:val="clear" w:color="auto" w:fill="FFFFFF"/>
          <w:lang w:val="kk-KZ"/>
        </w:rPr>
        <w:t xml:space="preserve">немесе қорытынды емтихан тапсыру кезінде </w:t>
      </w:r>
      <w:r w:rsidRPr="00046F72">
        <w:rPr>
          <w:color w:val="000000"/>
          <w:spacing w:val="2"/>
          <w:sz w:val="28"/>
          <w:szCs w:val="28"/>
          <w:shd w:val="clear" w:color="auto" w:fill="FFFFFF"/>
          <w:lang w:val="kk-KZ"/>
        </w:rPr>
        <w:t>«</w:t>
      </w:r>
      <w:r w:rsidRPr="0090248E">
        <w:rPr>
          <w:color w:val="000000"/>
          <w:spacing w:val="2"/>
          <w:sz w:val="28"/>
          <w:szCs w:val="28"/>
          <w:shd w:val="clear" w:color="auto" w:fill="FFFFFF"/>
          <w:lang w:val="kk-KZ"/>
        </w:rPr>
        <w:t>қанағаттанарлықсыз</w:t>
      </w:r>
      <w:r>
        <w:rPr>
          <w:color w:val="000000"/>
          <w:spacing w:val="2"/>
          <w:sz w:val="28"/>
          <w:szCs w:val="28"/>
          <w:shd w:val="clear" w:color="auto" w:fill="FFFFFF"/>
          <w:lang w:val="kk-KZ"/>
        </w:rPr>
        <w:t>»</w:t>
      </w:r>
      <w:r w:rsidRPr="0090248E">
        <w:rPr>
          <w:color w:val="000000"/>
          <w:spacing w:val="2"/>
          <w:sz w:val="28"/>
          <w:szCs w:val="28"/>
          <w:shd w:val="clear" w:color="auto" w:fill="FFFFFF"/>
          <w:lang w:val="kk-KZ"/>
        </w:rPr>
        <w:t xml:space="preserve"> деген баға алған білім алушыға мамандығы (кәсібі) бойынша оқу курсын толық аяқтағандығы туралы белгіленген үлгідегі анықтама беріледі.</w:t>
      </w:r>
    </w:p>
    <w:p w:rsidR="00AA3F15" w:rsidRDefault="00307AC7">
      <w:pPr>
        <w:ind w:firstLine="709"/>
        <w:jc w:val="both"/>
        <w:rPr>
          <w:color w:val="000000"/>
          <w:spacing w:val="2"/>
          <w:sz w:val="28"/>
          <w:szCs w:val="28"/>
          <w:lang w:val="kk-KZ"/>
        </w:rPr>
      </w:pPr>
      <w:r w:rsidRPr="0090248E">
        <w:rPr>
          <w:color w:val="000000"/>
          <w:sz w:val="28"/>
          <w:szCs w:val="28"/>
          <w:lang w:val="kk-KZ"/>
        </w:rPr>
        <w:t xml:space="preserve">34. </w:t>
      </w:r>
      <w:r w:rsidRPr="009E1AA6">
        <w:rPr>
          <w:color w:val="000000"/>
          <w:spacing w:val="2"/>
          <w:sz w:val="28"/>
          <w:szCs w:val="28"/>
          <w:lang w:val="kk-KZ"/>
        </w:rPr>
        <w:t>Б</w:t>
      </w:r>
      <w:r w:rsidRPr="0090248E">
        <w:rPr>
          <w:color w:val="000000"/>
          <w:spacing w:val="2"/>
          <w:sz w:val="28"/>
          <w:szCs w:val="28"/>
          <w:lang w:val="kk-KZ"/>
        </w:rPr>
        <w:t>елгіленген мерзімде қорытынды аттестаттаудан өтуге мүмкіндігі жоқ (денсаулық жағдайына, әскери қызметке шақырылуына немесе тиісті құжаттармен расталған өзге де объективті себептерге байланысты) білім алушыларға оқу процесінің кестесіне сәйкес қорытынды аттестаттау басталатын күнге дейін екі айдан ерте емес мерзімде қорытынды аттестаттауды (сессияны мерзімінен бұрын тапсыру немесе ұзарту) жеке тапсыруға рұқсат етіледі.</w:t>
      </w:r>
    </w:p>
    <w:p w:rsidR="00AA3F15" w:rsidRDefault="00307AC7">
      <w:pPr>
        <w:ind w:firstLine="709"/>
        <w:jc w:val="both"/>
        <w:rPr>
          <w:color w:val="000000"/>
          <w:spacing w:val="2"/>
          <w:sz w:val="28"/>
          <w:szCs w:val="28"/>
          <w:lang w:val="kk-KZ"/>
        </w:rPr>
      </w:pPr>
      <w:r w:rsidRPr="0090248E">
        <w:rPr>
          <w:color w:val="000000"/>
          <w:spacing w:val="2"/>
          <w:sz w:val="28"/>
          <w:szCs w:val="28"/>
          <w:lang w:val="kk-KZ"/>
        </w:rPr>
        <w:t>Қылмыстық-атқару жүйесінің түзеу мекемелері жанындағы білім беру ұйымдарының білім алушыларын қорытынды аттестаттауды мерзімінен бұрын тапсыруға, жазасын өтеуден босату туралы мәселе шешілген жағдайда, оқу процесінің кестесіне сәйкес қорытынды аттестаттау басталатын күнге дейін үш айдан ерте емес мерзімде жол беріледі.</w:t>
      </w:r>
    </w:p>
    <w:p w:rsidR="00AA3F15" w:rsidRDefault="00307AC7">
      <w:pPr>
        <w:ind w:firstLine="709"/>
        <w:jc w:val="both"/>
        <w:rPr>
          <w:color w:val="000000"/>
          <w:spacing w:val="2"/>
          <w:sz w:val="28"/>
          <w:szCs w:val="28"/>
          <w:shd w:val="clear" w:color="auto" w:fill="FFFFFF"/>
          <w:lang w:val="kk-KZ"/>
        </w:rPr>
      </w:pPr>
      <w:r w:rsidRPr="00F87685">
        <w:rPr>
          <w:color w:val="000000"/>
          <w:sz w:val="28"/>
          <w:szCs w:val="28"/>
          <w:lang w:val="kk-KZ"/>
        </w:rPr>
        <w:t xml:space="preserve">35. </w:t>
      </w:r>
      <w:bookmarkStart w:id="12" w:name="_Hlk77358746"/>
      <w:r w:rsidRPr="00F91066">
        <w:rPr>
          <w:sz w:val="28"/>
          <w:szCs w:val="28"/>
          <w:lang w:val="kk-KZ"/>
        </w:rPr>
        <w:t>Комиссиясының отырысы тиісті хаттамамен ресімделеді, оған комиссия төрағасы, мүшелері қол қояды.</w:t>
      </w:r>
    </w:p>
    <w:p w:rsidR="00AA3F15" w:rsidRDefault="00307AC7">
      <w:pPr>
        <w:ind w:firstLine="709"/>
        <w:jc w:val="both"/>
        <w:rPr>
          <w:color w:val="000000"/>
          <w:sz w:val="28"/>
          <w:szCs w:val="28"/>
          <w:lang w:val="kk-KZ"/>
        </w:rPr>
      </w:pPr>
      <w:r w:rsidRPr="00F87685">
        <w:rPr>
          <w:color w:val="000000"/>
          <w:sz w:val="28"/>
          <w:szCs w:val="28"/>
          <w:lang w:val="kk-KZ"/>
        </w:rPr>
        <w:t>Қорытынды емтихандарды тапсыру және (немесе) дипломдық жобаны (жұмысты) қорғау нәтижелері олар өткізілген күні, көрсету емтиханын өткізу кезінде 3 жұмыс күнінен кешіктірілмей жарияланады.</w:t>
      </w:r>
    </w:p>
    <w:p w:rsidR="00AA3F15" w:rsidRDefault="00307AC7">
      <w:pPr>
        <w:ind w:firstLine="709"/>
        <w:jc w:val="both"/>
        <w:rPr>
          <w:color w:val="000000"/>
          <w:spacing w:val="2"/>
          <w:sz w:val="28"/>
          <w:szCs w:val="28"/>
          <w:shd w:val="clear" w:color="auto" w:fill="FFFFFF"/>
          <w:lang w:val="kk-KZ"/>
        </w:rPr>
      </w:pPr>
      <w:r w:rsidRPr="009E1AA6">
        <w:rPr>
          <w:sz w:val="28"/>
          <w:szCs w:val="28"/>
          <w:lang w:val="kk-KZ"/>
        </w:rPr>
        <w:t>Карантин, әлеуметтік, табиғи және техногендік сипаттағы төтенше жағдайлар немесе ҚО арқылы оқыту кезінде уәкілетті органның шешімі бойынша қорытынды аттестаттауға қатысушылардың іс-әрекеттеріне байланысты емес өзгеде мән-жайлар туындаған кезде, Комиссия осы Қағидалардың 23-тармағына сәйкес қорытынды аттестаттауды өткізу нысанын өзгерту және қорытынды аттестаттаудың нәтижелерін айқындау жөнінде шешім қабылдайды.</w:t>
      </w:r>
    </w:p>
    <w:p w:rsidR="00AA3F15" w:rsidRDefault="00307AC7">
      <w:pPr>
        <w:ind w:firstLine="709"/>
        <w:jc w:val="both"/>
        <w:rPr>
          <w:sz w:val="28"/>
          <w:szCs w:val="28"/>
          <w:lang w:val="kk-KZ"/>
        </w:rPr>
      </w:pPr>
      <w:r w:rsidRPr="00F87685">
        <w:rPr>
          <w:sz w:val="28"/>
          <w:szCs w:val="28"/>
          <w:lang w:val="kk-KZ"/>
        </w:rPr>
        <w:t>Қорытынды аттестаттауды ҚО арқылы өткізу кезінде нәтижелерді есепке алу электрондық-цифрлық нысанда жүзеге асырылады. Бұл ретте қорытынды аттестаттау туралы мәліметтерді қағаз тасымалдағышта сақтау міндетті болып табылады.</w:t>
      </w:r>
      <w:bookmarkEnd w:id="12"/>
    </w:p>
    <w:p w:rsidR="00AA3F15" w:rsidRDefault="00307AC7">
      <w:pPr>
        <w:ind w:firstLine="709"/>
        <w:jc w:val="both"/>
        <w:rPr>
          <w:sz w:val="28"/>
          <w:szCs w:val="28"/>
          <w:lang w:val="kk-KZ"/>
        </w:rPr>
      </w:pPr>
      <w:r w:rsidRPr="009E1AA6">
        <w:rPr>
          <w:sz w:val="28"/>
          <w:szCs w:val="28"/>
          <w:lang w:val="kk-KZ"/>
        </w:rPr>
        <w:t>35-1. Аралық және (немесе) қорытынды аттестаттауды бағалау нәтижесімен келіспеген кезде білім алушылар білім беру ұйымы басшысының атына ол өткізілгеннен кейінгі келесі жұмыс күнінен кешіктірмей еркін нысанда өтініш (апелляцияға) жазады.</w:t>
      </w:r>
    </w:p>
    <w:p w:rsidR="00AA3F15" w:rsidRDefault="00307AC7">
      <w:pPr>
        <w:ind w:firstLine="709"/>
        <w:jc w:val="both"/>
        <w:rPr>
          <w:sz w:val="28"/>
          <w:szCs w:val="28"/>
          <w:lang w:val="kk-KZ"/>
        </w:rPr>
      </w:pPr>
      <w:r w:rsidRPr="009E1AA6">
        <w:rPr>
          <w:sz w:val="28"/>
          <w:szCs w:val="28"/>
          <w:lang w:val="kk-KZ"/>
        </w:rPr>
        <w:t>Апелляциялық комиссия</w:t>
      </w:r>
      <w:r w:rsidRPr="00F91066">
        <w:rPr>
          <w:sz w:val="28"/>
          <w:szCs w:val="28"/>
          <w:lang w:val="kk-KZ"/>
        </w:rPr>
        <w:t xml:space="preserve"> құрамын білім беру ұйымы дербес қалыптастыратын және айқындайтын білім беру ұйымы басшысының бұйрығымен құрылады.</w:t>
      </w:r>
    </w:p>
    <w:p w:rsidR="00AA3F15" w:rsidRDefault="00307AC7">
      <w:pPr>
        <w:ind w:firstLine="709"/>
        <w:jc w:val="both"/>
        <w:rPr>
          <w:sz w:val="28"/>
          <w:szCs w:val="28"/>
          <w:lang w:val="kk-KZ"/>
        </w:rPr>
      </w:pPr>
      <w:r w:rsidRPr="00F91066">
        <w:rPr>
          <w:sz w:val="28"/>
          <w:szCs w:val="28"/>
          <w:lang w:val="kk-KZ"/>
        </w:rPr>
        <w:lastRenderedPageBreak/>
        <w:t>Апелляциялық комиссия дауыс беру құқығы жоқ хатшыны қоспағанда, комиссия төрағасын, комиссия мүшелерін қоса алғанда, өкілдерінің тақ санынан тұрады.</w:t>
      </w:r>
    </w:p>
    <w:p w:rsidR="00AA3F15" w:rsidRDefault="00307AC7">
      <w:pPr>
        <w:ind w:firstLine="709"/>
        <w:jc w:val="both"/>
        <w:rPr>
          <w:sz w:val="28"/>
          <w:szCs w:val="28"/>
          <w:lang w:val="kk-KZ"/>
        </w:rPr>
      </w:pPr>
      <w:r w:rsidRPr="00F91066">
        <w:rPr>
          <w:sz w:val="28"/>
          <w:szCs w:val="28"/>
          <w:lang w:val="kk-KZ"/>
        </w:rPr>
        <w:t>Апелляциялық комиссияның шешімі өтініш түскен күннен бастап 3 жұмыс күнінен кешіктірмей еркін нысандағы хаттамамен ресімделеді және оны білім алушының назарына жеткізеді.</w:t>
      </w:r>
    </w:p>
    <w:p w:rsidR="00AA3F15" w:rsidRDefault="00307AC7">
      <w:pPr>
        <w:ind w:firstLine="709"/>
        <w:jc w:val="both"/>
        <w:rPr>
          <w:spacing w:val="2"/>
          <w:sz w:val="28"/>
          <w:szCs w:val="28"/>
          <w:lang w:val="kk-KZ"/>
        </w:rPr>
      </w:pPr>
      <w:r w:rsidRPr="00D47B11">
        <w:rPr>
          <w:color w:val="000000"/>
          <w:sz w:val="28"/>
          <w:szCs w:val="28"/>
          <w:lang w:val="kk-KZ"/>
        </w:rPr>
        <w:t xml:space="preserve">36. </w:t>
      </w:r>
      <w:r w:rsidRPr="00D47B11">
        <w:rPr>
          <w:spacing w:val="2"/>
          <w:sz w:val="28"/>
          <w:szCs w:val="28"/>
          <w:lang w:val="kk-KZ"/>
        </w:rPr>
        <w:t xml:space="preserve">Оқу пәндері және (немесе) модульдер, курстық жобалар (жұмыстар) бойынша, оқу жоспарларының тәжірибелері бойынша есептердің сынақтар мен емтихандарының кемінде оқу бағдарламаларының </w:t>
      </w:r>
      <w:r>
        <w:rPr>
          <w:spacing w:val="2"/>
          <w:sz w:val="28"/>
          <w:szCs w:val="28"/>
          <w:lang w:val="kk-KZ"/>
        </w:rPr>
        <w:t>кемінде 75 пайызын «жақсы» бағалармен ал қалғандарын – «жақсы»</w:t>
      </w:r>
      <w:r w:rsidRPr="00D47B11">
        <w:rPr>
          <w:spacing w:val="2"/>
          <w:sz w:val="28"/>
          <w:szCs w:val="28"/>
          <w:lang w:val="kk-KZ"/>
        </w:rPr>
        <w:t xml:space="preserve"> бағаларымен тапсырған және игерген және дипломдық жұмысты (жоба</w:t>
      </w:r>
      <w:r>
        <w:rPr>
          <w:spacing w:val="2"/>
          <w:sz w:val="28"/>
          <w:szCs w:val="28"/>
          <w:lang w:val="kk-KZ"/>
        </w:rPr>
        <w:t>ны) және (немесе) емтихандарды «жақсы»</w:t>
      </w:r>
      <w:r w:rsidRPr="00D47B11">
        <w:rPr>
          <w:spacing w:val="2"/>
          <w:sz w:val="28"/>
          <w:szCs w:val="28"/>
          <w:lang w:val="kk-KZ"/>
        </w:rPr>
        <w:t xml:space="preserve"> деген бағамен қорғаған білім алушылар, білім беру ұйымының қорытынды аттестациялық комиссиясының шешімі бойынша үздік диплом беріледі.</w:t>
      </w:r>
    </w:p>
    <w:p w:rsidR="00AA3F15" w:rsidRDefault="00307AC7">
      <w:pPr>
        <w:ind w:firstLine="709"/>
        <w:jc w:val="both"/>
        <w:rPr>
          <w:color w:val="000000"/>
          <w:sz w:val="28"/>
          <w:szCs w:val="28"/>
          <w:lang w:val="kk-KZ"/>
        </w:rPr>
      </w:pPr>
      <w:r w:rsidRPr="00D47B11">
        <w:rPr>
          <w:spacing w:val="2"/>
          <w:sz w:val="28"/>
          <w:szCs w:val="28"/>
          <w:lang w:val="kk-KZ"/>
        </w:rPr>
        <w:t>Балдық-рейтингтік әріптік жүйені қолдану кезінде білім беру бағдарламасын «А», «А-</w:t>
      </w:r>
      <w:r w:rsidRPr="00D47B11">
        <w:rPr>
          <w:b/>
          <w:color w:val="000000"/>
          <w:spacing w:val="2"/>
          <w:sz w:val="28"/>
          <w:szCs w:val="28"/>
          <w:lang w:val="kk-KZ"/>
        </w:rPr>
        <w:t>»</w:t>
      </w:r>
      <w:r w:rsidRPr="00D47B11">
        <w:rPr>
          <w:spacing w:val="2"/>
          <w:sz w:val="28"/>
          <w:szCs w:val="28"/>
          <w:lang w:val="kk-KZ"/>
        </w:rPr>
        <w:t>, «В+», «В», «В-</w:t>
      </w:r>
      <w:r w:rsidRPr="00D47B11">
        <w:rPr>
          <w:b/>
          <w:color w:val="000000"/>
          <w:spacing w:val="2"/>
          <w:sz w:val="28"/>
          <w:szCs w:val="28"/>
          <w:lang w:val="kk-KZ"/>
        </w:rPr>
        <w:t>»</w:t>
      </w:r>
      <w:r w:rsidRPr="00D47B11">
        <w:rPr>
          <w:spacing w:val="2"/>
          <w:sz w:val="28"/>
          <w:szCs w:val="28"/>
          <w:lang w:val="kk-KZ"/>
        </w:rPr>
        <w:t xml:space="preserve">, </w:t>
      </w:r>
      <w:r w:rsidRPr="00D47B11">
        <w:rPr>
          <w:color w:val="000000"/>
          <w:spacing w:val="2"/>
          <w:sz w:val="28"/>
          <w:szCs w:val="28"/>
          <w:lang w:val="kk-KZ"/>
        </w:rPr>
        <w:t xml:space="preserve">«С+» </w:t>
      </w:r>
      <w:r w:rsidRPr="00D47B11">
        <w:rPr>
          <w:spacing w:val="2"/>
          <w:sz w:val="28"/>
          <w:szCs w:val="28"/>
          <w:lang w:val="kk-KZ"/>
        </w:rPr>
        <w:t xml:space="preserve"> бағаларымен игерген және тапсырған және оқудың барлық кезеңінде үлгерімінің орташа балы 3,5-тен төмен емес, сондай-ақ қорытынды аттестаттауды «А», «А-</w:t>
      </w:r>
      <w:r w:rsidRPr="00D47B11">
        <w:rPr>
          <w:b/>
          <w:color w:val="000000"/>
          <w:spacing w:val="2"/>
          <w:sz w:val="28"/>
          <w:szCs w:val="28"/>
          <w:lang w:val="kk-KZ"/>
        </w:rPr>
        <w:t>»</w:t>
      </w:r>
      <w:r w:rsidRPr="00D47B11">
        <w:rPr>
          <w:spacing w:val="2"/>
          <w:sz w:val="28"/>
          <w:szCs w:val="28"/>
          <w:lang w:val="kk-KZ"/>
        </w:rPr>
        <w:t xml:space="preserve"> бағаларымен тапсырған білім алушыларға, оқудың барлық кезеңі ішінде емт</w:t>
      </w:r>
      <w:r>
        <w:rPr>
          <w:spacing w:val="2"/>
          <w:sz w:val="28"/>
          <w:szCs w:val="28"/>
          <w:lang w:val="kk-KZ"/>
        </w:rPr>
        <w:t xml:space="preserve">ихандарды қайта тапсыру </w:t>
      </w:r>
      <w:r w:rsidRPr="009E1AA6">
        <w:rPr>
          <w:spacing w:val="2"/>
          <w:sz w:val="28"/>
          <w:szCs w:val="28"/>
          <w:lang w:val="kk-KZ"/>
        </w:rPr>
        <w:t>болмағанда,</w:t>
      </w:r>
      <w:r w:rsidRPr="00D47B11">
        <w:rPr>
          <w:spacing w:val="2"/>
          <w:sz w:val="28"/>
          <w:szCs w:val="28"/>
          <w:lang w:val="kk-KZ"/>
        </w:rPr>
        <w:t xml:space="preserve"> үздік диплом беріледі.</w:t>
      </w:r>
      <w:r>
        <w:rPr>
          <w:color w:val="000000"/>
          <w:sz w:val="28"/>
          <w:szCs w:val="28"/>
          <w:lang w:val="kk-KZ"/>
        </w:rPr>
        <w:tab/>
      </w:r>
    </w:p>
    <w:p w:rsidR="00AA3F15" w:rsidRDefault="00307AC7">
      <w:pPr>
        <w:ind w:firstLine="709"/>
        <w:jc w:val="both"/>
        <w:rPr>
          <w:sz w:val="28"/>
          <w:szCs w:val="28"/>
          <w:lang w:val="kk-KZ"/>
        </w:rPr>
      </w:pPr>
      <w:r w:rsidRPr="001D67DF">
        <w:rPr>
          <w:sz w:val="28"/>
          <w:szCs w:val="28"/>
          <w:lang w:val="kk-KZ"/>
        </w:rPr>
        <w:t xml:space="preserve">37. </w:t>
      </w:r>
      <w:bookmarkStart w:id="13" w:name="z88"/>
      <w:bookmarkEnd w:id="11"/>
      <w:r w:rsidRPr="001D67DF">
        <w:rPr>
          <w:color w:val="000000"/>
          <w:spacing w:val="2"/>
          <w:sz w:val="28"/>
          <w:szCs w:val="28"/>
          <w:shd w:val="clear" w:color="auto" w:fill="FFFFFF"/>
          <w:lang w:val="kk-KZ"/>
        </w:rPr>
        <w:t>Біліктілік деңгейін көрсете отырып диплом беру туралы шешім пәндер және (немесе) модульдер бойынша қорытынды емтихандар және (немесе) дипломдық жобаларды (жұмыстарды) қорғау нәтижелері негізінде қабылданады.</w:t>
      </w:r>
    </w:p>
    <w:p w:rsidR="00AA3F15" w:rsidRDefault="00AA3F15">
      <w:pPr>
        <w:jc w:val="both"/>
        <w:rPr>
          <w:sz w:val="28"/>
          <w:szCs w:val="28"/>
          <w:lang w:val="kk-KZ"/>
        </w:rPr>
      </w:pPr>
    </w:p>
    <w:p w:rsidR="00AA3F15" w:rsidRDefault="00AA3F15">
      <w:pPr>
        <w:jc w:val="both"/>
        <w:rPr>
          <w:sz w:val="28"/>
          <w:szCs w:val="28"/>
          <w:lang w:val="kk-KZ"/>
        </w:rPr>
      </w:pPr>
    </w:p>
    <w:p w:rsidR="00AA3F15" w:rsidRDefault="00AA3F15">
      <w:pPr>
        <w:jc w:val="both"/>
        <w:rPr>
          <w:sz w:val="28"/>
          <w:szCs w:val="28"/>
          <w:lang w:val="kk-KZ"/>
        </w:rPr>
      </w:pPr>
    </w:p>
    <w:p w:rsidR="00AA3F15" w:rsidRDefault="00AA3F15">
      <w:pPr>
        <w:jc w:val="both"/>
        <w:rPr>
          <w:sz w:val="28"/>
          <w:szCs w:val="28"/>
          <w:lang w:val="kk-KZ"/>
        </w:rPr>
      </w:pPr>
    </w:p>
    <w:p w:rsidR="00AA3F15" w:rsidRDefault="00AA3F15">
      <w:pPr>
        <w:jc w:val="both"/>
        <w:rPr>
          <w:sz w:val="28"/>
          <w:szCs w:val="28"/>
          <w:lang w:val="kk-KZ"/>
        </w:rPr>
      </w:pPr>
    </w:p>
    <w:p w:rsidR="00AA3F15" w:rsidRDefault="00AA3F15">
      <w:pPr>
        <w:jc w:val="both"/>
        <w:rPr>
          <w:sz w:val="28"/>
          <w:szCs w:val="28"/>
          <w:lang w:val="kk-KZ"/>
        </w:rPr>
      </w:pPr>
    </w:p>
    <w:p w:rsidR="00AA3F15" w:rsidRDefault="00AA3F15">
      <w:pPr>
        <w:jc w:val="both"/>
        <w:rPr>
          <w:sz w:val="28"/>
          <w:szCs w:val="28"/>
          <w:lang w:val="kk-KZ"/>
        </w:rPr>
      </w:pPr>
    </w:p>
    <w:p w:rsidR="00AA3F15" w:rsidRDefault="00AA3F15">
      <w:pPr>
        <w:jc w:val="both"/>
        <w:rPr>
          <w:sz w:val="28"/>
          <w:szCs w:val="28"/>
          <w:lang w:val="kk-KZ"/>
        </w:rPr>
      </w:pPr>
    </w:p>
    <w:p w:rsidR="00AA3F15" w:rsidRDefault="00AA3F15">
      <w:pPr>
        <w:jc w:val="both"/>
        <w:rPr>
          <w:sz w:val="28"/>
          <w:szCs w:val="28"/>
          <w:lang w:val="kk-KZ"/>
        </w:rPr>
      </w:pPr>
    </w:p>
    <w:p w:rsidR="00AA3F15" w:rsidRDefault="00AA3F15">
      <w:pPr>
        <w:jc w:val="both"/>
        <w:rPr>
          <w:sz w:val="28"/>
          <w:szCs w:val="28"/>
          <w:lang w:val="kk-KZ"/>
        </w:rPr>
      </w:pPr>
    </w:p>
    <w:p w:rsidR="00AA3F15" w:rsidRDefault="00AA3F15">
      <w:pPr>
        <w:jc w:val="both"/>
        <w:rPr>
          <w:sz w:val="28"/>
          <w:szCs w:val="28"/>
          <w:lang w:val="kk-KZ"/>
        </w:rPr>
      </w:pPr>
    </w:p>
    <w:p w:rsidR="00AA3F15" w:rsidRDefault="00AA3F15">
      <w:pPr>
        <w:jc w:val="both"/>
        <w:rPr>
          <w:sz w:val="28"/>
          <w:szCs w:val="28"/>
          <w:lang w:val="kk-KZ"/>
        </w:rPr>
      </w:pPr>
    </w:p>
    <w:p w:rsidR="00AA3F15" w:rsidRDefault="00AA3F15">
      <w:pPr>
        <w:jc w:val="both"/>
        <w:rPr>
          <w:sz w:val="28"/>
          <w:szCs w:val="28"/>
          <w:lang w:val="kk-KZ"/>
        </w:rPr>
      </w:pPr>
    </w:p>
    <w:p w:rsidR="00AA3F15" w:rsidRDefault="00AA3F15">
      <w:pPr>
        <w:jc w:val="both"/>
        <w:rPr>
          <w:sz w:val="28"/>
          <w:szCs w:val="28"/>
          <w:lang w:val="kk-KZ"/>
        </w:rPr>
      </w:pPr>
    </w:p>
    <w:p w:rsidR="00AA3F15" w:rsidRDefault="00AA3F15">
      <w:pPr>
        <w:jc w:val="both"/>
        <w:rPr>
          <w:sz w:val="28"/>
          <w:szCs w:val="28"/>
          <w:lang w:val="kk-KZ"/>
        </w:rPr>
      </w:pPr>
    </w:p>
    <w:p w:rsidR="00AA3F15" w:rsidRDefault="00307AC7">
      <w:pPr>
        <w:jc w:val="both"/>
        <w:rPr>
          <w:sz w:val="28"/>
          <w:szCs w:val="28"/>
          <w:lang w:val="kk-KZ"/>
        </w:rPr>
      </w:pPr>
      <w:r w:rsidRPr="00FE1C2D">
        <w:rPr>
          <w:lang w:val="kk-KZ"/>
        </w:rPr>
        <w:br w:type="page"/>
      </w:r>
    </w:p>
    <w:tbl>
      <w:tblPr>
        <w:tblW w:w="0" w:type="auto"/>
        <w:tblCellSpacing w:w="0" w:type="dxa"/>
        <w:tblLook w:val="04A0" w:firstRow="1" w:lastRow="0" w:firstColumn="1" w:lastColumn="0" w:noHBand="0" w:noVBand="1"/>
      </w:tblPr>
      <w:tblGrid>
        <w:gridCol w:w="5118"/>
        <w:gridCol w:w="4551"/>
      </w:tblGrid>
      <w:tr w:rsidR="00AA3F15" w:rsidRPr="008A59B0" w:rsidTr="0018562D">
        <w:trPr>
          <w:trHeight w:val="30"/>
          <w:tblCellSpacing w:w="0" w:type="dxa"/>
        </w:trPr>
        <w:tc>
          <w:tcPr>
            <w:tcW w:w="5118" w:type="dxa"/>
            <w:tcMar>
              <w:top w:w="15" w:type="dxa"/>
              <w:left w:w="15" w:type="dxa"/>
              <w:bottom w:w="15" w:type="dxa"/>
              <w:right w:w="15" w:type="dxa"/>
            </w:tcMar>
            <w:vAlign w:val="center"/>
          </w:tcPr>
          <w:bookmarkEnd w:id="13"/>
          <w:p w:rsidR="00AA3F15" w:rsidRDefault="00307AC7">
            <w:pPr>
              <w:jc w:val="center"/>
              <w:rPr>
                <w:sz w:val="28"/>
                <w:szCs w:val="28"/>
                <w:lang w:val="kk-KZ"/>
              </w:rPr>
            </w:pPr>
            <w:r w:rsidRPr="001D67DF">
              <w:rPr>
                <w:color w:val="000000"/>
                <w:sz w:val="28"/>
                <w:szCs w:val="28"/>
                <w:lang w:val="kk-KZ"/>
              </w:rPr>
              <w:lastRenderedPageBreak/>
              <w:t> </w:t>
            </w:r>
          </w:p>
        </w:tc>
        <w:tc>
          <w:tcPr>
            <w:tcW w:w="4551" w:type="dxa"/>
            <w:tcMar>
              <w:top w:w="15" w:type="dxa"/>
              <w:left w:w="15" w:type="dxa"/>
              <w:bottom w:w="15" w:type="dxa"/>
              <w:right w:w="15" w:type="dxa"/>
            </w:tcMar>
            <w:vAlign w:val="center"/>
          </w:tcPr>
          <w:p w:rsidR="00AA3F15" w:rsidRDefault="00307AC7">
            <w:pPr>
              <w:rPr>
                <w:sz w:val="28"/>
                <w:szCs w:val="28"/>
                <w:lang w:val="kk-KZ"/>
              </w:rPr>
            </w:pPr>
            <w:r w:rsidRPr="00F26E83">
              <w:rPr>
                <w:color w:val="000000"/>
                <w:sz w:val="28"/>
                <w:szCs w:val="28"/>
                <w:lang w:val="kk-KZ"/>
              </w:rPr>
              <w:t>Техникалық және кәсіптік, орта білімнен кейінгі білім беру</w:t>
            </w:r>
            <w:r w:rsidRPr="00F26E83">
              <w:rPr>
                <w:sz w:val="28"/>
                <w:szCs w:val="28"/>
                <w:lang w:val="kk-KZ"/>
              </w:rPr>
              <w:t xml:space="preserve"> </w:t>
            </w:r>
            <w:r w:rsidRPr="00F26E83">
              <w:rPr>
                <w:color w:val="000000"/>
                <w:sz w:val="28"/>
                <w:szCs w:val="28"/>
                <w:lang w:val="kk-KZ"/>
              </w:rPr>
              <w:t>ұйымдарындағы білім алушылардың үлгеріміне ағымдағы бақылауды,</w:t>
            </w:r>
            <w:r w:rsidRPr="00F26E83">
              <w:rPr>
                <w:sz w:val="28"/>
                <w:szCs w:val="28"/>
                <w:lang w:val="kk-KZ"/>
              </w:rPr>
              <w:t xml:space="preserve"> </w:t>
            </w:r>
            <w:r w:rsidRPr="00F26E83">
              <w:rPr>
                <w:color w:val="000000"/>
                <w:sz w:val="28"/>
                <w:szCs w:val="28"/>
                <w:lang w:val="kk-KZ"/>
              </w:rPr>
              <w:t>аралық және қорытынды аттестаттауды өткізудің үлгі қағидаларына қосымша</w:t>
            </w:r>
          </w:p>
        </w:tc>
      </w:tr>
    </w:tbl>
    <w:p w:rsidR="00AA3F15" w:rsidRDefault="00AA3F15">
      <w:pPr>
        <w:rPr>
          <w:b/>
          <w:color w:val="000000"/>
          <w:sz w:val="28"/>
          <w:szCs w:val="28"/>
          <w:lang w:val="kk-KZ"/>
        </w:rPr>
      </w:pPr>
      <w:bookmarkStart w:id="14" w:name="z90"/>
    </w:p>
    <w:p w:rsidR="00AA3F15" w:rsidRDefault="00AA3F15">
      <w:pPr>
        <w:rPr>
          <w:b/>
          <w:color w:val="000000"/>
          <w:sz w:val="28"/>
          <w:szCs w:val="28"/>
          <w:lang w:val="kk-KZ"/>
        </w:rPr>
      </w:pPr>
    </w:p>
    <w:p w:rsidR="00AA3F15" w:rsidRDefault="00307AC7">
      <w:pPr>
        <w:jc w:val="center"/>
        <w:rPr>
          <w:b/>
          <w:color w:val="000000"/>
          <w:sz w:val="28"/>
          <w:szCs w:val="28"/>
          <w:lang w:val="kk-KZ"/>
        </w:rPr>
      </w:pPr>
      <w:r w:rsidRPr="00F26E83">
        <w:rPr>
          <w:b/>
          <w:color w:val="000000"/>
          <w:sz w:val="28"/>
          <w:szCs w:val="28"/>
          <w:lang w:val="kk-KZ"/>
        </w:rPr>
        <w:t>Төрт балдық жүйе бойынша цифрлық баламаға сәйкес келетін білім алушылардың оқу жетістіктерін бағалаудың әріптік жүйесі</w:t>
      </w:r>
    </w:p>
    <w:p w:rsidR="00AA3F15" w:rsidRDefault="00AA3F15">
      <w:pPr>
        <w:jc w:val="both"/>
        <w:rPr>
          <w:sz w:val="28"/>
          <w:szCs w:val="28"/>
          <w:lang w:val="kk-KZ"/>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892"/>
        <w:gridCol w:w="2292"/>
        <w:gridCol w:w="3020"/>
        <w:gridCol w:w="2545"/>
      </w:tblGrid>
      <w:tr w:rsidR="00AA3F15" w:rsidTr="0018562D">
        <w:trPr>
          <w:trHeight w:val="30"/>
        </w:trPr>
        <w:tc>
          <w:tcPr>
            <w:tcW w:w="1992" w:type="dxa"/>
            <w:tcMar>
              <w:top w:w="15" w:type="dxa"/>
              <w:left w:w="15" w:type="dxa"/>
              <w:bottom w:w="15" w:type="dxa"/>
              <w:right w:w="15" w:type="dxa"/>
            </w:tcMar>
            <w:vAlign w:val="center"/>
          </w:tcPr>
          <w:bookmarkEnd w:id="14"/>
          <w:p w:rsidR="00AA3F15" w:rsidRDefault="00307AC7">
            <w:pPr>
              <w:ind w:left="20"/>
              <w:jc w:val="both"/>
              <w:rPr>
                <w:sz w:val="28"/>
                <w:szCs w:val="28"/>
              </w:rPr>
            </w:pPr>
            <w:proofErr w:type="spellStart"/>
            <w:r w:rsidRPr="00F37A0F">
              <w:rPr>
                <w:color w:val="000000"/>
                <w:sz w:val="28"/>
                <w:szCs w:val="28"/>
              </w:rPr>
              <w:t>Әріптік</w:t>
            </w:r>
            <w:proofErr w:type="spellEnd"/>
            <w:r w:rsidRPr="00F37A0F">
              <w:rPr>
                <w:color w:val="000000"/>
                <w:sz w:val="28"/>
                <w:szCs w:val="28"/>
              </w:rPr>
              <w:t xml:space="preserve"> </w:t>
            </w:r>
            <w:proofErr w:type="spellStart"/>
            <w:r w:rsidRPr="00F37A0F">
              <w:rPr>
                <w:color w:val="000000"/>
                <w:sz w:val="28"/>
                <w:szCs w:val="28"/>
              </w:rPr>
              <w:t>жүйе</w:t>
            </w:r>
            <w:proofErr w:type="spellEnd"/>
            <w:r w:rsidRPr="00F37A0F">
              <w:rPr>
                <w:color w:val="000000"/>
                <w:sz w:val="28"/>
                <w:szCs w:val="28"/>
              </w:rPr>
              <w:t xml:space="preserve"> </w:t>
            </w:r>
            <w:proofErr w:type="spellStart"/>
            <w:r w:rsidRPr="00F37A0F">
              <w:rPr>
                <w:color w:val="000000"/>
                <w:sz w:val="28"/>
                <w:szCs w:val="28"/>
              </w:rPr>
              <w:t>бойынша</w:t>
            </w:r>
            <w:proofErr w:type="spellEnd"/>
            <w:r w:rsidRPr="00F37A0F">
              <w:rPr>
                <w:color w:val="000000"/>
                <w:sz w:val="28"/>
                <w:szCs w:val="28"/>
              </w:rPr>
              <w:t xml:space="preserve"> </w:t>
            </w:r>
            <w:proofErr w:type="spellStart"/>
            <w:r w:rsidRPr="00F37A0F">
              <w:rPr>
                <w:color w:val="000000"/>
                <w:sz w:val="28"/>
                <w:szCs w:val="28"/>
              </w:rPr>
              <w:t>баға</w:t>
            </w:r>
            <w:proofErr w:type="spellEnd"/>
          </w:p>
        </w:tc>
        <w:tc>
          <w:tcPr>
            <w:tcW w:w="2406" w:type="dxa"/>
            <w:tcMar>
              <w:top w:w="15" w:type="dxa"/>
              <w:left w:w="15" w:type="dxa"/>
              <w:bottom w:w="15" w:type="dxa"/>
              <w:right w:w="15" w:type="dxa"/>
            </w:tcMar>
            <w:vAlign w:val="center"/>
          </w:tcPr>
          <w:p w:rsidR="00AA3F15" w:rsidRDefault="00307AC7">
            <w:pPr>
              <w:ind w:left="20"/>
              <w:jc w:val="both"/>
              <w:rPr>
                <w:sz w:val="28"/>
                <w:szCs w:val="28"/>
              </w:rPr>
            </w:pPr>
            <w:proofErr w:type="spellStart"/>
            <w:r w:rsidRPr="00F37A0F">
              <w:rPr>
                <w:color w:val="000000"/>
                <w:sz w:val="28"/>
                <w:szCs w:val="28"/>
              </w:rPr>
              <w:t>Балдардың</w:t>
            </w:r>
            <w:proofErr w:type="spellEnd"/>
            <w:r w:rsidRPr="00F37A0F">
              <w:rPr>
                <w:color w:val="000000"/>
                <w:sz w:val="28"/>
                <w:szCs w:val="28"/>
              </w:rPr>
              <w:t xml:space="preserve"> </w:t>
            </w:r>
            <w:proofErr w:type="spellStart"/>
            <w:r w:rsidRPr="00F37A0F">
              <w:rPr>
                <w:color w:val="000000"/>
                <w:sz w:val="28"/>
                <w:szCs w:val="28"/>
              </w:rPr>
              <w:t>сандық</w:t>
            </w:r>
            <w:proofErr w:type="spellEnd"/>
            <w:r w:rsidRPr="00F37A0F">
              <w:rPr>
                <w:color w:val="000000"/>
                <w:sz w:val="28"/>
                <w:szCs w:val="28"/>
              </w:rPr>
              <w:t xml:space="preserve"> </w:t>
            </w:r>
            <w:proofErr w:type="spellStart"/>
            <w:r w:rsidRPr="00F37A0F">
              <w:rPr>
                <w:color w:val="000000"/>
                <w:sz w:val="28"/>
                <w:szCs w:val="28"/>
              </w:rPr>
              <w:t>эквиваленті</w:t>
            </w:r>
            <w:proofErr w:type="spellEnd"/>
          </w:p>
        </w:tc>
        <w:tc>
          <w:tcPr>
            <w:tcW w:w="3257" w:type="dxa"/>
            <w:tcMar>
              <w:top w:w="15" w:type="dxa"/>
              <w:left w:w="15" w:type="dxa"/>
              <w:bottom w:w="15" w:type="dxa"/>
              <w:right w:w="15" w:type="dxa"/>
            </w:tcMar>
            <w:vAlign w:val="center"/>
          </w:tcPr>
          <w:p w:rsidR="00AA3F15" w:rsidRDefault="00307AC7">
            <w:pPr>
              <w:ind w:left="20"/>
              <w:jc w:val="both"/>
              <w:rPr>
                <w:sz w:val="28"/>
                <w:szCs w:val="28"/>
              </w:rPr>
            </w:pPr>
            <w:proofErr w:type="spellStart"/>
            <w:r w:rsidRPr="00F37A0F">
              <w:rPr>
                <w:color w:val="000000"/>
                <w:sz w:val="28"/>
                <w:szCs w:val="28"/>
              </w:rPr>
              <w:t>Пайыздық</w:t>
            </w:r>
            <w:proofErr w:type="spellEnd"/>
            <w:r w:rsidRPr="00F37A0F">
              <w:rPr>
                <w:color w:val="000000"/>
                <w:sz w:val="28"/>
                <w:szCs w:val="28"/>
              </w:rPr>
              <w:t xml:space="preserve"> </w:t>
            </w:r>
            <w:proofErr w:type="spellStart"/>
            <w:r w:rsidRPr="00F37A0F">
              <w:rPr>
                <w:color w:val="000000"/>
                <w:sz w:val="28"/>
                <w:szCs w:val="28"/>
              </w:rPr>
              <w:t>мазмұны</w:t>
            </w:r>
            <w:proofErr w:type="spellEnd"/>
          </w:p>
        </w:tc>
        <w:tc>
          <w:tcPr>
            <w:tcW w:w="1947" w:type="dxa"/>
            <w:tcMar>
              <w:top w:w="15" w:type="dxa"/>
              <w:left w:w="15" w:type="dxa"/>
              <w:bottom w:w="15" w:type="dxa"/>
              <w:right w:w="15" w:type="dxa"/>
            </w:tcMar>
            <w:vAlign w:val="center"/>
          </w:tcPr>
          <w:p w:rsidR="00AA3F15" w:rsidRDefault="00307AC7">
            <w:pPr>
              <w:ind w:left="20"/>
              <w:jc w:val="both"/>
              <w:rPr>
                <w:sz w:val="28"/>
                <w:szCs w:val="28"/>
              </w:rPr>
            </w:pPr>
            <w:proofErr w:type="spellStart"/>
            <w:r w:rsidRPr="00F37A0F">
              <w:rPr>
                <w:color w:val="000000"/>
                <w:sz w:val="28"/>
                <w:szCs w:val="28"/>
              </w:rPr>
              <w:t>Дәстүрлі</w:t>
            </w:r>
            <w:proofErr w:type="spellEnd"/>
            <w:r w:rsidRPr="00F37A0F">
              <w:rPr>
                <w:color w:val="000000"/>
                <w:sz w:val="28"/>
                <w:szCs w:val="28"/>
              </w:rPr>
              <w:t xml:space="preserve"> </w:t>
            </w:r>
            <w:proofErr w:type="spellStart"/>
            <w:r w:rsidRPr="00F37A0F">
              <w:rPr>
                <w:color w:val="000000"/>
                <w:sz w:val="28"/>
                <w:szCs w:val="28"/>
              </w:rPr>
              <w:t>жүйе</w:t>
            </w:r>
            <w:proofErr w:type="spellEnd"/>
            <w:r w:rsidRPr="00F37A0F">
              <w:rPr>
                <w:color w:val="000000"/>
                <w:sz w:val="28"/>
                <w:szCs w:val="28"/>
              </w:rPr>
              <w:t xml:space="preserve"> </w:t>
            </w:r>
            <w:proofErr w:type="spellStart"/>
            <w:r w:rsidRPr="00F37A0F">
              <w:rPr>
                <w:color w:val="000000"/>
                <w:sz w:val="28"/>
                <w:szCs w:val="28"/>
              </w:rPr>
              <w:t>бойынша</w:t>
            </w:r>
            <w:proofErr w:type="spellEnd"/>
            <w:r w:rsidRPr="00F37A0F">
              <w:rPr>
                <w:color w:val="000000"/>
                <w:sz w:val="28"/>
                <w:szCs w:val="28"/>
              </w:rPr>
              <w:t xml:space="preserve"> </w:t>
            </w:r>
            <w:proofErr w:type="spellStart"/>
            <w:r w:rsidRPr="00F37A0F">
              <w:rPr>
                <w:color w:val="000000"/>
                <w:sz w:val="28"/>
                <w:szCs w:val="28"/>
              </w:rPr>
              <w:t>баға</w:t>
            </w:r>
            <w:proofErr w:type="spellEnd"/>
          </w:p>
        </w:tc>
      </w:tr>
      <w:tr w:rsidR="00AA3F15" w:rsidTr="0018562D">
        <w:trPr>
          <w:trHeight w:val="30"/>
        </w:trPr>
        <w:tc>
          <w:tcPr>
            <w:tcW w:w="1992" w:type="dxa"/>
            <w:tcMar>
              <w:top w:w="15" w:type="dxa"/>
              <w:left w:w="15" w:type="dxa"/>
              <w:bottom w:w="15" w:type="dxa"/>
              <w:right w:w="15" w:type="dxa"/>
            </w:tcMar>
            <w:vAlign w:val="center"/>
          </w:tcPr>
          <w:p w:rsidR="00AA3F15" w:rsidRDefault="00307AC7">
            <w:pPr>
              <w:ind w:left="20"/>
              <w:jc w:val="both"/>
              <w:rPr>
                <w:sz w:val="28"/>
                <w:szCs w:val="28"/>
              </w:rPr>
            </w:pPr>
            <w:r w:rsidRPr="00F37A0F">
              <w:rPr>
                <w:color w:val="000000"/>
                <w:sz w:val="28"/>
                <w:szCs w:val="28"/>
              </w:rPr>
              <w:t>А</w:t>
            </w:r>
          </w:p>
        </w:tc>
        <w:tc>
          <w:tcPr>
            <w:tcW w:w="2406" w:type="dxa"/>
            <w:tcMar>
              <w:top w:w="15" w:type="dxa"/>
              <w:left w:w="15" w:type="dxa"/>
              <w:bottom w:w="15" w:type="dxa"/>
              <w:right w:w="15" w:type="dxa"/>
            </w:tcMar>
            <w:vAlign w:val="center"/>
          </w:tcPr>
          <w:p w:rsidR="00AA3F15" w:rsidRDefault="00307AC7">
            <w:pPr>
              <w:ind w:left="20"/>
              <w:jc w:val="both"/>
              <w:rPr>
                <w:sz w:val="28"/>
                <w:szCs w:val="28"/>
              </w:rPr>
            </w:pPr>
            <w:r w:rsidRPr="00F37A0F">
              <w:rPr>
                <w:color w:val="000000"/>
                <w:sz w:val="28"/>
                <w:szCs w:val="28"/>
              </w:rPr>
              <w:t>4,0</w:t>
            </w:r>
          </w:p>
        </w:tc>
        <w:tc>
          <w:tcPr>
            <w:tcW w:w="3257" w:type="dxa"/>
            <w:tcMar>
              <w:top w:w="15" w:type="dxa"/>
              <w:left w:w="15" w:type="dxa"/>
              <w:bottom w:w="15" w:type="dxa"/>
              <w:right w:w="15" w:type="dxa"/>
            </w:tcMar>
            <w:vAlign w:val="center"/>
          </w:tcPr>
          <w:p w:rsidR="00AA3F15" w:rsidRDefault="00307AC7">
            <w:pPr>
              <w:ind w:left="20"/>
              <w:jc w:val="both"/>
              <w:rPr>
                <w:sz w:val="28"/>
                <w:szCs w:val="28"/>
              </w:rPr>
            </w:pPr>
            <w:r w:rsidRPr="00F37A0F">
              <w:rPr>
                <w:color w:val="000000"/>
                <w:sz w:val="28"/>
                <w:szCs w:val="28"/>
              </w:rPr>
              <w:t>95-100</w:t>
            </w:r>
          </w:p>
        </w:tc>
        <w:tc>
          <w:tcPr>
            <w:tcW w:w="1947" w:type="dxa"/>
            <w:vMerge w:val="restart"/>
            <w:tcMar>
              <w:top w:w="15" w:type="dxa"/>
              <w:left w:w="15" w:type="dxa"/>
              <w:bottom w:w="15" w:type="dxa"/>
              <w:right w:w="15" w:type="dxa"/>
            </w:tcMar>
            <w:vAlign w:val="center"/>
          </w:tcPr>
          <w:p w:rsidR="00AA3F15" w:rsidRDefault="00307AC7">
            <w:pPr>
              <w:ind w:left="20"/>
              <w:jc w:val="both"/>
              <w:rPr>
                <w:sz w:val="28"/>
                <w:szCs w:val="28"/>
              </w:rPr>
            </w:pPr>
            <w:proofErr w:type="spellStart"/>
            <w:r w:rsidRPr="00F37A0F">
              <w:rPr>
                <w:color w:val="000000"/>
                <w:sz w:val="28"/>
                <w:szCs w:val="28"/>
              </w:rPr>
              <w:t>Өте</w:t>
            </w:r>
            <w:proofErr w:type="spellEnd"/>
            <w:r w:rsidRPr="00F37A0F">
              <w:rPr>
                <w:color w:val="000000"/>
                <w:sz w:val="28"/>
                <w:szCs w:val="28"/>
              </w:rPr>
              <w:t xml:space="preserve"> </w:t>
            </w:r>
            <w:proofErr w:type="spellStart"/>
            <w:r w:rsidRPr="00F37A0F">
              <w:rPr>
                <w:color w:val="000000"/>
                <w:sz w:val="28"/>
                <w:szCs w:val="28"/>
              </w:rPr>
              <w:t>жақсы</w:t>
            </w:r>
            <w:proofErr w:type="spellEnd"/>
          </w:p>
        </w:tc>
      </w:tr>
      <w:tr w:rsidR="00AA3F15" w:rsidTr="0018562D">
        <w:trPr>
          <w:trHeight w:val="30"/>
        </w:trPr>
        <w:tc>
          <w:tcPr>
            <w:tcW w:w="1992" w:type="dxa"/>
            <w:tcMar>
              <w:top w:w="15" w:type="dxa"/>
              <w:left w:w="15" w:type="dxa"/>
              <w:bottom w:w="15" w:type="dxa"/>
              <w:right w:w="15" w:type="dxa"/>
            </w:tcMar>
            <w:vAlign w:val="center"/>
          </w:tcPr>
          <w:p w:rsidR="00AA3F15" w:rsidRDefault="00307AC7">
            <w:pPr>
              <w:ind w:left="20"/>
              <w:jc w:val="both"/>
              <w:rPr>
                <w:sz w:val="28"/>
                <w:szCs w:val="28"/>
              </w:rPr>
            </w:pPr>
            <w:r w:rsidRPr="00F37A0F">
              <w:rPr>
                <w:color w:val="000000"/>
                <w:sz w:val="28"/>
                <w:szCs w:val="28"/>
              </w:rPr>
              <w:t>А-</w:t>
            </w:r>
          </w:p>
        </w:tc>
        <w:tc>
          <w:tcPr>
            <w:tcW w:w="2406" w:type="dxa"/>
            <w:tcMar>
              <w:top w:w="15" w:type="dxa"/>
              <w:left w:w="15" w:type="dxa"/>
              <w:bottom w:w="15" w:type="dxa"/>
              <w:right w:w="15" w:type="dxa"/>
            </w:tcMar>
            <w:vAlign w:val="center"/>
          </w:tcPr>
          <w:p w:rsidR="00AA3F15" w:rsidRDefault="00307AC7">
            <w:pPr>
              <w:ind w:left="20"/>
              <w:jc w:val="both"/>
              <w:rPr>
                <w:sz w:val="28"/>
                <w:szCs w:val="28"/>
              </w:rPr>
            </w:pPr>
            <w:r w:rsidRPr="00F37A0F">
              <w:rPr>
                <w:color w:val="000000"/>
                <w:sz w:val="28"/>
                <w:szCs w:val="28"/>
              </w:rPr>
              <w:t>3,67</w:t>
            </w:r>
          </w:p>
        </w:tc>
        <w:tc>
          <w:tcPr>
            <w:tcW w:w="3257" w:type="dxa"/>
            <w:tcMar>
              <w:top w:w="15" w:type="dxa"/>
              <w:left w:w="15" w:type="dxa"/>
              <w:bottom w:w="15" w:type="dxa"/>
              <w:right w:w="15" w:type="dxa"/>
            </w:tcMar>
            <w:vAlign w:val="center"/>
          </w:tcPr>
          <w:p w:rsidR="00AA3F15" w:rsidRDefault="00307AC7">
            <w:pPr>
              <w:ind w:left="20"/>
              <w:jc w:val="both"/>
              <w:rPr>
                <w:sz w:val="28"/>
                <w:szCs w:val="28"/>
              </w:rPr>
            </w:pPr>
            <w:r w:rsidRPr="00F37A0F">
              <w:rPr>
                <w:color w:val="000000"/>
                <w:sz w:val="28"/>
                <w:szCs w:val="28"/>
              </w:rPr>
              <w:t>90-94</w:t>
            </w:r>
          </w:p>
        </w:tc>
        <w:tc>
          <w:tcPr>
            <w:tcW w:w="1947" w:type="dxa"/>
            <w:vMerge/>
          </w:tcPr>
          <w:p w:rsidR="00AA3F15" w:rsidRDefault="00AA3F15">
            <w:pPr>
              <w:rPr>
                <w:sz w:val="28"/>
                <w:szCs w:val="28"/>
              </w:rPr>
            </w:pPr>
          </w:p>
        </w:tc>
      </w:tr>
      <w:tr w:rsidR="00AA3F15" w:rsidTr="0018562D">
        <w:trPr>
          <w:trHeight w:val="30"/>
        </w:trPr>
        <w:tc>
          <w:tcPr>
            <w:tcW w:w="1992" w:type="dxa"/>
            <w:tcMar>
              <w:top w:w="15" w:type="dxa"/>
              <w:left w:w="15" w:type="dxa"/>
              <w:bottom w:w="15" w:type="dxa"/>
              <w:right w:w="15" w:type="dxa"/>
            </w:tcMar>
            <w:vAlign w:val="center"/>
          </w:tcPr>
          <w:p w:rsidR="00AA3F15" w:rsidRDefault="00307AC7">
            <w:pPr>
              <w:ind w:left="20"/>
              <w:jc w:val="both"/>
              <w:rPr>
                <w:sz w:val="28"/>
                <w:szCs w:val="28"/>
              </w:rPr>
            </w:pPr>
            <w:r w:rsidRPr="00F37A0F">
              <w:rPr>
                <w:color w:val="000000"/>
                <w:sz w:val="28"/>
                <w:szCs w:val="28"/>
              </w:rPr>
              <w:t>В+</w:t>
            </w:r>
          </w:p>
        </w:tc>
        <w:tc>
          <w:tcPr>
            <w:tcW w:w="2406" w:type="dxa"/>
            <w:tcMar>
              <w:top w:w="15" w:type="dxa"/>
              <w:left w:w="15" w:type="dxa"/>
              <w:bottom w:w="15" w:type="dxa"/>
              <w:right w:w="15" w:type="dxa"/>
            </w:tcMar>
            <w:vAlign w:val="center"/>
          </w:tcPr>
          <w:p w:rsidR="00AA3F15" w:rsidRDefault="00307AC7">
            <w:pPr>
              <w:ind w:left="20"/>
              <w:jc w:val="both"/>
              <w:rPr>
                <w:sz w:val="28"/>
                <w:szCs w:val="28"/>
              </w:rPr>
            </w:pPr>
            <w:r w:rsidRPr="00F37A0F">
              <w:rPr>
                <w:color w:val="000000"/>
                <w:sz w:val="28"/>
                <w:szCs w:val="28"/>
              </w:rPr>
              <w:t>3,33</w:t>
            </w:r>
          </w:p>
        </w:tc>
        <w:tc>
          <w:tcPr>
            <w:tcW w:w="3257" w:type="dxa"/>
            <w:tcMar>
              <w:top w:w="15" w:type="dxa"/>
              <w:left w:w="15" w:type="dxa"/>
              <w:bottom w:w="15" w:type="dxa"/>
              <w:right w:w="15" w:type="dxa"/>
            </w:tcMar>
            <w:vAlign w:val="center"/>
          </w:tcPr>
          <w:p w:rsidR="00AA3F15" w:rsidRDefault="00307AC7">
            <w:pPr>
              <w:ind w:left="20"/>
              <w:jc w:val="both"/>
              <w:rPr>
                <w:sz w:val="28"/>
                <w:szCs w:val="28"/>
              </w:rPr>
            </w:pPr>
            <w:r w:rsidRPr="00F37A0F">
              <w:rPr>
                <w:color w:val="000000"/>
                <w:sz w:val="28"/>
                <w:szCs w:val="28"/>
              </w:rPr>
              <w:t>85-89</w:t>
            </w:r>
          </w:p>
        </w:tc>
        <w:tc>
          <w:tcPr>
            <w:tcW w:w="1947" w:type="dxa"/>
            <w:vMerge w:val="restart"/>
            <w:tcMar>
              <w:top w:w="15" w:type="dxa"/>
              <w:left w:w="15" w:type="dxa"/>
              <w:bottom w:w="15" w:type="dxa"/>
              <w:right w:w="15" w:type="dxa"/>
            </w:tcMar>
            <w:vAlign w:val="center"/>
          </w:tcPr>
          <w:p w:rsidR="00AA3F15" w:rsidRDefault="00307AC7">
            <w:pPr>
              <w:ind w:left="20"/>
              <w:jc w:val="both"/>
              <w:rPr>
                <w:sz w:val="28"/>
                <w:szCs w:val="28"/>
              </w:rPr>
            </w:pPr>
            <w:proofErr w:type="spellStart"/>
            <w:r w:rsidRPr="00F37A0F">
              <w:rPr>
                <w:color w:val="000000"/>
                <w:sz w:val="28"/>
                <w:szCs w:val="28"/>
              </w:rPr>
              <w:t>Жақсы</w:t>
            </w:r>
            <w:proofErr w:type="spellEnd"/>
          </w:p>
        </w:tc>
      </w:tr>
      <w:tr w:rsidR="00AA3F15" w:rsidTr="0018562D">
        <w:trPr>
          <w:trHeight w:val="30"/>
        </w:trPr>
        <w:tc>
          <w:tcPr>
            <w:tcW w:w="1992" w:type="dxa"/>
            <w:tcMar>
              <w:top w:w="15" w:type="dxa"/>
              <w:left w:w="15" w:type="dxa"/>
              <w:bottom w:w="15" w:type="dxa"/>
              <w:right w:w="15" w:type="dxa"/>
            </w:tcMar>
            <w:vAlign w:val="center"/>
          </w:tcPr>
          <w:p w:rsidR="00AA3F15" w:rsidRDefault="00307AC7">
            <w:pPr>
              <w:ind w:left="20"/>
              <w:jc w:val="both"/>
              <w:rPr>
                <w:sz w:val="28"/>
                <w:szCs w:val="28"/>
              </w:rPr>
            </w:pPr>
            <w:r w:rsidRPr="00F37A0F">
              <w:rPr>
                <w:color w:val="000000"/>
                <w:sz w:val="28"/>
                <w:szCs w:val="28"/>
              </w:rPr>
              <w:t>В</w:t>
            </w:r>
          </w:p>
        </w:tc>
        <w:tc>
          <w:tcPr>
            <w:tcW w:w="2406" w:type="dxa"/>
            <w:tcMar>
              <w:top w:w="15" w:type="dxa"/>
              <w:left w:w="15" w:type="dxa"/>
              <w:bottom w:w="15" w:type="dxa"/>
              <w:right w:w="15" w:type="dxa"/>
            </w:tcMar>
            <w:vAlign w:val="center"/>
          </w:tcPr>
          <w:p w:rsidR="00AA3F15" w:rsidRDefault="00307AC7">
            <w:pPr>
              <w:ind w:left="20"/>
              <w:jc w:val="both"/>
              <w:rPr>
                <w:sz w:val="28"/>
                <w:szCs w:val="28"/>
              </w:rPr>
            </w:pPr>
            <w:r w:rsidRPr="00F37A0F">
              <w:rPr>
                <w:color w:val="000000"/>
                <w:sz w:val="28"/>
                <w:szCs w:val="28"/>
              </w:rPr>
              <w:t>3,0</w:t>
            </w:r>
          </w:p>
        </w:tc>
        <w:tc>
          <w:tcPr>
            <w:tcW w:w="3257" w:type="dxa"/>
            <w:tcMar>
              <w:top w:w="15" w:type="dxa"/>
              <w:left w:w="15" w:type="dxa"/>
              <w:bottom w:w="15" w:type="dxa"/>
              <w:right w:w="15" w:type="dxa"/>
            </w:tcMar>
            <w:vAlign w:val="center"/>
          </w:tcPr>
          <w:p w:rsidR="00AA3F15" w:rsidRDefault="00307AC7">
            <w:pPr>
              <w:ind w:left="20"/>
              <w:jc w:val="both"/>
              <w:rPr>
                <w:sz w:val="28"/>
                <w:szCs w:val="28"/>
              </w:rPr>
            </w:pPr>
            <w:r w:rsidRPr="00F37A0F">
              <w:rPr>
                <w:color w:val="000000"/>
                <w:sz w:val="28"/>
                <w:szCs w:val="28"/>
              </w:rPr>
              <w:t>80-84</w:t>
            </w:r>
          </w:p>
        </w:tc>
        <w:tc>
          <w:tcPr>
            <w:tcW w:w="1947" w:type="dxa"/>
            <w:vMerge/>
          </w:tcPr>
          <w:p w:rsidR="00AA3F15" w:rsidRDefault="00AA3F15">
            <w:pPr>
              <w:rPr>
                <w:sz w:val="28"/>
                <w:szCs w:val="28"/>
              </w:rPr>
            </w:pPr>
          </w:p>
        </w:tc>
      </w:tr>
      <w:tr w:rsidR="00AA3F15" w:rsidTr="0018562D">
        <w:trPr>
          <w:trHeight w:val="30"/>
        </w:trPr>
        <w:tc>
          <w:tcPr>
            <w:tcW w:w="1992" w:type="dxa"/>
            <w:tcMar>
              <w:top w:w="15" w:type="dxa"/>
              <w:left w:w="15" w:type="dxa"/>
              <w:bottom w:w="15" w:type="dxa"/>
              <w:right w:w="15" w:type="dxa"/>
            </w:tcMar>
            <w:vAlign w:val="center"/>
          </w:tcPr>
          <w:p w:rsidR="00AA3F15" w:rsidRDefault="00307AC7">
            <w:pPr>
              <w:ind w:left="20"/>
              <w:jc w:val="both"/>
              <w:rPr>
                <w:sz w:val="28"/>
                <w:szCs w:val="28"/>
              </w:rPr>
            </w:pPr>
            <w:r w:rsidRPr="00F37A0F">
              <w:rPr>
                <w:color w:val="000000"/>
                <w:sz w:val="28"/>
                <w:szCs w:val="28"/>
              </w:rPr>
              <w:t>В-</w:t>
            </w:r>
          </w:p>
        </w:tc>
        <w:tc>
          <w:tcPr>
            <w:tcW w:w="2406" w:type="dxa"/>
            <w:tcMar>
              <w:top w:w="15" w:type="dxa"/>
              <w:left w:w="15" w:type="dxa"/>
              <w:bottom w:w="15" w:type="dxa"/>
              <w:right w:w="15" w:type="dxa"/>
            </w:tcMar>
            <w:vAlign w:val="center"/>
          </w:tcPr>
          <w:p w:rsidR="00AA3F15" w:rsidRDefault="00307AC7">
            <w:pPr>
              <w:ind w:left="20"/>
              <w:jc w:val="both"/>
              <w:rPr>
                <w:sz w:val="28"/>
                <w:szCs w:val="28"/>
              </w:rPr>
            </w:pPr>
            <w:r w:rsidRPr="00F37A0F">
              <w:rPr>
                <w:color w:val="000000"/>
                <w:sz w:val="28"/>
                <w:szCs w:val="28"/>
              </w:rPr>
              <w:t>2,67</w:t>
            </w:r>
          </w:p>
        </w:tc>
        <w:tc>
          <w:tcPr>
            <w:tcW w:w="3257" w:type="dxa"/>
            <w:tcMar>
              <w:top w:w="15" w:type="dxa"/>
              <w:left w:w="15" w:type="dxa"/>
              <w:bottom w:w="15" w:type="dxa"/>
              <w:right w:w="15" w:type="dxa"/>
            </w:tcMar>
            <w:vAlign w:val="center"/>
          </w:tcPr>
          <w:p w:rsidR="00AA3F15" w:rsidRDefault="00307AC7">
            <w:pPr>
              <w:ind w:left="20"/>
              <w:jc w:val="both"/>
              <w:rPr>
                <w:sz w:val="28"/>
                <w:szCs w:val="28"/>
              </w:rPr>
            </w:pPr>
            <w:r w:rsidRPr="00F37A0F">
              <w:rPr>
                <w:color w:val="000000"/>
                <w:sz w:val="28"/>
                <w:szCs w:val="28"/>
              </w:rPr>
              <w:t>75-79</w:t>
            </w:r>
          </w:p>
        </w:tc>
        <w:tc>
          <w:tcPr>
            <w:tcW w:w="1947" w:type="dxa"/>
            <w:vMerge/>
          </w:tcPr>
          <w:p w:rsidR="00AA3F15" w:rsidRDefault="00AA3F15">
            <w:pPr>
              <w:rPr>
                <w:sz w:val="28"/>
                <w:szCs w:val="28"/>
              </w:rPr>
            </w:pPr>
          </w:p>
        </w:tc>
      </w:tr>
      <w:tr w:rsidR="00AA3F15" w:rsidTr="0018562D">
        <w:trPr>
          <w:trHeight w:val="30"/>
        </w:trPr>
        <w:tc>
          <w:tcPr>
            <w:tcW w:w="1992" w:type="dxa"/>
            <w:tcMar>
              <w:top w:w="15" w:type="dxa"/>
              <w:left w:w="15" w:type="dxa"/>
              <w:bottom w:w="15" w:type="dxa"/>
              <w:right w:w="15" w:type="dxa"/>
            </w:tcMar>
            <w:vAlign w:val="center"/>
          </w:tcPr>
          <w:p w:rsidR="00AA3F15" w:rsidRDefault="00307AC7">
            <w:pPr>
              <w:ind w:left="20"/>
              <w:jc w:val="both"/>
              <w:rPr>
                <w:sz w:val="28"/>
                <w:szCs w:val="28"/>
              </w:rPr>
            </w:pPr>
            <w:r w:rsidRPr="0042444C">
              <w:rPr>
                <w:color w:val="000000"/>
                <w:sz w:val="28"/>
                <w:szCs w:val="28"/>
              </w:rPr>
              <w:t>С+</w:t>
            </w:r>
          </w:p>
        </w:tc>
        <w:tc>
          <w:tcPr>
            <w:tcW w:w="2406" w:type="dxa"/>
            <w:tcMar>
              <w:top w:w="15" w:type="dxa"/>
              <w:left w:w="15" w:type="dxa"/>
              <w:bottom w:w="15" w:type="dxa"/>
              <w:right w:w="15" w:type="dxa"/>
            </w:tcMar>
            <w:vAlign w:val="center"/>
          </w:tcPr>
          <w:p w:rsidR="00AA3F15" w:rsidRDefault="00307AC7">
            <w:pPr>
              <w:ind w:left="20"/>
              <w:jc w:val="both"/>
              <w:rPr>
                <w:sz w:val="28"/>
                <w:szCs w:val="28"/>
              </w:rPr>
            </w:pPr>
            <w:r w:rsidRPr="00F37A0F">
              <w:rPr>
                <w:color w:val="000000"/>
                <w:sz w:val="28"/>
                <w:szCs w:val="28"/>
              </w:rPr>
              <w:t>2,33</w:t>
            </w:r>
          </w:p>
        </w:tc>
        <w:tc>
          <w:tcPr>
            <w:tcW w:w="3257" w:type="dxa"/>
            <w:tcMar>
              <w:top w:w="15" w:type="dxa"/>
              <w:left w:w="15" w:type="dxa"/>
              <w:bottom w:w="15" w:type="dxa"/>
              <w:right w:w="15" w:type="dxa"/>
            </w:tcMar>
            <w:vAlign w:val="center"/>
          </w:tcPr>
          <w:p w:rsidR="00AA3F15" w:rsidRDefault="00307AC7">
            <w:pPr>
              <w:ind w:left="20"/>
              <w:jc w:val="both"/>
              <w:rPr>
                <w:sz w:val="28"/>
                <w:szCs w:val="28"/>
              </w:rPr>
            </w:pPr>
            <w:r w:rsidRPr="00F37A0F">
              <w:rPr>
                <w:color w:val="000000"/>
                <w:sz w:val="28"/>
                <w:szCs w:val="28"/>
              </w:rPr>
              <w:t>70-74</w:t>
            </w:r>
          </w:p>
        </w:tc>
        <w:tc>
          <w:tcPr>
            <w:tcW w:w="1947" w:type="dxa"/>
            <w:vMerge/>
          </w:tcPr>
          <w:p w:rsidR="00AA3F15" w:rsidRDefault="00AA3F15">
            <w:pPr>
              <w:rPr>
                <w:sz w:val="28"/>
                <w:szCs w:val="28"/>
              </w:rPr>
            </w:pPr>
          </w:p>
        </w:tc>
      </w:tr>
      <w:tr w:rsidR="00AA3F15" w:rsidTr="0018562D">
        <w:trPr>
          <w:trHeight w:val="30"/>
        </w:trPr>
        <w:tc>
          <w:tcPr>
            <w:tcW w:w="1992" w:type="dxa"/>
            <w:tcMar>
              <w:top w:w="15" w:type="dxa"/>
              <w:left w:w="15" w:type="dxa"/>
              <w:bottom w:w="15" w:type="dxa"/>
              <w:right w:w="15" w:type="dxa"/>
            </w:tcMar>
            <w:vAlign w:val="center"/>
          </w:tcPr>
          <w:p w:rsidR="00AA3F15" w:rsidRDefault="00307AC7">
            <w:pPr>
              <w:ind w:left="20"/>
              <w:jc w:val="both"/>
              <w:rPr>
                <w:sz w:val="28"/>
                <w:szCs w:val="28"/>
              </w:rPr>
            </w:pPr>
            <w:r w:rsidRPr="00F37A0F">
              <w:rPr>
                <w:color w:val="000000"/>
                <w:sz w:val="28"/>
                <w:szCs w:val="28"/>
              </w:rPr>
              <w:t>С</w:t>
            </w:r>
          </w:p>
        </w:tc>
        <w:tc>
          <w:tcPr>
            <w:tcW w:w="2406" w:type="dxa"/>
            <w:tcMar>
              <w:top w:w="15" w:type="dxa"/>
              <w:left w:w="15" w:type="dxa"/>
              <w:bottom w:w="15" w:type="dxa"/>
              <w:right w:w="15" w:type="dxa"/>
            </w:tcMar>
            <w:vAlign w:val="center"/>
          </w:tcPr>
          <w:p w:rsidR="00AA3F15" w:rsidRDefault="00307AC7">
            <w:pPr>
              <w:ind w:left="20"/>
              <w:jc w:val="both"/>
              <w:rPr>
                <w:sz w:val="28"/>
                <w:szCs w:val="28"/>
              </w:rPr>
            </w:pPr>
            <w:r w:rsidRPr="00F37A0F">
              <w:rPr>
                <w:color w:val="000000"/>
                <w:sz w:val="28"/>
                <w:szCs w:val="28"/>
              </w:rPr>
              <w:t>2,0</w:t>
            </w:r>
          </w:p>
        </w:tc>
        <w:tc>
          <w:tcPr>
            <w:tcW w:w="3257" w:type="dxa"/>
            <w:tcMar>
              <w:top w:w="15" w:type="dxa"/>
              <w:left w:w="15" w:type="dxa"/>
              <w:bottom w:w="15" w:type="dxa"/>
              <w:right w:w="15" w:type="dxa"/>
            </w:tcMar>
            <w:vAlign w:val="center"/>
          </w:tcPr>
          <w:p w:rsidR="00AA3F15" w:rsidRDefault="00307AC7">
            <w:pPr>
              <w:ind w:left="20"/>
              <w:jc w:val="both"/>
              <w:rPr>
                <w:sz w:val="28"/>
                <w:szCs w:val="28"/>
              </w:rPr>
            </w:pPr>
            <w:r w:rsidRPr="00F37A0F">
              <w:rPr>
                <w:color w:val="000000"/>
                <w:sz w:val="28"/>
                <w:szCs w:val="28"/>
              </w:rPr>
              <w:t>65-69</w:t>
            </w:r>
          </w:p>
        </w:tc>
        <w:tc>
          <w:tcPr>
            <w:tcW w:w="1947" w:type="dxa"/>
            <w:vMerge w:val="restart"/>
            <w:tcMar>
              <w:top w:w="15" w:type="dxa"/>
              <w:left w:w="15" w:type="dxa"/>
              <w:bottom w:w="15" w:type="dxa"/>
              <w:right w:w="15" w:type="dxa"/>
            </w:tcMar>
            <w:vAlign w:val="center"/>
          </w:tcPr>
          <w:p w:rsidR="00AA3F15" w:rsidRDefault="00307AC7">
            <w:pPr>
              <w:ind w:left="20"/>
              <w:jc w:val="both"/>
              <w:rPr>
                <w:sz w:val="28"/>
                <w:szCs w:val="28"/>
              </w:rPr>
            </w:pPr>
            <w:proofErr w:type="spellStart"/>
            <w:r w:rsidRPr="00F37A0F">
              <w:rPr>
                <w:color w:val="000000"/>
                <w:sz w:val="28"/>
                <w:szCs w:val="28"/>
              </w:rPr>
              <w:t>Қанағаттанарлық</w:t>
            </w:r>
            <w:proofErr w:type="spellEnd"/>
          </w:p>
        </w:tc>
      </w:tr>
      <w:tr w:rsidR="00AA3F15" w:rsidTr="0018562D">
        <w:trPr>
          <w:trHeight w:val="30"/>
        </w:trPr>
        <w:tc>
          <w:tcPr>
            <w:tcW w:w="1992" w:type="dxa"/>
            <w:tcMar>
              <w:top w:w="15" w:type="dxa"/>
              <w:left w:w="15" w:type="dxa"/>
              <w:bottom w:w="15" w:type="dxa"/>
              <w:right w:w="15" w:type="dxa"/>
            </w:tcMar>
            <w:vAlign w:val="center"/>
          </w:tcPr>
          <w:p w:rsidR="00AA3F15" w:rsidRDefault="00307AC7">
            <w:pPr>
              <w:ind w:left="20"/>
              <w:jc w:val="both"/>
              <w:rPr>
                <w:sz w:val="28"/>
                <w:szCs w:val="28"/>
              </w:rPr>
            </w:pPr>
            <w:r w:rsidRPr="00F37A0F">
              <w:rPr>
                <w:color w:val="000000"/>
                <w:sz w:val="28"/>
                <w:szCs w:val="28"/>
              </w:rPr>
              <w:t>С-</w:t>
            </w:r>
          </w:p>
        </w:tc>
        <w:tc>
          <w:tcPr>
            <w:tcW w:w="2406" w:type="dxa"/>
            <w:tcMar>
              <w:top w:w="15" w:type="dxa"/>
              <w:left w:w="15" w:type="dxa"/>
              <w:bottom w:w="15" w:type="dxa"/>
              <w:right w:w="15" w:type="dxa"/>
            </w:tcMar>
            <w:vAlign w:val="center"/>
          </w:tcPr>
          <w:p w:rsidR="00AA3F15" w:rsidRDefault="00307AC7">
            <w:pPr>
              <w:ind w:left="20"/>
              <w:jc w:val="both"/>
              <w:rPr>
                <w:sz w:val="28"/>
                <w:szCs w:val="28"/>
              </w:rPr>
            </w:pPr>
            <w:r w:rsidRPr="00F37A0F">
              <w:rPr>
                <w:color w:val="000000"/>
                <w:sz w:val="28"/>
                <w:szCs w:val="28"/>
              </w:rPr>
              <w:t>1,67</w:t>
            </w:r>
          </w:p>
        </w:tc>
        <w:tc>
          <w:tcPr>
            <w:tcW w:w="3257" w:type="dxa"/>
            <w:tcMar>
              <w:top w:w="15" w:type="dxa"/>
              <w:left w:w="15" w:type="dxa"/>
              <w:bottom w:w="15" w:type="dxa"/>
              <w:right w:w="15" w:type="dxa"/>
            </w:tcMar>
            <w:vAlign w:val="center"/>
          </w:tcPr>
          <w:p w:rsidR="00AA3F15" w:rsidRDefault="00307AC7">
            <w:pPr>
              <w:ind w:left="20"/>
              <w:jc w:val="both"/>
              <w:rPr>
                <w:sz w:val="28"/>
                <w:szCs w:val="28"/>
              </w:rPr>
            </w:pPr>
            <w:r w:rsidRPr="00F37A0F">
              <w:rPr>
                <w:color w:val="000000"/>
                <w:sz w:val="28"/>
                <w:szCs w:val="28"/>
              </w:rPr>
              <w:t>60-64</w:t>
            </w:r>
          </w:p>
        </w:tc>
        <w:tc>
          <w:tcPr>
            <w:tcW w:w="1947" w:type="dxa"/>
            <w:vMerge/>
          </w:tcPr>
          <w:p w:rsidR="00AA3F15" w:rsidRDefault="00AA3F15">
            <w:pPr>
              <w:rPr>
                <w:sz w:val="28"/>
                <w:szCs w:val="28"/>
              </w:rPr>
            </w:pPr>
          </w:p>
        </w:tc>
      </w:tr>
      <w:tr w:rsidR="00AA3F15" w:rsidTr="0018562D">
        <w:trPr>
          <w:trHeight w:val="30"/>
        </w:trPr>
        <w:tc>
          <w:tcPr>
            <w:tcW w:w="1992" w:type="dxa"/>
            <w:tcMar>
              <w:top w:w="15" w:type="dxa"/>
              <w:left w:w="15" w:type="dxa"/>
              <w:bottom w:w="15" w:type="dxa"/>
              <w:right w:w="15" w:type="dxa"/>
            </w:tcMar>
            <w:vAlign w:val="center"/>
          </w:tcPr>
          <w:p w:rsidR="00AA3F15" w:rsidRDefault="00307AC7">
            <w:pPr>
              <w:ind w:left="20"/>
              <w:jc w:val="both"/>
              <w:rPr>
                <w:sz w:val="28"/>
                <w:szCs w:val="28"/>
              </w:rPr>
            </w:pPr>
            <w:r w:rsidRPr="00F37A0F">
              <w:rPr>
                <w:color w:val="000000"/>
                <w:sz w:val="28"/>
                <w:szCs w:val="28"/>
              </w:rPr>
              <w:t>D+</w:t>
            </w:r>
          </w:p>
        </w:tc>
        <w:tc>
          <w:tcPr>
            <w:tcW w:w="2406" w:type="dxa"/>
            <w:tcMar>
              <w:top w:w="15" w:type="dxa"/>
              <w:left w:w="15" w:type="dxa"/>
              <w:bottom w:w="15" w:type="dxa"/>
              <w:right w:w="15" w:type="dxa"/>
            </w:tcMar>
            <w:vAlign w:val="center"/>
          </w:tcPr>
          <w:p w:rsidR="00AA3F15" w:rsidRDefault="00307AC7">
            <w:pPr>
              <w:ind w:left="20"/>
              <w:jc w:val="both"/>
              <w:rPr>
                <w:sz w:val="28"/>
                <w:szCs w:val="28"/>
              </w:rPr>
            </w:pPr>
            <w:r w:rsidRPr="00F37A0F">
              <w:rPr>
                <w:color w:val="000000"/>
                <w:sz w:val="28"/>
                <w:szCs w:val="28"/>
              </w:rPr>
              <w:t>1,33</w:t>
            </w:r>
          </w:p>
        </w:tc>
        <w:tc>
          <w:tcPr>
            <w:tcW w:w="3257" w:type="dxa"/>
            <w:tcMar>
              <w:top w:w="15" w:type="dxa"/>
              <w:left w:w="15" w:type="dxa"/>
              <w:bottom w:w="15" w:type="dxa"/>
              <w:right w:w="15" w:type="dxa"/>
            </w:tcMar>
            <w:vAlign w:val="center"/>
          </w:tcPr>
          <w:p w:rsidR="00AA3F15" w:rsidRDefault="00307AC7">
            <w:pPr>
              <w:ind w:left="20"/>
              <w:jc w:val="both"/>
              <w:rPr>
                <w:sz w:val="28"/>
                <w:szCs w:val="28"/>
              </w:rPr>
            </w:pPr>
            <w:r w:rsidRPr="00F37A0F">
              <w:rPr>
                <w:color w:val="000000"/>
                <w:sz w:val="28"/>
                <w:szCs w:val="28"/>
              </w:rPr>
              <w:t>55-59</w:t>
            </w:r>
          </w:p>
        </w:tc>
        <w:tc>
          <w:tcPr>
            <w:tcW w:w="1947" w:type="dxa"/>
            <w:vMerge/>
          </w:tcPr>
          <w:p w:rsidR="00AA3F15" w:rsidRDefault="00AA3F15">
            <w:pPr>
              <w:rPr>
                <w:sz w:val="28"/>
                <w:szCs w:val="28"/>
              </w:rPr>
            </w:pPr>
          </w:p>
        </w:tc>
      </w:tr>
      <w:tr w:rsidR="00AA3F15" w:rsidTr="0018562D">
        <w:trPr>
          <w:trHeight w:val="30"/>
        </w:trPr>
        <w:tc>
          <w:tcPr>
            <w:tcW w:w="1992" w:type="dxa"/>
            <w:tcMar>
              <w:top w:w="15" w:type="dxa"/>
              <w:left w:w="15" w:type="dxa"/>
              <w:bottom w:w="15" w:type="dxa"/>
              <w:right w:w="15" w:type="dxa"/>
            </w:tcMar>
            <w:vAlign w:val="center"/>
          </w:tcPr>
          <w:p w:rsidR="00AA3F15" w:rsidRDefault="00307AC7">
            <w:pPr>
              <w:ind w:left="20"/>
              <w:jc w:val="both"/>
              <w:rPr>
                <w:sz w:val="28"/>
                <w:szCs w:val="28"/>
              </w:rPr>
            </w:pPr>
            <w:r w:rsidRPr="00F37A0F">
              <w:rPr>
                <w:color w:val="000000"/>
                <w:sz w:val="28"/>
                <w:szCs w:val="28"/>
              </w:rPr>
              <w:t>D</w:t>
            </w:r>
          </w:p>
        </w:tc>
        <w:tc>
          <w:tcPr>
            <w:tcW w:w="2406" w:type="dxa"/>
            <w:tcMar>
              <w:top w:w="15" w:type="dxa"/>
              <w:left w:w="15" w:type="dxa"/>
              <w:bottom w:w="15" w:type="dxa"/>
              <w:right w:w="15" w:type="dxa"/>
            </w:tcMar>
            <w:vAlign w:val="center"/>
          </w:tcPr>
          <w:p w:rsidR="00AA3F15" w:rsidRDefault="00307AC7">
            <w:pPr>
              <w:ind w:left="20"/>
              <w:jc w:val="both"/>
              <w:rPr>
                <w:sz w:val="28"/>
                <w:szCs w:val="28"/>
              </w:rPr>
            </w:pPr>
            <w:r w:rsidRPr="00F37A0F">
              <w:rPr>
                <w:color w:val="000000"/>
                <w:sz w:val="28"/>
                <w:szCs w:val="28"/>
              </w:rPr>
              <w:t>1,0</w:t>
            </w:r>
          </w:p>
        </w:tc>
        <w:tc>
          <w:tcPr>
            <w:tcW w:w="3257" w:type="dxa"/>
            <w:tcMar>
              <w:top w:w="15" w:type="dxa"/>
              <w:left w:w="15" w:type="dxa"/>
              <w:bottom w:w="15" w:type="dxa"/>
              <w:right w:w="15" w:type="dxa"/>
            </w:tcMar>
            <w:vAlign w:val="center"/>
          </w:tcPr>
          <w:p w:rsidR="00AA3F15" w:rsidRDefault="00307AC7">
            <w:pPr>
              <w:ind w:left="20"/>
              <w:jc w:val="both"/>
              <w:rPr>
                <w:sz w:val="28"/>
                <w:szCs w:val="28"/>
              </w:rPr>
            </w:pPr>
            <w:r w:rsidRPr="00F37A0F">
              <w:rPr>
                <w:color w:val="000000"/>
                <w:sz w:val="28"/>
                <w:szCs w:val="28"/>
              </w:rPr>
              <w:t>50-54</w:t>
            </w:r>
          </w:p>
        </w:tc>
        <w:tc>
          <w:tcPr>
            <w:tcW w:w="1947" w:type="dxa"/>
            <w:vMerge/>
          </w:tcPr>
          <w:p w:rsidR="00AA3F15" w:rsidRDefault="00AA3F15">
            <w:pPr>
              <w:rPr>
                <w:sz w:val="28"/>
                <w:szCs w:val="28"/>
              </w:rPr>
            </w:pPr>
          </w:p>
        </w:tc>
      </w:tr>
      <w:tr w:rsidR="00AA3F15" w:rsidTr="0018562D">
        <w:trPr>
          <w:trHeight w:val="30"/>
        </w:trPr>
        <w:tc>
          <w:tcPr>
            <w:tcW w:w="1992" w:type="dxa"/>
            <w:tcMar>
              <w:top w:w="15" w:type="dxa"/>
              <w:left w:w="15" w:type="dxa"/>
              <w:bottom w:w="15" w:type="dxa"/>
              <w:right w:w="15" w:type="dxa"/>
            </w:tcMar>
            <w:vAlign w:val="center"/>
          </w:tcPr>
          <w:p w:rsidR="00AA3F15" w:rsidRDefault="00307AC7">
            <w:pPr>
              <w:ind w:left="20"/>
              <w:jc w:val="both"/>
              <w:rPr>
                <w:sz w:val="28"/>
                <w:szCs w:val="28"/>
              </w:rPr>
            </w:pPr>
            <w:r w:rsidRPr="00F37A0F">
              <w:rPr>
                <w:color w:val="000000"/>
                <w:sz w:val="28"/>
                <w:szCs w:val="28"/>
              </w:rPr>
              <w:t>F</w:t>
            </w:r>
          </w:p>
        </w:tc>
        <w:tc>
          <w:tcPr>
            <w:tcW w:w="2406" w:type="dxa"/>
            <w:tcMar>
              <w:top w:w="15" w:type="dxa"/>
              <w:left w:w="15" w:type="dxa"/>
              <w:bottom w:w="15" w:type="dxa"/>
              <w:right w:w="15" w:type="dxa"/>
            </w:tcMar>
            <w:vAlign w:val="center"/>
          </w:tcPr>
          <w:p w:rsidR="00AA3F15" w:rsidRDefault="00307AC7">
            <w:pPr>
              <w:ind w:left="20"/>
              <w:jc w:val="both"/>
              <w:rPr>
                <w:sz w:val="28"/>
                <w:szCs w:val="28"/>
              </w:rPr>
            </w:pPr>
            <w:r w:rsidRPr="00F37A0F">
              <w:rPr>
                <w:color w:val="000000"/>
                <w:sz w:val="28"/>
                <w:szCs w:val="28"/>
              </w:rPr>
              <w:t>0</w:t>
            </w:r>
          </w:p>
        </w:tc>
        <w:tc>
          <w:tcPr>
            <w:tcW w:w="3257" w:type="dxa"/>
            <w:tcMar>
              <w:top w:w="15" w:type="dxa"/>
              <w:left w:w="15" w:type="dxa"/>
              <w:bottom w:w="15" w:type="dxa"/>
              <w:right w:w="15" w:type="dxa"/>
            </w:tcMar>
            <w:vAlign w:val="center"/>
          </w:tcPr>
          <w:p w:rsidR="00AA3F15" w:rsidRDefault="00307AC7">
            <w:pPr>
              <w:ind w:left="20"/>
              <w:jc w:val="both"/>
              <w:rPr>
                <w:sz w:val="28"/>
                <w:szCs w:val="28"/>
              </w:rPr>
            </w:pPr>
            <w:r w:rsidRPr="00F37A0F">
              <w:rPr>
                <w:color w:val="000000"/>
                <w:sz w:val="28"/>
                <w:szCs w:val="28"/>
              </w:rPr>
              <w:t>0-49</w:t>
            </w:r>
          </w:p>
        </w:tc>
        <w:tc>
          <w:tcPr>
            <w:tcW w:w="1947" w:type="dxa"/>
            <w:tcMar>
              <w:top w:w="15" w:type="dxa"/>
              <w:left w:w="15" w:type="dxa"/>
              <w:bottom w:w="15" w:type="dxa"/>
              <w:right w:w="15" w:type="dxa"/>
            </w:tcMar>
            <w:vAlign w:val="center"/>
          </w:tcPr>
          <w:p w:rsidR="00AA3F15" w:rsidRDefault="00307AC7">
            <w:pPr>
              <w:ind w:left="20"/>
              <w:jc w:val="both"/>
              <w:rPr>
                <w:sz w:val="28"/>
                <w:szCs w:val="28"/>
              </w:rPr>
            </w:pPr>
            <w:proofErr w:type="spellStart"/>
            <w:r w:rsidRPr="00F37A0F">
              <w:rPr>
                <w:color w:val="000000"/>
                <w:sz w:val="28"/>
                <w:szCs w:val="28"/>
              </w:rPr>
              <w:t>Қанағаттанарлықсыз</w:t>
            </w:r>
            <w:proofErr w:type="spellEnd"/>
          </w:p>
        </w:tc>
      </w:tr>
    </w:tbl>
    <w:p w:rsidR="00AA3F15" w:rsidRDefault="00AA3F15">
      <w:pPr>
        <w:pStyle w:val="disclaimer"/>
        <w:spacing w:after="0" w:line="240" w:lineRule="auto"/>
        <w:rPr>
          <w:sz w:val="28"/>
          <w:szCs w:val="28"/>
        </w:rPr>
      </w:pPr>
    </w:p>
    <w:p w:rsidR="00AA3F15" w:rsidRDefault="00AA3F15">
      <w:pPr>
        <w:jc w:val="right"/>
        <w:rPr>
          <w:i/>
          <w:sz w:val="28"/>
          <w:szCs w:val="28"/>
          <w:lang w:val="kk-KZ"/>
        </w:rPr>
      </w:pPr>
    </w:p>
    <w:p w:rsidR="00AA3F15" w:rsidRDefault="00AA3F15"/>
    <w:p w:rsidR="00AA3F15" w:rsidRDefault="00AA3F15"/>
    <w:sectPr w:rsidR="00AA3F15" w:rsidSect="00D07CFD">
      <w:headerReference w:type="even" r:id="rId11"/>
      <w:headerReference w:type="default" r:id="rId12"/>
      <w:footerReference w:type="default" r:id="rId13"/>
      <w:footerReference w:type="first" r:id="rId14"/>
      <w:pgSz w:w="11906" w:h="16838"/>
      <w:pgMar w:top="1134" w:right="850" w:bottom="1134" w:left="1276" w:header="708" w:footer="708" w:gutter="0"/>
      <w:pgNumType w:start="28"/>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F3F" w:rsidRDefault="00452F3F">
      <w:r>
        <w:separator/>
      </w:r>
    </w:p>
  </w:endnote>
  <w:endnote w:type="continuationSeparator" w:id="0">
    <w:p w:rsidR="00452F3F" w:rsidRDefault="00452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F15" w:rsidRDefault="00AA3F15">
    <w:pPr>
      <w:jc w:val="center"/>
    </w:pPr>
  </w:p>
  <w:p w:rsidR="00AA3F15" w:rsidRDefault="00AA3F15">
    <w:pP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F15" w:rsidRDefault="00AA3F15">
    <w:pPr>
      <w:jc w:val="center"/>
    </w:pPr>
  </w:p>
  <w:p w:rsidR="00AA3F15" w:rsidRDefault="00AA3F15">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F3F" w:rsidRDefault="00452F3F">
      <w:r>
        <w:separator/>
      </w:r>
    </w:p>
  </w:footnote>
  <w:footnote w:type="continuationSeparator" w:id="0">
    <w:p w:rsidR="00452F3F" w:rsidRDefault="00452F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F15" w:rsidRDefault="00452F3F">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 o:spid="_x0000_s2051" type="#_x0000_t136" style="position:absolute;margin-left:0;margin-top:0;width:532.95pt;height:79.2pt;rotation:315;z-index:-251658752;mso-position-horizontal:center;mso-position-horizontal-relative:margin;mso-position-vertical:center;mso-position-vertical-relative:margin" o:allowincell="f" fillcolor="gray" stroked="f">
          <v:fill opacity=".5"/>
          <v:textpath style="font-family:&quot;Times New Roman&quot;;font-size:70pt" string="ЕСБ 2161823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816653"/>
      <w:docPartObj>
        <w:docPartGallery w:val="Page Numbers (Top of Page)"/>
        <w:docPartUnique/>
      </w:docPartObj>
    </w:sdtPr>
    <w:sdtEndPr/>
    <w:sdtContent>
      <w:p w:rsidR="00AA3F15" w:rsidRDefault="00307AC7">
        <w:pPr>
          <w:pStyle w:val="a7"/>
          <w:jc w:val="center"/>
        </w:pPr>
        <w:r>
          <w:fldChar w:fldCharType="begin"/>
        </w:r>
        <w:r>
          <w:instrText>PAGE   \* MERGEFORMAT</w:instrText>
        </w:r>
        <w:r>
          <w:fldChar w:fldCharType="separate"/>
        </w:r>
        <w:r w:rsidR="008A59B0">
          <w:rPr>
            <w:noProof/>
          </w:rPr>
          <w:t>39</w:t>
        </w:r>
        <w:r>
          <w:fldChar w:fldCharType="end"/>
        </w:r>
      </w:p>
    </w:sdtContent>
  </w:sdt>
  <w:p w:rsidR="00AA3F15" w:rsidRDefault="00AA3F15">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30048"/>
    <w:multiLevelType w:val="hybridMultilevel"/>
    <w:tmpl w:val="0BBC8E4E"/>
    <w:lvl w:ilvl="0" w:tplc="EA3210B4">
      <w:start w:val="5"/>
      <w:numFmt w:val="decimal"/>
      <w:lvlText w:val="%1."/>
      <w:lvlJc w:val="left"/>
      <w:pPr>
        <w:ind w:left="1429" w:hanging="360"/>
      </w:pPr>
      <w:rPr>
        <w:rFonts w:hint="default"/>
      </w:rPr>
    </w:lvl>
    <w:lvl w:ilvl="1" w:tplc="0B7CD188">
      <w:start w:val="1"/>
      <w:numFmt w:val="lowerLetter"/>
      <w:lvlText w:val="%2."/>
      <w:lvlJc w:val="left"/>
      <w:pPr>
        <w:ind w:left="2149" w:hanging="360"/>
      </w:pPr>
    </w:lvl>
    <w:lvl w:ilvl="2" w:tplc="D4961DC2">
      <w:start w:val="1"/>
      <w:numFmt w:val="lowerRoman"/>
      <w:lvlText w:val="%3."/>
      <w:lvlJc w:val="right"/>
      <w:pPr>
        <w:ind w:left="2869" w:hanging="180"/>
      </w:pPr>
    </w:lvl>
    <w:lvl w:ilvl="3" w:tplc="FB64CEB0">
      <w:start w:val="1"/>
      <w:numFmt w:val="decimal"/>
      <w:lvlText w:val="%4."/>
      <w:lvlJc w:val="left"/>
      <w:pPr>
        <w:ind w:left="3589" w:hanging="360"/>
      </w:pPr>
    </w:lvl>
    <w:lvl w:ilvl="4" w:tplc="C2921730">
      <w:start w:val="1"/>
      <w:numFmt w:val="lowerLetter"/>
      <w:lvlText w:val="%5."/>
      <w:lvlJc w:val="left"/>
      <w:pPr>
        <w:ind w:left="4309" w:hanging="360"/>
      </w:pPr>
    </w:lvl>
    <w:lvl w:ilvl="5" w:tplc="E6D65F70">
      <w:start w:val="1"/>
      <w:numFmt w:val="lowerRoman"/>
      <w:lvlText w:val="%6."/>
      <w:lvlJc w:val="right"/>
      <w:pPr>
        <w:ind w:left="5029" w:hanging="180"/>
      </w:pPr>
    </w:lvl>
    <w:lvl w:ilvl="6" w:tplc="E500DC34">
      <w:start w:val="1"/>
      <w:numFmt w:val="decimal"/>
      <w:lvlText w:val="%7."/>
      <w:lvlJc w:val="left"/>
      <w:pPr>
        <w:ind w:left="5749" w:hanging="360"/>
      </w:pPr>
    </w:lvl>
    <w:lvl w:ilvl="7" w:tplc="3E9EB306">
      <w:start w:val="1"/>
      <w:numFmt w:val="lowerLetter"/>
      <w:lvlText w:val="%8."/>
      <w:lvlJc w:val="left"/>
      <w:pPr>
        <w:ind w:left="6469" w:hanging="360"/>
      </w:pPr>
    </w:lvl>
    <w:lvl w:ilvl="8" w:tplc="5D98E98A">
      <w:start w:val="1"/>
      <w:numFmt w:val="lowerRoman"/>
      <w:lvlText w:val="%9."/>
      <w:lvlJc w:val="right"/>
      <w:pPr>
        <w:ind w:left="7189" w:hanging="180"/>
      </w:pPr>
    </w:lvl>
  </w:abstractNum>
  <w:abstractNum w:abstractNumId="1" w15:restartNumberingAfterBreak="0">
    <w:nsid w:val="1BF362AC"/>
    <w:multiLevelType w:val="hybridMultilevel"/>
    <w:tmpl w:val="7B7A560A"/>
    <w:lvl w:ilvl="0" w:tplc="3932BDB2">
      <w:start w:val="4"/>
      <w:numFmt w:val="decimal"/>
      <w:lvlText w:val="%1."/>
      <w:lvlJc w:val="left"/>
      <w:pPr>
        <w:ind w:left="1429" w:hanging="360"/>
      </w:pPr>
      <w:rPr>
        <w:rFonts w:hint="default"/>
      </w:rPr>
    </w:lvl>
    <w:lvl w:ilvl="1" w:tplc="D99001B6">
      <w:start w:val="1"/>
      <w:numFmt w:val="lowerLetter"/>
      <w:lvlText w:val="%2."/>
      <w:lvlJc w:val="left"/>
      <w:pPr>
        <w:ind w:left="2149" w:hanging="360"/>
      </w:pPr>
    </w:lvl>
    <w:lvl w:ilvl="2" w:tplc="17C2DBD2">
      <w:start w:val="1"/>
      <w:numFmt w:val="lowerRoman"/>
      <w:lvlText w:val="%3."/>
      <w:lvlJc w:val="right"/>
      <w:pPr>
        <w:ind w:left="2869" w:hanging="180"/>
      </w:pPr>
    </w:lvl>
    <w:lvl w:ilvl="3" w:tplc="9DAC5FD8">
      <w:start w:val="1"/>
      <w:numFmt w:val="decimal"/>
      <w:lvlText w:val="%4."/>
      <w:lvlJc w:val="left"/>
      <w:pPr>
        <w:ind w:left="3589" w:hanging="360"/>
      </w:pPr>
    </w:lvl>
    <w:lvl w:ilvl="4" w:tplc="62AE1CCC">
      <w:start w:val="1"/>
      <w:numFmt w:val="lowerLetter"/>
      <w:lvlText w:val="%5."/>
      <w:lvlJc w:val="left"/>
      <w:pPr>
        <w:ind w:left="4309" w:hanging="360"/>
      </w:pPr>
    </w:lvl>
    <w:lvl w:ilvl="5" w:tplc="18B42DF2">
      <w:start w:val="1"/>
      <w:numFmt w:val="lowerRoman"/>
      <w:lvlText w:val="%6."/>
      <w:lvlJc w:val="right"/>
      <w:pPr>
        <w:ind w:left="5029" w:hanging="180"/>
      </w:pPr>
    </w:lvl>
    <w:lvl w:ilvl="6" w:tplc="FB940028">
      <w:start w:val="1"/>
      <w:numFmt w:val="decimal"/>
      <w:lvlText w:val="%7."/>
      <w:lvlJc w:val="left"/>
      <w:pPr>
        <w:ind w:left="5749" w:hanging="360"/>
      </w:pPr>
    </w:lvl>
    <w:lvl w:ilvl="7" w:tplc="410849F4">
      <w:start w:val="1"/>
      <w:numFmt w:val="lowerLetter"/>
      <w:lvlText w:val="%8."/>
      <w:lvlJc w:val="left"/>
      <w:pPr>
        <w:ind w:left="6469" w:hanging="360"/>
      </w:pPr>
    </w:lvl>
    <w:lvl w:ilvl="8" w:tplc="931285BE">
      <w:start w:val="1"/>
      <w:numFmt w:val="lowerRoman"/>
      <w:lvlText w:val="%9."/>
      <w:lvlJc w:val="right"/>
      <w:pPr>
        <w:ind w:left="7189" w:hanging="180"/>
      </w:pPr>
    </w:lvl>
  </w:abstractNum>
  <w:abstractNum w:abstractNumId="2" w15:restartNumberingAfterBreak="0">
    <w:nsid w:val="46D93BAB"/>
    <w:multiLevelType w:val="hybridMultilevel"/>
    <w:tmpl w:val="9D4CFF30"/>
    <w:lvl w:ilvl="0" w:tplc="9F3AF9AE">
      <w:start w:val="3"/>
      <w:numFmt w:val="decimal"/>
      <w:lvlText w:val="%1."/>
      <w:lvlJc w:val="left"/>
      <w:pPr>
        <w:ind w:left="1429" w:hanging="360"/>
      </w:pPr>
      <w:rPr>
        <w:rFonts w:hint="default"/>
      </w:rPr>
    </w:lvl>
    <w:lvl w:ilvl="1" w:tplc="18F82156">
      <w:start w:val="1"/>
      <w:numFmt w:val="lowerLetter"/>
      <w:lvlText w:val="%2."/>
      <w:lvlJc w:val="left"/>
      <w:pPr>
        <w:ind w:left="2149" w:hanging="360"/>
      </w:pPr>
    </w:lvl>
    <w:lvl w:ilvl="2" w:tplc="4314C172">
      <w:start w:val="1"/>
      <w:numFmt w:val="lowerRoman"/>
      <w:lvlText w:val="%3."/>
      <w:lvlJc w:val="right"/>
      <w:pPr>
        <w:ind w:left="2869" w:hanging="180"/>
      </w:pPr>
    </w:lvl>
    <w:lvl w:ilvl="3" w:tplc="DB2C9FEE">
      <w:start w:val="1"/>
      <w:numFmt w:val="decimal"/>
      <w:lvlText w:val="%4."/>
      <w:lvlJc w:val="left"/>
      <w:pPr>
        <w:ind w:left="3589" w:hanging="360"/>
      </w:pPr>
    </w:lvl>
    <w:lvl w:ilvl="4" w:tplc="05840BF2">
      <w:start w:val="1"/>
      <w:numFmt w:val="lowerLetter"/>
      <w:lvlText w:val="%5."/>
      <w:lvlJc w:val="left"/>
      <w:pPr>
        <w:ind w:left="4309" w:hanging="360"/>
      </w:pPr>
    </w:lvl>
    <w:lvl w:ilvl="5" w:tplc="896A275E">
      <w:start w:val="1"/>
      <w:numFmt w:val="lowerRoman"/>
      <w:lvlText w:val="%6."/>
      <w:lvlJc w:val="right"/>
      <w:pPr>
        <w:ind w:left="5029" w:hanging="180"/>
      </w:pPr>
    </w:lvl>
    <w:lvl w:ilvl="6" w:tplc="982E9726">
      <w:start w:val="1"/>
      <w:numFmt w:val="decimal"/>
      <w:lvlText w:val="%7."/>
      <w:lvlJc w:val="left"/>
      <w:pPr>
        <w:ind w:left="5749" w:hanging="360"/>
      </w:pPr>
    </w:lvl>
    <w:lvl w:ilvl="7" w:tplc="F342AD56">
      <w:start w:val="1"/>
      <w:numFmt w:val="lowerLetter"/>
      <w:lvlText w:val="%8."/>
      <w:lvlJc w:val="left"/>
      <w:pPr>
        <w:ind w:left="6469" w:hanging="360"/>
      </w:pPr>
    </w:lvl>
    <w:lvl w:ilvl="8" w:tplc="45C296AC">
      <w:start w:val="1"/>
      <w:numFmt w:val="lowerRoman"/>
      <w:lvlText w:val="%9."/>
      <w:lvlJc w:val="right"/>
      <w:pPr>
        <w:ind w:left="7189" w:hanging="180"/>
      </w:pPr>
    </w:lvl>
  </w:abstractNum>
  <w:abstractNum w:abstractNumId="3" w15:restartNumberingAfterBreak="0">
    <w:nsid w:val="4910294A"/>
    <w:multiLevelType w:val="hybridMultilevel"/>
    <w:tmpl w:val="6FF46298"/>
    <w:lvl w:ilvl="0" w:tplc="D320F460">
      <w:start w:val="1"/>
      <w:numFmt w:val="decimal"/>
      <w:lvlText w:val="%1."/>
      <w:lvlJc w:val="left"/>
      <w:pPr>
        <w:ind w:left="5080" w:hanging="1110"/>
      </w:pPr>
      <w:rPr>
        <w:rFonts w:hint="default"/>
        <w:color w:val="000000"/>
      </w:rPr>
    </w:lvl>
    <w:lvl w:ilvl="1" w:tplc="967EEEF8">
      <w:start w:val="1"/>
      <w:numFmt w:val="lowerLetter"/>
      <w:lvlText w:val="%2."/>
      <w:lvlJc w:val="left"/>
      <w:pPr>
        <w:ind w:left="1789" w:hanging="360"/>
      </w:pPr>
    </w:lvl>
    <w:lvl w:ilvl="2" w:tplc="5520099E">
      <w:start w:val="1"/>
      <w:numFmt w:val="lowerRoman"/>
      <w:lvlText w:val="%3."/>
      <w:lvlJc w:val="right"/>
      <w:pPr>
        <w:ind w:left="2509" w:hanging="180"/>
      </w:pPr>
    </w:lvl>
    <w:lvl w:ilvl="3" w:tplc="31865D38">
      <w:start w:val="1"/>
      <w:numFmt w:val="decimal"/>
      <w:lvlText w:val="%4."/>
      <w:lvlJc w:val="left"/>
      <w:pPr>
        <w:ind w:left="3229" w:hanging="360"/>
      </w:pPr>
    </w:lvl>
    <w:lvl w:ilvl="4" w:tplc="9566F3FA">
      <w:start w:val="1"/>
      <w:numFmt w:val="lowerLetter"/>
      <w:lvlText w:val="%5."/>
      <w:lvlJc w:val="left"/>
      <w:pPr>
        <w:ind w:left="3949" w:hanging="360"/>
      </w:pPr>
    </w:lvl>
    <w:lvl w:ilvl="5" w:tplc="6DC214DA">
      <w:start w:val="1"/>
      <w:numFmt w:val="lowerRoman"/>
      <w:lvlText w:val="%6."/>
      <w:lvlJc w:val="right"/>
      <w:pPr>
        <w:ind w:left="4669" w:hanging="180"/>
      </w:pPr>
    </w:lvl>
    <w:lvl w:ilvl="6" w:tplc="33B8A2E2">
      <w:start w:val="1"/>
      <w:numFmt w:val="decimal"/>
      <w:lvlText w:val="%7."/>
      <w:lvlJc w:val="left"/>
      <w:pPr>
        <w:ind w:left="5389" w:hanging="360"/>
      </w:pPr>
    </w:lvl>
    <w:lvl w:ilvl="7" w:tplc="22BCE3E4">
      <w:start w:val="1"/>
      <w:numFmt w:val="lowerLetter"/>
      <w:lvlText w:val="%8."/>
      <w:lvlJc w:val="left"/>
      <w:pPr>
        <w:ind w:left="6109" w:hanging="360"/>
      </w:pPr>
    </w:lvl>
    <w:lvl w:ilvl="8" w:tplc="252C896A">
      <w:start w:val="1"/>
      <w:numFmt w:val="lowerRoman"/>
      <w:lvlText w:val="%9."/>
      <w:lvlJc w:val="right"/>
      <w:pPr>
        <w:ind w:left="6829" w:hanging="180"/>
      </w:pPr>
    </w:lvl>
  </w:abstractNum>
  <w:abstractNum w:abstractNumId="4" w15:restartNumberingAfterBreak="0">
    <w:nsid w:val="591F3F30"/>
    <w:multiLevelType w:val="multilevel"/>
    <w:tmpl w:val="8BC4826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5" w15:restartNumberingAfterBreak="0">
    <w:nsid w:val="5B756FD2"/>
    <w:multiLevelType w:val="multilevel"/>
    <w:tmpl w:val="3D7E88F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15:restartNumberingAfterBreak="0">
    <w:nsid w:val="6F71092F"/>
    <w:multiLevelType w:val="multilevel"/>
    <w:tmpl w:val="F64E93D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15:restartNumberingAfterBreak="0">
    <w:nsid w:val="7AFE240D"/>
    <w:multiLevelType w:val="multilevel"/>
    <w:tmpl w:val="7BA85210"/>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num w:numId="1">
    <w:abstractNumId w:val="4"/>
  </w:num>
  <w:num w:numId="2">
    <w:abstractNumId w:val="7"/>
  </w:num>
  <w:num w:numId="3">
    <w:abstractNumId w:val="3"/>
  </w:num>
  <w:num w:numId="4">
    <w:abstractNumId w:val="0"/>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F15"/>
    <w:rsid w:val="00307AC7"/>
    <w:rsid w:val="00452F3F"/>
    <w:rsid w:val="008A59B0"/>
    <w:rsid w:val="00AA3F15"/>
    <w:rsid w:val="00D30321"/>
    <w:rsid w:val="00F874FA"/>
    <w:rsid w:val="00FE1C2D"/>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55950F"/>
  <w15:docId w15:val="{7A76F709-5C0B-49D4-A7F8-5691C072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aliases w:val="Айгерим,Алия,Обя,СНОСКИ,ТекстОтчета,мелкий,мой рабочий,норма"/>
    <w:uiPriority w:val="1"/>
    <w:qFormat/>
    <w:rsid w:val="00F26E83"/>
    <w:pPr>
      <w:spacing w:after="0" w:line="240" w:lineRule="auto"/>
    </w:pPr>
    <w:rPr>
      <w:rFonts w:ascii="Calibri" w:eastAsia="Calibri" w:hAnsi="Calibri" w:cs="Times New Roman"/>
    </w:rPr>
  </w:style>
  <w:style w:type="character" w:customStyle="1" w:styleId="a5">
    <w:name w:val="Без интервала Знак"/>
    <w:aliases w:val="No Spacing Знак,Айгерим Знак,Алия Знак,Обя Знак,СНОСКИ Знак,ТекстОтчета Знак,мелкий Знак,мой рабочий Знак,норма Знак"/>
    <w:uiPriority w:val="1"/>
    <w:locked/>
    <w:rsid w:val="00F26E83"/>
    <w:rPr>
      <w:rFonts w:ascii="Calibri" w:eastAsia="Calibri" w:hAnsi="Calibri" w:cs="Times New Roman"/>
    </w:rPr>
  </w:style>
  <w:style w:type="paragraph" w:customStyle="1" w:styleId="disclaimer">
    <w:name w:val="disclaimer"/>
    <w:basedOn w:val="a"/>
    <w:qFormat/>
    <w:rsid w:val="00F26E83"/>
    <w:pPr>
      <w:spacing w:after="200" w:line="276" w:lineRule="auto"/>
      <w:jc w:val="center"/>
    </w:pPr>
    <w:rPr>
      <w:sz w:val="18"/>
      <w:szCs w:val="18"/>
      <w:lang w:val="en-US" w:eastAsia="en-US"/>
    </w:rPr>
  </w:style>
  <w:style w:type="paragraph" w:styleId="a6">
    <w:name w:val="List Paragraph"/>
    <w:basedOn w:val="a"/>
    <w:uiPriority w:val="99"/>
    <w:qFormat/>
    <w:rsid w:val="00F26E83"/>
    <w:pPr>
      <w:spacing w:after="200" w:line="276" w:lineRule="auto"/>
      <w:ind w:left="720"/>
      <w:contextualSpacing/>
    </w:pPr>
    <w:rPr>
      <w:sz w:val="22"/>
      <w:szCs w:val="22"/>
      <w:lang w:val="en-US" w:eastAsia="en-US"/>
    </w:rPr>
  </w:style>
  <w:style w:type="paragraph" w:styleId="a7">
    <w:name w:val="header"/>
    <w:basedOn w:val="a"/>
    <w:uiPriority w:val="99"/>
    <w:unhideWhenUsed/>
    <w:qFormat/>
    <w:rsid w:val="00F26E83"/>
    <w:pPr>
      <w:tabs>
        <w:tab w:val="center" w:pos="4677"/>
        <w:tab w:val="right" w:pos="9355"/>
      </w:tabs>
    </w:pPr>
  </w:style>
  <w:style w:type="character" w:customStyle="1" w:styleId="a8">
    <w:name w:val="Верхний колонтитул Знак"/>
    <w:basedOn w:val="a0"/>
    <w:uiPriority w:val="99"/>
    <w:rsid w:val="00F26E83"/>
    <w:rPr>
      <w:rFonts w:ascii="Times New Roman" w:eastAsia="Times New Roman" w:hAnsi="Times New Roman" w:cs="Times New Roman"/>
      <w:sz w:val="24"/>
      <w:szCs w:val="24"/>
      <w:lang w:eastAsia="ru-RU"/>
    </w:rPr>
  </w:style>
  <w:style w:type="paragraph" w:styleId="a9">
    <w:name w:val="footer"/>
    <w:basedOn w:val="a"/>
    <w:uiPriority w:val="99"/>
    <w:unhideWhenUsed/>
    <w:rsid w:val="00F26E83"/>
    <w:pPr>
      <w:tabs>
        <w:tab w:val="center" w:pos="4677"/>
        <w:tab w:val="right" w:pos="9355"/>
      </w:tabs>
    </w:pPr>
  </w:style>
  <w:style w:type="character" w:customStyle="1" w:styleId="aa">
    <w:name w:val="Нижний колонтитул Знак"/>
    <w:basedOn w:val="a0"/>
    <w:uiPriority w:val="99"/>
    <w:rsid w:val="00F26E8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2022-12-27T12:35:00Z</dcterms:created>
  <dc:creator>Дәулетберді Гаухар</dc:creator>
  <lastModifiedBy>Еришева Сара Беккужевна</lastModifiedBy>
  <dcterms:modified xsi:type="dcterms:W3CDTF">2022-12-27T12:53:00Z</dcterms:modified>
  <revision>3</revision>
</coreProperties>
</file>

<file path=customXml/item2.xml><?xml version="1.0" encoding="utf-8"?>
<Properties xmlns="http://schemas.openxmlformats.org/officeDocument/2006/extended-properties" xmlns:vt="http://schemas.openxmlformats.org/officeDocument/2006/docPropsVTypes">
  <Template>Normal</Template>
  <TotalTime>1</TotalTime>
  <Pages>13</Pages>
  <Words>4399</Words>
  <Characters>25077</Characters>
  <Application>Microsoft Office Word</Application>
  <DocSecurity>0</DocSecurity>
  <Lines>208</Lines>
  <Paragraphs>58</Paragraphs>
  <ScaleCrop>false</ScaleCrop>
  <HeadingPairs>
    <vt:vector baseType="variant" size="2">
      <vt:variant>
        <vt:lpstr>Название</vt:lpstr>
      </vt:variant>
      <vt:variant>
        <vt:i4>1</vt:i4>
      </vt:variant>
    </vt:vector>
  </HeadingPairs>
  <TitlesOfParts>
    <vt:vector baseType="lpstr" size="1">
      <vt:lpstr/>
    </vt:vector>
  </TitlesOfParts>
  <Company>SPecialiST RePack</Company>
  <LinksUpToDate>false</LinksUpToDate>
  <CharactersWithSpaces>29418</CharactersWithSpaces>
  <SharedDoc>false</SharedDoc>
  <HyperlinksChanged>false</HyperlinksChanged>
  <AppVersion>16.0000</AppVersion>
</Properties>
</file>

<file path=customXml/item3.xml><?xml version="1.0" encoding="utf-8"?>
<Properties xmlns="http://schemas.openxmlformats.org/officeDocument/2006/extended-properties" xmlns:vt="http://schemas.openxmlformats.org/officeDocument/2006/docPropsVTypes">
  <Template>Normal</Template>
  <TotalTime>14</TotalTime>
  <Pages>1</Pages>
  <Words>4396</Words>
  <Characters>25062</Characters>
  <Application>Microsoft Office Word</Application>
  <DocSecurity>0</DocSecurity>
  <Lines>208</Lines>
  <Paragraphs>58</Paragraphs>
  <ScaleCrop>false</ScaleCrop>
  <HeadingPairs>
    <vt:vector baseType="variant" size="2">
      <vt:variant>
        <vt:lpstr>Название</vt:lpstr>
      </vt:variant>
      <vt:variant>
        <vt:i4>1</vt:i4>
      </vt:variant>
    </vt:vector>
  </HeadingPairs>
  <TitlesOfParts>
    <vt:vector baseType="lpstr" size="1">
      <vt:lpstr/>
    </vt:vector>
  </TitlesOfParts>
  <Company>SPecialiST RePack</Company>
  <LinksUpToDate>false</LinksUpToDate>
  <CharactersWithSpaces>29400</CharactersWithSpaces>
  <SharedDoc>false</SharedDoc>
  <HyperlinksChanged>false</HyperlinksChanged>
  <AppVersion>16.0000</AppVersion>
</Properties>
</file>

<file path=customXml/item4.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2023-01-12T07:21:00Z</dcterms:created>
  <dc:creator>Дәулетберді Гаухар</dc:creator>
  <lastModifiedBy>Еришева Сара Беккужевна</lastModifiedBy>
  <dcterms:modified xsi:type="dcterms:W3CDTF">2023-04-06T09:38:00Z</dcterms:modified>
  <revision>14</revision>
</coreProperties>
</file>

<file path=customXml/itemProps1.xml><?xml version="1.0" encoding="utf-8"?>
<ds:datastoreItem xmlns:ds="http://schemas.openxmlformats.org/officeDocument/2006/customXml" ds:itemID="{38DDA7AF-0414-4515-9A87-858B863B55B3}">
  <ds:schemaRefs>
    <ds:schemaRef ds:uri="http://schemas.openxmlformats.org/package/2006/metadata/core-properties"/>
    <ds:schemaRef ds:uri="http://purl.org/dc/elements/1.1/"/>
    <ds:schemaRef ds:uri="http://purl.org/dc/terms/"/>
  </ds:schemaRefs>
</ds:datastoreItem>
</file>

<file path=customXml/itemProps2.xml><?xml version="1.0" encoding="utf-8"?>
<ds:datastoreItem xmlns:ds="http://schemas.openxmlformats.org/officeDocument/2006/customXml" ds:itemID="{723AC64A-8786-4A33-8E24-947B8FC27B80}">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75B2B6DA-847C-4F92-A582-2C363052AC03}">
  <ds:schemaRefs>
    <ds:schemaRef ds:uri="http://schemas.openxmlformats.org/officeDocument/2006/extended-properties"/>
    <ds:schemaRef ds:uri="http://schemas.openxmlformats.org/officeDocument/2006/docPropsVTypes"/>
  </ds:schemaRefs>
</ds:datastoreItem>
</file>

<file path=customXml/itemProps4.xml><?xml version="1.0" encoding="utf-8"?>
<ds:datastoreItem xmlns:ds="http://schemas.openxmlformats.org/officeDocument/2006/customXml" ds:itemID="{A08A4F1F-261C-435C-AD66-0549F6E57620}">
  <ds:schemaRefs>
    <ds:schemaRef ds:uri="http://schemas.openxmlformats.org/package/2006/metadata/core-properties"/>
    <ds:schemaRef ds:uri="http://purl.org/dc/elements/1.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4408</Words>
  <Characters>25128</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Еришева Сара Беккужевна</cp:lastModifiedBy>
  <cp:revision>4</cp:revision>
  <dcterms:created xsi:type="dcterms:W3CDTF">2023-04-17T12:44:00Z</dcterms:created>
  <dcterms:modified xsi:type="dcterms:W3CDTF">2023-04-19T06:53:00Z</dcterms:modified>
</cp:coreProperties>
</file>